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5277F" w14:textId="77777777" w:rsidR="008973A5" w:rsidRPr="00B17B7B" w:rsidRDefault="00397D6F" w:rsidP="00C47CCD">
      <w:pPr>
        <w:pStyle w:val="Ttulo"/>
        <w:rPr>
          <w:rFonts w:ascii="Calibri" w:hAnsi="Calibri" w:cs="Calibri"/>
        </w:rPr>
      </w:pPr>
      <w:bookmarkStart w:id="0" w:name="Resolução_471/2023_Aprova_o_Regimento_In"/>
      <w:bookmarkEnd w:id="0"/>
      <w:r w:rsidRPr="00B17B7B">
        <w:rPr>
          <w:rFonts w:ascii="Calibri" w:hAnsi="Calibri" w:cs="Calibri"/>
        </w:rPr>
        <w:t>CONSELHO REGIONAL DE CONTABILIDADE DE GOIÁS</w:t>
      </w:r>
    </w:p>
    <w:p w14:paraId="09C52780" w14:textId="77777777" w:rsidR="008973A5" w:rsidRPr="00B17B7B" w:rsidRDefault="008973A5" w:rsidP="00C47CCD">
      <w:pPr>
        <w:pStyle w:val="Corpodetexto"/>
        <w:ind w:left="0"/>
        <w:jc w:val="center"/>
        <w:rPr>
          <w:rFonts w:ascii="Calibri" w:hAnsi="Calibri" w:cs="Calibri"/>
          <w:b/>
          <w:sz w:val="26"/>
        </w:rPr>
      </w:pPr>
    </w:p>
    <w:p w14:paraId="09C52781" w14:textId="77777777" w:rsidR="008973A5" w:rsidRPr="00B17B7B" w:rsidRDefault="008973A5" w:rsidP="00C47CCD">
      <w:pPr>
        <w:pStyle w:val="Corpodetexto"/>
        <w:ind w:left="0"/>
        <w:jc w:val="center"/>
        <w:rPr>
          <w:rFonts w:ascii="Calibri" w:hAnsi="Calibri" w:cs="Calibri"/>
          <w:b/>
          <w:sz w:val="26"/>
        </w:rPr>
      </w:pPr>
    </w:p>
    <w:p w14:paraId="09C52782" w14:textId="57BCFAB4" w:rsidR="008973A5" w:rsidRPr="00B17B7B" w:rsidRDefault="00397D6F" w:rsidP="00C47CCD">
      <w:pPr>
        <w:spacing w:before="201"/>
        <w:ind w:left="521" w:right="522"/>
        <w:jc w:val="center"/>
        <w:rPr>
          <w:rFonts w:ascii="Calibri" w:hAnsi="Calibri" w:cs="Calibri"/>
          <w:sz w:val="26"/>
        </w:rPr>
      </w:pPr>
      <w:r w:rsidRPr="00B17B7B">
        <w:rPr>
          <w:rFonts w:ascii="Calibri" w:hAnsi="Calibri" w:cs="Calibri"/>
          <w:sz w:val="26"/>
        </w:rPr>
        <w:t xml:space="preserve">RESOLUÇÃO Nº 471/2023, DE </w:t>
      </w:r>
      <w:r w:rsidR="009379EF" w:rsidRPr="00B17B7B">
        <w:rPr>
          <w:rFonts w:ascii="Calibri" w:hAnsi="Calibri" w:cs="Calibri"/>
          <w:sz w:val="26"/>
        </w:rPr>
        <w:t>17</w:t>
      </w:r>
      <w:r w:rsidRPr="00B17B7B">
        <w:rPr>
          <w:rFonts w:ascii="Calibri" w:hAnsi="Calibri" w:cs="Calibri"/>
          <w:sz w:val="26"/>
        </w:rPr>
        <w:t xml:space="preserve"> DE </w:t>
      </w:r>
      <w:r w:rsidR="009379EF" w:rsidRPr="00B17B7B">
        <w:rPr>
          <w:rFonts w:ascii="Calibri" w:hAnsi="Calibri" w:cs="Calibri"/>
          <w:sz w:val="26"/>
        </w:rPr>
        <w:t>AGOSTO</w:t>
      </w:r>
      <w:r w:rsidRPr="00B17B7B">
        <w:rPr>
          <w:rFonts w:ascii="Calibri" w:hAnsi="Calibri" w:cs="Calibri"/>
          <w:sz w:val="26"/>
        </w:rPr>
        <w:t xml:space="preserve"> DE 2023</w:t>
      </w:r>
    </w:p>
    <w:p w14:paraId="09C52783" w14:textId="77777777" w:rsidR="008973A5" w:rsidRPr="00B17B7B" w:rsidRDefault="008973A5" w:rsidP="00C47CCD">
      <w:pPr>
        <w:pStyle w:val="Corpodetexto"/>
        <w:ind w:left="0"/>
        <w:jc w:val="center"/>
        <w:rPr>
          <w:rFonts w:ascii="Calibri" w:hAnsi="Calibri" w:cs="Calibri"/>
          <w:sz w:val="26"/>
        </w:rPr>
      </w:pPr>
    </w:p>
    <w:p w14:paraId="09C52784" w14:textId="77777777" w:rsidR="008973A5" w:rsidRPr="00B17B7B" w:rsidRDefault="008973A5" w:rsidP="00C47CCD">
      <w:pPr>
        <w:pStyle w:val="Corpodetexto"/>
        <w:ind w:left="0"/>
        <w:jc w:val="both"/>
        <w:rPr>
          <w:rFonts w:ascii="Calibri" w:hAnsi="Calibri" w:cs="Calibri"/>
          <w:sz w:val="38"/>
        </w:rPr>
      </w:pPr>
    </w:p>
    <w:p w14:paraId="09C52785" w14:textId="5213AB3D" w:rsidR="008973A5" w:rsidRPr="00B17B7B" w:rsidRDefault="00397D6F" w:rsidP="0080616C">
      <w:pPr>
        <w:pStyle w:val="Corpodetexto"/>
        <w:ind w:left="7479" w:right="539"/>
        <w:jc w:val="both"/>
        <w:rPr>
          <w:rFonts w:ascii="Calibri" w:hAnsi="Calibri" w:cs="Calibri"/>
        </w:rPr>
      </w:pPr>
      <w:r w:rsidRPr="00B17B7B">
        <w:rPr>
          <w:rFonts w:ascii="Calibri" w:hAnsi="Calibri" w:cs="Calibri"/>
        </w:rPr>
        <w:t>Aprova o Regimento Interno do Conselho Regional de Contabilidade de</w:t>
      </w:r>
      <w:r w:rsidRPr="00B17B7B">
        <w:rPr>
          <w:rFonts w:ascii="Calibri" w:hAnsi="Calibri" w:cs="Calibri"/>
          <w:spacing w:val="-2"/>
        </w:rPr>
        <w:t xml:space="preserve"> </w:t>
      </w:r>
      <w:r w:rsidR="000163DF" w:rsidRPr="00B17B7B">
        <w:rPr>
          <w:rFonts w:ascii="Calibri" w:hAnsi="Calibri" w:cs="Calibri"/>
        </w:rPr>
        <w:t>Goiás.</w:t>
      </w:r>
    </w:p>
    <w:p w14:paraId="09C52786" w14:textId="77777777" w:rsidR="008973A5" w:rsidRPr="00B17B7B" w:rsidRDefault="008973A5" w:rsidP="00C47CCD">
      <w:pPr>
        <w:pStyle w:val="Corpodetexto"/>
        <w:ind w:left="0"/>
        <w:jc w:val="both"/>
        <w:rPr>
          <w:rFonts w:ascii="Calibri" w:hAnsi="Calibri" w:cs="Calibri"/>
        </w:rPr>
      </w:pPr>
    </w:p>
    <w:p w14:paraId="09C52787" w14:textId="77777777" w:rsidR="008973A5" w:rsidRPr="00B17B7B" w:rsidRDefault="008973A5" w:rsidP="00C47CCD">
      <w:pPr>
        <w:pStyle w:val="Corpodetexto"/>
        <w:spacing w:before="11"/>
        <w:ind w:left="0"/>
        <w:jc w:val="both"/>
        <w:rPr>
          <w:rFonts w:ascii="Calibri" w:hAnsi="Calibri" w:cs="Calibri"/>
        </w:rPr>
      </w:pPr>
    </w:p>
    <w:p w14:paraId="09C52788" w14:textId="77777777" w:rsidR="008973A5" w:rsidRPr="00B17B7B" w:rsidRDefault="00397D6F" w:rsidP="00F82D50">
      <w:pPr>
        <w:pStyle w:val="Corpodetexto"/>
        <w:spacing w:line="291" w:lineRule="exact"/>
        <w:ind w:left="284"/>
        <w:jc w:val="both"/>
        <w:rPr>
          <w:rFonts w:ascii="Calibri" w:hAnsi="Calibri" w:cs="Calibri"/>
        </w:rPr>
      </w:pPr>
      <w:r w:rsidRPr="00B17B7B">
        <w:rPr>
          <w:rFonts w:ascii="Calibri" w:hAnsi="Calibri" w:cs="Calibri"/>
        </w:rPr>
        <w:t>O CONSELHO REGIONAL DE CONTABILIDADE DO ESTADO DE GOIÁS (CRCGO), no exercício de</w:t>
      </w:r>
      <w:r w:rsidR="00C47CCD" w:rsidRPr="00B17B7B">
        <w:rPr>
          <w:rFonts w:ascii="Calibri" w:hAnsi="Calibri" w:cs="Calibri"/>
        </w:rPr>
        <w:t xml:space="preserve"> </w:t>
      </w:r>
      <w:r w:rsidRPr="00B17B7B">
        <w:rPr>
          <w:rFonts w:ascii="Calibri" w:hAnsi="Calibri" w:cs="Calibri"/>
        </w:rPr>
        <w:t>suas atribuições legais e regimentais,</w:t>
      </w:r>
    </w:p>
    <w:p w14:paraId="09C52789" w14:textId="77777777" w:rsidR="008973A5" w:rsidRPr="00B17B7B" w:rsidRDefault="00397D6F" w:rsidP="00C47CCD">
      <w:pPr>
        <w:pStyle w:val="Corpodetexto"/>
        <w:spacing w:before="120" w:line="235" w:lineRule="auto"/>
        <w:ind w:right="230"/>
        <w:jc w:val="both"/>
        <w:rPr>
          <w:rFonts w:ascii="Calibri" w:hAnsi="Calibri" w:cs="Calibri"/>
        </w:rPr>
      </w:pPr>
      <w:r w:rsidRPr="00B17B7B">
        <w:rPr>
          <w:rFonts w:ascii="Calibri" w:hAnsi="Calibri" w:cs="Calibri"/>
        </w:rPr>
        <w:t>Considerando o pleno cumprimento das atribuições previstas no Decreto-Lei n.º 9.295, de 27 de maio de 1946 e na Lei n.º 12.249, de 11 de junho de 2010;</w:t>
      </w:r>
    </w:p>
    <w:p w14:paraId="09C5278A" w14:textId="77777777" w:rsidR="008973A5" w:rsidRPr="00B17B7B" w:rsidRDefault="00397D6F" w:rsidP="00C47CCD">
      <w:pPr>
        <w:pStyle w:val="Corpodetexto"/>
        <w:spacing w:before="122" w:line="235" w:lineRule="auto"/>
        <w:ind w:right="233"/>
        <w:jc w:val="both"/>
        <w:rPr>
          <w:rFonts w:ascii="Calibri" w:hAnsi="Calibri" w:cs="Calibri"/>
        </w:rPr>
      </w:pPr>
      <w:r w:rsidRPr="00B17B7B">
        <w:rPr>
          <w:rFonts w:ascii="Calibri" w:hAnsi="Calibri" w:cs="Calibri"/>
        </w:rPr>
        <w:t>Considerando que o Conselho Federal de Contabilidade (CFC), por meio da Resolução CFC n.º 1.612, de 11 de fevereiro de 2021, publicada em 24/02/2021 no Diário Oﬁcial da União (DOU), aprovou o novo Regulamento Geral dos Conselhos de Contabilidade;</w:t>
      </w:r>
    </w:p>
    <w:p w14:paraId="09C5278B" w14:textId="77777777" w:rsidR="008973A5" w:rsidRPr="00B17B7B" w:rsidRDefault="00397D6F" w:rsidP="00C47CCD">
      <w:pPr>
        <w:pStyle w:val="Corpodetexto"/>
        <w:spacing w:before="123" w:line="235" w:lineRule="auto"/>
        <w:ind w:right="232"/>
        <w:jc w:val="both"/>
        <w:rPr>
          <w:rFonts w:ascii="Calibri" w:hAnsi="Calibri" w:cs="Calibri"/>
        </w:rPr>
      </w:pPr>
      <w:r w:rsidRPr="00B17B7B">
        <w:rPr>
          <w:rFonts w:ascii="Calibri" w:hAnsi="Calibri" w:cs="Calibri"/>
        </w:rPr>
        <w:t>Considerando que o CFC, por meio da Resolução CFC n.º 1.616, de 18 de março de 2021, publicada em 06/04/2021 no Diário Oficial da União (DOU), aprovou o seu novo Regimento Interno;</w:t>
      </w:r>
    </w:p>
    <w:p w14:paraId="09C5278C" w14:textId="77777777" w:rsidR="008973A5" w:rsidRPr="00B17B7B" w:rsidRDefault="00397D6F" w:rsidP="00C47CCD">
      <w:pPr>
        <w:pStyle w:val="Corpodetexto"/>
        <w:spacing w:before="122" w:line="235" w:lineRule="auto"/>
        <w:ind w:right="229"/>
        <w:jc w:val="both"/>
        <w:rPr>
          <w:rFonts w:ascii="Calibri" w:hAnsi="Calibri" w:cs="Calibri"/>
        </w:rPr>
      </w:pPr>
      <w:r w:rsidRPr="00B17B7B">
        <w:rPr>
          <w:rFonts w:ascii="Calibri" w:hAnsi="Calibri" w:cs="Calibri"/>
        </w:rPr>
        <w:t>Considerando a necessidade de o CRCGO promover as alterações que se ﬁzerem necessárias, procedendo com uma reavaliação de seu Regimento Interno, a ﬁm de adequação ao novo Regulamento Geral dos Conselhos de Contabilidade e ao novo Regimento Interno do CFC,</w:t>
      </w:r>
      <w:r w:rsidRPr="00B17B7B">
        <w:rPr>
          <w:rFonts w:ascii="Calibri" w:hAnsi="Calibri" w:cs="Calibri"/>
          <w:spacing w:val="-24"/>
        </w:rPr>
        <w:t xml:space="preserve"> </w:t>
      </w:r>
      <w:r w:rsidRPr="00B17B7B">
        <w:rPr>
          <w:rFonts w:ascii="Calibri" w:hAnsi="Calibri" w:cs="Calibri"/>
        </w:rPr>
        <w:t>resolve:</w:t>
      </w:r>
    </w:p>
    <w:p w14:paraId="09C5278D" w14:textId="77777777" w:rsidR="008973A5" w:rsidRPr="00B17B7B" w:rsidRDefault="008973A5" w:rsidP="00C47CCD">
      <w:pPr>
        <w:pStyle w:val="Corpodetexto"/>
        <w:ind w:left="0"/>
        <w:jc w:val="both"/>
        <w:rPr>
          <w:rFonts w:ascii="Calibri" w:hAnsi="Calibri" w:cs="Calibri"/>
        </w:rPr>
      </w:pPr>
    </w:p>
    <w:p w14:paraId="09C5278E" w14:textId="77777777" w:rsidR="008973A5" w:rsidRPr="00B17B7B" w:rsidRDefault="008973A5" w:rsidP="00C47CCD">
      <w:pPr>
        <w:pStyle w:val="Corpodetexto"/>
        <w:spacing w:before="1"/>
        <w:ind w:left="0"/>
        <w:jc w:val="both"/>
        <w:rPr>
          <w:rFonts w:ascii="Calibri" w:hAnsi="Calibri" w:cs="Calibri"/>
          <w:sz w:val="18"/>
        </w:rPr>
      </w:pPr>
    </w:p>
    <w:p w14:paraId="09C5278F" w14:textId="77777777" w:rsidR="008973A5" w:rsidRPr="00B17B7B" w:rsidRDefault="00397D6F" w:rsidP="00C47CCD">
      <w:pPr>
        <w:pStyle w:val="Corpodetexto"/>
        <w:spacing w:before="1"/>
        <w:ind w:left="521" w:right="270"/>
        <w:jc w:val="center"/>
        <w:rPr>
          <w:rFonts w:ascii="Calibri" w:hAnsi="Calibri" w:cs="Calibri"/>
        </w:rPr>
      </w:pPr>
      <w:r w:rsidRPr="00B17B7B">
        <w:rPr>
          <w:rFonts w:ascii="Calibri" w:hAnsi="Calibri" w:cs="Calibri"/>
        </w:rPr>
        <w:t>CAPÍTULO I</w:t>
      </w:r>
    </w:p>
    <w:p w14:paraId="09C52790" w14:textId="77777777" w:rsidR="008973A5" w:rsidRPr="00B17B7B" w:rsidRDefault="00397D6F" w:rsidP="00C47CCD">
      <w:pPr>
        <w:pStyle w:val="Corpodetexto"/>
        <w:spacing w:before="115"/>
        <w:ind w:left="460" w:right="525"/>
        <w:jc w:val="center"/>
        <w:rPr>
          <w:rFonts w:ascii="Calibri" w:hAnsi="Calibri" w:cs="Calibri"/>
        </w:rPr>
      </w:pPr>
      <w:r w:rsidRPr="00B17B7B">
        <w:rPr>
          <w:rFonts w:ascii="Calibri" w:hAnsi="Calibri" w:cs="Calibri"/>
        </w:rPr>
        <w:t>DA CONSTITUIÇÃO, COMPETÊNCIA, SEDE E FORO DO CRCGO</w:t>
      </w:r>
    </w:p>
    <w:p w14:paraId="09C52791" w14:textId="77777777" w:rsidR="008973A5" w:rsidRPr="00B17B7B" w:rsidRDefault="008973A5" w:rsidP="00C47CCD">
      <w:pPr>
        <w:pStyle w:val="Corpodetexto"/>
        <w:ind w:left="0"/>
        <w:jc w:val="both"/>
        <w:rPr>
          <w:rFonts w:ascii="Calibri" w:hAnsi="Calibri" w:cs="Calibri"/>
        </w:rPr>
      </w:pPr>
    </w:p>
    <w:p w14:paraId="09C52792" w14:textId="77777777" w:rsidR="008973A5" w:rsidRPr="00B17B7B" w:rsidRDefault="008973A5" w:rsidP="00C47CCD">
      <w:pPr>
        <w:pStyle w:val="Corpodetexto"/>
        <w:ind w:left="0"/>
        <w:jc w:val="both"/>
        <w:rPr>
          <w:rFonts w:ascii="Calibri" w:hAnsi="Calibri" w:cs="Calibri"/>
          <w:sz w:val="19"/>
        </w:rPr>
      </w:pPr>
    </w:p>
    <w:p w14:paraId="09C52793" w14:textId="63619B7A" w:rsidR="008973A5" w:rsidRPr="00B17B7B" w:rsidRDefault="00397D6F" w:rsidP="00F82D50">
      <w:pPr>
        <w:pStyle w:val="Corpodetexto"/>
        <w:spacing w:line="237" w:lineRule="auto"/>
        <w:ind w:left="110" w:right="108"/>
        <w:jc w:val="both"/>
        <w:rPr>
          <w:rFonts w:ascii="Calibri" w:hAnsi="Calibri" w:cs="Calibri"/>
        </w:rPr>
      </w:pPr>
      <w:r w:rsidRPr="00B17B7B">
        <w:rPr>
          <w:rFonts w:ascii="Calibri" w:hAnsi="Calibri" w:cs="Calibri"/>
        </w:rPr>
        <w:t>Art. 1º O Conselho Regional de Contabilidade do Estado de Goiás – CRCGO criado pelo Decreto-Lei nº 9.295, de 27 de maio de 1946, com as alterações constantes do Decreto-Lei n</w:t>
      </w:r>
      <w:r w:rsidR="00B17B7B">
        <w:rPr>
          <w:rFonts w:ascii="Calibri" w:hAnsi="Calibri" w:cs="Calibri"/>
        </w:rPr>
        <w:t xml:space="preserve">º </w:t>
      </w:r>
      <w:r w:rsidR="00946994" w:rsidRPr="00B17B7B">
        <w:rPr>
          <w:rFonts w:ascii="Calibri" w:hAnsi="Calibri" w:cs="Calibri"/>
        </w:rPr>
        <w:t>1.040/1969 e das Leis n</w:t>
      </w:r>
      <w:r w:rsidR="00B17B7B">
        <w:rPr>
          <w:rFonts w:ascii="Calibri" w:hAnsi="Calibri" w:cs="Calibri"/>
        </w:rPr>
        <w:t xml:space="preserve">º </w:t>
      </w:r>
      <w:r w:rsidRPr="00B17B7B">
        <w:rPr>
          <w:rFonts w:ascii="Calibri" w:hAnsi="Calibri" w:cs="Calibri"/>
        </w:rPr>
        <w:t>12.249/2010 e 12.932/2013, dotado de personalidade jurídica e forma federativa, presta serviço público e tem a estrutura, a organização e o funcionamento estabelecidos pela legislação especíﬁca e pelo Regulamento Geral dos Conselhos de Contabilidade e por este Regimento</w:t>
      </w:r>
      <w:r w:rsidRPr="00B17B7B">
        <w:rPr>
          <w:rFonts w:ascii="Calibri" w:hAnsi="Calibri" w:cs="Calibri"/>
          <w:spacing w:val="-26"/>
        </w:rPr>
        <w:t xml:space="preserve"> </w:t>
      </w:r>
      <w:r w:rsidRPr="00B17B7B">
        <w:rPr>
          <w:rFonts w:ascii="Calibri" w:hAnsi="Calibri" w:cs="Calibri"/>
        </w:rPr>
        <w:t>Interno.</w:t>
      </w:r>
    </w:p>
    <w:p w14:paraId="09C52794" w14:textId="77777777" w:rsidR="008973A5" w:rsidRPr="00B17B7B" w:rsidRDefault="008973A5" w:rsidP="00C47CCD">
      <w:pPr>
        <w:pStyle w:val="Corpodetexto"/>
        <w:ind w:left="0"/>
        <w:jc w:val="both"/>
        <w:rPr>
          <w:rFonts w:ascii="Calibri" w:hAnsi="Calibri" w:cs="Calibri"/>
        </w:rPr>
      </w:pPr>
    </w:p>
    <w:p w14:paraId="09C52795" w14:textId="77777777" w:rsidR="008973A5" w:rsidRPr="00B17B7B" w:rsidRDefault="008973A5" w:rsidP="00C47CCD">
      <w:pPr>
        <w:pStyle w:val="Corpodetexto"/>
        <w:spacing w:before="8"/>
        <w:ind w:left="0"/>
        <w:jc w:val="both"/>
        <w:rPr>
          <w:rFonts w:ascii="Calibri" w:hAnsi="Calibri" w:cs="Calibri"/>
          <w:sz w:val="19"/>
        </w:rPr>
      </w:pPr>
    </w:p>
    <w:p w14:paraId="09C52796" w14:textId="77777777" w:rsidR="008973A5" w:rsidRPr="00B17B7B" w:rsidRDefault="00397D6F" w:rsidP="00B17B7B">
      <w:pPr>
        <w:pStyle w:val="Corpodetexto"/>
        <w:spacing w:line="235" w:lineRule="auto"/>
        <w:ind w:left="142" w:right="229"/>
        <w:jc w:val="both"/>
        <w:rPr>
          <w:rFonts w:ascii="Calibri" w:hAnsi="Calibri" w:cs="Calibri"/>
        </w:rPr>
      </w:pPr>
      <w:r w:rsidRPr="00B17B7B">
        <w:rPr>
          <w:rFonts w:ascii="Calibri" w:hAnsi="Calibri" w:cs="Calibri"/>
        </w:rPr>
        <w:t>§ 1º Nos termos da delegação conferida pelo Decreto-Lei n.º 9.295, de 27 de maio de 1946, observados o disposto na Resolução CFC n.º 1.612, de 11 de fevereiro de 2021, publicada em 24/02/2021 no Diário Oﬁcial da União (DOU), que aprovou o novo Regulamento Geral dos Conselhos de Contabilidade, compete ao CRCGO o registro dos proﬁssionais da contabilidade e das Organizações Contábeis, a ﬁscalização do exercício da proﬁssão, examinando e julgando os processos por transgressão das normas disciplinares e éticas da proﬁssão contábil, proporcionar a devida orientação e disciplina, técnica e ética, sobre as normas da proﬁssão contábil, inclusive promover a educação proﬁssional continuada e, conferindo o efeito exercício da profissão contábil em todo o Estado de Goiás.</w:t>
      </w:r>
    </w:p>
    <w:p w14:paraId="09C52797" w14:textId="77777777" w:rsidR="008973A5" w:rsidRPr="00B17B7B" w:rsidRDefault="00397D6F" w:rsidP="00C47CCD">
      <w:pPr>
        <w:pStyle w:val="Corpodetexto"/>
        <w:spacing w:before="128" w:line="235" w:lineRule="auto"/>
        <w:ind w:right="229"/>
        <w:jc w:val="both"/>
        <w:rPr>
          <w:rFonts w:ascii="Calibri" w:hAnsi="Calibri" w:cs="Calibri"/>
        </w:rPr>
      </w:pPr>
      <w:r w:rsidRPr="00B17B7B">
        <w:rPr>
          <w:rFonts w:ascii="Calibri" w:hAnsi="Calibri" w:cs="Calibri"/>
        </w:rPr>
        <w:t>§ 2º O CRCGO tem sede e foro em Goiânia, exercendo as suas atribuições institucionais em todo o Estado da Goiás, regido pelas Leis Federais, Resoluções do CFC, Resoluções do CRCGO e pelo presente</w:t>
      </w:r>
      <w:r w:rsidR="00C47CCD" w:rsidRPr="00B17B7B">
        <w:rPr>
          <w:rFonts w:ascii="Calibri" w:hAnsi="Calibri" w:cs="Calibri"/>
        </w:rPr>
        <w:t xml:space="preserve"> </w:t>
      </w:r>
      <w:r w:rsidRPr="00B17B7B">
        <w:rPr>
          <w:rFonts w:ascii="Calibri" w:hAnsi="Calibri" w:cs="Calibri"/>
        </w:rPr>
        <w:t>Regimento Interno.</w:t>
      </w:r>
    </w:p>
    <w:p w14:paraId="09C52798" w14:textId="68A7277D" w:rsidR="008973A5" w:rsidRPr="00B17B7B" w:rsidRDefault="00397D6F" w:rsidP="00490D68">
      <w:pPr>
        <w:pStyle w:val="Corpodetexto"/>
        <w:spacing w:before="120" w:line="235" w:lineRule="auto"/>
        <w:ind w:right="231"/>
        <w:jc w:val="both"/>
        <w:rPr>
          <w:rFonts w:ascii="Calibri" w:hAnsi="Calibri" w:cs="Calibri"/>
        </w:rPr>
      </w:pPr>
      <w:r w:rsidRPr="00B17B7B">
        <w:rPr>
          <w:rFonts w:ascii="Calibri" w:hAnsi="Calibri" w:cs="Calibri"/>
        </w:rPr>
        <w:t xml:space="preserve">§ 3° O </w:t>
      </w:r>
      <w:r w:rsidRPr="00B17B7B">
        <w:rPr>
          <w:rFonts w:ascii="Calibri" w:hAnsi="Calibri" w:cs="Calibri"/>
          <w:spacing w:val="-3"/>
        </w:rPr>
        <w:t xml:space="preserve">exercício </w:t>
      </w:r>
      <w:r w:rsidRPr="00B17B7B">
        <w:rPr>
          <w:rFonts w:ascii="Calibri" w:hAnsi="Calibri" w:cs="Calibri"/>
        </w:rPr>
        <w:t xml:space="preserve">da proﬁssão contábil no Estado de Goiás, tanto no setor privado quanto na esfera  pública </w:t>
      </w:r>
      <w:r w:rsidRPr="00B17B7B">
        <w:rPr>
          <w:rFonts w:ascii="Calibri" w:hAnsi="Calibri" w:cs="Calibri"/>
        </w:rPr>
        <w:lastRenderedPageBreak/>
        <w:t xml:space="preserve">e no terceiro </w:t>
      </w:r>
      <w:r w:rsidRPr="00B17B7B">
        <w:rPr>
          <w:rFonts w:ascii="Calibri" w:hAnsi="Calibri" w:cs="Calibri"/>
          <w:spacing w:val="-5"/>
        </w:rPr>
        <w:t xml:space="preserve">setor, </w:t>
      </w:r>
      <w:r w:rsidRPr="00B17B7B">
        <w:rPr>
          <w:rFonts w:ascii="Calibri" w:hAnsi="Calibri" w:cs="Calibri"/>
        </w:rPr>
        <w:t>constitui prerrogativa exclusiva dos contadores e dos técnicos em contabilidade, legalmente habilitados na forma da lei e demais regulamentos do CFC, com registro ativo e</w:t>
      </w:r>
      <w:r w:rsidRPr="00B17B7B">
        <w:rPr>
          <w:rFonts w:ascii="Calibri" w:hAnsi="Calibri" w:cs="Calibri"/>
          <w:spacing w:val="-4"/>
        </w:rPr>
        <w:t xml:space="preserve"> </w:t>
      </w:r>
      <w:r w:rsidRPr="00B17B7B">
        <w:rPr>
          <w:rFonts w:ascii="Calibri" w:hAnsi="Calibri" w:cs="Calibri"/>
        </w:rPr>
        <w:t>situação</w:t>
      </w:r>
      <w:r w:rsidRPr="00B17B7B">
        <w:rPr>
          <w:rFonts w:ascii="Calibri" w:hAnsi="Calibri" w:cs="Calibri"/>
          <w:spacing w:val="-3"/>
        </w:rPr>
        <w:t xml:space="preserve"> </w:t>
      </w:r>
      <w:r w:rsidRPr="00B17B7B">
        <w:rPr>
          <w:rFonts w:ascii="Calibri" w:hAnsi="Calibri" w:cs="Calibri"/>
        </w:rPr>
        <w:t>regular</w:t>
      </w:r>
      <w:r w:rsidRPr="00B17B7B">
        <w:rPr>
          <w:rFonts w:ascii="Calibri" w:hAnsi="Calibri" w:cs="Calibri"/>
          <w:spacing w:val="-3"/>
        </w:rPr>
        <w:t xml:space="preserve"> </w:t>
      </w:r>
      <w:r w:rsidRPr="00B17B7B">
        <w:rPr>
          <w:rFonts w:ascii="Calibri" w:hAnsi="Calibri" w:cs="Calibri"/>
        </w:rPr>
        <w:t>no</w:t>
      </w:r>
      <w:r w:rsidRPr="00B17B7B">
        <w:rPr>
          <w:rFonts w:ascii="Calibri" w:hAnsi="Calibri" w:cs="Calibri"/>
          <w:spacing w:val="-3"/>
        </w:rPr>
        <w:t xml:space="preserve"> </w:t>
      </w:r>
      <w:r w:rsidRPr="00B17B7B">
        <w:rPr>
          <w:rFonts w:ascii="Calibri" w:hAnsi="Calibri" w:cs="Calibri"/>
        </w:rPr>
        <w:t>CRCGO</w:t>
      </w:r>
      <w:r w:rsidRPr="00B17B7B">
        <w:rPr>
          <w:rFonts w:ascii="Calibri" w:hAnsi="Calibri" w:cs="Calibri"/>
          <w:spacing w:val="-3"/>
        </w:rPr>
        <w:t xml:space="preserve"> </w:t>
      </w:r>
      <w:r w:rsidRPr="00B17B7B">
        <w:rPr>
          <w:rFonts w:ascii="Calibri" w:hAnsi="Calibri" w:cs="Calibri"/>
        </w:rPr>
        <w:t>estando</w:t>
      </w:r>
      <w:r w:rsidRPr="00B17B7B">
        <w:rPr>
          <w:rFonts w:ascii="Calibri" w:hAnsi="Calibri" w:cs="Calibri"/>
          <w:spacing w:val="-4"/>
        </w:rPr>
        <w:t xml:space="preserve"> </w:t>
      </w:r>
      <w:r w:rsidRPr="00B17B7B">
        <w:rPr>
          <w:rFonts w:ascii="Calibri" w:hAnsi="Calibri" w:cs="Calibri"/>
        </w:rPr>
        <w:t>em</w:t>
      </w:r>
      <w:r w:rsidRPr="00B17B7B">
        <w:rPr>
          <w:rFonts w:ascii="Calibri" w:hAnsi="Calibri" w:cs="Calibri"/>
          <w:spacing w:val="-3"/>
        </w:rPr>
        <w:t xml:space="preserve"> </w:t>
      </w:r>
      <w:r w:rsidRPr="00B17B7B">
        <w:rPr>
          <w:rFonts w:ascii="Calibri" w:hAnsi="Calibri" w:cs="Calibri"/>
        </w:rPr>
        <w:t>dia</w:t>
      </w:r>
      <w:r w:rsidRPr="00B17B7B">
        <w:rPr>
          <w:rFonts w:ascii="Calibri" w:hAnsi="Calibri" w:cs="Calibri"/>
          <w:spacing w:val="-3"/>
        </w:rPr>
        <w:t xml:space="preserve"> </w:t>
      </w:r>
      <w:r w:rsidRPr="00B17B7B">
        <w:rPr>
          <w:rFonts w:ascii="Calibri" w:hAnsi="Calibri" w:cs="Calibri"/>
        </w:rPr>
        <w:t>com</w:t>
      </w:r>
      <w:r w:rsidRPr="00B17B7B">
        <w:rPr>
          <w:rFonts w:ascii="Calibri" w:hAnsi="Calibri" w:cs="Calibri"/>
          <w:spacing w:val="-3"/>
        </w:rPr>
        <w:t xml:space="preserve"> </w:t>
      </w:r>
      <w:r w:rsidRPr="00B17B7B">
        <w:rPr>
          <w:rFonts w:ascii="Calibri" w:hAnsi="Calibri" w:cs="Calibri"/>
        </w:rPr>
        <w:t>suas</w:t>
      </w:r>
      <w:r w:rsidRPr="00B17B7B">
        <w:rPr>
          <w:rFonts w:ascii="Calibri" w:hAnsi="Calibri" w:cs="Calibri"/>
          <w:spacing w:val="-3"/>
        </w:rPr>
        <w:t xml:space="preserve"> </w:t>
      </w:r>
      <w:r w:rsidRPr="00B17B7B">
        <w:rPr>
          <w:rFonts w:ascii="Calibri" w:hAnsi="Calibri" w:cs="Calibri"/>
        </w:rPr>
        <w:t>obrigações</w:t>
      </w:r>
      <w:r w:rsidRPr="00B17B7B">
        <w:rPr>
          <w:rFonts w:ascii="Calibri" w:hAnsi="Calibri" w:cs="Calibri"/>
          <w:spacing w:val="-3"/>
        </w:rPr>
        <w:t xml:space="preserve"> </w:t>
      </w:r>
      <w:r w:rsidRPr="00B17B7B">
        <w:rPr>
          <w:rFonts w:ascii="Calibri" w:hAnsi="Calibri" w:cs="Calibri"/>
        </w:rPr>
        <w:t>financeiras</w:t>
      </w:r>
      <w:r w:rsidRPr="00B17B7B">
        <w:rPr>
          <w:rFonts w:ascii="Calibri" w:hAnsi="Calibri" w:cs="Calibri"/>
          <w:spacing w:val="-4"/>
        </w:rPr>
        <w:t xml:space="preserve"> </w:t>
      </w:r>
      <w:r w:rsidRPr="00B17B7B">
        <w:rPr>
          <w:rFonts w:ascii="Calibri" w:hAnsi="Calibri" w:cs="Calibri"/>
        </w:rPr>
        <w:t>junto</w:t>
      </w:r>
      <w:r w:rsidRPr="00B17B7B">
        <w:rPr>
          <w:rFonts w:ascii="Calibri" w:hAnsi="Calibri" w:cs="Calibri"/>
          <w:spacing w:val="-3"/>
        </w:rPr>
        <w:t xml:space="preserve"> </w:t>
      </w:r>
      <w:r w:rsidRPr="00B17B7B">
        <w:rPr>
          <w:rFonts w:ascii="Calibri" w:hAnsi="Calibri" w:cs="Calibri"/>
        </w:rPr>
        <w:t>a</w:t>
      </w:r>
      <w:r w:rsidRPr="00B17B7B">
        <w:rPr>
          <w:rFonts w:ascii="Calibri" w:hAnsi="Calibri" w:cs="Calibri"/>
          <w:spacing w:val="-3"/>
        </w:rPr>
        <w:t xml:space="preserve"> </w:t>
      </w:r>
      <w:r w:rsidRPr="00B17B7B">
        <w:rPr>
          <w:rFonts w:ascii="Calibri" w:hAnsi="Calibri" w:cs="Calibri"/>
        </w:rPr>
        <w:t>este</w:t>
      </w:r>
      <w:r w:rsidRPr="00B17B7B">
        <w:rPr>
          <w:rFonts w:ascii="Calibri" w:hAnsi="Calibri" w:cs="Calibri"/>
          <w:spacing w:val="-3"/>
        </w:rPr>
        <w:t xml:space="preserve"> </w:t>
      </w:r>
      <w:r w:rsidRPr="00B17B7B">
        <w:rPr>
          <w:rFonts w:ascii="Calibri" w:hAnsi="Calibri" w:cs="Calibri"/>
        </w:rPr>
        <w:t>regional.</w:t>
      </w:r>
    </w:p>
    <w:p w14:paraId="09C5279A" w14:textId="77777777" w:rsidR="008973A5" w:rsidRPr="00B17B7B" w:rsidRDefault="008973A5" w:rsidP="00C47CCD">
      <w:pPr>
        <w:pStyle w:val="Corpodetexto"/>
        <w:spacing w:before="7"/>
        <w:ind w:left="0"/>
        <w:jc w:val="both"/>
        <w:rPr>
          <w:rFonts w:ascii="Calibri" w:hAnsi="Calibri" w:cs="Calibri"/>
          <w:sz w:val="19"/>
        </w:rPr>
      </w:pPr>
    </w:p>
    <w:p w14:paraId="09C5279B" w14:textId="77777777" w:rsidR="008973A5" w:rsidRPr="00B17B7B" w:rsidRDefault="00397D6F" w:rsidP="00C47CCD">
      <w:pPr>
        <w:pStyle w:val="Corpodetexto"/>
        <w:spacing w:line="235" w:lineRule="auto"/>
        <w:ind w:right="236"/>
        <w:jc w:val="both"/>
        <w:rPr>
          <w:rFonts w:ascii="Calibri" w:hAnsi="Calibri" w:cs="Calibri"/>
        </w:rPr>
      </w:pPr>
      <w:r w:rsidRPr="00B17B7B">
        <w:rPr>
          <w:rFonts w:ascii="Calibri" w:hAnsi="Calibri" w:cs="Calibri"/>
        </w:rPr>
        <w:t>Art. 2º O CRCGO registra e ﬁscaliza o exercício da proﬁssão contábil baseado em critérios que observem as atribuições do cargo ou emprego e/ou a atividade efetivamente desempenhada, independentemente da denominação que se lhe tenha atribuído.</w:t>
      </w:r>
    </w:p>
    <w:p w14:paraId="09C5279C" w14:textId="77777777" w:rsidR="008973A5" w:rsidRPr="00B17B7B" w:rsidRDefault="00397D6F" w:rsidP="00C47CCD">
      <w:pPr>
        <w:pStyle w:val="Corpodetexto"/>
        <w:spacing w:before="123" w:line="235" w:lineRule="auto"/>
        <w:ind w:right="232"/>
        <w:jc w:val="both"/>
        <w:rPr>
          <w:rFonts w:ascii="Calibri" w:hAnsi="Calibri" w:cs="Calibri"/>
        </w:rPr>
      </w:pPr>
      <w:r w:rsidRPr="00B17B7B">
        <w:rPr>
          <w:rFonts w:ascii="Calibri" w:hAnsi="Calibri" w:cs="Calibri"/>
        </w:rPr>
        <w:t>Art. 3º O CRCGO é organizado e dirigido pelos próprios proﬁssionais da contabilidade, mantidos por estes e pelas organizações contábeis, com independência e autonomia, sem qualquer vínculo funcional, técnico, administrativo ou hierárquico com qualquer órgão da administração pública direta ou indireta.</w:t>
      </w:r>
    </w:p>
    <w:p w14:paraId="09C5279D" w14:textId="77777777" w:rsidR="008973A5" w:rsidRPr="00B17B7B" w:rsidRDefault="00397D6F" w:rsidP="00C47CCD">
      <w:pPr>
        <w:pStyle w:val="Corpodetexto"/>
        <w:spacing w:before="123" w:line="235" w:lineRule="auto"/>
        <w:ind w:right="227"/>
        <w:jc w:val="both"/>
        <w:rPr>
          <w:rFonts w:ascii="Calibri" w:hAnsi="Calibri" w:cs="Calibri"/>
        </w:rPr>
      </w:pPr>
      <w:r w:rsidRPr="00B17B7B">
        <w:rPr>
          <w:rFonts w:ascii="Calibri" w:hAnsi="Calibri" w:cs="Calibri"/>
        </w:rPr>
        <w:t>§ 1º O CRCGO, com princípios de organização e estrutura estabelecidos pelo CFC, ao qual se subordina, é autônomo no que se refere à administração de seus serviços, à gestão de seus recursos, ao regime de trabalho e às relações empregatícias, observadas as normas editadas pelo CFC.</w:t>
      </w:r>
    </w:p>
    <w:p w14:paraId="09C5279F" w14:textId="77777777" w:rsidR="008973A5" w:rsidRPr="00B17B7B" w:rsidRDefault="008973A5" w:rsidP="00C47CCD">
      <w:pPr>
        <w:pStyle w:val="Corpodetexto"/>
        <w:spacing w:before="6"/>
        <w:ind w:left="0"/>
        <w:jc w:val="both"/>
        <w:rPr>
          <w:rFonts w:ascii="Calibri" w:hAnsi="Calibri" w:cs="Calibri"/>
          <w:sz w:val="19"/>
        </w:rPr>
      </w:pPr>
    </w:p>
    <w:p w14:paraId="09C527A0" w14:textId="77777777" w:rsidR="008973A5" w:rsidRPr="00B17B7B" w:rsidRDefault="00397D6F" w:rsidP="00490D68">
      <w:pPr>
        <w:pStyle w:val="Corpodetexto"/>
        <w:spacing w:line="235" w:lineRule="auto"/>
        <w:ind w:right="229" w:firstLine="54"/>
        <w:jc w:val="both"/>
        <w:rPr>
          <w:rFonts w:ascii="Calibri" w:hAnsi="Calibri" w:cs="Calibri"/>
        </w:rPr>
      </w:pPr>
      <w:r w:rsidRPr="00B17B7B">
        <w:rPr>
          <w:rFonts w:ascii="Calibri" w:hAnsi="Calibri" w:cs="Calibri"/>
        </w:rPr>
        <w:t>Art. 4º Os empregados do CRCGO são regidos pela legislação trabalhista, nos termos do Art. 8º do Decreto-Lei n.º 1.040/69 e do § 3º do Art. 58 da Lei n.º 9.649/98, sendo vedada qualquer forma de transposição, transferência ou deslocamento para o quadro da administração pública direta ou indireta.</w:t>
      </w:r>
    </w:p>
    <w:p w14:paraId="09C527A1" w14:textId="77777777" w:rsidR="008973A5" w:rsidRPr="00B17B7B" w:rsidRDefault="00397D6F" w:rsidP="00C47CCD">
      <w:pPr>
        <w:pStyle w:val="Corpodetexto"/>
        <w:spacing w:before="123" w:line="235" w:lineRule="auto"/>
        <w:ind w:right="237"/>
        <w:jc w:val="both"/>
        <w:rPr>
          <w:rFonts w:ascii="Calibri" w:hAnsi="Calibri" w:cs="Calibri"/>
        </w:rPr>
      </w:pPr>
      <w:r w:rsidRPr="00B17B7B">
        <w:rPr>
          <w:rFonts w:ascii="Calibri" w:hAnsi="Calibri" w:cs="Calibri"/>
        </w:rPr>
        <w:t>Parágrafo único. Os empregados do CRCGO, serão contratados em regime celetista, por meio de concurso público, de acordo com Resolução editada pelo CFC.</w:t>
      </w:r>
    </w:p>
    <w:p w14:paraId="09C527A3" w14:textId="77777777" w:rsidR="008973A5" w:rsidRPr="00B17B7B" w:rsidRDefault="008973A5" w:rsidP="00C47CCD">
      <w:pPr>
        <w:pStyle w:val="Corpodetexto"/>
        <w:spacing w:before="1"/>
        <w:ind w:left="0"/>
        <w:jc w:val="both"/>
        <w:rPr>
          <w:rFonts w:ascii="Calibri" w:hAnsi="Calibri" w:cs="Calibri"/>
          <w:sz w:val="19"/>
        </w:rPr>
      </w:pPr>
    </w:p>
    <w:p w14:paraId="09C527A4" w14:textId="77777777" w:rsidR="008973A5" w:rsidRPr="00B17B7B" w:rsidRDefault="00397D6F" w:rsidP="00C47CCD">
      <w:pPr>
        <w:pStyle w:val="Corpodetexto"/>
        <w:jc w:val="both"/>
        <w:rPr>
          <w:rFonts w:ascii="Calibri" w:hAnsi="Calibri" w:cs="Calibri"/>
        </w:rPr>
      </w:pPr>
      <w:r w:rsidRPr="00B17B7B">
        <w:rPr>
          <w:rFonts w:ascii="Calibri" w:hAnsi="Calibri" w:cs="Calibri"/>
        </w:rPr>
        <w:t>Art. 5º O CRCGO goza de imunidade tributária total em relação aos seus bens, rendas e serviços.</w:t>
      </w:r>
    </w:p>
    <w:p w14:paraId="09C527A5" w14:textId="77777777" w:rsidR="008973A5" w:rsidRPr="00B17B7B" w:rsidRDefault="008973A5" w:rsidP="00C47CCD">
      <w:pPr>
        <w:pStyle w:val="Corpodetexto"/>
        <w:ind w:left="0"/>
        <w:jc w:val="both"/>
        <w:rPr>
          <w:rFonts w:ascii="Calibri" w:hAnsi="Calibri" w:cs="Calibri"/>
        </w:rPr>
      </w:pPr>
    </w:p>
    <w:p w14:paraId="09C527A6" w14:textId="77777777" w:rsidR="008973A5" w:rsidRPr="00B17B7B" w:rsidRDefault="008973A5" w:rsidP="00C47CCD">
      <w:pPr>
        <w:pStyle w:val="Corpodetexto"/>
        <w:spacing w:before="2"/>
        <w:ind w:left="0"/>
        <w:jc w:val="both"/>
        <w:rPr>
          <w:rFonts w:ascii="Calibri" w:hAnsi="Calibri" w:cs="Calibri"/>
          <w:sz w:val="19"/>
        </w:rPr>
      </w:pPr>
    </w:p>
    <w:p w14:paraId="09C527A7" w14:textId="77777777" w:rsidR="008973A5" w:rsidRPr="00B17B7B" w:rsidRDefault="00397D6F" w:rsidP="00C47CCD">
      <w:pPr>
        <w:pStyle w:val="Corpodetexto"/>
        <w:spacing w:before="1" w:line="235" w:lineRule="auto"/>
        <w:ind w:right="241"/>
        <w:jc w:val="both"/>
        <w:rPr>
          <w:rFonts w:ascii="Calibri" w:hAnsi="Calibri" w:cs="Calibri"/>
        </w:rPr>
      </w:pPr>
      <w:r w:rsidRPr="00B17B7B">
        <w:rPr>
          <w:rFonts w:ascii="Calibri" w:hAnsi="Calibri" w:cs="Calibri"/>
        </w:rPr>
        <w:t>Art. 6º Constitui competência do CFC a regulamentação e o controle das atividades ﬁnalísticas, financeiras, econômicas, administrativas, contábeis e orçamentárias do CRCGO.</w:t>
      </w:r>
    </w:p>
    <w:p w14:paraId="09C527A8" w14:textId="77777777" w:rsidR="008973A5" w:rsidRPr="00B17B7B" w:rsidRDefault="008973A5" w:rsidP="00C47CCD">
      <w:pPr>
        <w:pStyle w:val="Corpodetexto"/>
        <w:ind w:left="0"/>
        <w:jc w:val="both"/>
        <w:rPr>
          <w:rFonts w:ascii="Calibri" w:hAnsi="Calibri" w:cs="Calibri"/>
        </w:rPr>
      </w:pPr>
    </w:p>
    <w:p w14:paraId="09C527A9" w14:textId="77777777" w:rsidR="008973A5" w:rsidRPr="00B17B7B" w:rsidRDefault="008973A5" w:rsidP="00C47CCD">
      <w:pPr>
        <w:pStyle w:val="Corpodetexto"/>
        <w:spacing w:before="11"/>
        <w:ind w:left="0"/>
        <w:jc w:val="both"/>
        <w:rPr>
          <w:rFonts w:ascii="Calibri" w:hAnsi="Calibri" w:cs="Calibri"/>
          <w:sz w:val="26"/>
        </w:rPr>
      </w:pPr>
    </w:p>
    <w:p w14:paraId="09C527AA" w14:textId="77777777" w:rsidR="008973A5" w:rsidRPr="00B17B7B" w:rsidRDefault="00397D6F" w:rsidP="00C47CCD">
      <w:pPr>
        <w:pStyle w:val="Corpodetexto"/>
        <w:ind w:left="431" w:right="525"/>
        <w:jc w:val="center"/>
        <w:rPr>
          <w:rFonts w:ascii="Calibri" w:hAnsi="Calibri" w:cs="Calibri"/>
        </w:rPr>
      </w:pPr>
      <w:r w:rsidRPr="00B17B7B">
        <w:rPr>
          <w:rFonts w:ascii="Calibri" w:hAnsi="Calibri" w:cs="Calibri"/>
        </w:rPr>
        <w:t>CAPÍTULO II</w:t>
      </w:r>
    </w:p>
    <w:p w14:paraId="09C527AB" w14:textId="77777777" w:rsidR="008973A5" w:rsidRPr="00B17B7B" w:rsidRDefault="00397D6F" w:rsidP="00C47CCD">
      <w:pPr>
        <w:pStyle w:val="Corpodetexto"/>
        <w:spacing w:before="115"/>
        <w:ind w:left="505" w:right="525"/>
        <w:jc w:val="center"/>
        <w:rPr>
          <w:rFonts w:ascii="Calibri" w:hAnsi="Calibri" w:cs="Calibri"/>
        </w:rPr>
      </w:pPr>
      <w:r w:rsidRPr="00B17B7B">
        <w:rPr>
          <w:rFonts w:ascii="Calibri" w:hAnsi="Calibri" w:cs="Calibri"/>
        </w:rPr>
        <w:t>COMPOSIÇÃO, MANDATO, ELEIÇÃO, COMPETÊNCIAS, RECEITAS</w:t>
      </w:r>
    </w:p>
    <w:p w14:paraId="09C527AC" w14:textId="77777777" w:rsidR="008973A5" w:rsidRPr="00B17B7B" w:rsidRDefault="008973A5" w:rsidP="00C47CCD">
      <w:pPr>
        <w:pStyle w:val="Corpodetexto"/>
        <w:ind w:left="0"/>
        <w:jc w:val="both"/>
        <w:rPr>
          <w:rFonts w:ascii="Calibri" w:hAnsi="Calibri" w:cs="Calibri"/>
        </w:rPr>
      </w:pPr>
    </w:p>
    <w:p w14:paraId="09C527AD" w14:textId="77777777" w:rsidR="008973A5" w:rsidRPr="00B17B7B" w:rsidRDefault="008973A5" w:rsidP="00C47CCD">
      <w:pPr>
        <w:pStyle w:val="Corpodetexto"/>
        <w:spacing w:before="10"/>
        <w:ind w:left="0"/>
        <w:jc w:val="both"/>
        <w:rPr>
          <w:rFonts w:ascii="Calibri" w:hAnsi="Calibri" w:cs="Calibri"/>
          <w:sz w:val="18"/>
        </w:rPr>
      </w:pPr>
    </w:p>
    <w:p w14:paraId="09C527AE" w14:textId="77777777" w:rsidR="00C47CCD" w:rsidRPr="00B17B7B" w:rsidRDefault="00397D6F" w:rsidP="00C47CCD">
      <w:pPr>
        <w:pStyle w:val="Corpodetexto"/>
        <w:spacing w:before="1" w:line="333" w:lineRule="auto"/>
        <w:ind w:left="993" w:right="1101"/>
        <w:jc w:val="center"/>
        <w:rPr>
          <w:rFonts w:ascii="Calibri" w:hAnsi="Calibri" w:cs="Calibri"/>
        </w:rPr>
      </w:pPr>
      <w:r w:rsidRPr="00B17B7B">
        <w:rPr>
          <w:rFonts w:ascii="Calibri" w:hAnsi="Calibri" w:cs="Calibri"/>
        </w:rPr>
        <w:t>Seção I</w:t>
      </w:r>
    </w:p>
    <w:p w14:paraId="09C527AF" w14:textId="77777777" w:rsidR="008973A5" w:rsidRPr="00B17B7B" w:rsidRDefault="00397D6F" w:rsidP="00C47CCD">
      <w:pPr>
        <w:pStyle w:val="Corpodetexto"/>
        <w:spacing w:before="1" w:line="333" w:lineRule="auto"/>
        <w:ind w:left="993" w:right="1101"/>
        <w:jc w:val="center"/>
        <w:rPr>
          <w:rFonts w:ascii="Calibri" w:hAnsi="Calibri" w:cs="Calibri"/>
        </w:rPr>
      </w:pPr>
      <w:r w:rsidRPr="00B17B7B">
        <w:rPr>
          <w:rFonts w:ascii="Calibri" w:hAnsi="Calibri" w:cs="Calibri"/>
        </w:rPr>
        <w:t>COMPOSIÇÃO, MANDATO E</w:t>
      </w:r>
      <w:r w:rsidRPr="00B17B7B">
        <w:rPr>
          <w:rFonts w:ascii="Calibri" w:hAnsi="Calibri" w:cs="Calibri"/>
          <w:spacing w:val="-21"/>
        </w:rPr>
        <w:t xml:space="preserve"> E</w:t>
      </w:r>
      <w:r w:rsidRPr="00B17B7B">
        <w:rPr>
          <w:rFonts w:ascii="Calibri" w:hAnsi="Calibri" w:cs="Calibri"/>
        </w:rPr>
        <w:t>LEIÇÃO</w:t>
      </w:r>
    </w:p>
    <w:p w14:paraId="09C527B0" w14:textId="77777777" w:rsidR="00F67D02" w:rsidRPr="00B17B7B" w:rsidRDefault="00F67D02" w:rsidP="00C47CCD">
      <w:pPr>
        <w:pStyle w:val="Corpodetexto"/>
        <w:spacing w:before="1" w:line="333" w:lineRule="auto"/>
        <w:ind w:left="993" w:right="1101"/>
        <w:jc w:val="center"/>
        <w:rPr>
          <w:rFonts w:ascii="Calibri" w:hAnsi="Calibri" w:cs="Calibri"/>
        </w:rPr>
      </w:pPr>
    </w:p>
    <w:p w14:paraId="09C527B1" w14:textId="77777777" w:rsidR="00F67D02" w:rsidRPr="00B17B7B" w:rsidRDefault="00F67D02" w:rsidP="00F67D02">
      <w:pPr>
        <w:pStyle w:val="Corpodetexto"/>
        <w:spacing w:line="235" w:lineRule="auto"/>
        <w:ind w:right="233"/>
        <w:jc w:val="both"/>
        <w:rPr>
          <w:rFonts w:ascii="Calibri" w:hAnsi="Calibri" w:cs="Calibri"/>
        </w:rPr>
      </w:pPr>
      <w:r w:rsidRPr="00B17B7B">
        <w:rPr>
          <w:rFonts w:ascii="Calibri" w:hAnsi="Calibri" w:cs="Calibri"/>
        </w:rPr>
        <w:t>Art. 7º O CRCGO é constituído por 18 (dezoito) conselheiros efetivos e respectivos suplentes, eleitos na forma da legislação específica.</w:t>
      </w:r>
    </w:p>
    <w:p w14:paraId="09C527B2" w14:textId="77777777" w:rsidR="00F67D02" w:rsidRPr="00B17B7B" w:rsidRDefault="00F67D02" w:rsidP="00F67D02">
      <w:pPr>
        <w:pStyle w:val="Corpodetexto"/>
        <w:spacing w:line="235" w:lineRule="auto"/>
        <w:ind w:right="233"/>
        <w:jc w:val="both"/>
        <w:rPr>
          <w:rFonts w:ascii="Calibri" w:hAnsi="Calibri" w:cs="Calibri"/>
        </w:rPr>
      </w:pPr>
    </w:p>
    <w:p w14:paraId="09C527B3" w14:textId="77777777" w:rsidR="00F67D02" w:rsidRPr="00B17B7B" w:rsidRDefault="00F67D02" w:rsidP="00806ED7">
      <w:pPr>
        <w:pStyle w:val="Corpodetexto"/>
        <w:spacing w:line="235" w:lineRule="auto"/>
        <w:ind w:right="233"/>
        <w:jc w:val="both"/>
        <w:rPr>
          <w:rFonts w:ascii="Calibri" w:hAnsi="Calibri" w:cs="Calibri"/>
        </w:rPr>
      </w:pPr>
      <w:r w:rsidRPr="00B17B7B">
        <w:rPr>
          <w:rFonts w:ascii="Calibri" w:hAnsi="Calibri" w:cs="Calibri"/>
        </w:rPr>
        <w:t>Art. 8º O conselheiro efetivo terá direito, nas decisões das reuniões Plenárias, do Tribunal Regional de Ética e Disciplina (TRED) e das Câmaras, a um voto com igual valor, ressalvado o voto de qualidade do presidente.</w:t>
      </w:r>
    </w:p>
    <w:p w14:paraId="09C527B4" w14:textId="77777777" w:rsidR="008973A5" w:rsidRPr="00B17B7B" w:rsidRDefault="008973A5" w:rsidP="00C47CCD">
      <w:pPr>
        <w:pStyle w:val="Corpodetexto"/>
        <w:spacing w:before="11"/>
        <w:ind w:left="0"/>
        <w:jc w:val="both"/>
        <w:rPr>
          <w:rFonts w:ascii="Calibri" w:hAnsi="Calibri" w:cs="Calibri"/>
          <w:sz w:val="33"/>
        </w:rPr>
      </w:pPr>
    </w:p>
    <w:p w14:paraId="09C527B5" w14:textId="77777777" w:rsidR="008973A5" w:rsidRPr="00B17B7B" w:rsidRDefault="00397D6F" w:rsidP="00C47CCD">
      <w:pPr>
        <w:pStyle w:val="Corpodetexto"/>
        <w:spacing w:line="235" w:lineRule="auto"/>
        <w:ind w:right="233"/>
        <w:jc w:val="both"/>
        <w:rPr>
          <w:rFonts w:ascii="Calibri" w:hAnsi="Calibri" w:cs="Calibri"/>
        </w:rPr>
      </w:pPr>
      <w:r w:rsidRPr="00B17B7B">
        <w:rPr>
          <w:rFonts w:ascii="Calibri" w:hAnsi="Calibri" w:cs="Calibri"/>
        </w:rPr>
        <w:t xml:space="preserve">Art. </w:t>
      </w:r>
      <w:r w:rsidR="00806ED7" w:rsidRPr="00B17B7B">
        <w:rPr>
          <w:rFonts w:ascii="Calibri" w:hAnsi="Calibri" w:cs="Calibri"/>
        </w:rPr>
        <w:t>9</w:t>
      </w:r>
      <w:r w:rsidRPr="00B17B7B">
        <w:rPr>
          <w:rFonts w:ascii="Calibri" w:hAnsi="Calibri" w:cs="Calibri"/>
        </w:rPr>
        <w:t>º O mandato dos conselheiros efetivos e suplentes é de 4 (quatro) anos, permitida a recondução, renovando-se a composição de 1/3 (um terço) e de 2/3 (dois terços) do Plenário, de 2 (dois) em 2 (dois) anos, alternadamente.</w:t>
      </w:r>
    </w:p>
    <w:p w14:paraId="09C527B6" w14:textId="77777777" w:rsidR="008973A5" w:rsidRPr="00B17B7B" w:rsidRDefault="00397D6F" w:rsidP="00C47CCD">
      <w:pPr>
        <w:pStyle w:val="Corpodetexto"/>
        <w:spacing w:before="123" w:line="235" w:lineRule="auto"/>
        <w:ind w:right="236"/>
        <w:jc w:val="both"/>
        <w:rPr>
          <w:rFonts w:ascii="Calibri" w:hAnsi="Calibri" w:cs="Calibri"/>
        </w:rPr>
      </w:pPr>
      <w:r w:rsidRPr="00B17B7B">
        <w:rPr>
          <w:rFonts w:ascii="Calibri" w:hAnsi="Calibri" w:cs="Calibri"/>
        </w:rPr>
        <w:t xml:space="preserve">§ 1º O </w:t>
      </w:r>
      <w:r w:rsidRPr="00B17B7B">
        <w:rPr>
          <w:rFonts w:ascii="Calibri" w:hAnsi="Calibri" w:cs="Calibri"/>
          <w:spacing w:val="-3"/>
        </w:rPr>
        <w:t xml:space="preserve">exercício </w:t>
      </w:r>
      <w:r w:rsidRPr="00B17B7B">
        <w:rPr>
          <w:rFonts w:ascii="Calibri" w:hAnsi="Calibri" w:cs="Calibri"/>
        </w:rPr>
        <w:t>da função de conselheiro é gratuito e obrigatório e será considerado serviço relevante, inclusive quando o conselheiro for designado para integrar órgãos, comissões, grupos de estudos técnicos ou para exercer quaisquer outras atividades na estrutura do</w:t>
      </w:r>
      <w:r w:rsidRPr="00B17B7B">
        <w:rPr>
          <w:rFonts w:ascii="Calibri" w:hAnsi="Calibri" w:cs="Calibri"/>
          <w:spacing w:val="-18"/>
        </w:rPr>
        <w:t xml:space="preserve"> </w:t>
      </w:r>
      <w:r w:rsidRPr="00B17B7B">
        <w:rPr>
          <w:rFonts w:ascii="Calibri" w:hAnsi="Calibri" w:cs="Calibri"/>
        </w:rPr>
        <w:t>CRCGO.</w:t>
      </w:r>
    </w:p>
    <w:p w14:paraId="09C527B7" w14:textId="77777777" w:rsidR="008973A5" w:rsidRPr="00B17B7B" w:rsidRDefault="00397D6F" w:rsidP="00C47CCD">
      <w:pPr>
        <w:pStyle w:val="Corpodetexto"/>
        <w:spacing w:before="123" w:line="235" w:lineRule="auto"/>
        <w:ind w:right="228"/>
        <w:jc w:val="both"/>
        <w:rPr>
          <w:rFonts w:ascii="Calibri" w:hAnsi="Calibri" w:cs="Calibri"/>
        </w:rPr>
      </w:pPr>
      <w:r w:rsidRPr="00B17B7B">
        <w:rPr>
          <w:rFonts w:ascii="Calibri" w:hAnsi="Calibri" w:cs="Calibri"/>
        </w:rPr>
        <w:t xml:space="preserve">§ 2º A posse dos conselheiros efetivos e suplentes ocorrerá em sessão plenária extraordinária na primeira semana do mês de janeiro do ano subsequente ao pleito eleitoral, e aqueles que não puderem tomar posse nessa data poderão fazê-lo em gabinete da presidência em até 15 (quinze) dias após a posse dos demais, </w:t>
      </w:r>
      <w:r w:rsidRPr="00B17B7B">
        <w:rPr>
          <w:rFonts w:ascii="Calibri" w:hAnsi="Calibri" w:cs="Calibri"/>
        </w:rPr>
        <w:lastRenderedPageBreak/>
        <w:t>referendada na sessão plenária ordinária</w:t>
      </w:r>
      <w:r w:rsidRPr="00B17B7B">
        <w:rPr>
          <w:rFonts w:ascii="Calibri" w:hAnsi="Calibri" w:cs="Calibri"/>
          <w:spacing w:val="-11"/>
        </w:rPr>
        <w:t xml:space="preserve"> </w:t>
      </w:r>
      <w:r w:rsidRPr="00B17B7B">
        <w:rPr>
          <w:rFonts w:ascii="Calibri" w:hAnsi="Calibri" w:cs="Calibri"/>
        </w:rPr>
        <w:t>seguinte.</w:t>
      </w:r>
    </w:p>
    <w:p w14:paraId="09C527B8" w14:textId="77777777" w:rsidR="00806ED7" w:rsidRPr="00B17B7B" w:rsidRDefault="00397D6F" w:rsidP="00806ED7">
      <w:pPr>
        <w:pStyle w:val="Corpodetexto"/>
        <w:spacing w:before="119"/>
        <w:jc w:val="both"/>
        <w:rPr>
          <w:rFonts w:ascii="Calibri" w:hAnsi="Calibri" w:cs="Calibri"/>
        </w:rPr>
      </w:pPr>
      <w:r w:rsidRPr="00B17B7B">
        <w:rPr>
          <w:rFonts w:ascii="Calibri" w:hAnsi="Calibri" w:cs="Calibri"/>
        </w:rPr>
        <w:t>§ 3º Os conselheiros suplentes poderão tomar posse independentemente de seus respectivos efetivos.</w:t>
      </w:r>
    </w:p>
    <w:p w14:paraId="09C527B9" w14:textId="77777777" w:rsidR="008973A5" w:rsidRPr="00B17B7B" w:rsidRDefault="00397D6F" w:rsidP="00806ED7">
      <w:pPr>
        <w:pStyle w:val="Corpodetexto"/>
        <w:spacing w:before="119"/>
        <w:jc w:val="both"/>
        <w:rPr>
          <w:rFonts w:ascii="Calibri" w:hAnsi="Calibri" w:cs="Calibri"/>
        </w:rPr>
      </w:pPr>
      <w:r w:rsidRPr="00B17B7B">
        <w:rPr>
          <w:rFonts w:ascii="Calibri" w:hAnsi="Calibri" w:cs="Calibri"/>
        </w:rPr>
        <w:t>§ 4º Exceto o(a) Presidente, todos os conselheiros efetivos e suplentes do Plenário deverão compor, pelo menos, uma Câmara.</w:t>
      </w:r>
    </w:p>
    <w:p w14:paraId="09C527BB" w14:textId="77777777" w:rsidR="008973A5" w:rsidRPr="00B17B7B" w:rsidRDefault="008973A5" w:rsidP="00C47CCD">
      <w:pPr>
        <w:pStyle w:val="Corpodetexto"/>
        <w:ind w:left="0"/>
        <w:jc w:val="both"/>
        <w:rPr>
          <w:rFonts w:ascii="Calibri" w:hAnsi="Calibri" w:cs="Calibri"/>
          <w:sz w:val="19"/>
        </w:rPr>
      </w:pPr>
    </w:p>
    <w:p w14:paraId="09C527BC" w14:textId="77777777" w:rsidR="008973A5" w:rsidRPr="00B17B7B" w:rsidRDefault="00397D6F" w:rsidP="00806ED7">
      <w:pPr>
        <w:pStyle w:val="Corpodetexto"/>
        <w:spacing w:line="333" w:lineRule="auto"/>
        <w:ind w:right="1384"/>
        <w:jc w:val="both"/>
        <w:rPr>
          <w:rFonts w:ascii="Calibri" w:hAnsi="Calibri" w:cs="Calibri"/>
        </w:rPr>
      </w:pPr>
      <w:r w:rsidRPr="00B17B7B">
        <w:rPr>
          <w:rFonts w:ascii="Calibri" w:hAnsi="Calibri" w:cs="Calibri"/>
        </w:rPr>
        <w:t>Art.</w:t>
      </w:r>
      <w:r w:rsidRPr="00B17B7B">
        <w:rPr>
          <w:rFonts w:ascii="Calibri" w:hAnsi="Calibri" w:cs="Calibri"/>
          <w:spacing w:val="-4"/>
        </w:rPr>
        <w:t xml:space="preserve"> </w:t>
      </w:r>
      <w:r w:rsidR="00806ED7" w:rsidRPr="00B17B7B">
        <w:rPr>
          <w:rFonts w:ascii="Calibri" w:hAnsi="Calibri" w:cs="Calibri"/>
          <w:spacing w:val="-4"/>
        </w:rPr>
        <w:t>10</w:t>
      </w:r>
      <w:r w:rsidRPr="00B17B7B">
        <w:rPr>
          <w:rFonts w:ascii="Calibri" w:hAnsi="Calibri" w:cs="Calibri"/>
          <w:spacing w:val="-4"/>
        </w:rPr>
        <w:t xml:space="preserve"> </w:t>
      </w:r>
      <w:r w:rsidRPr="00B17B7B">
        <w:rPr>
          <w:rFonts w:ascii="Calibri" w:hAnsi="Calibri" w:cs="Calibri"/>
        </w:rPr>
        <w:t>A</w:t>
      </w:r>
      <w:r w:rsidRPr="00B17B7B">
        <w:rPr>
          <w:rFonts w:ascii="Calibri" w:hAnsi="Calibri" w:cs="Calibri"/>
          <w:spacing w:val="-4"/>
        </w:rPr>
        <w:t xml:space="preserve"> </w:t>
      </w:r>
      <w:r w:rsidRPr="00B17B7B">
        <w:rPr>
          <w:rFonts w:ascii="Calibri" w:hAnsi="Calibri" w:cs="Calibri"/>
        </w:rPr>
        <w:t>extinção</w:t>
      </w:r>
      <w:r w:rsidRPr="00B17B7B">
        <w:rPr>
          <w:rFonts w:ascii="Calibri" w:hAnsi="Calibri" w:cs="Calibri"/>
          <w:spacing w:val="-4"/>
        </w:rPr>
        <w:t xml:space="preserve"> </w:t>
      </w:r>
      <w:r w:rsidRPr="00B17B7B">
        <w:rPr>
          <w:rFonts w:ascii="Calibri" w:hAnsi="Calibri" w:cs="Calibri"/>
        </w:rPr>
        <w:t>ou</w:t>
      </w:r>
      <w:r w:rsidRPr="00B17B7B">
        <w:rPr>
          <w:rFonts w:ascii="Calibri" w:hAnsi="Calibri" w:cs="Calibri"/>
          <w:spacing w:val="-3"/>
        </w:rPr>
        <w:t xml:space="preserve"> </w:t>
      </w:r>
      <w:r w:rsidRPr="00B17B7B">
        <w:rPr>
          <w:rFonts w:ascii="Calibri" w:hAnsi="Calibri" w:cs="Calibri"/>
        </w:rPr>
        <w:t>a</w:t>
      </w:r>
      <w:r w:rsidRPr="00B17B7B">
        <w:rPr>
          <w:rFonts w:ascii="Calibri" w:hAnsi="Calibri" w:cs="Calibri"/>
          <w:spacing w:val="-4"/>
        </w:rPr>
        <w:t xml:space="preserve"> </w:t>
      </w:r>
      <w:r w:rsidRPr="00B17B7B">
        <w:rPr>
          <w:rFonts w:ascii="Calibri" w:hAnsi="Calibri" w:cs="Calibri"/>
        </w:rPr>
        <w:t>perda</w:t>
      </w:r>
      <w:r w:rsidRPr="00B17B7B">
        <w:rPr>
          <w:rFonts w:ascii="Calibri" w:hAnsi="Calibri" w:cs="Calibri"/>
          <w:spacing w:val="-4"/>
        </w:rPr>
        <w:t xml:space="preserve"> </w:t>
      </w:r>
      <w:r w:rsidRPr="00B17B7B">
        <w:rPr>
          <w:rFonts w:ascii="Calibri" w:hAnsi="Calibri" w:cs="Calibri"/>
        </w:rPr>
        <w:t>do</w:t>
      </w:r>
      <w:r w:rsidRPr="00B17B7B">
        <w:rPr>
          <w:rFonts w:ascii="Calibri" w:hAnsi="Calibri" w:cs="Calibri"/>
          <w:spacing w:val="-4"/>
        </w:rPr>
        <w:t xml:space="preserve"> </w:t>
      </w:r>
      <w:r w:rsidRPr="00B17B7B">
        <w:rPr>
          <w:rFonts w:ascii="Calibri" w:hAnsi="Calibri" w:cs="Calibri"/>
        </w:rPr>
        <w:t>mandato</w:t>
      </w:r>
      <w:r w:rsidRPr="00B17B7B">
        <w:rPr>
          <w:rFonts w:ascii="Calibri" w:hAnsi="Calibri" w:cs="Calibri"/>
          <w:spacing w:val="-4"/>
        </w:rPr>
        <w:t xml:space="preserve"> </w:t>
      </w:r>
      <w:r w:rsidRPr="00B17B7B">
        <w:rPr>
          <w:rFonts w:ascii="Calibri" w:hAnsi="Calibri" w:cs="Calibri"/>
        </w:rPr>
        <w:t>dos</w:t>
      </w:r>
      <w:r w:rsidRPr="00B17B7B">
        <w:rPr>
          <w:rFonts w:ascii="Calibri" w:hAnsi="Calibri" w:cs="Calibri"/>
          <w:spacing w:val="-3"/>
        </w:rPr>
        <w:t xml:space="preserve"> </w:t>
      </w:r>
      <w:r w:rsidRPr="00B17B7B">
        <w:rPr>
          <w:rFonts w:ascii="Calibri" w:hAnsi="Calibri" w:cs="Calibri"/>
        </w:rPr>
        <w:t>conselheiros</w:t>
      </w:r>
      <w:r w:rsidRPr="00B17B7B">
        <w:rPr>
          <w:rFonts w:ascii="Calibri" w:hAnsi="Calibri" w:cs="Calibri"/>
          <w:spacing w:val="-4"/>
        </w:rPr>
        <w:t xml:space="preserve"> </w:t>
      </w:r>
      <w:r w:rsidRPr="00B17B7B">
        <w:rPr>
          <w:rFonts w:ascii="Calibri" w:hAnsi="Calibri" w:cs="Calibri"/>
        </w:rPr>
        <w:t>do</w:t>
      </w:r>
      <w:r w:rsidRPr="00B17B7B">
        <w:rPr>
          <w:rFonts w:ascii="Calibri" w:hAnsi="Calibri" w:cs="Calibri"/>
          <w:spacing w:val="-4"/>
        </w:rPr>
        <w:t xml:space="preserve"> </w:t>
      </w:r>
      <w:r w:rsidRPr="00B17B7B">
        <w:rPr>
          <w:rFonts w:ascii="Calibri" w:hAnsi="Calibri" w:cs="Calibri"/>
        </w:rPr>
        <w:t>CRCGO ocorrerá:</w:t>
      </w:r>
    </w:p>
    <w:p w14:paraId="09C527BD" w14:textId="77777777" w:rsidR="008973A5" w:rsidRPr="00B17B7B" w:rsidRDefault="00AA6114" w:rsidP="00C47CCD">
      <w:pPr>
        <w:pStyle w:val="PargrafodaLista"/>
        <w:numPr>
          <w:ilvl w:val="0"/>
          <w:numId w:val="40"/>
        </w:numPr>
        <w:tabs>
          <w:tab w:val="left" w:pos="345"/>
        </w:tabs>
        <w:spacing w:before="2"/>
        <w:jc w:val="both"/>
        <w:rPr>
          <w:rFonts w:ascii="Calibri" w:hAnsi="Calibri" w:cs="Calibri"/>
          <w:sz w:val="24"/>
        </w:rPr>
      </w:pPr>
      <w:r w:rsidRPr="00B17B7B">
        <w:rPr>
          <w:rFonts w:ascii="Calibri" w:hAnsi="Calibri" w:cs="Calibri"/>
          <w:sz w:val="24"/>
        </w:rPr>
        <w:t>– e</w:t>
      </w:r>
      <w:r w:rsidR="00397D6F" w:rsidRPr="00B17B7B">
        <w:rPr>
          <w:rFonts w:ascii="Calibri" w:hAnsi="Calibri" w:cs="Calibri"/>
          <w:sz w:val="24"/>
        </w:rPr>
        <w:t>m caso de</w:t>
      </w:r>
      <w:r w:rsidR="00397D6F" w:rsidRPr="00B17B7B">
        <w:rPr>
          <w:rFonts w:ascii="Calibri" w:hAnsi="Calibri" w:cs="Calibri"/>
          <w:spacing w:val="-5"/>
          <w:sz w:val="24"/>
        </w:rPr>
        <w:t xml:space="preserve"> </w:t>
      </w:r>
      <w:r w:rsidR="00397D6F" w:rsidRPr="00B17B7B">
        <w:rPr>
          <w:rFonts w:ascii="Calibri" w:hAnsi="Calibri" w:cs="Calibri"/>
          <w:sz w:val="24"/>
        </w:rPr>
        <w:t>renúncia;</w:t>
      </w:r>
    </w:p>
    <w:p w14:paraId="09C527BE" w14:textId="77777777" w:rsidR="008973A5" w:rsidRPr="00B17B7B" w:rsidRDefault="00AA6114" w:rsidP="00C47CCD">
      <w:pPr>
        <w:pStyle w:val="PargrafodaLista"/>
        <w:numPr>
          <w:ilvl w:val="0"/>
          <w:numId w:val="40"/>
        </w:numPr>
        <w:tabs>
          <w:tab w:val="left" w:pos="432"/>
        </w:tabs>
        <w:spacing w:before="120" w:line="235" w:lineRule="auto"/>
        <w:ind w:left="230" w:right="248" w:firstLine="0"/>
        <w:jc w:val="both"/>
        <w:rPr>
          <w:rFonts w:ascii="Calibri" w:hAnsi="Calibri" w:cs="Calibri"/>
          <w:sz w:val="24"/>
        </w:rPr>
      </w:pPr>
      <w:r w:rsidRPr="00B17B7B">
        <w:rPr>
          <w:rFonts w:ascii="Calibri" w:hAnsi="Calibri" w:cs="Calibri"/>
          <w:sz w:val="24"/>
        </w:rPr>
        <w:t>– p</w:t>
      </w:r>
      <w:r w:rsidR="00397D6F" w:rsidRPr="00B17B7B">
        <w:rPr>
          <w:rFonts w:ascii="Calibri" w:hAnsi="Calibri" w:cs="Calibri"/>
          <w:sz w:val="24"/>
        </w:rPr>
        <w:t xml:space="preserve">or superveniência de causa de que resulte inabilitação para o </w:t>
      </w:r>
      <w:r w:rsidR="00397D6F" w:rsidRPr="00B17B7B">
        <w:rPr>
          <w:rFonts w:ascii="Calibri" w:hAnsi="Calibri" w:cs="Calibri"/>
          <w:spacing w:val="-3"/>
          <w:sz w:val="24"/>
        </w:rPr>
        <w:t xml:space="preserve">exercício </w:t>
      </w:r>
      <w:r w:rsidR="00397D6F" w:rsidRPr="00B17B7B">
        <w:rPr>
          <w:rFonts w:ascii="Calibri" w:hAnsi="Calibri" w:cs="Calibri"/>
          <w:sz w:val="24"/>
        </w:rPr>
        <w:t>da proﬁssão</w:t>
      </w:r>
      <w:r w:rsidR="00815A0A" w:rsidRPr="00B17B7B">
        <w:rPr>
          <w:rFonts w:ascii="Calibri" w:hAnsi="Calibri" w:cs="Calibri"/>
          <w:sz w:val="24"/>
        </w:rPr>
        <w:t>;</w:t>
      </w:r>
    </w:p>
    <w:p w14:paraId="09C527BF" w14:textId="77777777" w:rsidR="008973A5" w:rsidRPr="00B17B7B" w:rsidRDefault="00397D6F" w:rsidP="00C47CCD">
      <w:pPr>
        <w:pStyle w:val="PargrafodaLista"/>
        <w:numPr>
          <w:ilvl w:val="0"/>
          <w:numId w:val="40"/>
        </w:numPr>
        <w:tabs>
          <w:tab w:val="left" w:pos="500"/>
        </w:tabs>
        <w:spacing w:before="122" w:line="235" w:lineRule="auto"/>
        <w:ind w:left="230" w:right="232" w:firstLine="0"/>
        <w:jc w:val="both"/>
        <w:rPr>
          <w:rFonts w:ascii="Calibri" w:hAnsi="Calibri" w:cs="Calibri"/>
          <w:sz w:val="24"/>
        </w:rPr>
      </w:pPr>
      <w:r w:rsidRPr="00B17B7B">
        <w:rPr>
          <w:rFonts w:ascii="Calibri" w:hAnsi="Calibri" w:cs="Calibri"/>
          <w:sz w:val="24"/>
        </w:rPr>
        <w:t xml:space="preserve">– </w:t>
      </w:r>
      <w:r w:rsidR="00AA6114" w:rsidRPr="00B17B7B">
        <w:rPr>
          <w:rFonts w:ascii="Calibri" w:hAnsi="Calibri" w:cs="Calibri"/>
          <w:sz w:val="24"/>
        </w:rPr>
        <w:t>p</w:t>
      </w:r>
      <w:r w:rsidRPr="00B17B7B">
        <w:rPr>
          <w:rFonts w:ascii="Calibri" w:hAnsi="Calibri" w:cs="Calibri"/>
          <w:sz w:val="24"/>
        </w:rPr>
        <w:t>or condenação à pena de reclusão ou detenção em virtude de sentença transitada em julgado;</w:t>
      </w:r>
    </w:p>
    <w:p w14:paraId="09C527C0" w14:textId="77777777" w:rsidR="008973A5" w:rsidRPr="00B17B7B" w:rsidRDefault="00AA6114" w:rsidP="00C36CB1">
      <w:pPr>
        <w:pStyle w:val="PargrafodaLista"/>
        <w:numPr>
          <w:ilvl w:val="0"/>
          <w:numId w:val="40"/>
        </w:numPr>
        <w:tabs>
          <w:tab w:val="left" w:pos="481"/>
        </w:tabs>
        <w:spacing w:before="122" w:line="235" w:lineRule="auto"/>
        <w:ind w:left="230" w:right="232" w:firstLine="0"/>
        <w:jc w:val="both"/>
        <w:rPr>
          <w:rFonts w:ascii="Calibri" w:hAnsi="Calibri" w:cs="Calibri"/>
          <w:sz w:val="24"/>
        </w:rPr>
      </w:pPr>
      <w:r w:rsidRPr="00B17B7B">
        <w:rPr>
          <w:rFonts w:ascii="Calibri" w:hAnsi="Calibri" w:cs="Calibri"/>
          <w:sz w:val="24"/>
        </w:rPr>
        <w:t>– p</w:t>
      </w:r>
      <w:r w:rsidR="00397D6F" w:rsidRPr="00B17B7B">
        <w:rPr>
          <w:rFonts w:ascii="Calibri" w:hAnsi="Calibri" w:cs="Calibri"/>
          <w:sz w:val="24"/>
        </w:rPr>
        <w:t>or não tomar posse no cargo para o qual foi eleito no prazo de 15 (quinze) dias</w:t>
      </w:r>
      <w:r w:rsidR="00C36CB1" w:rsidRPr="00B17B7B">
        <w:rPr>
          <w:rFonts w:ascii="Calibri" w:hAnsi="Calibri" w:cs="Calibri"/>
          <w:sz w:val="24"/>
        </w:rPr>
        <w:t>, a contar do início dos trabalhos no Plenário ou no órgão designado para exercer suas funções, salvo motivo de força maior, devidamente justificado e aceito pelo Plenário</w:t>
      </w:r>
      <w:r w:rsidR="00397D6F" w:rsidRPr="00B17B7B">
        <w:rPr>
          <w:rFonts w:ascii="Calibri" w:hAnsi="Calibri" w:cs="Calibri"/>
          <w:sz w:val="24"/>
        </w:rPr>
        <w:t>;</w:t>
      </w:r>
    </w:p>
    <w:p w14:paraId="09C527C1" w14:textId="77777777" w:rsidR="008973A5" w:rsidRPr="00B17B7B" w:rsidRDefault="00397D6F" w:rsidP="00C47CCD">
      <w:pPr>
        <w:pStyle w:val="PargrafodaLista"/>
        <w:numPr>
          <w:ilvl w:val="0"/>
          <w:numId w:val="40"/>
        </w:numPr>
        <w:tabs>
          <w:tab w:val="left" w:pos="421"/>
        </w:tabs>
        <w:spacing w:before="120" w:line="235" w:lineRule="auto"/>
        <w:ind w:left="230" w:right="223" w:firstLine="0"/>
        <w:jc w:val="both"/>
        <w:rPr>
          <w:rFonts w:ascii="Calibri" w:hAnsi="Calibri" w:cs="Calibri"/>
          <w:sz w:val="24"/>
        </w:rPr>
      </w:pPr>
      <w:r w:rsidRPr="00B17B7B">
        <w:rPr>
          <w:rFonts w:ascii="Calibri" w:hAnsi="Calibri" w:cs="Calibri"/>
          <w:sz w:val="24"/>
        </w:rPr>
        <w:t>–</w:t>
      </w:r>
      <w:r w:rsidRPr="00B17B7B">
        <w:rPr>
          <w:rFonts w:ascii="Calibri" w:hAnsi="Calibri" w:cs="Calibri"/>
          <w:spacing w:val="-5"/>
          <w:sz w:val="24"/>
        </w:rPr>
        <w:t xml:space="preserve"> </w:t>
      </w:r>
      <w:r w:rsidR="00AA6114" w:rsidRPr="00B17B7B">
        <w:rPr>
          <w:rFonts w:ascii="Calibri" w:hAnsi="Calibri" w:cs="Calibri"/>
          <w:sz w:val="24"/>
        </w:rPr>
        <w:t>p</w:t>
      </w:r>
      <w:r w:rsidRPr="00B17B7B">
        <w:rPr>
          <w:rFonts w:ascii="Calibri" w:hAnsi="Calibri" w:cs="Calibri"/>
          <w:sz w:val="24"/>
        </w:rPr>
        <w:t>or</w:t>
      </w:r>
      <w:r w:rsidRPr="00B17B7B">
        <w:rPr>
          <w:rFonts w:ascii="Calibri" w:hAnsi="Calibri" w:cs="Calibri"/>
          <w:spacing w:val="-5"/>
          <w:sz w:val="24"/>
        </w:rPr>
        <w:t xml:space="preserve"> </w:t>
      </w:r>
      <w:r w:rsidRPr="00B17B7B">
        <w:rPr>
          <w:rFonts w:ascii="Calibri" w:hAnsi="Calibri" w:cs="Calibri"/>
          <w:sz w:val="24"/>
        </w:rPr>
        <w:t>ausência,</w:t>
      </w:r>
      <w:r w:rsidRPr="00B17B7B">
        <w:rPr>
          <w:rFonts w:ascii="Calibri" w:hAnsi="Calibri" w:cs="Calibri"/>
          <w:spacing w:val="-4"/>
          <w:sz w:val="24"/>
        </w:rPr>
        <w:t xml:space="preserve"> </w:t>
      </w:r>
      <w:r w:rsidRPr="00B17B7B">
        <w:rPr>
          <w:rFonts w:ascii="Calibri" w:hAnsi="Calibri" w:cs="Calibri"/>
          <w:sz w:val="24"/>
        </w:rPr>
        <w:t>em</w:t>
      </w:r>
      <w:r w:rsidRPr="00B17B7B">
        <w:rPr>
          <w:rFonts w:ascii="Calibri" w:hAnsi="Calibri" w:cs="Calibri"/>
          <w:spacing w:val="-5"/>
          <w:sz w:val="24"/>
        </w:rPr>
        <w:t xml:space="preserve"> </w:t>
      </w:r>
      <w:r w:rsidRPr="00B17B7B">
        <w:rPr>
          <w:rFonts w:ascii="Calibri" w:hAnsi="Calibri" w:cs="Calibri"/>
          <w:sz w:val="24"/>
        </w:rPr>
        <w:t>cada</w:t>
      </w:r>
      <w:r w:rsidRPr="00B17B7B">
        <w:rPr>
          <w:rFonts w:ascii="Calibri" w:hAnsi="Calibri" w:cs="Calibri"/>
          <w:spacing w:val="-5"/>
          <w:sz w:val="24"/>
        </w:rPr>
        <w:t xml:space="preserve"> </w:t>
      </w:r>
      <w:r w:rsidRPr="00B17B7B">
        <w:rPr>
          <w:rFonts w:ascii="Calibri" w:hAnsi="Calibri" w:cs="Calibri"/>
          <w:sz w:val="24"/>
        </w:rPr>
        <w:t>ano,</w:t>
      </w:r>
      <w:r w:rsidRPr="00B17B7B">
        <w:rPr>
          <w:rFonts w:ascii="Calibri" w:hAnsi="Calibri" w:cs="Calibri"/>
          <w:spacing w:val="-4"/>
          <w:sz w:val="24"/>
        </w:rPr>
        <w:t xml:space="preserve"> </w:t>
      </w:r>
      <w:r w:rsidRPr="00B17B7B">
        <w:rPr>
          <w:rFonts w:ascii="Calibri" w:hAnsi="Calibri" w:cs="Calibri"/>
          <w:sz w:val="24"/>
        </w:rPr>
        <w:t>sem</w:t>
      </w:r>
      <w:r w:rsidRPr="00B17B7B">
        <w:rPr>
          <w:rFonts w:ascii="Calibri" w:hAnsi="Calibri" w:cs="Calibri"/>
          <w:spacing w:val="-5"/>
          <w:sz w:val="24"/>
        </w:rPr>
        <w:t xml:space="preserve"> </w:t>
      </w:r>
      <w:r w:rsidRPr="00B17B7B">
        <w:rPr>
          <w:rFonts w:ascii="Calibri" w:hAnsi="Calibri" w:cs="Calibri"/>
          <w:sz w:val="24"/>
        </w:rPr>
        <w:t>motivo</w:t>
      </w:r>
      <w:r w:rsidRPr="00B17B7B">
        <w:rPr>
          <w:rFonts w:ascii="Calibri" w:hAnsi="Calibri" w:cs="Calibri"/>
          <w:spacing w:val="-5"/>
          <w:sz w:val="24"/>
        </w:rPr>
        <w:t xml:space="preserve"> </w:t>
      </w:r>
      <w:r w:rsidRPr="00B17B7B">
        <w:rPr>
          <w:rFonts w:ascii="Calibri" w:hAnsi="Calibri" w:cs="Calibri"/>
          <w:sz w:val="24"/>
        </w:rPr>
        <w:t>justificado,</w:t>
      </w:r>
      <w:r w:rsidRPr="00B17B7B">
        <w:rPr>
          <w:rFonts w:ascii="Calibri" w:hAnsi="Calibri" w:cs="Calibri"/>
          <w:spacing w:val="-4"/>
          <w:sz w:val="24"/>
        </w:rPr>
        <w:t xml:space="preserve"> </w:t>
      </w:r>
      <w:r w:rsidRPr="00B17B7B">
        <w:rPr>
          <w:rFonts w:ascii="Calibri" w:hAnsi="Calibri" w:cs="Calibri"/>
          <w:sz w:val="24"/>
        </w:rPr>
        <w:t>a</w:t>
      </w:r>
      <w:r w:rsidRPr="00B17B7B">
        <w:rPr>
          <w:rFonts w:ascii="Calibri" w:hAnsi="Calibri" w:cs="Calibri"/>
          <w:spacing w:val="-5"/>
          <w:sz w:val="24"/>
        </w:rPr>
        <w:t xml:space="preserve"> </w:t>
      </w:r>
      <w:r w:rsidR="00C36CB1" w:rsidRPr="00B17B7B">
        <w:rPr>
          <w:rFonts w:ascii="Calibri" w:hAnsi="Calibri" w:cs="Calibri"/>
          <w:spacing w:val="-5"/>
          <w:sz w:val="24"/>
        </w:rPr>
        <w:t>3</w:t>
      </w:r>
      <w:r w:rsidR="00F77500" w:rsidRPr="00B17B7B">
        <w:rPr>
          <w:rFonts w:ascii="Calibri" w:hAnsi="Calibri" w:cs="Calibri"/>
          <w:spacing w:val="-5"/>
          <w:sz w:val="24"/>
        </w:rPr>
        <w:t xml:space="preserve"> </w:t>
      </w:r>
      <w:r w:rsidR="00C36CB1" w:rsidRPr="00B17B7B">
        <w:rPr>
          <w:rFonts w:ascii="Calibri" w:hAnsi="Calibri" w:cs="Calibri"/>
          <w:spacing w:val="-5"/>
          <w:sz w:val="24"/>
        </w:rPr>
        <w:t>(</w:t>
      </w:r>
      <w:r w:rsidRPr="00B17B7B">
        <w:rPr>
          <w:rFonts w:ascii="Calibri" w:hAnsi="Calibri" w:cs="Calibri"/>
          <w:sz w:val="24"/>
        </w:rPr>
        <w:t>três</w:t>
      </w:r>
      <w:r w:rsidR="00C36CB1" w:rsidRPr="00B17B7B">
        <w:rPr>
          <w:rFonts w:ascii="Calibri" w:hAnsi="Calibri" w:cs="Calibri"/>
          <w:sz w:val="24"/>
        </w:rPr>
        <w:t>)</w:t>
      </w:r>
      <w:r w:rsidRPr="00B17B7B">
        <w:rPr>
          <w:rFonts w:ascii="Calibri" w:hAnsi="Calibri" w:cs="Calibri"/>
          <w:spacing w:val="-5"/>
          <w:sz w:val="24"/>
        </w:rPr>
        <w:t xml:space="preserve"> </w:t>
      </w:r>
      <w:r w:rsidRPr="00B17B7B">
        <w:rPr>
          <w:rFonts w:ascii="Calibri" w:hAnsi="Calibri" w:cs="Calibri"/>
          <w:sz w:val="24"/>
        </w:rPr>
        <w:t>reuniões</w:t>
      </w:r>
      <w:r w:rsidRPr="00B17B7B">
        <w:rPr>
          <w:rFonts w:ascii="Calibri" w:hAnsi="Calibri" w:cs="Calibri"/>
          <w:spacing w:val="-5"/>
          <w:sz w:val="24"/>
        </w:rPr>
        <w:t xml:space="preserve"> </w:t>
      </w:r>
      <w:r w:rsidRPr="00B17B7B">
        <w:rPr>
          <w:rFonts w:ascii="Calibri" w:hAnsi="Calibri" w:cs="Calibri"/>
          <w:sz w:val="24"/>
        </w:rPr>
        <w:t>consecutivas</w:t>
      </w:r>
      <w:r w:rsidRPr="00B17B7B">
        <w:rPr>
          <w:rFonts w:ascii="Calibri" w:hAnsi="Calibri" w:cs="Calibri"/>
          <w:spacing w:val="-4"/>
          <w:sz w:val="24"/>
        </w:rPr>
        <w:t xml:space="preserve"> </w:t>
      </w:r>
      <w:r w:rsidRPr="00B17B7B">
        <w:rPr>
          <w:rFonts w:ascii="Calibri" w:hAnsi="Calibri" w:cs="Calibri"/>
          <w:sz w:val="24"/>
        </w:rPr>
        <w:t>ou</w:t>
      </w:r>
      <w:r w:rsidRPr="00B17B7B">
        <w:rPr>
          <w:rFonts w:ascii="Calibri" w:hAnsi="Calibri" w:cs="Calibri"/>
          <w:spacing w:val="-5"/>
          <w:sz w:val="24"/>
        </w:rPr>
        <w:t xml:space="preserve"> </w:t>
      </w:r>
      <w:r w:rsidR="00F77500" w:rsidRPr="00B17B7B">
        <w:rPr>
          <w:rFonts w:ascii="Calibri" w:hAnsi="Calibri" w:cs="Calibri"/>
          <w:sz w:val="24"/>
        </w:rPr>
        <w:t>6 (</w:t>
      </w:r>
      <w:r w:rsidRPr="00B17B7B">
        <w:rPr>
          <w:rFonts w:ascii="Calibri" w:hAnsi="Calibri" w:cs="Calibri"/>
          <w:sz w:val="24"/>
        </w:rPr>
        <w:t>seis</w:t>
      </w:r>
      <w:r w:rsidR="00F77500" w:rsidRPr="00B17B7B">
        <w:rPr>
          <w:rFonts w:ascii="Calibri" w:hAnsi="Calibri" w:cs="Calibri"/>
          <w:sz w:val="24"/>
        </w:rPr>
        <w:t>)</w:t>
      </w:r>
      <w:r w:rsidRPr="00B17B7B">
        <w:rPr>
          <w:rFonts w:ascii="Calibri" w:hAnsi="Calibri" w:cs="Calibri"/>
          <w:spacing w:val="-4"/>
          <w:sz w:val="24"/>
        </w:rPr>
        <w:t xml:space="preserve"> </w:t>
      </w:r>
      <w:r w:rsidRPr="00B17B7B">
        <w:rPr>
          <w:rFonts w:ascii="Calibri" w:hAnsi="Calibri" w:cs="Calibri"/>
          <w:sz w:val="24"/>
        </w:rPr>
        <w:t>intercaladas de qualquer órgão deliberativo do CRCGO, feita a apuração pelo Plenário em processo</w:t>
      </w:r>
      <w:r w:rsidRPr="00B17B7B">
        <w:rPr>
          <w:rFonts w:ascii="Calibri" w:hAnsi="Calibri" w:cs="Calibri"/>
          <w:spacing w:val="-37"/>
          <w:sz w:val="24"/>
        </w:rPr>
        <w:t xml:space="preserve"> </w:t>
      </w:r>
      <w:r w:rsidRPr="00B17B7B">
        <w:rPr>
          <w:rFonts w:ascii="Calibri" w:hAnsi="Calibri" w:cs="Calibri"/>
          <w:sz w:val="24"/>
        </w:rPr>
        <w:t>regular;</w:t>
      </w:r>
    </w:p>
    <w:p w14:paraId="09C527C2" w14:textId="77777777" w:rsidR="008973A5" w:rsidRPr="00B17B7B" w:rsidRDefault="00AA6114" w:rsidP="00C47CCD">
      <w:pPr>
        <w:pStyle w:val="PargrafodaLista"/>
        <w:numPr>
          <w:ilvl w:val="0"/>
          <w:numId w:val="40"/>
        </w:numPr>
        <w:tabs>
          <w:tab w:val="left" w:pos="481"/>
        </w:tabs>
        <w:spacing w:before="117"/>
        <w:ind w:left="480" w:hanging="251"/>
        <w:jc w:val="both"/>
        <w:rPr>
          <w:rFonts w:ascii="Calibri" w:hAnsi="Calibri" w:cs="Calibri"/>
          <w:sz w:val="24"/>
        </w:rPr>
      </w:pPr>
      <w:r w:rsidRPr="00B17B7B">
        <w:rPr>
          <w:rFonts w:ascii="Calibri" w:hAnsi="Calibri" w:cs="Calibri"/>
          <w:sz w:val="24"/>
        </w:rPr>
        <w:t>– p</w:t>
      </w:r>
      <w:r w:rsidR="00397D6F" w:rsidRPr="00B17B7B">
        <w:rPr>
          <w:rFonts w:ascii="Calibri" w:hAnsi="Calibri" w:cs="Calibri"/>
          <w:sz w:val="24"/>
        </w:rPr>
        <w:t>or</w:t>
      </w:r>
      <w:r w:rsidR="00397D6F" w:rsidRPr="00B17B7B">
        <w:rPr>
          <w:rFonts w:ascii="Calibri" w:hAnsi="Calibri" w:cs="Calibri"/>
          <w:spacing w:val="-3"/>
          <w:sz w:val="24"/>
        </w:rPr>
        <w:t xml:space="preserve"> </w:t>
      </w:r>
      <w:r w:rsidR="00397D6F" w:rsidRPr="00B17B7B">
        <w:rPr>
          <w:rFonts w:ascii="Calibri" w:hAnsi="Calibri" w:cs="Calibri"/>
          <w:sz w:val="24"/>
        </w:rPr>
        <w:t>falecimento;</w:t>
      </w:r>
    </w:p>
    <w:p w14:paraId="60883AA2" w14:textId="77777777" w:rsidR="00466123" w:rsidRPr="00B17B7B" w:rsidRDefault="00397D6F" w:rsidP="006F0FFD">
      <w:pPr>
        <w:pStyle w:val="PargrafodaLista"/>
        <w:numPr>
          <w:ilvl w:val="0"/>
          <w:numId w:val="40"/>
        </w:numPr>
        <w:tabs>
          <w:tab w:val="left" w:pos="602"/>
        </w:tabs>
        <w:spacing w:before="120" w:line="235" w:lineRule="auto"/>
        <w:ind w:left="230" w:right="231" w:firstLine="0"/>
        <w:jc w:val="both"/>
        <w:rPr>
          <w:rFonts w:ascii="Calibri" w:hAnsi="Calibri" w:cs="Calibri"/>
          <w:sz w:val="24"/>
        </w:rPr>
      </w:pPr>
      <w:r w:rsidRPr="00B17B7B">
        <w:rPr>
          <w:rFonts w:ascii="Calibri" w:hAnsi="Calibri" w:cs="Calibri"/>
          <w:sz w:val="24"/>
        </w:rPr>
        <w:t>-</w:t>
      </w:r>
      <w:r w:rsidR="00AA6114" w:rsidRPr="00B17B7B">
        <w:rPr>
          <w:rFonts w:ascii="Calibri" w:hAnsi="Calibri" w:cs="Calibri"/>
          <w:sz w:val="24"/>
        </w:rPr>
        <w:t xml:space="preserve"> p</w:t>
      </w:r>
      <w:r w:rsidRPr="00B17B7B">
        <w:rPr>
          <w:rFonts w:ascii="Calibri" w:hAnsi="Calibri" w:cs="Calibri"/>
          <w:sz w:val="24"/>
        </w:rPr>
        <w:t>or falta de decoro ou conduta incompativel com a representação institucional e a dignidade profi</w:t>
      </w:r>
      <w:r w:rsidR="00AA6114" w:rsidRPr="00B17B7B">
        <w:rPr>
          <w:rFonts w:ascii="Calibri" w:hAnsi="Calibri" w:cs="Calibri"/>
          <w:sz w:val="24"/>
        </w:rPr>
        <w:t>ssional; e</w:t>
      </w:r>
    </w:p>
    <w:p w14:paraId="09C527C6" w14:textId="2C02ECAC" w:rsidR="008973A5" w:rsidRPr="00490D68" w:rsidRDefault="00397D6F" w:rsidP="00490D68">
      <w:pPr>
        <w:pStyle w:val="PargrafodaLista"/>
        <w:numPr>
          <w:ilvl w:val="0"/>
          <w:numId w:val="40"/>
        </w:numPr>
        <w:tabs>
          <w:tab w:val="left" w:pos="602"/>
        </w:tabs>
        <w:spacing w:before="120" w:line="235" w:lineRule="auto"/>
        <w:ind w:left="230" w:right="231" w:firstLine="0"/>
        <w:jc w:val="both"/>
        <w:rPr>
          <w:rFonts w:ascii="Calibri" w:hAnsi="Calibri" w:cs="Calibri"/>
          <w:sz w:val="24"/>
        </w:rPr>
      </w:pPr>
      <w:r w:rsidRPr="00B17B7B">
        <w:rPr>
          <w:rFonts w:ascii="Calibri" w:hAnsi="Calibri" w:cs="Calibri"/>
          <w:sz w:val="24"/>
        </w:rPr>
        <w:t xml:space="preserve">– </w:t>
      </w:r>
      <w:r w:rsidR="00AA6114" w:rsidRPr="00B17B7B">
        <w:rPr>
          <w:rFonts w:ascii="Calibri" w:hAnsi="Calibri" w:cs="Calibri"/>
          <w:sz w:val="24"/>
        </w:rPr>
        <w:t>por descrumprimento dos requisitos de elegibilidade previstos em resolução específica.</w:t>
      </w:r>
    </w:p>
    <w:p w14:paraId="09C527C7" w14:textId="77777777" w:rsidR="008973A5" w:rsidRPr="00B17B7B" w:rsidRDefault="00397D6F" w:rsidP="00C47CCD">
      <w:pPr>
        <w:pStyle w:val="Corpodetexto"/>
        <w:spacing w:before="122" w:line="235" w:lineRule="auto"/>
        <w:ind w:right="233"/>
        <w:jc w:val="both"/>
        <w:rPr>
          <w:rFonts w:ascii="Calibri" w:hAnsi="Calibri" w:cs="Calibri"/>
        </w:rPr>
      </w:pPr>
      <w:r w:rsidRPr="00B17B7B">
        <w:rPr>
          <w:rFonts w:ascii="Calibri" w:hAnsi="Calibri" w:cs="Calibri"/>
        </w:rPr>
        <w:t xml:space="preserve">§ </w:t>
      </w:r>
      <w:r w:rsidR="008C27C9" w:rsidRPr="00B17B7B">
        <w:rPr>
          <w:rFonts w:ascii="Calibri" w:hAnsi="Calibri" w:cs="Calibri"/>
        </w:rPr>
        <w:t>1</w:t>
      </w:r>
      <w:r w:rsidRPr="00B17B7B">
        <w:rPr>
          <w:rFonts w:ascii="Calibri" w:hAnsi="Calibri" w:cs="Calibri"/>
        </w:rPr>
        <w:t>º. A perda do mandato exige processo administrativo regular em que se assegure o contraditório e o amplo direito de defesa do acusado, exceto nos casos previstos nos incisos I, IV e VI deste artigo.</w:t>
      </w:r>
    </w:p>
    <w:p w14:paraId="15ED1EA5" w14:textId="44BD6912" w:rsidR="00490D68" w:rsidRDefault="00397D6F" w:rsidP="00490D68">
      <w:pPr>
        <w:pStyle w:val="Corpodetexto"/>
        <w:spacing w:before="122" w:line="235" w:lineRule="auto"/>
        <w:ind w:right="256"/>
        <w:jc w:val="both"/>
        <w:rPr>
          <w:rFonts w:ascii="Calibri" w:hAnsi="Calibri" w:cs="Calibri"/>
        </w:rPr>
      </w:pPr>
      <w:r w:rsidRPr="00B17B7B">
        <w:rPr>
          <w:rFonts w:ascii="Calibri" w:hAnsi="Calibri" w:cs="Calibri"/>
        </w:rPr>
        <w:t xml:space="preserve">§ </w:t>
      </w:r>
      <w:r w:rsidR="008C27C9" w:rsidRPr="00B17B7B">
        <w:rPr>
          <w:rFonts w:ascii="Calibri" w:hAnsi="Calibri" w:cs="Calibri"/>
        </w:rPr>
        <w:t>2</w:t>
      </w:r>
      <w:r w:rsidRPr="00B17B7B">
        <w:rPr>
          <w:rFonts w:ascii="Calibri" w:hAnsi="Calibri" w:cs="Calibri"/>
        </w:rPr>
        <w:t>º. Na hipótese em que o Conselheiro for o único titular da categoria representante dos Técnicos em Contabilidade a alteração de categoria importará na perda de mandato.</w:t>
      </w:r>
    </w:p>
    <w:p w14:paraId="66639549" w14:textId="77777777" w:rsidR="00490D68" w:rsidRPr="00490D68" w:rsidRDefault="00490D68" w:rsidP="00490D68">
      <w:pPr>
        <w:pStyle w:val="Corpodetexto"/>
        <w:spacing w:before="122" w:line="235" w:lineRule="auto"/>
        <w:ind w:right="256"/>
        <w:jc w:val="both"/>
        <w:rPr>
          <w:rFonts w:ascii="Calibri" w:hAnsi="Calibri" w:cs="Calibri"/>
        </w:rPr>
      </w:pPr>
    </w:p>
    <w:p w14:paraId="09C527CB" w14:textId="77777777" w:rsidR="008973A5" w:rsidRPr="00B17B7B" w:rsidRDefault="00397D6F" w:rsidP="00C47CCD">
      <w:pPr>
        <w:pStyle w:val="Corpodetexto"/>
        <w:spacing w:before="1" w:line="235" w:lineRule="auto"/>
        <w:ind w:right="242"/>
        <w:jc w:val="both"/>
        <w:rPr>
          <w:rFonts w:ascii="Calibri" w:hAnsi="Calibri" w:cs="Calibri"/>
        </w:rPr>
      </w:pPr>
      <w:r w:rsidRPr="00B17B7B">
        <w:rPr>
          <w:rFonts w:ascii="Calibri" w:hAnsi="Calibri" w:cs="Calibri"/>
        </w:rPr>
        <w:t xml:space="preserve">Art. </w:t>
      </w:r>
      <w:r w:rsidR="00810497" w:rsidRPr="00B17B7B">
        <w:rPr>
          <w:rFonts w:ascii="Calibri" w:hAnsi="Calibri" w:cs="Calibri"/>
        </w:rPr>
        <w:t>11</w:t>
      </w:r>
      <w:r w:rsidRPr="00B17B7B">
        <w:rPr>
          <w:rFonts w:ascii="Calibri" w:hAnsi="Calibri" w:cs="Calibri"/>
        </w:rPr>
        <w:t xml:space="preserve"> Nos casos de falta ou impedimento temporário ou deﬁnitivo, o conselheiro efetivo será substituído por seu respectivo suplente, convocado pelo presidente.</w:t>
      </w:r>
    </w:p>
    <w:p w14:paraId="09C527CC" w14:textId="77777777" w:rsidR="008973A5" w:rsidRPr="00B17B7B" w:rsidRDefault="00397D6F" w:rsidP="00C47CCD">
      <w:pPr>
        <w:pStyle w:val="Corpodetexto"/>
        <w:spacing w:before="122" w:line="235" w:lineRule="auto"/>
        <w:ind w:right="237"/>
        <w:jc w:val="both"/>
        <w:rPr>
          <w:rFonts w:ascii="Calibri" w:hAnsi="Calibri" w:cs="Calibri"/>
        </w:rPr>
      </w:pPr>
      <w:r w:rsidRPr="00B17B7B">
        <w:rPr>
          <w:rFonts w:ascii="Calibri" w:hAnsi="Calibri" w:cs="Calibri"/>
        </w:rPr>
        <w:t xml:space="preserve">§ </w:t>
      </w:r>
      <w:r w:rsidR="00883163" w:rsidRPr="00B17B7B">
        <w:rPr>
          <w:rFonts w:ascii="Calibri" w:hAnsi="Calibri" w:cs="Calibri"/>
        </w:rPr>
        <w:t>1</w:t>
      </w:r>
      <w:r w:rsidRPr="00B17B7B">
        <w:rPr>
          <w:rFonts w:ascii="Calibri" w:hAnsi="Calibri" w:cs="Calibri"/>
        </w:rPr>
        <w:t xml:space="preserve">º A justiﬁcativa de ausência deverá ser dirigida ao presidente do CRCGO, por escrito, correio eletrônico ou mensageiro web, até três dias úteis antes da data da sessão a que o conselheiro não puder </w:t>
      </w:r>
      <w:r w:rsidRPr="00B17B7B">
        <w:rPr>
          <w:rFonts w:ascii="Calibri" w:hAnsi="Calibri" w:cs="Calibri"/>
          <w:spacing w:val="-3"/>
        </w:rPr>
        <w:t xml:space="preserve">comparecer, </w:t>
      </w:r>
      <w:r w:rsidRPr="00B17B7B">
        <w:rPr>
          <w:rFonts w:ascii="Calibri" w:hAnsi="Calibri" w:cs="Calibri"/>
        </w:rPr>
        <w:t>salvo quando ocorrer motivo que impeça a comunicação antecipada, devendo,  nesses casos, apresentar justiﬁcativa, por escrito, antes da sessão subsequente de qualquer dos órgãos deliberativos, a qual será submetida ao</w:t>
      </w:r>
      <w:r w:rsidRPr="00B17B7B">
        <w:rPr>
          <w:rFonts w:ascii="Calibri" w:hAnsi="Calibri" w:cs="Calibri"/>
          <w:spacing w:val="-8"/>
        </w:rPr>
        <w:t xml:space="preserve"> </w:t>
      </w:r>
      <w:r w:rsidRPr="00B17B7B">
        <w:rPr>
          <w:rFonts w:ascii="Calibri" w:hAnsi="Calibri" w:cs="Calibri"/>
        </w:rPr>
        <w:t>Plenário.</w:t>
      </w:r>
    </w:p>
    <w:p w14:paraId="09C527CD" w14:textId="77777777" w:rsidR="008973A5" w:rsidRPr="00B17B7B" w:rsidRDefault="00883163" w:rsidP="00C47CCD">
      <w:pPr>
        <w:pStyle w:val="Corpodetexto"/>
        <w:spacing w:before="124" w:line="235" w:lineRule="auto"/>
        <w:ind w:right="252"/>
        <w:jc w:val="both"/>
        <w:rPr>
          <w:rFonts w:ascii="Calibri" w:hAnsi="Calibri" w:cs="Calibri"/>
        </w:rPr>
      </w:pPr>
      <w:r w:rsidRPr="00B17B7B">
        <w:rPr>
          <w:rFonts w:ascii="Calibri" w:hAnsi="Calibri" w:cs="Calibri"/>
        </w:rPr>
        <w:t>§ 2</w:t>
      </w:r>
      <w:r w:rsidR="00397D6F" w:rsidRPr="00B17B7B">
        <w:rPr>
          <w:rFonts w:ascii="Calibri" w:hAnsi="Calibri" w:cs="Calibri"/>
        </w:rPr>
        <w:t>º. Considerar-se-á automaticamente justiﬁcada a ausência às sessões dos órgãos do CRCGO quando o conselheiro, na mesma data e horário, estiver oficialmente representando a entidade.</w:t>
      </w:r>
    </w:p>
    <w:p w14:paraId="09C527CE" w14:textId="77777777" w:rsidR="008973A5" w:rsidRPr="00B17B7B" w:rsidRDefault="00883163" w:rsidP="00C47CCD">
      <w:pPr>
        <w:pStyle w:val="Corpodetexto"/>
        <w:spacing w:before="122" w:line="235" w:lineRule="auto"/>
        <w:ind w:right="234"/>
        <w:jc w:val="both"/>
        <w:rPr>
          <w:rFonts w:ascii="Calibri" w:hAnsi="Calibri" w:cs="Calibri"/>
        </w:rPr>
      </w:pPr>
      <w:r w:rsidRPr="00B17B7B">
        <w:rPr>
          <w:rFonts w:ascii="Calibri" w:hAnsi="Calibri" w:cs="Calibri"/>
        </w:rPr>
        <w:t>§ 3</w:t>
      </w:r>
      <w:r w:rsidR="00397D6F" w:rsidRPr="00B17B7B">
        <w:rPr>
          <w:rFonts w:ascii="Calibri" w:hAnsi="Calibri" w:cs="Calibri"/>
        </w:rPr>
        <w:t>º Nos casos de impedimento deﬁnitivo do conselheiro efetivo, seu respectivo conselheiro suplente passará a ser efetivo, podendo tomar posse em sessão plenária ou em gabinete da presidência, caso em que a posse deverá ser referendada pelo Plenário.</w:t>
      </w:r>
    </w:p>
    <w:p w14:paraId="09C527CF" w14:textId="77777777" w:rsidR="008973A5" w:rsidRPr="00B17B7B" w:rsidRDefault="00883163" w:rsidP="00C47CCD">
      <w:pPr>
        <w:pStyle w:val="Corpodetexto"/>
        <w:spacing w:before="123" w:line="235" w:lineRule="auto"/>
        <w:ind w:right="235"/>
        <w:jc w:val="both"/>
        <w:rPr>
          <w:rFonts w:ascii="Calibri" w:hAnsi="Calibri" w:cs="Calibri"/>
        </w:rPr>
      </w:pPr>
      <w:r w:rsidRPr="00B17B7B">
        <w:rPr>
          <w:rFonts w:ascii="Calibri" w:hAnsi="Calibri" w:cs="Calibri"/>
        </w:rPr>
        <w:t>§ 4</w:t>
      </w:r>
      <w:r w:rsidR="00397D6F" w:rsidRPr="00B17B7B">
        <w:rPr>
          <w:rFonts w:ascii="Calibri" w:hAnsi="Calibri" w:cs="Calibri"/>
        </w:rPr>
        <w:t>º Quando o impedimento for deﬁnitivo e não houver substituto, a função ﬁcará vaga até a próxima eleição para conselheiros, quando será escolhido outro proﬁssional para mandato complementar, observadas as normas eleitorais.</w:t>
      </w:r>
    </w:p>
    <w:p w14:paraId="09C527D0" w14:textId="77777777" w:rsidR="008973A5" w:rsidRPr="00B17B7B" w:rsidRDefault="00883163" w:rsidP="00C47CCD">
      <w:pPr>
        <w:pStyle w:val="Corpodetexto"/>
        <w:spacing w:before="119"/>
        <w:jc w:val="both"/>
        <w:rPr>
          <w:rFonts w:ascii="Calibri" w:hAnsi="Calibri" w:cs="Calibri"/>
        </w:rPr>
      </w:pPr>
      <w:r w:rsidRPr="00B17B7B">
        <w:rPr>
          <w:rFonts w:ascii="Calibri" w:hAnsi="Calibri" w:cs="Calibri"/>
        </w:rPr>
        <w:t>§ 5</w:t>
      </w:r>
      <w:r w:rsidR="00397D6F" w:rsidRPr="00B17B7B">
        <w:rPr>
          <w:rFonts w:ascii="Calibri" w:hAnsi="Calibri" w:cs="Calibri"/>
        </w:rPr>
        <w:t>º O conselheiro suplente, na condição de substituto do efetivo, para o qual tenha sido distribuído processo e/ou atividades intransferíveis que gerem obrigações futuras perante o CRCGO, deverá ser convocado até o término da obrigação.</w:t>
      </w:r>
    </w:p>
    <w:p w14:paraId="09C527D1" w14:textId="77777777" w:rsidR="008973A5" w:rsidRPr="00B17B7B" w:rsidRDefault="00883163" w:rsidP="00C47CCD">
      <w:pPr>
        <w:pStyle w:val="Corpodetexto"/>
        <w:spacing w:before="122" w:line="235" w:lineRule="auto"/>
        <w:ind w:right="237"/>
        <w:jc w:val="both"/>
        <w:rPr>
          <w:rFonts w:ascii="Calibri" w:hAnsi="Calibri" w:cs="Calibri"/>
        </w:rPr>
      </w:pPr>
      <w:r w:rsidRPr="00B17B7B">
        <w:rPr>
          <w:rFonts w:ascii="Calibri" w:hAnsi="Calibri" w:cs="Calibri"/>
        </w:rPr>
        <w:t>§ 6</w:t>
      </w:r>
      <w:r w:rsidR="00397D6F" w:rsidRPr="00B17B7B">
        <w:rPr>
          <w:rFonts w:ascii="Calibri" w:hAnsi="Calibri" w:cs="Calibri"/>
        </w:rPr>
        <w:t>º O conselheiro que tiver sido titular da Presidência por 2 (dois) mandatos consecutivos, sendo eleito vice-presidente em mandato imediatamente seguinte, não poderá ser convocado para exercer a Presidência, sob pena de nulidade de todos os seus atos.</w:t>
      </w:r>
    </w:p>
    <w:p w14:paraId="09C527D2" w14:textId="77777777" w:rsidR="008973A5" w:rsidRPr="00B17B7B" w:rsidRDefault="008973A5" w:rsidP="00C47CCD">
      <w:pPr>
        <w:pStyle w:val="Corpodetexto"/>
        <w:ind w:left="0"/>
        <w:jc w:val="both"/>
        <w:rPr>
          <w:rFonts w:ascii="Calibri" w:hAnsi="Calibri" w:cs="Calibri"/>
        </w:rPr>
      </w:pPr>
    </w:p>
    <w:p w14:paraId="09C527D3" w14:textId="77777777" w:rsidR="008973A5" w:rsidRPr="00B17B7B" w:rsidRDefault="008973A5" w:rsidP="00C47CCD">
      <w:pPr>
        <w:pStyle w:val="Corpodetexto"/>
        <w:spacing w:before="1"/>
        <w:ind w:left="0"/>
        <w:jc w:val="both"/>
        <w:rPr>
          <w:rFonts w:ascii="Calibri" w:hAnsi="Calibri" w:cs="Calibri"/>
          <w:sz w:val="19"/>
        </w:rPr>
      </w:pPr>
    </w:p>
    <w:p w14:paraId="13E749CA" w14:textId="19B525E0" w:rsidR="006461CB" w:rsidRPr="00B17B7B" w:rsidRDefault="00397D6F" w:rsidP="00C47CCD">
      <w:pPr>
        <w:pStyle w:val="Corpodetexto"/>
        <w:spacing w:line="333" w:lineRule="auto"/>
        <w:ind w:right="1598"/>
        <w:jc w:val="both"/>
        <w:rPr>
          <w:rFonts w:ascii="Calibri" w:hAnsi="Calibri" w:cs="Calibri"/>
        </w:rPr>
      </w:pPr>
      <w:r w:rsidRPr="00B17B7B">
        <w:rPr>
          <w:rFonts w:ascii="Calibri" w:hAnsi="Calibri" w:cs="Calibri"/>
        </w:rPr>
        <w:t>Art.</w:t>
      </w:r>
      <w:r w:rsidRPr="00B17B7B">
        <w:rPr>
          <w:rFonts w:ascii="Calibri" w:hAnsi="Calibri" w:cs="Calibri"/>
          <w:spacing w:val="-6"/>
        </w:rPr>
        <w:t xml:space="preserve"> </w:t>
      </w:r>
      <w:r w:rsidRPr="00B17B7B">
        <w:rPr>
          <w:rFonts w:ascii="Calibri" w:hAnsi="Calibri" w:cs="Calibri"/>
        </w:rPr>
        <w:t>1</w:t>
      </w:r>
      <w:r w:rsidR="00810497" w:rsidRPr="00B17B7B">
        <w:rPr>
          <w:rFonts w:ascii="Calibri" w:hAnsi="Calibri" w:cs="Calibri"/>
        </w:rPr>
        <w:t>2</w:t>
      </w:r>
      <w:r w:rsidRPr="00B17B7B">
        <w:rPr>
          <w:rFonts w:ascii="Calibri" w:hAnsi="Calibri" w:cs="Calibri"/>
        </w:rPr>
        <w:t>.</w:t>
      </w:r>
      <w:r w:rsidRPr="00B17B7B">
        <w:rPr>
          <w:rFonts w:ascii="Calibri" w:hAnsi="Calibri" w:cs="Calibri"/>
          <w:spacing w:val="-5"/>
        </w:rPr>
        <w:t xml:space="preserve"> </w:t>
      </w:r>
      <w:r w:rsidRPr="00B17B7B">
        <w:rPr>
          <w:rFonts w:ascii="Calibri" w:hAnsi="Calibri" w:cs="Calibri"/>
        </w:rPr>
        <w:t>O</w:t>
      </w:r>
      <w:r w:rsidRPr="00B17B7B">
        <w:rPr>
          <w:rFonts w:ascii="Calibri" w:hAnsi="Calibri" w:cs="Calibri"/>
          <w:spacing w:val="-5"/>
        </w:rPr>
        <w:t xml:space="preserve"> </w:t>
      </w:r>
      <w:r w:rsidRPr="00B17B7B">
        <w:rPr>
          <w:rFonts w:ascii="Calibri" w:hAnsi="Calibri" w:cs="Calibri"/>
        </w:rPr>
        <w:t>conselheiro</w:t>
      </w:r>
      <w:r w:rsidRPr="00B17B7B">
        <w:rPr>
          <w:rFonts w:ascii="Calibri" w:hAnsi="Calibri" w:cs="Calibri"/>
          <w:spacing w:val="-5"/>
        </w:rPr>
        <w:t xml:space="preserve"> </w:t>
      </w:r>
      <w:r w:rsidRPr="00B17B7B">
        <w:rPr>
          <w:rFonts w:ascii="Calibri" w:hAnsi="Calibri" w:cs="Calibri"/>
        </w:rPr>
        <w:t>suplente</w:t>
      </w:r>
      <w:r w:rsidRPr="00B17B7B">
        <w:rPr>
          <w:rFonts w:ascii="Calibri" w:hAnsi="Calibri" w:cs="Calibri"/>
          <w:spacing w:val="-6"/>
        </w:rPr>
        <w:t xml:space="preserve"> </w:t>
      </w:r>
      <w:r w:rsidRPr="00B17B7B">
        <w:rPr>
          <w:rFonts w:ascii="Calibri" w:hAnsi="Calibri" w:cs="Calibri"/>
        </w:rPr>
        <w:t>poderá</w:t>
      </w:r>
      <w:r w:rsidRPr="00B17B7B">
        <w:rPr>
          <w:rFonts w:ascii="Calibri" w:hAnsi="Calibri" w:cs="Calibri"/>
          <w:spacing w:val="-5"/>
        </w:rPr>
        <w:t xml:space="preserve"> </w:t>
      </w:r>
      <w:r w:rsidRPr="00B17B7B">
        <w:rPr>
          <w:rFonts w:ascii="Calibri" w:hAnsi="Calibri" w:cs="Calibri"/>
        </w:rPr>
        <w:t>ser</w:t>
      </w:r>
      <w:r w:rsidRPr="00B17B7B">
        <w:rPr>
          <w:rFonts w:ascii="Calibri" w:hAnsi="Calibri" w:cs="Calibri"/>
          <w:spacing w:val="-5"/>
        </w:rPr>
        <w:t xml:space="preserve"> </w:t>
      </w:r>
      <w:r w:rsidRPr="00B17B7B">
        <w:rPr>
          <w:rFonts w:ascii="Calibri" w:hAnsi="Calibri" w:cs="Calibri"/>
        </w:rPr>
        <w:t>convocado,</w:t>
      </w:r>
      <w:r w:rsidRPr="00B17B7B">
        <w:rPr>
          <w:rFonts w:ascii="Calibri" w:hAnsi="Calibri" w:cs="Calibri"/>
          <w:spacing w:val="-5"/>
        </w:rPr>
        <w:t xml:space="preserve"> </w:t>
      </w:r>
      <w:r w:rsidRPr="00B17B7B">
        <w:rPr>
          <w:rFonts w:ascii="Calibri" w:hAnsi="Calibri" w:cs="Calibri"/>
        </w:rPr>
        <w:t>por</w:t>
      </w:r>
      <w:r w:rsidRPr="00B17B7B">
        <w:rPr>
          <w:rFonts w:ascii="Calibri" w:hAnsi="Calibri" w:cs="Calibri"/>
          <w:spacing w:val="-5"/>
        </w:rPr>
        <w:t xml:space="preserve"> </w:t>
      </w:r>
      <w:r w:rsidRPr="00B17B7B">
        <w:rPr>
          <w:rFonts w:ascii="Calibri" w:hAnsi="Calibri" w:cs="Calibri"/>
        </w:rPr>
        <w:t>deliberação</w:t>
      </w:r>
      <w:r w:rsidRPr="00B17B7B">
        <w:rPr>
          <w:rFonts w:ascii="Calibri" w:hAnsi="Calibri" w:cs="Calibri"/>
          <w:spacing w:val="-6"/>
        </w:rPr>
        <w:t xml:space="preserve"> </w:t>
      </w:r>
      <w:r w:rsidRPr="00B17B7B">
        <w:rPr>
          <w:rFonts w:ascii="Calibri" w:hAnsi="Calibri" w:cs="Calibri"/>
        </w:rPr>
        <w:t>do</w:t>
      </w:r>
      <w:r w:rsidRPr="00B17B7B">
        <w:rPr>
          <w:rFonts w:ascii="Calibri" w:hAnsi="Calibri" w:cs="Calibri"/>
          <w:spacing w:val="-5"/>
        </w:rPr>
        <w:t xml:space="preserve"> </w:t>
      </w:r>
      <w:r w:rsidRPr="00B17B7B">
        <w:rPr>
          <w:rFonts w:ascii="Calibri" w:hAnsi="Calibri" w:cs="Calibri"/>
        </w:rPr>
        <w:t>presidente</w:t>
      </w:r>
      <w:r w:rsidR="004B2AFB" w:rsidRPr="00B17B7B">
        <w:rPr>
          <w:rFonts w:ascii="Calibri" w:hAnsi="Calibri" w:cs="Calibri"/>
        </w:rPr>
        <w:t xml:space="preserve"> </w:t>
      </w:r>
      <w:r w:rsidRPr="00B17B7B">
        <w:rPr>
          <w:rFonts w:ascii="Calibri" w:hAnsi="Calibri" w:cs="Calibri"/>
        </w:rPr>
        <w:t>para:</w:t>
      </w:r>
    </w:p>
    <w:p w14:paraId="09C527D4" w14:textId="503B743E" w:rsidR="008973A5" w:rsidRPr="00B17B7B" w:rsidRDefault="00397D6F" w:rsidP="00C47CCD">
      <w:pPr>
        <w:pStyle w:val="Corpodetexto"/>
        <w:spacing w:line="333" w:lineRule="auto"/>
        <w:ind w:right="1598"/>
        <w:jc w:val="both"/>
        <w:rPr>
          <w:rFonts w:ascii="Calibri" w:hAnsi="Calibri" w:cs="Calibri"/>
        </w:rPr>
      </w:pPr>
      <w:r w:rsidRPr="00B17B7B">
        <w:rPr>
          <w:rFonts w:ascii="Calibri" w:hAnsi="Calibri" w:cs="Calibri"/>
        </w:rPr>
        <w:t xml:space="preserve"> I – Representar o CRCGO quando da impossibilidade do</w:t>
      </w:r>
      <w:r w:rsidRPr="00B17B7B">
        <w:rPr>
          <w:rFonts w:ascii="Calibri" w:hAnsi="Calibri" w:cs="Calibri"/>
          <w:spacing w:val="-15"/>
        </w:rPr>
        <w:t xml:space="preserve"> </w:t>
      </w:r>
      <w:r w:rsidRPr="00B17B7B">
        <w:rPr>
          <w:rFonts w:ascii="Calibri" w:hAnsi="Calibri" w:cs="Calibri"/>
        </w:rPr>
        <w:t>efetivo;</w:t>
      </w:r>
    </w:p>
    <w:p w14:paraId="09C527D5" w14:textId="77777777" w:rsidR="008973A5" w:rsidRPr="00B17B7B" w:rsidRDefault="00397D6F" w:rsidP="00C47CCD">
      <w:pPr>
        <w:pStyle w:val="PargrafodaLista"/>
        <w:numPr>
          <w:ilvl w:val="0"/>
          <w:numId w:val="39"/>
        </w:numPr>
        <w:tabs>
          <w:tab w:val="left" w:pos="406"/>
        </w:tabs>
        <w:spacing w:before="2"/>
        <w:ind w:hanging="176"/>
        <w:jc w:val="both"/>
        <w:rPr>
          <w:rFonts w:ascii="Calibri" w:hAnsi="Calibri" w:cs="Calibri"/>
          <w:sz w:val="24"/>
        </w:rPr>
      </w:pPr>
      <w:r w:rsidRPr="00B17B7B">
        <w:rPr>
          <w:rFonts w:ascii="Calibri" w:hAnsi="Calibri" w:cs="Calibri"/>
          <w:sz w:val="24"/>
        </w:rPr>
        <w:t>– Fazer parte de Comissões Temáticas e Grupos de Estudos</w:t>
      </w:r>
      <w:r w:rsidRPr="00B17B7B">
        <w:rPr>
          <w:rFonts w:ascii="Calibri" w:hAnsi="Calibri" w:cs="Calibri"/>
          <w:spacing w:val="-15"/>
          <w:sz w:val="24"/>
        </w:rPr>
        <w:t xml:space="preserve"> </w:t>
      </w:r>
      <w:r w:rsidRPr="00B17B7B">
        <w:rPr>
          <w:rFonts w:ascii="Calibri" w:hAnsi="Calibri" w:cs="Calibri"/>
          <w:sz w:val="24"/>
        </w:rPr>
        <w:t>Técnicos;</w:t>
      </w:r>
    </w:p>
    <w:p w14:paraId="09C527D6" w14:textId="77777777" w:rsidR="008973A5" w:rsidRPr="00B17B7B" w:rsidRDefault="00397D6F" w:rsidP="00C47CCD">
      <w:pPr>
        <w:pStyle w:val="PargrafodaLista"/>
        <w:numPr>
          <w:ilvl w:val="0"/>
          <w:numId w:val="39"/>
        </w:numPr>
        <w:tabs>
          <w:tab w:val="left" w:pos="486"/>
        </w:tabs>
        <w:spacing w:before="120" w:line="235" w:lineRule="auto"/>
        <w:ind w:left="230" w:right="238" w:firstLine="0"/>
        <w:jc w:val="both"/>
        <w:rPr>
          <w:rFonts w:ascii="Calibri" w:hAnsi="Calibri" w:cs="Calibri"/>
          <w:sz w:val="24"/>
        </w:rPr>
      </w:pPr>
      <w:r w:rsidRPr="00B17B7B">
        <w:rPr>
          <w:rFonts w:ascii="Calibri" w:hAnsi="Calibri" w:cs="Calibri"/>
          <w:sz w:val="24"/>
        </w:rPr>
        <w:t>– Participar das sessões dos órgãos do Conselho, sem direito a voto, salvo se estiver na condição de substituto de conselheiro</w:t>
      </w:r>
      <w:r w:rsidRPr="00B17B7B">
        <w:rPr>
          <w:rFonts w:ascii="Calibri" w:hAnsi="Calibri" w:cs="Calibri"/>
          <w:spacing w:val="-4"/>
          <w:sz w:val="24"/>
        </w:rPr>
        <w:t xml:space="preserve"> </w:t>
      </w:r>
      <w:r w:rsidRPr="00B17B7B">
        <w:rPr>
          <w:rFonts w:ascii="Calibri" w:hAnsi="Calibri" w:cs="Calibri"/>
          <w:sz w:val="24"/>
        </w:rPr>
        <w:t>efetivo;</w:t>
      </w:r>
    </w:p>
    <w:p w14:paraId="09C527D7" w14:textId="77777777" w:rsidR="008973A5" w:rsidRPr="00B17B7B" w:rsidRDefault="00397D6F" w:rsidP="00C47CCD">
      <w:pPr>
        <w:pStyle w:val="PargrafodaLista"/>
        <w:numPr>
          <w:ilvl w:val="0"/>
          <w:numId w:val="39"/>
        </w:numPr>
        <w:tabs>
          <w:tab w:val="left" w:pos="529"/>
        </w:tabs>
        <w:spacing w:before="122" w:line="235" w:lineRule="auto"/>
        <w:ind w:left="230" w:right="238" w:firstLine="0"/>
        <w:jc w:val="both"/>
        <w:rPr>
          <w:rFonts w:ascii="Calibri" w:hAnsi="Calibri" w:cs="Calibri"/>
          <w:sz w:val="24"/>
        </w:rPr>
      </w:pPr>
      <w:r w:rsidRPr="00B17B7B">
        <w:rPr>
          <w:rFonts w:ascii="Calibri" w:hAnsi="Calibri" w:cs="Calibri"/>
          <w:sz w:val="24"/>
        </w:rPr>
        <w:t>– Participar de seminários e treinamentos relacionados às ﬁnalidades precípuas do Conselho e à educação profissional</w:t>
      </w:r>
      <w:r w:rsidRPr="00B17B7B">
        <w:rPr>
          <w:rFonts w:ascii="Calibri" w:hAnsi="Calibri" w:cs="Calibri"/>
          <w:spacing w:val="-3"/>
          <w:sz w:val="24"/>
        </w:rPr>
        <w:t xml:space="preserve"> </w:t>
      </w:r>
      <w:r w:rsidRPr="00B17B7B">
        <w:rPr>
          <w:rFonts w:ascii="Calibri" w:hAnsi="Calibri" w:cs="Calibri"/>
          <w:sz w:val="24"/>
        </w:rPr>
        <w:t>continuada.</w:t>
      </w:r>
    </w:p>
    <w:p w14:paraId="09C527D8" w14:textId="77777777" w:rsidR="008973A5" w:rsidRPr="00B17B7B" w:rsidRDefault="00397D6F" w:rsidP="00C47CCD">
      <w:pPr>
        <w:pStyle w:val="PargrafodaLista"/>
        <w:numPr>
          <w:ilvl w:val="0"/>
          <w:numId w:val="39"/>
        </w:numPr>
        <w:tabs>
          <w:tab w:val="left" w:pos="442"/>
        </w:tabs>
        <w:spacing w:before="122" w:line="235" w:lineRule="auto"/>
        <w:ind w:left="230" w:right="241" w:firstLine="0"/>
        <w:jc w:val="both"/>
        <w:rPr>
          <w:rFonts w:ascii="Calibri" w:hAnsi="Calibri" w:cs="Calibri"/>
          <w:sz w:val="24"/>
        </w:rPr>
      </w:pPr>
      <w:r w:rsidRPr="00B17B7B">
        <w:rPr>
          <w:rFonts w:ascii="Calibri" w:hAnsi="Calibri" w:cs="Calibri"/>
          <w:sz w:val="24"/>
        </w:rPr>
        <w:t xml:space="preserve">– Quando ocorrer aumento de atividades nos órgãos deliberativos especíﬁcos como as Câmaras, por </w:t>
      </w:r>
      <w:r w:rsidRPr="00B17B7B">
        <w:rPr>
          <w:rFonts w:ascii="Calibri" w:hAnsi="Calibri" w:cs="Calibri"/>
          <w:spacing w:val="-3"/>
          <w:sz w:val="24"/>
        </w:rPr>
        <w:t xml:space="preserve">exemplo </w:t>
      </w:r>
      <w:r w:rsidRPr="00B17B7B">
        <w:rPr>
          <w:rFonts w:ascii="Calibri" w:hAnsi="Calibri" w:cs="Calibri"/>
          <w:sz w:val="24"/>
        </w:rPr>
        <w:t>números de processos a serem relatados, os conselheiros suplentes poderão ser convocados para ajudar nas</w:t>
      </w:r>
      <w:r w:rsidRPr="00B17B7B">
        <w:rPr>
          <w:rFonts w:ascii="Calibri" w:hAnsi="Calibri" w:cs="Calibri"/>
          <w:spacing w:val="-4"/>
          <w:sz w:val="24"/>
        </w:rPr>
        <w:t xml:space="preserve"> </w:t>
      </w:r>
      <w:r w:rsidRPr="00B17B7B">
        <w:rPr>
          <w:rFonts w:ascii="Calibri" w:hAnsi="Calibri" w:cs="Calibri"/>
          <w:sz w:val="24"/>
        </w:rPr>
        <w:t>atribuições.</w:t>
      </w:r>
    </w:p>
    <w:p w14:paraId="09C527D9" w14:textId="77777777" w:rsidR="008973A5" w:rsidRPr="00B17B7B" w:rsidRDefault="008973A5" w:rsidP="00C47CCD">
      <w:pPr>
        <w:pStyle w:val="Corpodetexto"/>
        <w:ind w:left="0"/>
        <w:jc w:val="both"/>
        <w:rPr>
          <w:rFonts w:ascii="Calibri" w:hAnsi="Calibri" w:cs="Calibri"/>
        </w:rPr>
      </w:pPr>
    </w:p>
    <w:p w14:paraId="09C527DA" w14:textId="77777777" w:rsidR="008973A5" w:rsidRPr="00B17B7B" w:rsidRDefault="008973A5" w:rsidP="00C47CCD">
      <w:pPr>
        <w:pStyle w:val="Corpodetexto"/>
        <w:spacing w:before="6"/>
        <w:ind w:left="0"/>
        <w:jc w:val="both"/>
        <w:rPr>
          <w:rFonts w:ascii="Calibri" w:hAnsi="Calibri" w:cs="Calibri"/>
          <w:sz w:val="19"/>
        </w:rPr>
      </w:pPr>
    </w:p>
    <w:p w14:paraId="09C527DB" w14:textId="77777777" w:rsidR="008973A5" w:rsidRPr="00B17B7B" w:rsidRDefault="00397D6F" w:rsidP="00C47CCD">
      <w:pPr>
        <w:pStyle w:val="Corpodetexto"/>
        <w:spacing w:line="235" w:lineRule="auto"/>
        <w:ind w:right="233"/>
        <w:jc w:val="both"/>
        <w:rPr>
          <w:rFonts w:ascii="Calibri" w:hAnsi="Calibri" w:cs="Calibri"/>
        </w:rPr>
      </w:pPr>
      <w:r w:rsidRPr="00B17B7B">
        <w:rPr>
          <w:rFonts w:ascii="Calibri" w:hAnsi="Calibri" w:cs="Calibri"/>
        </w:rPr>
        <w:t>Art. 1</w:t>
      </w:r>
      <w:r w:rsidR="00810497" w:rsidRPr="00B17B7B">
        <w:rPr>
          <w:rFonts w:ascii="Calibri" w:hAnsi="Calibri" w:cs="Calibri"/>
        </w:rPr>
        <w:t>3</w:t>
      </w:r>
      <w:r w:rsidRPr="00B17B7B">
        <w:rPr>
          <w:rFonts w:ascii="Calibri" w:hAnsi="Calibri" w:cs="Calibri"/>
        </w:rPr>
        <w:t>. Os conselheiros poderão usufruir licença por até 180 (cento e oitenta) dias durante o mandato, desde que requerida e aprovada pelo Plenário.</w:t>
      </w:r>
    </w:p>
    <w:p w14:paraId="09C527DC" w14:textId="77777777" w:rsidR="008973A5" w:rsidRPr="00B17B7B" w:rsidRDefault="00397D6F" w:rsidP="00C47CCD">
      <w:pPr>
        <w:pStyle w:val="Corpodetexto"/>
        <w:spacing w:before="122" w:line="235" w:lineRule="auto"/>
        <w:ind w:right="228"/>
        <w:jc w:val="both"/>
        <w:rPr>
          <w:rFonts w:ascii="Calibri" w:hAnsi="Calibri" w:cs="Calibri"/>
        </w:rPr>
      </w:pPr>
      <w:r w:rsidRPr="00B17B7B">
        <w:rPr>
          <w:rFonts w:ascii="Calibri" w:hAnsi="Calibri" w:cs="Calibri"/>
        </w:rPr>
        <w:t>§ 1º O Conselheiro que apresentar o desejo de retornar as suas funções e atribuições antes do término do período de licença solicitado, deverá formalizar requerimento por escrito direcionado a Presidência do CRCGO, visando a sua análise e consequente aprovação de retorno na Reunião Plenária subsequente ao</w:t>
      </w:r>
      <w:r w:rsidRPr="00B17B7B">
        <w:rPr>
          <w:rFonts w:ascii="Calibri" w:hAnsi="Calibri" w:cs="Calibri"/>
          <w:spacing w:val="-2"/>
        </w:rPr>
        <w:t xml:space="preserve"> </w:t>
      </w:r>
      <w:r w:rsidRPr="00B17B7B">
        <w:rPr>
          <w:rFonts w:ascii="Calibri" w:hAnsi="Calibri" w:cs="Calibri"/>
        </w:rPr>
        <w:t>pedido.</w:t>
      </w:r>
    </w:p>
    <w:p w14:paraId="09C527DD" w14:textId="77777777" w:rsidR="008973A5" w:rsidRPr="00B17B7B" w:rsidRDefault="00397D6F" w:rsidP="00C47CCD">
      <w:pPr>
        <w:pStyle w:val="Corpodetexto"/>
        <w:spacing w:before="124" w:line="235" w:lineRule="auto"/>
        <w:ind w:right="237"/>
        <w:jc w:val="both"/>
        <w:rPr>
          <w:rFonts w:ascii="Calibri" w:hAnsi="Calibri" w:cs="Calibri"/>
        </w:rPr>
      </w:pPr>
      <w:r w:rsidRPr="00B17B7B">
        <w:rPr>
          <w:rFonts w:ascii="Calibri" w:hAnsi="Calibri" w:cs="Calibri"/>
        </w:rPr>
        <w:t>§ 2º O CRCGO convocará o conselheiro licenciado informando a data do seu retorno no prazo não inferior a 30 (trinta) dias, que antecedam o prazo final da licença</w:t>
      </w:r>
      <w:r w:rsidRPr="00B17B7B">
        <w:rPr>
          <w:rFonts w:ascii="Calibri" w:hAnsi="Calibri" w:cs="Calibri"/>
          <w:spacing w:val="-22"/>
        </w:rPr>
        <w:t xml:space="preserve"> </w:t>
      </w:r>
      <w:r w:rsidRPr="00B17B7B">
        <w:rPr>
          <w:rFonts w:ascii="Calibri" w:hAnsi="Calibri" w:cs="Calibri"/>
        </w:rPr>
        <w:t>solicitada.</w:t>
      </w:r>
    </w:p>
    <w:p w14:paraId="09C527DE" w14:textId="77777777" w:rsidR="008973A5" w:rsidRPr="00B17B7B" w:rsidRDefault="00397D6F" w:rsidP="00C47CCD">
      <w:pPr>
        <w:pStyle w:val="Corpodetexto"/>
        <w:spacing w:before="122" w:line="235" w:lineRule="auto"/>
        <w:ind w:right="231"/>
        <w:jc w:val="both"/>
        <w:rPr>
          <w:rFonts w:ascii="Calibri" w:hAnsi="Calibri" w:cs="Calibri"/>
        </w:rPr>
      </w:pPr>
      <w:r w:rsidRPr="00B17B7B">
        <w:rPr>
          <w:rFonts w:ascii="Calibri" w:hAnsi="Calibri" w:cs="Calibri"/>
        </w:rPr>
        <w:t>§ 3º Os casos de licença médica devidamente comprovados não se incluem no prazo estabelecido no caput deste artigo.</w:t>
      </w:r>
    </w:p>
    <w:p w14:paraId="09C527E0" w14:textId="77777777" w:rsidR="008973A5" w:rsidRPr="00B17B7B" w:rsidRDefault="008973A5" w:rsidP="00C47CCD">
      <w:pPr>
        <w:pStyle w:val="Corpodetexto"/>
        <w:spacing w:before="5"/>
        <w:ind w:left="0"/>
        <w:jc w:val="both"/>
        <w:rPr>
          <w:rFonts w:ascii="Calibri" w:hAnsi="Calibri" w:cs="Calibri"/>
          <w:sz w:val="19"/>
        </w:rPr>
      </w:pPr>
    </w:p>
    <w:p w14:paraId="09C527E1" w14:textId="77777777" w:rsidR="008973A5" w:rsidRPr="00B17B7B" w:rsidRDefault="00397D6F" w:rsidP="00C47CCD">
      <w:pPr>
        <w:pStyle w:val="Corpodetexto"/>
        <w:spacing w:line="235" w:lineRule="auto"/>
        <w:ind w:right="231"/>
        <w:jc w:val="both"/>
        <w:rPr>
          <w:rFonts w:ascii="Calibri" w:hAnsi="Calibri" w:cs="Calibri"/>
        </w:rPr>
      </w:pPr>
      <w:r w:rsidRPr="00B17B7B">
        <w:rPr>
          <w:rFonts w:ascii="Calibri" w:hAnsi="Calibri" w:cs="Calibri"/>
        </w:rPr>
        <w:t>Art. 1</w:t>
      </w:r>
      <w:r w:rsidR="00810497" w:rsidRPr="00B17B7B">
        <w:rPr>
          <w:rFonts w:ascii="Calibri" w:hAnsi="Calibri" w:cs="Calibri"/>
        </w:rPr>
        <w:t>4</w:t>
      </w:r>
      <w:r w:rsidRPr="00B17B7B">
        <w:rPr>
          <w:rFonts w:ascii="Calibri" w:hAnsi="Calibri" w:cs="Calibri"/>
        </w:rPr>
        <w:t xml:space="preserve"> O CRCGO é presidido por um de seus conselheiros contador, eleito pelo Plenário, em sessão plenária extraordinária na primeira semana do mês de janeiro do ano subsequente ao das eleições de conselheiros, na qual também serão eleitos, concomitantemente, os vice-presidentes e os membros das câmaras, por maioria simples.</w:t>
      </w:r>
    </w:p>
    <w:p w14:paraId="09C527E3" w14:textId="11F65F31" w:rsidR="008973A5" w:rsidRPr="00B17B7B" w:rsidRDefault="00397D6F" w:rsidP="007E3BD0">
      <w:pPr>
        <w:pStyle w:val="Corpodetexto"/>
        <w:spacing w:before="124" w:line="235" w:lineRule="auto"/>
        <w:ind w:right="238"/>
        <w:jc w:val="both"/>
        <w:rPr>
          <w:rFonts w:ascii="Calibri" w:hAnsi="Calibri" w:cs="Calibri"/>
        </w:rPr>
      </w:pPr>
      <w:r w:rsidRPr="00B17B7B">
        <w:rPr>
          <w:rFonts w:ascii="Calibri" w:hAnsi="Calibri" w:cs="Calibri"/>
        </w:rPr>
        <w:t>Parágrafo único. Do início do exercício seguinte até a eleição mencionada no caput, responderá pelos encargos da presidência o conselheiro efetivo da categoria de contador com o registro mais antigo do terço remanescente e seus atos deverão ser referendados pelo Plenário.</w:t>
      </w:r>
    </w:p>
    <w:p w14:paraId="09C527E4" w14:textId="77777777" w:rsidR="008973A5" w:rsidRPr="00B17B7B" w:rsidRDefault="008973A5" w:rsidP="00C47CCD">
      <w:pPr>
        <w:pStyle w:val="Corpodetexto"/>
        <w:spacing w:before="6"/>
        <w:ind w:left="0"/>
        <w:jc w:val="both"/>
        <w:rPr>
          <w:rFonts w:ascii="Calibri" w:hAnsi="Calibri" w:cs="Calibri"/>
          <w:sz w:val="19"/>
        </w:rPr>
      </w:pPr>
    </w:p>
    <w:p w14:paraId="09C527E5" w14:textId="77777777" w:rsidR="008973A5" w:rsidRPr="00B17B7B" w:rsidRDefault="00397D6F" w:rsidP="00C47CCD">
      <w:pPr>
        <w:pStyle w:val="Corpodetexto"/>
        <w:spacing w:line="235" w:lineRule="auto"/>
        <w:ind w:right="230"/>
        <w:jc w:val="both"/>
        <w:rPr>
          <w:rFonts w:ascii="Calibri" w:hAnsi="Calibri" w:cs="Calibri"/>
        </w:rPr>
      </w:pPr>
      <w:r w:rsidRPr="00B17B7B">
        <w:rPr>
          <w:rFonts w:ascii="Calibri" w:hAnsi="Calibri" w:cs="Calibri"/>
        </w:rPr>
        <w:t>Art. 1</w:t>
      </w:r>
      <w:r w:rsidR="00810497" w:rsidRPr="00B17B7B">
        <w:rPr>
          <w:rFonts w:ascii="Calibri" w:hAnsi="Calibri" w:cs="Calibri"/>
        </w:rPr>
        <w:t>5</w:t>
      </w:r>
      <w:r w:rsidRPr="00B17B7B">
        <w:rPr>
          <w:rFonts w:ascii="Calibri" w:hAnsi="Calibri" w:cs="Calibri"/>
        </w:rPr>
        <w:t>. As eleições para os órgãos do CRCGO ocorrerão, por chapa, na sessão plenária de posse dos conselheiros eleitos, no seguinte formato:</w:t>
      </w:r>
    </w:p>
    <w:p w14:paraId="09C527E6" w14:textId="77777777" w:rsidR="008973A5" w:rsidRPr="00B17B7B" w:rsidRDefault="00397D6F" w:rsidP="00C47CCD">
      <w:pPr>
        <w:pStyle w:val="PargrafodaLista"/>
        <w:numPr>
          <w:ilvl w:val="0"/>
          <w:numId w:val="38"/>
        </w:numPr>
        <w:tabs>
          <w:tab w:val="left" w:pos="383"/>
        </w:tabs>
        <w:spacing w:before="122" w:line="235" w:lineRule="auto"/>
        <w:ind w:right="233" w:firstLine="0"/>
        <w:jc w:val="both"/>
        <w:rPr>
          <w:rFonts w:ascii="Calibri" w:hAnsi="Calibri" w:cs="Calibri"/>
          <w:sz w:val="24"/>
        </w:rPr>
      </w:pPr>
      <w:r w:rsidRPr="00B17B7B">
        <w:rPr>
          <w:rFonts w:ascii="Calibri" w:hAnsi="Calibri" w:cs="Calibri"/>
          <w:sz w:val="24"/>
        </w:rPr>
        <w:t xml:space="preserve">– Antes de iniciar a eleição, o presidente em </w:t>
      </w:r>
      <w:r w:rsidRPr="00B17B7B">
        <w:rPr>
          <w:rFonts w:ascii="Calibri" w:hAnsi="Calibri" w:cs="Calibri"/>
          <w:spacing w:val="-3"/>
          <w:sz w:val="24"/>
        </w:rPr>
        <w:t xml:space="preserve">exercício </w:t>
      </w:r>
      <w:r w:rsidRPr="00B17B7B">
        <w:rPr>
          <w:rFonts w:ascii="Calibri" w:hAnsi="Calibri" w:cs="Calibri"/>
          <w:sz w:val="24"/>
        </w:rPr>
        <w:t>constituirá e designará a Comissão Eleitoral, composta de no mínimo 3 (três) membros, sendo 2 (dois) conselheiros do terço remanescente e 1 (um) conselheiro do terço</w:t>
      </w:r>
      <w:r w:rsidRPr="00B17B7B">
        <w:rPr>
          <w:rFonts w:ascii="Calibri" w:hAnsi="Calibri" w:cs="Calibri"/>
          <w:spacing w:val="-4"/>
          <w:sz w:val="24"/>
        </w:rPr>
        <w:t xml:space="preserve"> </w:t>
      </w:r>
      <w:r w:rsidRPr="00B17B7B">
        <w:rPr>
          <w:rFonts w:ascii="Calibri" w:hAnsi="Calibri" w:cs="Calibri"/>
          <w:sz w:val="24"/>
        </w:rPr>
        <w:t>atual;</w:t>
      </w:r>
    </w:p>
    <w:p w14:paraId="09C527E7" w14:textId="77777777" w:rsidR="008973A5" w:rsidRPr="00B17B7B" w:rsidRDefault="00397D6F" w:rsidP="00C47CCD">
      <w:pPr>
        <w:pStyle w:val="PargrafodaLista"/>
        <w:numPr>
          <w:ilvl w:val="0"/>
          <w:numId w:val="38"/>
        </w:numPr>
        <w:tabs>
          <w:tab w:val="left" w:pos="419"/>
        </w:tabs>
        <w:spacing w:before="123" w:line="235" w:lineRule="auto"/>
        <w:ind w:right="250" w:firstLine="0"/>
        <w:jc w:val="both"/>
        <w:rPr>
          <w:rFonts w:ascii="Calibri" w:hAnsi="Calibri" w:cs="Calibri"/>
          <w:sz w:val="24"/>
        </w:rPr>
      </w:pPr>
      <w:r w:rsidRPr="00B17B7B">
        <w:rPr>
          <w:rFonts w:ascii="Calibri" w:hAnsi="Calibri" w:cs="Calibri"/>
          <w:sz w:val="24"/>
        </w:rPr>
        <w:t xml:space="preserve">– O presidente em </w:t>
      </w:r>
      <w:r w:rsidRPr="00B17B7B">
        <w:rPr>
          <w:rFonts w:ascii="Calibri" w:hAnsi="Calibri" w:cs="Calibri"/>
          <w:spacing w:val="-3"/>
          <w:sz w:val="24"/>
        </w:rPr>
        <w:t xml:space="preserve">exercício </w:t>
      </w:r>
      <w:r w:rsidRPr="00B17B7B">
        <w:rPr>
          <w:rFonts w:ascii="Calibri" w:hAnsi="Calibri" w:cs="Calibri"/>
          <w:sz w:val="24"/>
        </w:rPr>
        <w:t>concederá o prazo de 30 (trinta) minutos para o registro das chapas, que deverá ser feito por escrito e conter a relação de candidatos</w:t>
      </w:r>
      <w:r w:rsidRPr="00B17B7B">
        <w:rPr>
          <w:rFonts w:ascii="Calibri" w:hAnsi="Calibri" w:cs="Calibri"/>
          <w:spacing w:val="-16"/>
          <w:sz w:val="24"/>
        </w:rPr>
        <w:t xml:space="preserve"> </w:t>
      </w:r>
      <w:r w:rsidRPr="00B17B7B">
        <w:rPr>
          <w:rFonts w:ascii="Calibri" w:hAnsi="Calibri" w:cs="Calibri"/>
          <w:sz w:val="24"/>
        </w:rPr>
        <w:t>a:</w:t>
      </w:r>
    </w:p>
    <w:p w14:paraId="09C527E9" w14:textId="77777777" w:rsidR="008973A5" w:rsidRPr="00B17B7B" w:rsidRDefault="008973A5" w:rsidP="00C47CCD">
      <w:pPr>
        <w:pStyle w:val="Corpodetexto"/>
        <w:ind w:left="0"/>
        <w:jc w:val="both"/>
        <w:rPr>
          <w:rFonts w:ascii="Calibri" w:hAnsi="Calibri" w:cs="Calibri"/>
          <w:sz w:val="19"/>
        </w:rPr>
      </w:pPr>
    </w:p>
    <w:p w14:paraId="09C527EA" w14:textId="77777777" w:rsidR="008973A5" w:rsidRPr="00B17B7B" w:rsidRDefault="00397D6F" w:rsidP="007E3BD0">
      <w:pPr>
        <w:pStyle w:val="PargrafodaLista"/>
        <w:numPr>
          <w:ilvl w:val="0"/>
          <w:numId w:val="37"/>
        </w:numPr>
        <w:tabs>
          <w:tab w:val="left" w:pos="472"/>
        </w:tabs>
        <w:spacing w:before="0"/>
        <w:jc w:val="both"/>
        <w:rPr>
          <w:rFonts w:ascii="Calibri" w:hAnsi="Calibri" w:cs="Calibri"/>
          <w:sz w:val="24"/>
        </w:rPr>
      </w:pPr>
      <w:r w:rsidRPr="00B17B7B">
        <w:rPr>
          <w:rFonts w:ascii="Calibri" w:hAnsi="Calibri" w:cs="Calibri"/>
          <w:sz w:val="24"/>
        </w:rPr>
        <w:t>Presidente;</w:t>
      </w:r>
    </w:p>
    <w:p w14:paraId="09C527EB" w14:textId="77777777" w:rsidR="008973A5" w:rsidRPr="00B17B7B" w:rsidRDefault="00397D6F" w:rsidP="007E3BD0">
      <w:pPr>
        <w:pStyle w:val="PargrafodaLista"/>
        <w:numPr>
          <w:ilvl w:val="0"/>
          <w:numId w:val="37"/>
        </w:numPr>
        <w:tabs>
          <w:tab w:val="left" w:pos="484"/>
        </w:tabs>
        <w:spacing w:before="0"/>
        <w:ind w:left="483" w:hanging="254"/>
        <w:jc w:val="both"/>
        <w:rPr>
          <w:rFonts w:ascii="Calibri" w:hAnsi="Calibri" w:cs="Calibri"/>
          <w:sz w:val="24"/>
        </w:rPr>
      </w:pPr>
      <w:r w:rsidRPr="00B17B7B">
        <w:rPr>
          <w:rFonts w:ascii="Calibri" w:hAnsi="Calibri" w:cs="Calibri"/>
          <w:sz w:val="24"/>
        </w:rPr>
        <w:t>Vice-presidentes;</w:t>
      </w:r>
    </w:p>
    <w:p w14:paraId="09C527EC" w14:textId="77777777" w:rsidR="008973A5" w:rsidRPr="00B17B7B" w:rsidRDefault="00397D6F" w:rsidP="007E3BD0">
      <w:pPr>
        <w:pStyle w:val="PargrafodaLista"/>
        <w:numPr>
          <w:ilvl w:val="0"/>
          <w:numId w:val="37"/>
        </w:numPr>
        <w:tabs>
          <w:tab w:val="left" w:pos="459"/>
        </w:tabs>
        <w:spacing w:before="0"/>
        <w:ind w:left="458" w:hanging="229"/>
        <w:jc w:val="both"/>
        <w:rPr>
          <w:rFonts w:ascii="Calibri" w:hAnsi="Calibri" w:cs="Calibri"/>
          <w:sz w:val="24"/>
        </w:rPr>
      </w:pPr>
      <w:r w:rsidRPr="00B17B7B">
        <w:rPr>
          <w:rFonts w:ascii="Calibri" w:hAnsi="Calibri" w:cs="Calibri"/>
          <w:sz w:val="24"/>
        </w:rPr>
        <w:t>Membros efetivos e suplentes das</w:t>
      </w:r>
      <w:r w:rsidRPr="00B17B7B">
        <w:rPr>
          <w:rFonts w:ascii="Calibri" w:hAnsi="Calibri" w:cs="Calibri"/>
          <w:spacing w:val="-7"/>
          <w:sz w:val="24"/>
        </w:rPr>
        <w:t xml:space="preserve"> </w:t>
      </w:r>
      <w:r w:rsidRPr="00B17B7B">
        <w:rPr>
          <w:rFonts w:ascii="Calibri" w:hAnsi="Calibri" w:cs="Calibri"/>
          <w:sz w:val="24"/>
        </w:rPr>
        <w:t>Câmaras;</w:t>
      </w:r>
    </w:p>
    <w:p w14:paraId="09C527EE" w14:textId="77777777" w:rsidR="008973A5" w:rsidRPr="00B17B7B" w:rsidRDefault="008973A5" w:rsidP="00C47CCD">
      <w:pPr>
        <w:pStyle w:val="Corpodetexto"/>
        <w:spacing w:before="3"/>
        <w:ind w:left="0"/>
        <w:jc w:val="both"/>
        <w:rPr>
          <w:rFonts w:ascii="Calibri" w:hAnsi="Calibri" w:cs="Calibri"/>
          <w:sz w:val="19"/>
        </w:rPr>
      </w:pPr>
    </w:p>
    <w:p w14:paraId="09C527F0" w14:textId="5AA08A10" w:rsidR="008973A5" w:rsidRPr="001A5FC0" w:rsidRDefault="00397D6F" w:rsidP="001A5FC0">
      <w:pPr>
        <w:pStyle w:val="PargrafodaLista"/>
        <w:numPr>
          <w:ilvl w:val="0"/>
          <w:numId w:val="38"/>
        </w:numPr>
        <w:tabs>
          <w:tab w:val="left" w:pos="472"/>
        </w:tabs>
        <w:spacing w:before="0" w:line="235" w:lineRule="auto"/>
        <w:ind w:right="238" w:firstLine="0"/>
        <w:jc w:val="both"/>
        <w:rPr>
          <w:rFonts w:ascii="Calibri" w:hAnsi="Calibri" w:cs="Calibri"/>
          <w:sz w:val="24"/>
        </w:rPr>
      </w:pPr>
      <w:r w:rsidRPr="00B17B7B">
        <w:rPr>
          <w:rFonts w:ascii="Calibri" w:hAnsi="Calibri" w:cs="Calibri"/>
          <w:sz w:val="24"/>
        </w:rPr>
        <w:t>– Decorrido o prazo de 30 (trinta) minutos, será feita a leitura das chapas inscritas, as quais receberão um número de identificação definido por</w:t>
      </w:r>
      <w:r w:rsidRPr="00B17B7B">
        <w:rPr>
          <w:rFonts w:ascii="Calibri" w:hAnsi="Calibri" w:cs="Calibri"/>
          <w:spacing w:val="-8"/>
          <w:sz w:val="24"/>
        </w:rPr>
        <w:t xml:space="preserve"> </w:t>
      </w:r>
      <w:r w:rsidRPr="00B17B7B">
        <w:rPr>
          <w:rFonts w:ascii="Calibri" w:hAnsi="Calibri" w:cs="Calibri"/>
          <w:sz w:val="24"/>
        </w:rPr>
        <w:t>sorteio;</w:t>
      </w:r>
    </w:p>
    <w:p w14:paraId="09C527F1" w14:textId="77777777" w:rsidR="008973A5" w:rsidRPr="00B17B7B" w:rsidRDefault="008973A5" w:rsidP="00C47CCD">
      <w:pPr>
        <w:pStyle w:val="Corpodetexto"/>
        <w:spacing w:before="5"/>
        <w:ind w:left="0"/>
        <w:jc w:val="both"/>
        <w:rPr>
          <w:rFonts w:ascii="Calibri" w:hAnsi="Calibri" w:cs="Calibri"/>
          <w:sz w:val="19"/>
        </w:rPr>
      </w:pPr>
    </w:p>
    <w:p w14:paraId="09C527F2" w14:textId="77777777" w:rsidR="008973A5" w:rsidRPr="00B17B7B" w:rsidRDefault="00397D6F" w:rsidP="00C47CCD">
      <w:pPr>
        <w:pStyle w:val="PargrafodaLista"/>
        <w:numPr>
          <w:ilvl w:val="0"/>
          <w:numId w:val="38"/>
        </w:numPr>
        <w:tabs>
          <w:tab w:val="left" w:pos="547"/>
        </w:tabs>
        <w:spacing w:before="0" w:line="235" w:lineRule="auto"/>
        <w:ind w:right="239" w:firstLine="0"/>
        <w:jc w:val="both"/>
        <w:rPr>
          <w:rFonts w:ascii="Calibri" w:hAnsi="Calibri" w:cs="Calibri"/>
          <w:sz w:val="24"/>
        </w:rPr>
      </w:pPr>
      <w:r w:rsidRPr="00B17B7B">
        <w:rPr>
          <w:rFonts w:ascii="Calibri" w:hAnsi="Calibri" w:cs="Calibri"/>
          <w:sz w:val="24"/>
        </w:rPr>
        <w:t xml:space="preserve">– Após a leitura das chapas, ﬁcará impedido de atuar como membro da Comissão Eleitoral o conselheiro que integre chapa como membro do conselho </w:t>
      </w:r>
      <w:r w:rsidRPr="00B17B7B">
        <w:rPr>
          <w:rFonts w:ascii="Calibri" w:hAnsi="Calibri" w:cs="Calibri"/>
          <w:spacing w:val="-4"/>
          <w:sz w:val="24"/>
        </w:rPr>
        <w:t xml:space="preserve">diretor, </w:t>
      </w:r>
      <w:r w:rsidRPr="00B17B7B">
        <w:rPr>
          <w:rFonts w:ascii="Calibri" w:hAnsi="Calibri" w:cs="Calibri"/>
          <w:sz w:val="24"/>
        </w:rPr>
        <w:t>devendo ser substituído por outro conselheiro designado pelo presidente em</w:t>
      </w:r>
      <w:r w:rsidRPr="00B17B7B">
        <w:rPr>
          <w:rFonts w:ascii="Calibri" w:hAnsi="Calibri" w:cs="Calibri"/>
          <w:spacing w:val="-7"/>
          <w:sz w:val="24"/>
        </w:rPr>
        <w:t xml:space="preserve"> </w:t>
      </w:r>
      <w:r w:rsidRPr="00B17B7B">
        <w:rPr>
          <w:rFonts w:ascii="Calibri" w:hAnsi="Calibri" w:cs="Calibri"/>
          <w:sz w:val="24"/>
        </w:rPr>
        <w:t>exercício;</w:t>
      </w:r>
    </w:p>
    <w:p w14:paraId="09C527F3" w14:textId="77777777" w:rsidR="008973A5" w:rsidRPr="00B17B7B" w:rsidRDefault="008973A5" w:rsidP="00C47CCD">
      <w:pPr>
        <w:pStyle w:val="Corpodetexto"/>
        <w:ind w:left="0"/>
        <w:jc w:val="both"/>
        <w:rPr>
          <w:rFonts w:ascii="Calibri" w:hAnsi="Calibri" w:cs="Calibri"/>
        </w:rPr>
      </w:pPr>
    </w:p>
    <w:p w14:paraId="09C527F4" w14:textId="77777777" w:rsidR="008973A5" w:rsidRPr="00B17B7B" w:rsidRDefault="008973A5" w:rsidP="00C47CCD">
      <w:pPr>
        <w:pStyle w:val="Corpodetexto"/>
        <w:spacing w:before="6"/>
        <w:ind w:left="0"/>
        <w:jc w:val="both"/>
        <w:rPr>
          <w:rFonts w:ascii="Calibri" w:hAnsi="Calibri" w:cs="Calibri"/>
          <w:sz w:val="19"/>
        </w:rPr>
      </w:pPr>
    </w:p>
    <w:p w14:paraId="09C527F5" w14:textId="77777777" w:rsidR="008973A5" w:rsidRPr="00B17B7B" w:rsidRDefault="00397D6F" w:rsidP="00C47CCD">
      <w:pPr>
        <w:pStyle w:val="PargrafodaLista"/>
        <w:numPr>
          <w:ilvl w:val="0"/>
          <w:numId w:val="38"/>
        </w:numPr>
        <w:tabs>
          <w:tab w:val="left" w:pos="447"/>
        </w:tabs>
        <w:spacing w:before="1" w:line="235" w:lineRule="auto"/>
        <w:ind w:right="233" w:firstLine="0"/>
        <w:jc w:val="both"/>
        <w:rPr>
          <w:rFonts w:ascii="Calibri" w:hAnsi="Calibri" w:cs="Calibri"/>
          <w:sz w:val="24"/>
        </w:rPr>
      </w:pPr>
      <w:r w:rsidRPr="00B17B7B">
        <w:rPr>
          <w:rFonts w:ascii="Calibri" w:hAnsi="Calibri" w:cs="Calibri"/>
          <w:sz w:val="24"/>
        </w:rPr>
        <w:t>– Cada membro do Plenário receberá uma cédula, contendo as chapas devidamente identiﬁcadas, a qual, após a votação em escrutínio secreto, será depositada em uma urna</w:t>
      </w:r>
      <w:r w:rsidRPr="00B17B7B">
        <w:rPr>
          <w:rFonts w:ascii="Calibri" w:hAnsi="Calibri" w:cs="Calibri"/>
          <w:spacing w:val="-23"/>
          <w:sz w:val="24"/>
        </w:rPr>
        <w:t xml:space="preserve"> </w:t>
      </w:r>
      <w:r w:rsidRPr="00B17B7B">
        <w:rPr>
          <w:rFonts w:ascii="Calibri" w:hAnsi="Calibri" w:cs="Calibri"/>
          <w:sz w:val="24"/>
        </w:rPr>
        <w:t>lacrada;</w:t>
      </w:r>
    </w:p>
    <w:p w14:paraId="09C527F6" w14:textId="77777777" w:rsidR="008973A5" w:rsidRPr="00B17B7B" w:rsidRDefault="008973A5" w:rsidP="00C47CCD">
      <w:pPr>
        <w:pStyle w:val="Corpodetexto"/>
        <w:ind w:left="0"/>
        <w:jc w:val="both"/>
        <w:rPr>
          <w:rFonts w:ascii="Calibri" w:hAnsi="Calibri" w:cs="Calibri"/>
        </w:rPr>
      </w:pPr>
    </w:p>
    <w:p w14:paraId="09C527F7" w14:textId="77777777" w:rsidR="008973A5" w:rsidRPr="00B17B7B" w:rsidRDefault="008973A5" w:rsidP="00C47CCD">
      <w:pPr>
        <w:pStyle w:val="Corpodetexto"/>
        <w:spacing w:before="5"/>
        <w:ind w:left="0"/>
        <w:jc w:val="both"/>
        <w:rPr>
          <w:rFonts w:ascii="Calibri" w:hAnsi="Calibri" w:cs="Calibri"/>
          <w:sz w:val="19"/>
        </w:rPr>
      </w:pPr>
    </w:p>
    <w:p w14:paraId="09C527F8" w14:textId="77777777" w:rsidR="008973A5" w:rsidRPr="00B17B7B" w:rsidRDefault="00397D6F" w:rsidP="00C47CCD">
      <w:pPr>
        <w:pStyle w:val="PargrafodaLista"/>
        <w:numPr>
          <w:ilvl w:val="0"/>
          <w:numId w:val="38"/>
        </w:numPr>
        <w:tabs>
          <w:tab w:val="left" w:pos="482"/>
        </w:tabs>
        <w:spacing w:before="0" w:line="235" w:lineRule="auto"/>
        <w:ind w:right="258" w:firstLine="0"/>
        <w:jc w:val="both"/>
        <w:rPr>
          <w:rFonts w:ascii="Calibri" w:hAnsi="Calibri" w:cs="Calibri"/>
          <w:sz w:val="24"/>
        </w:rPr>
      </w:pPr>
      <w:r w:rsidRPr="00B17B7B">
        <w:rPr>
          <w:rFonts w:ascii="Calibri" w:hAnsi="Calibri" w:cs="Calibri"/>
          <w:sz w:val="24"/>
        </w:rPr>
        <w:t xml:space="preserve">– </w:t>
      </w:r>
      <w:r w:rsidRPr="00B17B7B">
        <w:rPr>
          <w:rFonts w:ascii="Calibri" w:hAnsi="Calibri" w:cs="Calibri"/>
          <w:spacing w:val="-4"/>
          <w:sz w:val="24"/>
        </w:rPr>
        <w:t xml:space="preserve">Terminada </w:t>
      </w:r>
      <w:r w:rsidRPr="00B17B7B">
        <w:rPr>
          <w:rFonts w:ascii="Calibri" w:hAnsi="Calibri" w:cs="Calibri"/>
          <w:sz w:val="24"/>
        </w:rPr>
        <w:t>a votação, a Comissão Eleitoral fará a abertura da urna, a contagem e leitura dos votos na presença de todos os conselheiros presentes no</w:t>
      </w:r>
      <w:r w:rsidRPr="00B17B7B">
        <w:rPr>
          <w:rFonts w:ascii="Calibri" w:hAnsi="Calibri" w:cs="Calibri"/>
          <w:spacing w:val="-10"/>
          <w:sz w:val="24"/>
        </w:rPr>
        <w:t xml:space="preserve"> </w:t>
      </w:r>
      <w:r w:rsidRPr="00B17B7B">
        <w:rPr>
          <w:rFonts w:ascii="Calibri" w:hAnsi="Calibri" w:cs="Calibri"/>
          <w:sz w:val="24"/>
        </w:rPr>
        <w:t>Plenário;</w:t>
      </w:r>
    </w:p>
    <w:p w14:paraId="09C527F9" w14:textId="77777777" w:rsidR="008973A5" w:rsidRPr="00B17B7B" w:rsidRDefault="008973A5" w:rsidP="00C47CCD">
      <w:pPr>
        <w:pStyle w:val="Corpodetexto"/>
        <w:ind w:left="0"/>
        <w:jc w:val="both"/>
        <w:rPr>
          <w:rFonts w:ascii="Calibri" w:hAnsi="Calibri" w:cs="Calibri"/>
        </w:rPr>
      </w:pPr>
    </w:p>
    <w:p w14:paraId="09C527FA" w14:textId="77777777" w:rsidR="008973A5" w:rsidRPr="00B17B7B" w:rsidRDefault="008973A5" w:rsidP="00C47CCD">
      <w:pPr>
        <w:pStyle w:val="Corpodetexto"/>
        <w:spacing w:before="5"/>
        <w:ind w:left="0"/>
        <w:jc w:val="both"/>
        <w:rPr>
          <w:rFonts w:ascii="Calibri" w:hAnsi="Calibri" w:cs="Calibri"/>
          <w:sz w:val="19"/>
        </w:rPr>
      </w:pPr>
    </w:p>
    <w:p w14:paraId="09C527FB" w14:textId="77777777" w:rsidR="008973A5" w:rsidRPr="00B17B7B" w:rsidRDefault="00397D6F" w:rsidP="00C47CCD">
      <w:pPr>
        <w:pStyle w:val="PargrafodaLista"/>
        <w:numPr>
          <w:ilvl w:val="0"/>
          <w:numId w:val="38"/>
        </w:numPr>
        <w:tabs>
          <w:tab w:val="left" w:pos="575"/>
        </w:tabs>
        <w:spacing w:before="0" w:line="235" w:lineRule="auto"/>
        <w:ind w:right="235" w:firstLine="0"/>
        <w:jc w:val="both"/>
        <w:rPr>
          <w:rFonts w:ascii="Calibri" w:hAnsi="Calibri" w:cs="Calibri"/>
          <w:sz w:val="24"/>
        </w:rPr>
      </w:pPr>
      <w:r w:rsidRPr="00B17B7B">
        <w:rPr>
          <w:rFonts w:ascii="Calibri" w:hAnsi="Calibri" w:cs="Calibri"/>
          <w:sz w:val="24"/>
        </w:rPr>
        <w:t>– Apurados os votos, será declarada vencedora a chapa que alcançar a maioria simples dos votos válidos;</w:t>
      </w:r>
    </w:p>
    <w:p w14:paraId="09C527FC" w14:textId="77777777" w:rsidR="008973A5" w:rsidRPr="00B17B7B" w:rsidRDefault="008973A5" w:rsidP="00C47CCD">
      <w:pPr>
        <w:pStyle w:val="Corpodetexto"/>
        <w:ind w:left="0"/>
        <w:jc w:val="both"/>
        <w:rPr>
          <w:rFonts w:ascii="Calibri" w:hAnsi="Calibri" w:cs="Calibri"/>
        </w:rPr>
      </w:pPr>
    </w:p>
    <w:p w14:paraId="09C527FD" w14:textId="77777777" w:rsidR="008973A5" w:rsidRPr="00B17B7B" w:rsidRDefault="008973A5" w:rsidP="00C47CCD">
      <w:pPr>
        <w:pStyle w:val="Corpodetexto"/>
        <w:spacing w:before="5"/>
        <w:ind w:left="0"/>
        <w:jc w:val="both"/>
        <w:rPr>
          <w:rFonts w:ascii="Calibri" w:hAnsi="Calibri" w:cs="Calibri"/>
          <w:sz w:val="19"/>
        </w:rPr>
      </w:pPr>
    </w:p>
    <w:p w14:paraId="09C527FF" w14:textId="1CF120B5" w:rsidR="008973A5" w:rsidRPr="00DC1DFB" w:rsidRDefault="00397D6F" w:rsidP="00DC1DFB">
      <w:pPr>
        <w:pStyle w:val="PargrafodaLista"/>
        <w:numPr>
          <w:ilvl w:val="0"/>
          <w:numId w:val="38"/>
        </w:numPr>
        <w:tabs>
          <w:tab w:val="left" w:pos="634"/>
        </w:tabs>
        <w:spacing w:before="0" w:line="235" w:lineRule="auto"/>
        <w:ind w:right="233" w:firstLine="0"/>
        <w:jc w:val="both"/>
        <w:rPr>
          <w:rFonts w:ascii="Calibri" w:hAnsi="Calibri" w:cs="Calibri"/>
          <w:sz w:val="24"/>
        </w:rPr>
      </w:pPr>
      <w:r w:rsidRPr="00B17B7B">
        <w:rPr>
          <w:rFonts w:ascii="Calibri" w:hAnsi="Calibri" w:cs="Calibri"/>
          <w:sz w:val="24"/>
        </w:rPr>
        <w:t>– No caso de empate, será eleita a chapa que contiver o candidato presidente com registro mais antigo no</w:t>
      </w:r>
      <w:r w:rsidRPr="00B17B7B">
        <w:rPr>
          <w:rFonts w:ascii="Calibri" w:hAnsi="Calibri" w:cs="Calibri"/>
          <w:spacing w:val="-3"/>
          <w:sz w:val="24"/>
        </w:rPr>
        <w:t xml:space="preserve"> </w:t>
      </w:r>
      <w:r w:rsidRPr="00B17B7B">
        <w:rPr>
          <w:rFonts w:ascii="Calibri" w:hAnsi="Calibri" w:cs="Calibri"/>
          <w:sz w:val="24"/>
        </w:rPr>
        <w:t>CRCGO.</w:t>
      </w:r>
    </w:p>
    <w:p w14:paraId="09C52800" w14:textId="77777777" w:rsidR="008973A5" w:rsidRPr="00B17B7B" w:rsidRDefault="008973A5" w:rsidP="00C47CCD">
      <w:pPr>
        <w:pStyle w:val="Corpodetexto"/>
        <w:spacing w:before="5"/>
        <w:ind w:left="0"/>
        <w:jc w:val="both"/>
        <w:rPr>
          <w:rFonts w:ascii="Calibri" w:hAnsi="Calibri" w:cs="Calibri"/>
          <w:sz w:val="19"/>
        </w:rPr>
      </w:pPr>
    </w:p>
    <w:p w14:paraId="09C52801" w14:textId="6ED51B7E" w:rsidR="008973A5" w:rsidRPr="005950D0" w:rsidRDefault="00397D6F" w:rsidP="00C47CCD">
      <w:pPr>
        <w:pStyle w:val="Corpodetexto"/>
        <w:spacing w:line="235" w:lineRule="auto"/>
        <w:ind w:right="229"/>
        <w:jc w:val="both"/>
        <w:rPr>
          <w:rFonts w:ascii="Calibri" w:hAnsi="Calibri" w:cs="Calibri"/>
        </w:rPr>
      </w:pPr>
      <w:r w:rsidRPr="005950D0">
        <w:rPr>
          <w:rFonts w:ascii="Calibri" w:hAnsi="Calibri" w:cs="Calibri"/>
        </w:rPr>
        <w:t>§ 1º Caso ocorra a inscrição de apenas uma chapa, ﬁca dispensado o cumprimento do inciso III do artigo 1</w:t>
      </w:r>
      <w:r w:rsidR="005950D0" w:rsidRPr="005950D0">
        <w:rPr>
          <w:rFonts w:ascii="Calibri" w:hAnsi="Calibri" w:cs="Calibri"/>
        </w:rPr>
        <w:t>5</w:t>
      </w:r>
      <w:r w:rsidR="0085588F" w:rsidRPr="005950D0">
        <w:rPr>
          <w:rFonts w:ascii="Calibri" w:hAnsi="Calibri" w:cs="Calibri"/>
        </w:rPr>
        <w:t xml:space="preserve"> </w:t>
      </w:r>
      <w:r w:rsidRPr="005950D0">
        <w:rPr>
          <w:rFonts w:ascii="Calibri" w:hAnsi="Calibri" w:cs="Calibri"/>
        </w:rPr>
        <w:t>.</w:t>
      </w:r>
    </w:p>
    <w:p w14:paraId="09C52802" w14:textId="77777777" w:rsidR="008973A5" w:rsidRPr="00B17B7B" w:rsidRDefault="00397D6F" w:rsidP="00C47CCD">
      <w:pPr>
        <w:pStyle w:val="Corpodetexto"/>
        <w:spacing w:before="122" w:line="235" w:lineRule="auto"/>
        <w:ind w:right="229"/>
        <w:jc w:val="both"/>
        <w:rPr>
          <w:rFonts w:ascii="Calibri" w:hAnsi="Calibri" w:cs="Calibri"/>
        </w:rPr>
      </w:pPr>
      <w:r w:rsidRPr="00B17B7B">
        <w:rPr>
          <w:rFonts w:ascii="Calibri" w:hAnsi="Calibri" w:cs="Calibri"/>
        </w:rPr>
        <w:t>§ 2º O voto é obrigatório e secreto e far-se-á pela chamada, em ordem alfabética, dos conselheiros efetivos.</w:t>
      </w:r>
    </w:p>
    <w:p w14:paraId="09C52803" w14:textId="54B444E5" w:rsidR="008973A5" w:rsidRPr="005950D0" w:rsidRDefault="00397D6F" w:rsidP="00C47CCD">
      <w:pPr>
        <w:pStyle w:val="Corpodetexto"/>
        <w:spacing w:before="122" w:line="235" w:lineRule="auto"/>
        <w:ind w:right="229"/>
        <w:jc w:val="both"/>
        <w:rPr>
          <w:rFonts w:ascii="Calibri" w:hAnsi="Calibri" w:cs="Calibri"/>
        </w:rPr>
      </w:pPr>
      <w:r w:rsidRPr="005950D0">
        <w:rPr>
          <w:rFonts w:ascii="Calibri" w:hAnsi="Calibri" w:cs="Calibri"/>
        </w:rPr>
        <w:t xml:space="preserve">§ 3º Os conselheiros efetivos que não se ﬁzerem presentes na eleição serão substituídos por seus suplentes, conforme determina o § </w:t>
      </w:r>
      <w:r w:rsidR="005950D0" w:rsidRPr="005950D0">
        <w:rPr>
          <w:rFonts w:ascii="Calibri" w:hAnsi="Calibri" w:cs="Calibri"/>
        </w:rPr>
        <w:t>3</w:t>
      </w:r>
      <w:r w:rsidRPr="005950D0">
        <w:rPr>
          <w:rFonts w:ascii="Calibri" w:hAnsi="Calibri" w:cs="Calibri"/>
        </w:rPr>
        <w:t xml:space="preserve">º </w:t>
      </w:r>
      <w:r w:rsidR="00C12062" w:rsidRPr="005950D0">
        <w:rPr>
          <w:rFonts w:ascii="Calibri" w:hAnsi="Calibri" w:cs="Calibri"/>
        </w:rPr>
        <w:t xml:space="preserve"> </w:t>
      </w:r>
      <w:r w:rsidRPr="005950D0">
        <w:rPr>
          <w:rFonts w:ascii="Calibri" w:hAnsi="Calibri" w:cs="Calibri"/>
        </w:rPr>
        <w:t>do Artigo 9º.</w:t>
      </w:r>
    </w:p>
    <w:p w14:paraId="09C52804" w14:textId="77777777" w:rsidR="008973A5" w:rsidRPr="00B17B7B" w:rsidRDefault="00397D6F" w:rsidP="00C47CCD">
      <w:pPr>
        <w:pStyle w:val="Corpodetexto"/>
        <w:spacing w:before="122" w:line="235" w:lineRule="auto"/>
        <w:jc w:val="both"/>
        <w:rPr>
          <w:rFonts w:ascii="Calibri" w:hAnsi="Calibri" w:cs="Calibri"/>
        </w:rPr>
      </w:pPr>
      <w:r w:rsidRPr="00B17B7B">
        <w:rPr>
          <w:rFonts w:ascii="Calibri" w:hAnsi="Calibri" w:cs="Calibri"/>
        </w:rPr>
        <w:t>§ 4º Os candidatos a presidente, e a vice-presidente deverão, obrigatoriamente, ser conselheiros contadores.</w:t>
      </w:r>
    </w:p>
    <w:p w14:paraId="09C52806" w14:textId="6251C550" w:rsidR="008973A5" w:rsidRPr="00B17B7B" w:rsidRDefault="00397D6F" w:rsidP="00DC1DFB">
      <w:pPr>
        <w:pStyle w:val="Corpodetexto"/>
        <w:spacing w:before="122" w:line="235" w:lineRule="auto"/>
        <w:ind w:right="229"/>
        <w:jc w:val="both"/>
        <w:rPr>
          <w:rFonts w:ascii="Calibri" w:hAnsi="Calibri" w:cs="Calibri"/>
        </w:rPr>
      </w:pPr>
      <w:r w:rsidRPr="00B17B7B">
        <w:rPr>
          <w:rFonts w:ascii="Calibri" w:hAnsi="Calibri" w:cs="Calibri"/>
        </w:rPr>
        <w:t>§ 5º Não poderá ser eleito vice-presidente de Controle Interno o conselheiro que tiver sido presidente no mandato imediatamente anterior.</w:t>
      </w:r>
    </w:p>
    <w:p w14:paraId="09C52807" w14:textId="77777777" w:rsidR="008973A5" w:rsidRPr="00B17B7B" w:rsidRDefault="008973A5" w:rsidP="00C47CCD">
      <w:pPr>
        <w:pStyle w:val="Corpodetexto"/>
        <w:spacing w:before="5"/>
        <w:ind w:left="0"/>
        <w:jc w:val="both"/>
        <w:rPr>
          <w:rFonts w:ascii="Calibri" w:hAnsi="Calibri" w:cs="Calibri"/>
          <w:sz w:val="19"/>
        </w:rPr>
      </w:pPr>
    </w:p>
    <w:p w14:paraId="09C52808" w14:textId="77777777" w:rsidR="008973A5" w:rsidRPr="00B17B7B" w:rsidRDefault="00397D6F" w:rsidP="00C47CCD">
      <w:pPr>
        <w:pStyle w:val="Corpodetexto"/>
        <w:spacing w:line="235" w:lineRule="auto"/>
        <w:ind w:right="238"/>
        <w:jc w:val="both"/>
        <w:rPr>
          <w:rFonts w:ascii="Calibri" w:hAnsi="Calibri" w:cs="Calibri"/>
        </w:rPr>
      </w:pPr>
      <w:r w:rsidRPr="00B17B7B">
        <w:rPr>
          <w:rFonts w:ascii="Calibri" w:hAnsi="Calibri" w:cs="Calibri"/>
        </w:rPr>
        <w:t>Art. 1</w:t>
      </w:r>
      <w:r w:rsidR="00810497" w:rsidRPr="00B17B7B">
        <w:rPr>
          <w:rFonts w:ascii="Calibri" w:hAnsi="Calibri" w:cs="Calibri"/>
        </w:rPr>
        <w:t>6</w:t>
      </w:r>
      <w:r w:rsidRPr="00B17B7B">
        <w:rPr>
          <w:rFonts w:ascii="Calibri" w:hAnsi="Calibri" w:cs="Calibri"/>
        </w:rPr>
        <w:t>. Declarada a chapa vencedora, o Plenário empossará o presidente eleito, que receberá do presidente em exercício a presidência da sessão.</w:t>
      </w:r>
    </w:p>
    <w:p w14:paraId="09C52809" w14:textId="77777777" w:rsidR="008973A5" w:rsidRPr="00B17B7B" w:rsidRDefault="00397D6F" w:rsidP="00C47CCD">
      <w:pPr>
        <w:pStyle w:val="Corpodetexto"/>
        <w:spacing w:before="118"/>
        <w:jc w:val="both"/>
        <w:rPr>
          <w:rFonts w:ascii="Calibri" w:hAnsi="Calibri" w:cs="Calibri"/>
        </w:rPr>
      </w:pPr>
      <w:r w:rsidRPr="00B17B7B">
        <w:rPr>
          <w:rFonts w:ascii="Calibri" w:hAnsi="Calibri" w:cs="Calibri"/>
        </w:rPr>
        <w:t>§</w:t>
      </w:r>
      <w:r w:rsidRPr="00B17B7B">
        <w:rPr>
          <w:rFonts w:ascii="Calibri" w:hAnsi="Calibri" w:cs="Calibri"/>
          <w:spacing w:val="-6"/>
        </w:rPr>
        <w:t xml:space="preserve"> </w:t>
      </w:r>
      <w:r w:rsidRPr="00B17B7B">
        <w:rPr>
          <w:rFonts w:ascii="Calibri" w:hAnsi="Calibri" w:cs="Calibri"/>
        </w:rPr>
        <w:t>1º</w:t>
      </w:r>
      <w:r w:rsidRPr="00B17B7B">
        <w:rPr>
          <w:rFonts w:ascii="Calibri" w:hAnsi="Calibri" w:cs="Calibri"/>
          <w:spacing w:val="-5"/>
        </w:rPr>
        <w:t xml:space="preserve"> </w:t>
      </w:r>
      <w:r w:rsidRPr="00B17B7B">
        <w:rPr>
          <w:rFonts w:ascii="Calibri" w:hAnsi="Calibri" w:cs="Calibri"/>
        </w:rPr>
        <w:t>Na</w:t>
      </w:r>
      <w:r w:rsidRPr="00B17B7B">
        <w:rPr>
          <w:rFonts w:ascii="Calibri" w:hAnsi="Calibri" w:cs="Calibri"/>
          <w:spacing w:val="-5"/>
        </w:rPr>
        <w:t xml:space="preserve"> </w:t>
      </w:r>
      <w:r w:rsidRPr="00B17B7B">
        <w:rPr>
          <w:rFonts w:ascii="Calibri" w:hAnsi="Calibri" w:cs="Calibri"/>
        </w:rPr>
        <w:t>sequência,</w:t>
      </w:r>
      <w:r w:rsidRPr="00B17B7B">
        <w:rPr>
          <w:rFonts w:ascii="Calibri" w:hAnsi="Calibri" w:cs="Calibri"/>
          <w:spacing w:val="-5"/>
        </w:rPr>
        <w:t xml:space="preserve"> </w:t>
      </w:r>
      <w:r w:rsidRPr="00B17B7B">
        <w:rPr>
          <w:rFonts w:ascii="Calibri" w:hAnsi="Calibri" w:cs="Calibri"/>
        </w:rPr>
        <w:t>serão</w:t>
      </w:r>
      <w:r w:rsidRPr="00B17B7B">
        <w:rPr>
          <w:rFonts w:ascii="Calibri" w:hAnsi="Calibri" w:cs="Calibri"/>
          <w:spacing w:val="-5"/>
        </w:rPr>
        <w:t xml:space="preserve"> </w:t>
      </w:r>
      <w:r w:rsidRPr="00B17B7B">
        <w:rPr>
          <w:rFonts w:ascii="Calibri" w:hAnsi="Calibri" w:cs="Calibri"/>
        </w:rPr>
        <w:t>empossados</w:t>
      </w:r>
      <w:r w:rsidRPr="00B17B7B">
        <w:rPr>
          <w:rFonts w:ascii="Calibri" w:hAnsi="Calibri" w:cs="Calibri"/>
          <w:spacing w:val="-5"/>
        </w:rPr>
        <w:t xml:space="preserve"> </w:t>
      </w:r>
      <w:r w:rsidRPr="00B17B7B">
        <w:rPr>
          <w:rFonts w:ascii="Calibri" w:hAnsi="Calibri" w:cs="Calibri"/>
        </w:rPr>
        <w:t>os</w:t>
      </w:r>
      <w:r w:rsidRPr="00B17B7B">
        <w:rPr>
          <w:rFonts w:ascii="Calibri" w:hAnsi="Calibri" w:cs="Calibri"/>
          <w:spacing w:val="-6"/>
        </w:rPr>
        <w:t xml:space="preserve"> </w:t>
      </w:r>
      <w:r w:rsidRPr="00B17B7B">
        <w:rPr>
          <w:rFonts w:ascii="Calibri" w:hAnsi="Calibri" w:cs="Calibri"/>
        </w:rPr>
        <w:t>demais</w:t>
      </w:r>
      <w:r w:rsidRPr="00B17B7B">
        <w:rPr>
          <w:rFonts w:ascii="Calibri" w:hAnsi="Calibri" w:cs="Calibri"/>
          <w:spacing w:val="-5"/>
        </w:rPr>
        <w:t xml:space="preserve"> </w:t>
      </w:r>
      <w:r w:rsidRPr="00B17B7B">
        <w:rPr>
          <w:rFonts w:ascii="Calibri" w:hAnsi="Calibri" w:cs="Calibri"/>
        </w:rPr>
        <w:t>membros,</w:t>
      </w:r>
      <w:r w:rsidRPr="00B17B7B">
        <w:rPr>
          <w:rFonts w:ascii="Calibri" w:hAnsi="Calibri" w:cs="Calibri"/>
          <w:spacing w:val="-5"/>
        </w:rPr>
        <w:t xml:space="preserve"> </w:t>
      </w:r>
      <w:r w:rsidRPr="00B17B7B">
        <w:rPr>
          <w:rFonts w:ascii="Calibri" w:hAnsi="Calibri" w:cs="Calibri"/>
        </w:rPr>
        <w:t>em</w:t>
      </w:r>
      <w:r w:rsidRPr="00B17B7B">
        <w:rPr>
          <w:rFonts w:ascii="Calibri" w:hAnsi="Calibri" w:cs="Calibri"/>
          <w:spacing w:val="-5"/>
        </w:rPr>
        <w:t xml:space="preserve"> </w:t>
      </w:r>
      <w:r w:rsidRPr="00B17B7B">
        <w:rPr>
          <w:rFonts w:ascii="Calibri" w:hAnsi="Calibri" w:cs="Calibri"/>
        </w:rPr>
        <w:t>conformidade</w:t>
      </w:r>
      <w:r w:rsidRPr="00B17B7B">
        <w:rPr>
          <w:rFonts w:ascii="Calibri" w:hAnsi="Calibri" w:cs="Calibri"/>
          <w:spacing w:val="-5"/>
        </w:rPr>
        <w:t xml:space="preserve"> </w:t>
      </w:r>
      <w:r w:rsidRPr="00B17B7B">
        <w:rPr>
          <w:rFonts w:ascii="Calibri" w:hAnsi="Calibri" w:cs="Calibri"/>
        </w:rPr>
        <w:t>com</w:t>
      </w:r>
      <w:r w:rsidRPr="00B17B7B">
        <w:rPr>
          <w:rFonts w:ascii="Calibri" w:hAnsi="Calibri" w:cs="Calibri"/>
          <w:spacing w:val="-5"/>
        </w:rPr>
        <w:t xml:space="preserve"> </w:t>
      </w:r>
      <w:r w:rsidRPr="00B17B7B">
        <w:rPr>
          <w:rFonts w:ascii="Calibri" w:hAnsi="Calibri" w:cs="Calibri"/>
        </w:rPr>
        <w:t>este</w:t>
      </w:r>
      <w:r w:rsidRPr="00B17B7B">
        <w:rPr>
          <w:rFonts w:ascii="Calibri" w:hAnsi="Calibri" w:cs="Calibri"/>
          <w:spacing w:val="-5"/>
        </w:rPr>
        <w:t xml:space="preserve"> </w:t>
      </w:r>
      <w:r w:rsidRPr="00B17B7B">
        <w:rPr>
          <w:rFonts w:ascii="Calibri" w:hAnsi="Calibri" w:cs="Calibri"/>
        </w:rPr>
        <w:t>Regimento.</w:t>
      </w:r>
    </w:p>
    <w:p w14:paraId="09C5280A" w14:textId="77777777" w:rsidR="008973A5" w:rsidRPr="00B17B7B" w:rsidRDefault="00397D6F" w:rsidP="00C47CCD">
      <w:pPr>
        <w:pStyle w:val="Corpodetexto"/>
        <w:spacing w:before="120" w:line="235" w:lineRule="auto"/>
        <w:ind w:right="235"/>
        <w:jc w:val="both"/>
        <w:rPr>
          <w:rFonts w:ascii="Calibri" w:hAnsi="Calibri" w:cs="Calibri"/>
        </w:rPr>
      </w:pPr>
      <w:r w:rsidRPr="00B17B7B">
        <w:rPr>
          <w:rFonts w:ascii="Calibri" w:hAnsi="Calibri" w:cs="Calibri"/>
        </w:rPr>
        <w:t xml:space="preserve">§ 2º O mandato dos membros do Conselho Diretor é de 2 (dois) anos, iniciando-se na data da posse e terminando no dia 31 de dezembro do </w:t>
      </w:r>
      <w:r w:rsidRPr="00B17B7B">
        <w:rPr>
          <w:rFonts w:ascii="Calibri" w:hAnsi="Calibri" w:cs="Calibri"/>
          <w:spacing w:val="-3"/>
        </w:rPr>
        <w:t xml:space="preserve">exercício </w:t>
      </w:r>
      <w:r w:rsidRPr="00B17B7B">
        <w:rPr>
          <w:rFonts w:ascii="Calibri" w:hAnsi="Calibri" w:cs="Calibri"/>
        </w:rPr>
        <w:t xml:space="preserve">do segundo ano do Conselho </w:t>
      </w:r>
      <w:r w:rsidRPr="00B17B7B">
        <w:rPr>
          <w:rFonts w:ascii="Calibri" w:hAnsi="Calibri" w:cs="Calibri"/>
          <w:spacing w:val="-4"/>
        </w:rPr>
        <w:t xml:space="preserve">Diretor, </w:t>
      </w:r>
      <w:r w:rsidRPr="00B17B7B">
        <w:rPr>
          <w:rFonts w:ascii="Calibri" w:hAnsi="Calibri" w:cs="Calibri"/>
        </w:rPr>
        <w:t>permitida uma reeleição</w:t>
      </w:r>
      <w:r w:rsidRPr="00B17B7B">
        <w:rPr>
          <w:rFonts w:ascii="Calibri" w:hAnsi="Calibri" w:cs="Calibri"/>
          <w:spacing w:val="-4"/>
        </w:rPr>
        <w:t xml:space="preserve"> </w:t>
      </w:r>
      <w:r w:rsidRPr="00B17B7B">
        <w:rPr>
          <w:rFonts w:ascii="Calibri" w:hAnsi="Calibri" w:cs="Calibri"/>
        </w:rPr>
        <w:t>consecutiva</w:t>
      </w:r>
      <w:r w:rsidRPr="00B17B7B">
        <w:rPr>
          <w:rFonts w:ascii="Calibri" w:hAnsi="Calibri" w:cs="Calibri"/>
          <w:spacing w:val="-3"/>
        </w:rPr>
        <w:t xml:space="preserve"> </w:t>
      </w:r>
      <w:r w:rsidRPr="00B17B7B">
        <w:rPr>
          <w:rFonts w:ascii="Calibri" w:hAnsi="Calibri" w:cs="Calibri"/>
        </w:rPr>
        <w:t>para</w:t>
      </w:r>
      <w:r w:rsidRPr="00B17B7B">
        <w:rPr>
          <w:rFonts w:ascii="Calibri" w:hAnsi="Calibri" w:cs="Calibri"/>
          <w:spacing w:val="-4"/>
        </w:rPr>
        <w:t xml:space="preserve"> </w:t>
      </w:r>
      <w:r w:rsidRPr="00B17B7B">
        <w:rPr>
          <w:rFonts w:ascii="Calibri" w:hAnsi="Calibri" w:cs="Calibri"/>
        </w:rPr>
        <w:t>a</w:t>
      </w:r>
      <w:r w:rsidRPr="00B17B7B">
        <w:rPr>
          <w:rFonts w:ascii="Calibri" w:hAnsi="Calibri" w:cs="Calibri"/>
          <w:spacing w:val="-3"/>
        </w:rPr>
        <w:t xml:space="preserve"> </w:t>
      </w:r>
      <w:r w:rsidRPr="00B17B7B">
        <w:rPr>
          <w:rFonts w:ascii="Calibri" w:hAnsi="Calibri" w:cs="Calibri"/>
        </w:rPr>
        <w:t>mesma</w:t>
      </w:r>
      <w:r w:rsidRPr="00B17B7B">
        <w:rPr>
          <w:rFonts w:ascii="Calibri" w:hAnsi="Calibri" w:cs="Calibri"/>
          <w:spacing w:val="-3"/>
        </w:rPr>
        <w:t xml:space="preserve"> </w:t>
      </w:r>
      <w:r w:rsidRPr="00B17B7B">
        <w:rPr>
          <w:rFonts w:ascii="Calibri" w:hAnsi="Calibri" w:cs="Calibri"/>
        </w:rPr>
        <w:t>função,</w:t>
      </w:r>
      <w:r w:rsidRPr="00B17B7B">
        <w:rPr>
          <w:rFonts w:ascii="Calibri" w:hAnsi="Calibri" w:cs="Calibri"/>
          <w:spacing w:val="-4"/>
        </w:rPr>
        <w:t xml:space="preserve"> </w:t>
      </w:r>
      <w:r w:rsidRPr="00B17B7B">
        <w:rPr>
          <w:rFonts w:ascii="Calibri" w:hAnsi="Calibri" w:cs="Calibri"/>
        </w:rPr>
        <w:t>dentro</w:t>
      </w:r>
      <w:r w:rsidRPr="00B17B7B">
        <w:rPr>
          <w:rFonts w:ascii="Calibri" w:hAnsi="Calibri" w:cs="Calibri"/>
          <w:spacing w:val="-3"/>
        </w:rPr>
        <w:t xml:space="preserve"> </w:t>
      </w:r>
      <w:r w:rsidRPr="00B17B7B">
        <w:rPr>
          <w:rFonts w:ascii="Calibri" w:hAnsi="Calibri" w:cs="Calibri"/>
        </w:rPr>
        <w:t>da</w:t>
      </w:r>
      <w:r w:rsidRPr="00B17B7B">
        <w:rPr>
          <w:rFonts w:ascii="Calibri" w:hAnsi="Calibri" w:cs="Calibri"/>
          <w:spacing w:val="-3"/>
        </w:rPr>
        <w:t xml:space="preserve"> </w:t>
      </w:r>
      <w:r w:rsidRPr="00B17B7B">
        <w:rPr>
          <w:rFonts w:ascii="Calibri" w:hAnsi="Calibri" w:cs="Calibri"/>
        </w:rPr>
        <w:t>vigência</w:t>
      </w:r>
      <w:r w:rsidRPr="00B17B7B">
        <w:rPr>
          <w:rFonts w:ascii="Calibri" w:hAnsi="Calibri" w:cs="Calibri"/>
          <w:spacing w:val="-4"/>
        </w:rPr>
        <w:t xml:space="preserve"> </w:t>
      </w:r>
      <w:r w:rsidRPr="00B17B7B">
        <w:rPr>
          <w:rFonts w:ascii="Calibri" w:hAnsi="Calibri" w:cs="Calibri"/>
        </w:rPr>
        <w:t>de</w:t>
      </w:r>
      <w:r w:rsidRPr="00B17B7B">
        <w:rPr>
          <w:rFonts w:ascii="Calibri" w:hAnsi="Calibri" w:cs="Calibri"/>
          <w:spacing w:val="-3"/>
        </w:rPr>
        <w:t xml:space="preserve"> </w:t>
      </w:r>
      <w:r w:rsidRPr="00B17B7B">
        <w:rPr>
          <w:rFonts w:ascii="Calibri" w:hAnsi="Calibri" w:cs="Calibri"/>
        </w:rPr>
        <w:t>seu</w:t>
      </w:r>
      <w:r w:rsidRPr="00B17B7B">
        <w:rPr>
          <w:rFonts w:ascii="Calibri" w:hAnsi="Calibri" w:cs="Calibri"/>
          <w:spacing w:val="-4"/>
        </w:rPr>
        <w:t xml:space="preserve"> </w:t>
      </w:r>
      <w:r w:rsidRPr="00B17B7B">
        <w:rPr>
          <w:rFonts w:ascii="Calibri" w:hAnsi="Calibri" w:cs="Calibri"/>
        </w:rPr>
        <w:t>mandato</w:t>
      </w:r>
      <w:r w:rsidRPr="00B17B7B">
        <w:rPr>
          <w:rFonts w:ascii="Calibri" w:hAnsi="Calibri" w:cs="Calibri"/>
          <w:spacing w:val="-3"/>
        </w:rPr>
        <w:t xml:space="preserve"> </w:t>
      </w:r>
      <w:r w:rsidRPr="00B17B7B">
        <w:rPr>
          <w:rFonts w:ascii="Calibri" w:hAnsi="Calibri" w:cs="Calibri"/>
        </w:rPr>
        <w:t>como</w:t>
      </w:r>
      <w:r w:rsidRPr="00B17B7B">
        <w:rPr>
          <w:rFonts w:ascii="Calibri" w:hAnsi="Calibri" w:cs="Calibri"/>
          <w:spacing w:val="-3"/>
        </w:rPr>
        <w:t xml:space="preserve"> </w:t>
      </w:r>
      <w:r w:rsidRPr="00B17B7B">
        <w:rPr>
          <w:rFonts w:ascii="Calibri" w:hAnsi="Calibri" w:cs="Calibri"/>
        </w:rPr>
        <w:t>conselheiro.</w:t>
      </w:r>
    </w:p>
    <w:p w14:paraId="09C5280B" w14:textId="77777777" w:rsidR="008973A5" w:rsidRPr="00B17B7B" w:rsidRDefault="00397D6F" w:rsidP="00C47CCD">
      <w:pPr>
        <w:pStyle w:val="Corpodetexto"/>
        <w:spacing w:before="122" w:line="235" w:lineRule="auto"/>
        <w:ind w:right="246"/>
        <w:jc w:val="both"/>
        <w:rPr>
          <w:rFonts w:ascii="Calibri" w:hAnsi="Calibri" w:cs="Calibri"/>
        </w:rPr>
      </w:pPr>
      <w:r w:rsidRPr="00B17B7B">
        <w:rPr>
          <w:rFonts w:ascii="Calibri" w:hAnsi="Calibri" w:cs="Calibri"/>
        </w:rPr>
        <w:t xml:space="preserve">§ 3º A limitação de reeleição aplica-se, também, ao vice-presidente que tiver </w:t>
      </w:r>
      <w:r w:rsidRPr="00B17B7B">
        <w:rPr>
          <w:rFonts w:ascii="Calibri" w:hAnsi="Calibri" w:cs="Calibri"/>
          <w:spacing w:val="-3"/>
        </w:rPr>
        <w:t xml:space="preserve">exercido </w:t>
      </w:r>
      <w:r w:rsidRPr="00B17B7B">
        <w:rPr>
          <w:rFonts w:ascii="Calibri" w:hAnsi="Calibri" w:cs="Calibri"/>
        </w:rPr>
        <w:t>mais da metade  do mandato</w:t>
      </w:r>
      <w:r w:rsidRPr="00B17B7B">
        <w:rPr>
          <w:rFonts w:ascii="Calibri" w:hAnsi="Calibri" w:cs="Calibri"/>
          <w:spacing w:val="-3"/>
        </w:rPr>
        <w:t xml:space="preserve"> </w:t>
      </w:r>
      <w:r w:rsidRPr="00B17B7B">
        <w:rPr>
          <w:rFonts w:ascii="Calibri" w:hAnsi="Calibri" w:cs="Calibri"/>
        </w:rPr>
        <w:t>presidencial.</w:t>
      </w:r>
    </w:p>
    <w:p w14:paraId="09C5280C" w14:textId="77777777" w:rsidR="008973A5" w:rsidRPr="00B17B7B" w:rsidRDefault="00397D6F" w:rsidP="00C47CCD">
      <w:pPr>
        <w:pStyle w:val="Corpodetexto"/>
        <w:spacing w:before="30" w:line="235" w:lineRule="auto"/>
        <w:ind w:right="250"/>
        <w:jc w:val="both"/>
        <w:rPr>
          <w:rFonts w:ascii="Calibri" w:hAnsi="Calibri" w:cs="Calibri"/>
        </w:rPr>
      </w:pPr>
      <w:r w:rsidRPr="00B17B7B">
        <w:rPr>
          <w:rFonts w:ascii="Calibri" w:hAnsi="Calibri" w:cs="Calibri"/>
        </w:rPr>
        <w:t>§ 4º O presidente, os vice-presidentes e os membros das câmaras eleitos não poderão escusar-se do encargo, a não ser por motivo de força maior devidamente comprovado e apreciado pelo Plenário.</w:t>
      </w:r>
    </w:p>
    <w:p w14:paraId="09C5280F" w14:textId="77777777" w:rsidR="00C36CB1" w:rsidRPr="00B17B7B" w:rsidRDefault="00C36CB1" w:rsidP="00C47CCD">
      <w:pPr>
        <w:pStyle w:val="Corpodetexto"/>
        <w:ind w:left="0"/>
        <w:jc w:val="both"/>
        <w:rPr>
          <w:rFonts w:ascii="Calibri" w:hAnsi="Calibri" w:cs="Calibri"/>
        </w:rPr>
      </w:pPr>
    </w:p>
    <w:p w14:paraId="09C52810" w14:textId="77777777" w:rsidR="008973A5" w:rsidRPr="00B17B7B" w:rsidRDefault="008973A5" w:rsidP="00C47CCD">
      <w:pPr>
        <w:pStyle w:val="Corpodetexto"/>
        <w:spacing w:before="6"/>
        <w:ind w:left="0"/>
        <w:jc w:val="both"/>
        <w:rPr>
          <w:rFonts w:ascii="Calibri" w:hAnsi="Calibri" w:cs="Calibri"/>
          <w:sz w:val="26"/>
        </w:rPr>
      </w:pPr>
    </w:p>
    <w:p w14:paraId="09C52811" w14:textId="77777777" w:rsidR="008973A5" w:rsidRPr="00B17B7B" w:rsidRDefault="00397D6F" w:rsidP="00C47CCD">
      <w:pPr>
        <w:pStyle w:val="Corpodetexto"/>
        <w:ind w:left="514" w:right="525"/>
        <w:jc w:val="center"/>
        <w:rPr>
          <w:rFonts w:ascii="Calibri" w:hAnsi="Calibri" w:cs="Calibri"/>
        </w:rPr>
      </w:pPr>
      <w:r w:rsidRPr="00B17B7B">
        <w:rPr>
          <w:rFonts w:ascii="Calibri" w:hAnsi="Calibri" w:cs="Calibri"/>
        </w:rPr>
        <w:t>Seção II</w:t>
      </w:r>
    </w:p>
    <w:p w14:paraId="09C52812" w14:textId="77777777" w:rsidR="008973A5" w:rsidRPr="00B17B7B" w:rsidRDefault="00397D6F" w:rsidP="00C47CCD">
      <w:pPr>
        <w:pStyle w:val="Corpodetexto"/>
        <w:spacing w:before="115"/>
        <w:ind w:left="521" w:right="267"/>
        <w:jc w:val="center"/>
        <w:rPr>
          <w:rFonts w:ascii="Calibri" w:hAnsi="Calibri" w:cs="Calibri"/>
        </w:rPr>
      </w:pPr>
      <w:r w:rsidRPr="00B17B7B">
        <w:rPr>
          <w:rFonts w:ascii="Calibri" w:hAnsi="Calibri" w:cs="Calibri"/>
        </w:rPr>
        <w:t>DAS COMPETÊNCIAS</w:t>
      </w:r>
    </w:p>
    <w:p w14:paraId="09C52813" w14:textId="77777777" w:rsidR="008973A5" w:rsidRPr="00B17B7B" w:rsidRDefault="008973A5" w:rsidP="00C47CCD">
      <w:pPr>
        <w:pStyle w:val="Corpodetexto"/>
        <w:ind w:left="0"/>
        <w:jc w:val="both"/>
        <w:rPr>
          <w:rFonts w:ascii="Calibri" w:hAnsi="Calibri" w:cs="Calibri"/>
          <w:sz w:val="33"/>
        </w:rPr>
      </w:pPr>
    </w:p>
    <w:p w14:paraId="09C52814" w14:textId="77777777" w:rsidR="00397D6F" w:rsidRPr="00B17B7B" w:rsidRDefault="00397D6F" w:rsidP="00C36CB1">
      <w:pPr>
        <w:pStyle w:val="Corpodetexto"/>
        <w:spacing w:before="1" w:line="333" w:lineRule="auto"/>
        <w:ind w:right="108" w:firstLine="54"/>
        <w:jc w:val="both"/>
        <w:rPr>
          <w:rFonts w:ascii="Calibri" w:hAnsi="Calibri" w:cs="Calibri"/>
        </w:rPr>
      </w:pPr>
      <w:r w:rsidRPr="00B17B7B">
        <w:rPr>
          <w:rFonts w:ascii="Calibri" w:hAnsi="Calibri" w:cs="Calibri"/>
        </w:rPr>
        <w:t>Art.</w:t>
      </w:r>
      <w:r w:rsidRPr="00B17B7B">
        <w:rPr>
          <w:rFonts w:ascii="Calibri" w:hAnsi="Calibri" w:cs="Calibri"/>
          <w:spacing w:val="-6"/>
        </w:rPr>
        <w:t xml:space="preserve"> </w:t>
      </w:r>
      <w:r w:rsidRPr="00B17B7B">
        <w:rPr>
          <w:rFonts w:ascii="Calibri" w:hAnsi="Calibri" w:cs="Calibri"/>
        </w:rPr>
        <w:t>1</w:t>
      </w:r>
      <w:r w:rsidR="00810497" w:rsidRPr="00B17B7B">
        <w:rPr>
          <w:rFonts w:ascii="Calibri" w:hAnsi="Calibri" w:cs="Calibri"/>
        </w:rPr>
        <w:t>7</w:t>
      </w:r>
      <w:r w:rsidRPr="00B17B7B">
        <w:rPr>
          <w:rFonts w:ascii="Calibri" w:hAnsi="Calibri" w:cs="Calibri"/>
        </w:rPr>
        <w:t>.</w:t>
      </w:r>
      <w:r w:rsidRPr="00B17B7B">
        <w:rPr>
          <w:rFonts w:ascii="Calibri" w:hAnsi="Calibri" w:cs="Calibri"/>
          <w:spacing w:val="-6"/>
        </w:rPr>
        <w:t xml:space="preserve"> </w:t>
      </w:r>
      <w:r w:rsidRPr="00B17B7B">
        <w:rPr>
          <w:rFonts w:ascii="Calibri" w:hAnsi="Calibri" w:cs="Calibri"/>
        </w:rPr>
        <w:t>Compete</w:t>
      </w:r>
      <w:r w:rsidRPr="00B17B7B">
        <w:rPr>
          <w:rFonts w:ascii="Calibri" w:hAnsi="Calibri" w:cs="Calibri"/>
          <w:spacing w:val="-5"/>
        </w:rPr>
        <w:t xml:space="preserve"> </w:t>
      </w:r>
      <w:r w:rsidRPr="00B17B7B">
        <w:rPr>
          <w:rFonts w:ascii="Calibri" w:hAnsi="Calibri" w:cs="Calibri"/>
        </w:rPr>
        <w:t>ao</w:t>
      </w:r>
      <w:r w:rsidRPr="00B17B7B">
        <w:rPr>
          <w:rFonts w:ascii="Calibri" w:hAnsi="Calibri" w:cs="Calibri"/>
          <w:spacing w:val="-6"/>
        </w:rPr>
        <w:t xml:space="preserve"> </w:t>
      </w:r>
      <w:r w:rsidRPr="00B17B7B">
        <w:rPr>
          <w:rFonts w:ascii="Calibri" w:hAnsi="Calibri" w:cs="Calibri"/>
        </w:rPr>
        <w:t>CRCGO,</w:t>
      </w:r>
      <w:r w:rsidRPr="00B17B7B">
        <w:rPr>
          <w:rFonts w:ascii="Calibri" w:hAnsi="Calibri" w:cs="Calibri"/>
          <w:spacing w:val="-5"/>
        </w:rPr>
        <w:t xml:space="preserve"> </w:t>
      </w:r>
      <w:r w:rsidRPr="00B17B7B">
        <w:rPr>
          <w:rFonts w:ascii="Calibri" w:hAnsi="Calibri" w:cs="Calibri"/>
        </w:rPr>
        <w:t>observadas</w:t>
      </w:r>
      <w:r w:rsidRPr="00B17B7B">
        <w:rPr>
          <w:rFonts w:ascii="Calibri" w:hAnsi="Calibri" w:cs="Calibri"/>
          <w:spacing w:val="-6"/>
        </w:rPr>
        <w:t xml:space="preserve"> </w:t>
      </w:r>
      <w:r w:rsidRPr="00B17B7B">
        <w:rPr>
          <w:rFonts w:ascii="Calibri" w:hAnsi="Calibri" w:cs="Calibri"/>
        </w:rPr>
        <w:t>as</w:t>
      </w:r>
      <w:r w:rsidRPr="00B17B7B">
        <w:rPr>
          <w:rFonts w:ascii="Calibri" w:hAnsi="Calibri" w:cs="Calibri"/>
          <w:spacing w:val="-6"/>
        </w:rPr>
        <w:t xml:space="preserve"> </w:t>
      </w:r>
      <w:r w:rsidRPr="00B17B7B">
        <w:rPr>
          <w:rFonts w:ascii="Calibri" w:hAnsi="Calibri" w:cs="Calibri"/>
        </w:rPr>
        <w:t>diretrizes</w:t>
      </w:r>
      <w:r w:rsidRPr="00B17B7B">
        <w:rPr>
          <w:rFonts w:ascii="Calibri" w:hAnsi="Calibri" w:cs="Calibri"/>
          <w:spacing w:val="-5"/>
        </w:rPr>
        <w:t xml:space="preserve"> </w:t>
      </w:r>
      <w:r w:rsidRPr="00B17B7B">
        <w:rPr>
          <w:rFonts w:ascii="Calibri" w:hAnsi="Calibri" w:cs="Calibri"/>
        </w:rPr>
        <w:t>estabelecidas</w:t>
      </w:r>
      <w:r w:rsidRPr="00B17B7B">
        <w:rPr>
          <w:rFonts w:ascii="Calibri" w:hAnsi="Calibri" w:cs="Calibri"/>
          <w:spacing w:val="-6"/>
        </w:rPr>
        <w:t xml:space="preserve"> </w:t>
      </w:r>
      <w:r w:rsidRPr="00B17B7B">
        <w:rPr>
          <w:rFonts w:ascii="Calibri" w:hAnsi="Calibri" w:cs="Calibri"/>
        </w:rPr>
        <w:t>pelo</w:t>
      </w:r>
      <w:r w:rsidRPr="00B17B7B">
        <w:rPr>
          <w:rFonts w:ascii="Calibri" w:hAnsi="Calibri" w:cs="Calibri"/>
          <w:spacing w:val="-5"/>
        </w:rPr>
        <w:t xml:space="preserve"> </w:t>
      </w:r>
      <w:r w:rsidRPr="00B17B7B">
        <w:rPr>
          <w:rFonts w:ascii="Calibri" w:hAnsi="Calibri" w:cs="Calibri"/>
        </w:rPr>
        <w:t xml:space="preserve">CFC: </w:t>
      </w:r>
    </w:p>
    <w:p w14:paraId="09C52815" w14:textId="77777777" w:rsidR="008973A5" w:rsidRPr="00B17B7B" w:rsidRDefault="00397D6F" w:rsidP="00C47CCD">
      <w:pPr>
        <w:pStyle w:val="Corpodetexto"/>
        <w:spacing w:before="1" w:line="333" w:lineRule="auto"/>
        <w:ind w:right="108" w:firstLine="54"/>
        <w:jc w:val="both"/>
        <w:rPr>
          <w:rFonts w:ascii="Calibri" w:hAnsi="Calibri" w:cs="Calibri"/>
        </w:rPr>
      </w:pPr>
      <w:r w:rsidRPr="00B17B7B">
        <w:rPr>
          <w:rFonts w:ascii="Calibri" w:hAnsi="Calibri" w:cs="Calibri"/>
        </w:rPr>
        <w:t>I</w:t>
      </w:r>
      <w:r w:rsidRPr="00B17B7B">
        <w:rPr>
          <w:rFonts w:ascii="Calibri" w:hAnsi="Calibri" w:cs="Calibri"/>
          <w:spacing w:val="-4"/>
        </w:rPr>
        <w:t xml:space="preserve"> </w:t>
      </w:r>
      <w:r w:rsidRPr="00B17B7B">
        <w:rPr>
          <w:rFonts w:ascii="Calibri" w:hAnsi="Calibri" w:cs="Calibri"/>
        </w:rPr>
        <w:t>–</w:t>
      </w:r>
      <w:r w:rsidRPr="00B17B7B">
        <w:rPr>
          <w:rFonts w:ascii="Calibri" w:hAnsi="Calibri" w:cs="Calibri"/>
          <w:spacing w:val="-3"/>
        </w:rPr>
        <w:t xml:space="preserve"> </w:t>
      </w:r>
      <w:r w:rsidRPr="00B17B7B">
        <w:rPr>
          <w:rFonts w:ascii="Calibri" w:hAnsi="Calibri" w:cs="Calibri"/>
        </w:rPr>
        <w:t>adotar</w:t>
      </w:r>
      <w:r w:rsidRPr="00B17B7B">
        <w:rPr>
          <w:rFonts w:ascii="Calibri" w:hAnsi="Calibri" w:cs="Calibri"/>
          <w:spacing w:val="-3"/>
        </w:rPr>
        <w:t xml:space="preserve"> </w:t>
      </w:r>
      <w:r w:rsidRPr="00B17B7B">
        <w:rPr>
          <w:rFonts w:ascii="Calibri" w:hAnsi="Calibri" w:cs="Calibri"/>
        </w:rPr>
        <w:t>e</w:t>
      </w:r>
      <w:r w:rsidRPr="00B17B7B">
        <w:rPr>
          <w:rFonts w:ascii="Calibri" w:hAnsi="Calibri" w:cs="Calibri"/>
          <w:spacing w:val="-3"/>
        </w:rPr>
        <w:t xml:space="preserve"> </w:t>
      </w:r>
      <w:r w:rsidRPr="00B17B7B">
        <w:rPr>
          <w:rFonts w:ascii="Calibri" w:hAnsi="Calibri" w:cs="Calibri"/>
        </w:rPr>
        <w:t>promover</w:t>
      </w:r>
      <w:r w:rsidRPr="00B17B7B">
        <w:rPr>
          <w:rFonts w:ascii="Calibri" w:hAnsi="Calibri" w:cs="Calibri"/>
          <w:spacing w:val="-3"/>
        </w:rPr>
        <w:t xml:space="preserve"> </w:t>
      </w:r>
      <w:r w:rsidRPr="00B17B7B">
        <w:rPr>
          <w:rFonts w:ascii="Calibri" w:hAnsi="Calibri" w:cs="Calibri"/>
        </w:rPr>
        <w:t>todas</w:t>
      </w:r>
      <w:r w:rsidRPr="00B17B7B">
        <w:rPr>
          <w:rFonts w:ascii="Calibri" w:hAnsi="Calibri" w:cs="Calibri"/>
          <w:spacing w:val="-3"/>
        </w:rPr>
        <w:t xml:space="preserve"> </w:t>
      </w:r>
      <w:r w:rsidRPr="00B17B7B">
        <w:rPr>
          <w:rFonts w:ascii="Calibri" w:hAnsi="Calibri" w:cs="Calibri"/>
        </w:rPr>
        <w:t>as</w:t>
      </w:r>
      <w:r w:rsidRPr="00B17B7B">
        <w:rPr>
          <w:rFonts w:ascii="Calibri" w:hAnsi="Calibri" w:cs="Calibri"/>
          <w:spacing w:val="-3"/>
        </w:rPr>
        <w:t xml:space="preserve"> </w:t>
      </w:r>
      <w:r w:rsidRPr="00B17B7B">
        <w:rPr>
          <w:rFonts w:ascii="Calibri" w:hAnsi="Calibri" w:cs="Calibri"/>
        </w:rPr>
        <w:t>medidas</w:t>
      </w:r>
      <w:r w:rsidRPr="00B17B7B">
        <w:rPr>
          <w:rFonts w:ascii="Calibri" w:hAnsi="Calibri" w:cs="Calibri"/>
          <w:spacing w:val="-3"/>
        </w:rPr>
        <w:t xml:space="preserve"> </w:t>
      </w:r>
      <w:r w:rsidRPr="00B17B7B">
        <w:rPr>
          <w:rFonts w:ascii="Calibri" w:hAnsi="Calibri" w:cs="Calibri"/>
        </w:rPr>
        <w:t>necessárias</w:t>
      </w:r>
      <w:r w:rsidRPr="00B17B7B">
        <w:rPr>
          <w:rFonts w:ascii="Calibri" w:hAnsi="Calibri" w:cs="Calibri"/>
          <w:spacing w:val="-3"/>
        </w:rPr>
        <w:t xml:space="preserve"> </w:t>
      </w:r>
      <w:r w:rsidRPr="00B17B7B">
        <w:rPr>
          <w:rFonts w:ascii="Calibri" w:hAnsi="Calibri" w:cs="Calibri"/>
        </w:rPr>
        <w:t>à</w:t>
      </w:r>
      <w:r w:rsidRPr="00B17B7B">
        <w:rPr>
          <w:rFonts w:ascii="Calibri" w:hAnsi="Calibri" w:cs="Calibri"/>
          <w:spacing w:val="-3"/>
        </w:rPr>
        <w:t xml:space="preserve"> </w:t>
      </w:r>
      <w:r w:rsidRPr="00B17B7B">
        <w:rPr>
          <w:rFonts w:ascii="Calibri" w:hAnsi="Calibri" w:cs="Calibri"/>
        </w:rPr>
        <w:t>realização</w:t>
      </w:r>
      <w:r w:rsidRPr="00B17B7B">
        <w:rPr>
          <w:rFonts w:ascii="Calibri" w:hAnsi="Calibri" w:cs="Calibri"/>
          <w:spacing w:val="-3"/>
        </w:rPr>
        <w:t xml:space="preserve"> </w:t>
      </w:r>
      <w:r w:rsidRPr="00B17B7B">
        <w:rPr>
          <w:rFonts w:ascii="Calibri" w:hAnsi="Calibri" w:cs="Calibri"/>
        </w:rPr>
        <w:t>de</w:t>
      </w:r>
      <w:r w:rsidRPr="00B17B7B">
        <w:rPr>
          <w:rFonts w:ascii="Calibri" w:hAnsi="Calibri" w:cs="Calibri"/>
          <w:spacing w:val="-4"/>
        </w:rPr>
        <w:t xml:space="preserve"> </w:t>
      </w:r>
      <w:r w:rsidRPr="00B17B7B">
        <w:rPr>
          <w:rFonts w:ascii="Calibri" w:hAnsi="Calibri" w:cs="Calibri"/>
        </w:rPr>
        <w:t>suas</w:t>
      </w:r>
      <w:r w:rsidRPr="00B17B7B">
        <w:rPr>
          <w:rFonts w:ascii="Calibri" w:hAnsi="Calibri" w:cs="Calibri"/>
          <w:spacing w:val="-3"/>
        </w:rPr>
        <w:t xml:space="preserve"> </w:t>
      </w:r>
      <w:r w:rsidRPr="00B17B7B">
        <w:rPr>
          <w:rFonts w:ascii="Calibri" w:hAnsi="Calibri" w:cs="Calibri"/>
        </w:rPr>
        <w:t>finalidades;</w:t>
      </w:r>
    </w:p>
    <w:p w14:paraId="09C52816" w14:textId="77777777" w:rsidR="008973A5" w:rsidRPr="00B17B7B" w:rsidRDefault="00397D6F" w:rsidP="00C47CCD">
      <w:pPr>
        <w:pStyle w:val="PargrafodaLista"/>
        <w:numPr>
          <w:ilvl w:val="0"/>
          <w:numId w:val="36"/>
        </w:numPr>
        <w:tabs>
          <w:tab w:val="left" w:pos="406"/>
        </w:tabs>
        <w:spacing w:before="1"/>
        <w:ind w:hanging="176"/>
        <w:jc w:val="both"/>
        <w:rPr>
          <w:rFonts w:ascii="Calibri" w:hAnsi="Calibri" w:cs="Calibri"/>
          <w:sz w:val="24"/>
        </w:rPr>
      </w:pPr>
      <w:r w:rsidRPr="00B17B7B">
        <w:rPr>
          <w:rFonts w:ascii="Calibri" w:hAnsi="Calibri" w:cs="Calibri"/>
          <w:sz w:val="24"/>
        </w:rPr>
        <w:t>– elaborar e aprovar seu Regimento Interno, submetendo-o à homologação do</w:t>
      </w:r>
      <w:r w:rsidRPr="00B17B7B">
        <w:rPr>
          <w:rFonts w:ascii="Calibri" w:hAnsi="Calibri" w:cs="Calibri"/>
          <w:spacing w:val="-21"/>
          <w:sz w:val="24"/>
        </w:rPr>
        <w:t xml:space="preserve"> </w:t>
      </w:r>
      <w:r w:rsidRPr="00B17B7B">
        <w:rPr>
          <w:rFonts w:ascii="Calibri" w:hAnsi="Calibri" w:cs="Calibri"/>
          <w:sz w:val="24"/>
        </w:rPr>
        <w:t>CFC;</w:t>
      </w:r>
    </w:p>
    <w:p w14:paraId="09C52817" w14:textId="77777777" w:rsidR="008973A5" w:rsidRPr="00B17B7B" w:rsidRDefault="00397D6F" w:rsidP="00C47CCD">
      <w:pPr>
        <w:pStyle w:val="PargrafodaLista"/>
        <w:numPr>
          <w:ilvl w:val="0"/>
          <w:numId w:val="36"/>
        </w:numPr>
        <w:tabs>
          <w:tab w:val="left" w:pos="555"/>
        </w:tabs>
        <w:spacing w:before="120" w:line="235" w:lineRule="auto"/>
        <w:ind w:left="230" w:right="238" w:firstLine="0"/>
        <w:jc w:val="both"/>
        <w:rPr>
          <w:rFonts w:ascii="Calibri" w:hAnsi="Calibri" w:cs="Calibri"/>
          <w:sz w:val="24"/>
        </w:rPr>
      </w:pPr>
      <w:r w:rsidRPr="00B17B7B">
        <w:rPr>
          <w:rFonts w:ascii="Calibri" w:hAnsi="Calibri" w:cs="Calibri"/>
          <w:sz w:val="24"/>
        </w:rPr>
        <w:t>– elaborar e aprovar resoluções sobre assuntos de seu peculiar interesse, submetendo-as à homologação</w:t>
      </w:r>
      <w:r w:rsidRPr="00B17B7B">
        <w:rPr>
          <w:rFonts w:ascii="Calibri" w:hAnsi="Calibri" w:cs="Calibri"/>
          <w:spacing w:val="-4"/>
          <w:sz w:val="24"/>
        </w:rPr>
        <w:t xml:space="preserve"> </w:t>
      </w:r>
      <w:r w:rsidRPr="00B17B7B">
        <w:rPr>
          <w:rFonts w:ascii="Calibri" w:hAnsi="Calibri" w:cs="Calibri"/>
          <w:sz w:val="24"/>
        </w:rPr>
        <w:t>do</w:t>
      </w:r>
      <w:r w:rsidRPr="00B17B7B">
        <w:rPr>
          <w:rFonts w:ascii="Calibri" w:hAnsi="Calibri" w:cs="Calibri"/>
          <w:spacing w:val="-5"/>
          <w:sz w:val="24"/>
        </w:rPr>
        <w:t xml:space="preserve"> </w:t>
      </w:r>
      <w:r w:rsidRPr="00B17B7B">
        <w:rPr>
          <w:rFonts w:ascii="Calibri" w:hAnsi="Calibri" w:cs="Calibri"/>
          <w:sz w:val="24"/>
        </w:rPr>
        <w:t>CFC</w:t>
      </w:r>
      <w:r w:rsidRPr="00B17B7B">
        <w:rPr>
          <w:rFonts w:ascii="Calibri" w:hAnsi="Calibri" w:cs="Calibri"/>
          <w:spacing w:val="-4"/>
          <w:sz w:val="24"/>
        </w:rPr>
        <w:t xml:space="preserve"> </w:t>
      </w:r>
      <w:r w:rsidRPr="00B17B7B">
        <w:rPr>
          <w:rFonts w:ascii="Calibri" w:hAnsi="Calibri" w:cs="Calibri"/>
          <w:sz w:val="24"/>
        </w:rPr>
        <w:t>quando</w:t>
      </w:r>
      <w:r w:rsidRPr="00B17B7B">
        <w:rPr>
          <w:rFonts w:ascii="Calibri" w:hAnsi="Calibri" w:cs="Calibri"/>
          <w:spacing w:val="-4"/>
          <w:sz w:val="24"/>
        </w:rPr>
        <w:t xml:space="preserve"> </w:t>
      </w:r>
      <w:r w:rsidRPr="00B17B7B">
        <w:rPr>
          <w:rFonts w:ascii="Calibri" w:hAnsi="Calibri" w:cs="Calibri"/>
          <w:sz w:val="24"/>
        </w:rPr>
        <w:t>a</w:t>
      </w:r>
      <w:r w:rsidRPr="00B17B7B">
        <w:rPr>
          <w:rFonts w:ascii="Calibri" w:hAnsi="Calibri" w:cs="Calibri"/>
          <w:spacing w:val="-4"/>
          <w:sz w:val="24"/>
        </w:rPr>
        <w:t xml:space="preserve"> </w:t>
      </w:r>
      <w:r w:rsidRPr="00B17B7B">
        <w:rPr>
          <w:rFonts w:ascii="Calibri" w:hAnsi="Calibri" w:cs="Calibri"/>
          <w:sz w:val="24"/>
        </w:rPr>
        <w:t>matéria</w:t>
      </w:r>
      <w:r w:rsidRPr="00B17B7B">
        <w:rPr>
          <w:rFonts w:ascii="Calibri" w:hAnsi="Calibri" w:cs="Calibri"/>
          <w:spacing w:val="-4"/>
          <w:sz w:val="24"/>
        </w:rPr>
        <w:t xml:space="preserve"> </w:t>
      </w:r>
      <w:r w:rsidRPr="00B17B7B">
        <w:rPr>
          <w:rFonts w:ascii="Calibri" w:hAnsi="Calibri" w:cs="Calibri"/>
          <w:sz w:val="24"/>
        </w:rPr>
        <w:t>disciplinada</w:t>
      </w:r>
      <w:r w:rsidRPr="00B17B7B">
        <w:rPr>
          <w:rFonts w:ascii="Calibri" w:hAnsi="Calibri" w:cs="Calibri"/>
          <w:spacing w:val="-4"/>
          <w:sz w:val="24"/>
        </w:rPr>
        <w:t xml:space="preserve"> </w:t>
      </w:r>
      <w:r w:rsidRPr="00B17B7B">
        <w:rPr>
          <w:rFonts w:ascii="Calibri" w:hAnsi="Calibri" w:cs="Calibri"/>
          <w:sz w:val="24"/>
        </w:rPr>
        <w:t>obtiver</w:t>
      </w:r>
      <w:r w:rsidRPr="00B17B7B">
        <w:rPr>
          <w:rFonts w:ascii="Calibri" w:hAnsi="Calibri" w:cs="Calibri"/>
          <w:spacing w:val="-4"/>
          <w:sz w:val="24"/>
        </w:rPr>
        <w:t xml:space="preserve"> </w:t>
      </w:r>
      <w:r w:rsidRPr="00B17B7B">
        <w:rPr>
          <w:rFonts w:ascii="Calibri" w:hAnsi="Calibri" w:cs="Calibri"/>
          <w:sz w:val="24"/>
        </w:rPr>
        <w:t>implicação</w:t>
      </w:r>
      <w:r w:rsidRPr="00B17B7B">
        <w:rPr>
          <w:rFonts w:ascii="Calibri" w:hAnsi="Calibri" w:cs="Calibri"/>
          <w:spacing w:val="-4"/>
          <w:sz w:val="24"/>
        </w:rPr>
        <w:t xml:space="preserve"> </w:t>
      </w:r>
      <w:r w:rsidRPr="00B17B7B">
        <w:rPr>
          <w:rFonts w:ascii="Calibri" w:hAnsi="Calibri" w:cs="Calibri"/>
          <w:sz w:val="24"/>
        </w:rPr>
        <w:t>ou</w:t>
      </w:r>
      <w:r w:rsidRPr="00B17B7B">
        <w:rPr>
          <w:rFonts w:ascii="Calibri" w:hAnsi="Calibri" w:cs="Calibri"/>
          <w:spacing w:val="-4"/>
          <w:sz w:val="24"/>
        </w:rPr>
        <w:t xml:space="preserve"> </w:t>
      </w:r>
      <w:r w:rsidRPr="00B17B7B">
        <w:rPr>
          <w:rFonts w:ascii="Calibri" w:hAnsi="Calibri" w:cs="Calibri"/>
          <w:sz w:val="24"/>
        </w:rPr>
        <w:t>reflexos</w:t>
      </w:r>
      <w:r w:rsidRPr="00B17B7B">
        <w:rPr>
          <w:rFonts w:ascii="Calibri" w:hAnsi="Calibri" w:cs="Calibri"/>
          <w:spacing w:val="-4"/>
          <w:sz w:val="24"/>
        </w:rPr>
        <w:t xml:space="preserve"> </w:t>
      </w:r>
      <w:r w:rsidRPr="00B17B7B">
        <w:rPr>
          <w:rFonts w:ascii="Calibri" w:hAnsi="Calibri" w:cs="Calibri"/>
          <w:sz w:val="24"/>
        </w:rPr>
        <w:t>no</w:t>
      </w:r>
      <w:r w:rsidRPr="00B17B7B">
        <w:rPr>
          <w:rFonts w:ascii="Calibri" w:hAnsi="Calibri" w:cs="Calibri"/>
          <w:spacing w:val="-4"/>
          <w:sz w:val="24"/>
        </w:rPr>
        <w:t xml:space="preserve"> </w:t>
      </w:r>
      <w:r w:rsidRPr="00B17B7B">
        <w:rPr>
          <w:rFonts w:ascii="Calibri" w:hAnsi="Calibri" w:cs="Calibri"/>
          <w:sz w:val="24"/>
        </w:rPr>
        <w:t>âmbito</w:t>
      </w:r>
      <w:r w:rsidRPr="00B17B7B">
        <w:rPr>
          <w:rFonts w:ascii="Calibri" w:hAnsi="Calibri" w:cs="Calibri"/>
          <w:spacing w:val="-4"/>
          <w:sz w:val="24"/>
        </w:rPr>
        <w:t xml:space="preserve"> </w:t>
      </w:r>
      <w:r w:rsidRPr="00B17B7B">
        <w:rPr>
          <w:rFonts w:ascii="Calibri" w:hAnsi="Calibri" w:cs="Calibri"/>
          <w:sz w:val="24"/>
        </w:rPr>
        <w:t>federal;</w:t>
      </w:r>
    </w:p>
    <w:p w14:paraId="09C52818" w14:textId="77777777" w:rsidR="008973A5" w:rsidRPr="00B17B7B" w:rsidRDefault="00397D6F" w:rsidP="00C47CCD">
      <w:pPr>
        <w:pStyle w:val="PargrafodaLista"/>
        <w:numPr>
          <w:ilvl w:val="0"/>
          <w:numId w:val="36"/>
        </w:numPr>
        <w:tabs>
          <w:tab w:val="left" w:pos="481"/>
        </w:tabs>
        <w:spacing w:before="122" w:line="235" w:lineRule="auto"/>
        <w:ind w:left="230" w:right="218" w:firstLine="0"/>
        <w:jc w:val="both"/>
        <w:rPr>
          <w:rFonts w:ascii="Calibri" w:hAnsi="Calibri" w:cs="Calibri"/>
          <w:sz w:val="24"/>
        </w:rPr>
      </w:pPr>
      <w:r w:rsidRPr="00B17B7B">
        <w:rPr>
          <w:rFonts w:ascii="Calibri" w:hAnsi="Calibri" w:cs="Calibri"/>
          <w:sz w:val="24"/>
        </w:rPr>
        <w:t>–</w:t>
      </w:r>
      <w:r w:rsidRPr="00B17B7B">
        <w:rPr>
          <w:rFonts w:ascii="Calibri" w:hAnsi="Calibri" w:cs="Calibri"/>
          <w:spacing w:val="-5"/>
          <w:sz w:val="24"/>
        </w:rPr>
        <w:t xml:space="preserve"> </w:t>
      </w:r>
      <w:r w:rsidRPr="00B17B7B">
        <w:rPr>
          <w:rFonts w:ascii="Calibri" w:hAnsi="Calibri" w:cs="Calibri"/>
          <w:sz w:val="24"/>
        </w:rPr>
        <w:t>eleger</w:t>
      </w:r>
      <w:r w:rsidRPr="00B17B7B">
        <w:rPr>
          <w:rFonts w:ascii="Calibri" w:hAnsi="Calibri" w:cs="Calibri"/>
          <w:spacing w:val="-4"/>
          <w:sz w:val="24"/>
        </w:rPr>
        <w:t xml:space="preserve"> </w:t>
      </w:r>
      <w:r w:rsidRPr="00B17B7B">
        <w:rPr>
          <w:rFonts w:ascii="Calibri" w:hAnsi="Calibri" w:cs="Calibri"/>
          <w:sz w:val="24"/>
        </w:rPr>
        <w:t>os</w:t>
      </w:r>
      <w:r w:rsidRPr="00B17B7B">
        <w:rPr>
          <w:rFonts w:ascii="Calibri" w:hAnsi="Calibri" w:cs="Calibri"/>
          <w:spacing w:val="-5"/>
          <w:sz w:val="24"/>
        </w:rPr>
        <w:t xml:space="preserve"> </w:t>
      </w:r>
      <w:r w:rsidRPr="00B17B7B">
        <w:rPr>
          <w:rFonts w:ascii="Calibri" w:hAnsi="Calibri" w:cs="Calibri"/>
          <w:sz w:val="24"/>
        </w:rPr>
        <w:t>membros</w:t>
      </w:r>
      <w:r w:rsidRPr="00B17B7B">
        <w:rPr>
          <w:rFonts w:ascii="Calibri" w:hAnsi="Calibri" w:cs="Calibri"/>
          <w:spacing w:val="-4"/>
          <w:sz w:val="24"/>
        </w:rPr>
        <w:t xml:space="preserve"> </w:t>
      </w:r>
      <w:r w:rsidRPr="00B17B7B">
        <w:rPr>
          <w:rFonts w:ascii="Calibri" w:hAnsi="Calibri" w:cs="Calibri"/>
          <w:sz w:val="24"/>
        </w:rPr>
        <w:t>do</w:t>
      </w:r>
      <w:r w:rsidRPr="00B17B7B">
        <w:rPr>
          <w:rFonts w:ascii="Calibri" w:hAnsi="Calibri" w:cs="Calibri"/>
          <w:spacing w:val="-5"/>
          <w:sz w:val="24"/>
        </w:rPr>
        <w:t xml:space="preserve"> </w:t>
      </w:r>
      <w:r w:rsidRPr="00B17B7B">
        <w:rPr>
          <w:rFonts w:ascii="Calibri" w:hAnsi="Calibri" w:cs="Calibri"/>
          <w:sz w:val="24"/>
        </w:rPr>
        <w:t>Conselho</w:t>
      </w:r>
      <w:r w:rsidRPr="00B17B7B">
        <w:rPr>
          <w:rFonts w:ascii="Calibri" w:hAnsi="Calibri" w:cs="Calibri"/>
          <w:spacing w:val="-4"/>
          <w:sz w:val="24"/>
        </w:rPr>
        <w:t xml:space="preserve"> </w:t>
      </w:r>
      <w:r w:rsidRPr="00B17B7B">
        <w:rPr>
          <w:rFonts w:ascii="Calibri" w:hAnsi="Calibri" w:cs="Calibri"/>
          <w:sz w:val="24"/>
        </w:rPr>
        <w:t>Diretor,</w:t>
      </w:r>
      <w:r w:rsidRPr="00B17B7B">
        <w:rPr>
          <w:rFonts w:ascii="Calibri" w:hAnsi="Calibri" w:cs="Calibri"/>
          <w:spacing w:val="-5"/>
          <w:sz w:val="24"/>
        </w:rPr>
        <w:t xml:space="preserve"> </w:t>
      </w:r>
      <w:r w:rsidRPr="00B17B7B">
        <w:rPr>
          <w:rFonts w:ascii="Calibri" w:hAnsi="Calibri" w:cs="Calibri"/>
          <w:sz w:val="24"/>
        </w:rPr>
        <w:t>dos</w:t>
      </w:r>
      <w:r w:rsidRPr="00B17B7B">
        <w:rPr>
          <w:rFonts w:ascii="Calibri" w:hAnsi="Calibri" w:cs="Calibri"/>
          <w:spacing w:val="-4"/>
          <w:sz w:val="24"/>
        </w:rPr>
        <w:t xml:space="preserve"> </w:t>
      </w:r>
      <w:r w:rsidRPr="00B17B7B">
        <w:rPr>
          <w:rFonts w:ascii="Calibri" w:hAnsi="Calibri" w:cs="Calibri"/>
          <w:sz w:val="24"/>
        </w:rPr>
        <w:t>órgãos</w:t>
      </w:r>
      <w:r w:rsidRPr="00B17B7B">
        <w:rPr>
          <w:rFonts w:ascii="Calibri" w:hAnsi="Calibri" w:cs="Calibri"/>
          <w:spacing w:val="-4"/>
          <w:sz w:val="24"/>
        </w:rPr>
        <w:t xml:space="preserve"> </w:t>
      </w:r>
      <w:r w:rsidRPr="00B17B7B">
        <w:rPr>
          <w:rFonts w:ascii="Calibri" w:hAnsi="Calibri" w:cs="Calibri"/>
          <w:sz w:val="24"/>
        </w:rPr>
        <w:t>colegiados</w:t>
      </w:r>
      <w:r w:rsidRPr="00B17B7B">
        <w:rPr>
          <w:rFonts w:ascii="Calibri" w:hAnsi="Calibri" w:cs="Calibri"/>
          <w:spacing w:val="-5"/>
          <w:sz w:val="24"/>
        </w:rPr>
        <w:t xml:space="preserve"> </w:t>
      </w:r>
      <w:r w:rsidRPr="00B17B7B">
        <w:rPr>
          <w:rFonts w:ascii="Calibri" w:hAnsi="Calibri" w:cs="Calibri"/>
          <w:sz w:val="24"/>
        </w:rPr>
        <w:t>internos</w:t>
      </w:r>
      <w:r w:rsidRPr="00B17B7B">
        <w:rPr>
          <w:rFonts w:ascii="Calibri" w:hAnsi="Calibri" w:cs="Calibri"/>
          <w:spacing w:val="-4"/>
          <w:sz w:val="24"/>
        </w:rPr>
        <w:t xml:space="preserve"> </w:t>
      </w:r>
      <w:r w:rsidRPr="00B17B7B">
        <w:rPr>
          <w:rFonts w:ascii="Calibri" w:hAnsi="Calibri" w:cs="Calibri"/>
          <w:sz w:val="24"/>
        </w:rPr>
        <w:t>e</w:t>
      </w:r>
      <w:r w:rsidRPr="00B17B7B">
        <w:rPr>
          <w:rFonts w:ascii="Calibri" w:hAnsi="Calibri" w:cs="Calibri"/>
          <w:spacing w:val="-5"/>
          <w:sz w:val="24"/>
        </w:rPr>
        <w:t xml:space="preserve"> </w:t>
      </w:r>
      <w:r w:rsidRPr="00B17B7B">
        <w:rPr>
          <w:rFonts w:ascii="Calibri" w:hAnsi="Calibri" w:cs="Calibri"/>
          <w:sz w:val="24"/>
        </w:rPr>
        <w:t>o</w:t>
      </w:r>
      <w:r w:rsidRPr="00B17B7B">
        <w:rPr>
          <w:rFonts w:ascii="Calibri" w:hAnsi="Calibri" w:cs="Calibri"/>
          <w:spacing w:val="-4"/>
          <w:sz w:val="24"/>
        </w:rPr>
        <w:t xml:space="preserve"> </w:t>
      </w:r>
      <w:r w:rsidRPr="00B17B7B">
        <w:rPr>
          <w:rFonts w:ascii="Calibri" w:hAnsi="Calibri" w:cs="Calibri"/>
          <w:sz w:val="24"/>
        </w:rPr>
        <w:t>representante</w:t>
      </w:r>
      <w:r w:rsidRPr="00B17B7B">
        <w:rPr>
          <w:rFonts w:ascii="Calibri" w:hAnsi="Calibri" w:cs="Calibri"/>
          <w:spacing w:val="-5"/>
          <w:sz w:val="24"/>
        </w:rPr>
        <w:t xml:space="preserve"> </w:t>
      </w:r>
      <w:r w:rsidRPr="00B17B7B">
        <w:rPr>
          <w:rFonts w:ascii="Calibri" w:hAnsi="Calibri" w:cs="Calibri"/>
          <w:sz w:val="24"/>
        </w:rPr>
        <w:t>do</w:t>
      </w:r>
      <w:r w:rsidRPr="00B17B7B">
        <w:rPr>
          <w:rFonts w:ascii="Calibri" w:hAnsi="Calibri" w:cs="Calibri"/>
          <w:spacing w:val="-4"/>
          <w:sz w:val="24"/>
        </w:rPr>
        <w:t xml:space="preserve"> </w:t>
      </w:r>
      <w:r w:rsidRPr="00B17B7B">
        <w:rPr>
          <w:rFonts w:ascii="Calibri" w:hAnsi="Calibri" w:cs="Calibri"/>
          <w:sz w:val="24"/>
        </w:rPr>
        <w:t>CRCGO que será membro no Colégio Eleitoral do Conselho Federal de Contabilidade, eleito por maioria absoluta, em reunião especialmente</w:t>
      </w:r>
      <w:r w:rsidRPr="00B17B7B">
        <w:rPr>
          <w:rFonts w:ascii="Calibri" w:hAnsi="Calibri" w:cs="Calibri"/>
          <w:spacing w:val="-4"/>
          <w:sz w:val="24"/>
        </w:rPr>
        <w:t xml:space="preserve"> </w:t>
      </w:r>
      <w:r w:rsidRPr="00B17B7B">
        <w:rPr>
          <w:rFonts w:ascii="Calibri" w:hAnsi="Calibri" w:cs="Calibri"/>
          <w:sz w:val="24"/>
        </w:rPr>
        <w:t>convocada;</w:t>
      </w:r>
    </w:p>
    <w:p w14:paraId="09C52819" w14:textId="77777777" w:rsidR="008973A5" w:rsidRPr="00B17B7B" w:rsidRDefault="00397D6F" w:rsidP="00C47CCD">
      <w:pPr>
        <w:pStyle w:val="PargrafodaLista"/>
        <w:numPr>
          <w:ilvl w:val="0"/>
          <w:numId w:val="36"/>
        </w:numPr>
        <w:tabs>
          <w:tab w:val="left" w:pos="474"/>
        </w:tabs>
        <w:spacing w:before="123" w:line="235" w:lineRule="auto"/>
        <w:ind w:left="230" w:right="374" w:firstLine="0"/>
        <w:jc w:val="both"/>
        <w:rPr>
          <w:rFonts w:ascii="Calibri" w:hAnsi="Calibri" w:cs="Calibri"/>
          <w:sz w:val="24"/>
        </w:rPr>
      </w:pPr>
      <w:r w:rsidRPr="00B17B7B">
        <w:rPr>
          <w:rFonts w:ascii="Calibri" w:hAnsi="Calibri" w:cs="Calibri"/>
          <w:sz w:val="24"/>
        </w:rPr>
        <w:t xml:space="preserve">– </w:t>
      </w:r>
      <w:r w:rsidRPr="00B17B7B">
        <w:rPr>
          <w:rFonts w:ascii="Calibri" w:hAnsi="Calibri" w:cs="Calibri"/>
          <w:spacing w:val="-4"/>
          <w:sz w:val="24"/>
        </w:rPr>
        <w:t xml:space="preserve">processar, conceder, organizar, </w:t>
      </w:r>
      <w:r w:rsidRPr="00B17B7B">
        <w:rPr>
          <w:rFonts w:ascii="Calibri" w:hAnsi="Calibri" w:cs="Calibri"/>
          <w:spacing w:val="-5"/>
          <w:sz w:val="24"/>
        </w:rPr>
        <w:t xml:space="preserve">manter, baixar, cassar, </w:t>
      </w:r>
      <w:r w:rsidRPr="00B17B7B">
        <w:rPr>
          <w:rFonts w:ascii="Calibri" w:hAnsi="Calibri" w:cs="Calibri"/>
          <w:sz w:val="24"/>
        </w:rPr>
        <w:t>reestabelecer e cancelar os registros de contador, técnico em contabilidade e organização</w:t>
      </w:r>
      <w:r w:rsidRPr="00B17B7B">
        <w:rPr>
          <w:rFonts w:ascii="Calibri" w:hAnsi="Calibri" w:cs="Calibri"/>
          <w:spacing w:val="-9"/>
          <w:sz w:val="24"/>
        </w:rPr>
        <w:t xml:space="preserve"> </w:t>
      </w:r>
      <w:r w:rsidRPr="00B17B7B">
        <w:rPr>
          <w:rFonts w:ascii="Calibri" w:hAnsi="Calibri" w:cs="Calibri"/>
          <w:sz w:val="24"/>
        </w:rPr>
        <w:t>contábil;</w:t>
      </w:r>
    </w:p>
    <w:p w14:paraId="09C5281A" w14:textId="77777777" w:rsidR="008973A5" w:rsidRPr="00B17B7B" w:rsidRDefault="00397D6F" w:rsidP="00C47CCD">
      <w:pPr>
        <w:pStyle w:val="PargrafodaLista"/>
        <w:numPr>
          <w:ilvl w:val="0"/>
          <w:numId w:val="36"/>
        </w:numPr>
        <w:tabs>
          <w:tab w:val="left" w:pos="503"/>
        </w:tabs>
        <w:spacing w:before="122" w:line="235" w:lineRule="auto"/>
        <w:ind w:left="230" w:right="247" w:firstLine="0"/>
        <w:jc w:val="both"/>
        <w:rPr>
          <w:rFonts w:ascii="Calibri" w:hAnsi="Calibri" w:cs="Calibri"/>
          <w:sz w:val="24"/>
        </w:rPr>
      </w:pPr>
      <w:r w:rsidRPr="00B17B7B">
        <w:rPr>
          <w:rFonts w:ascii="Calibri" w:hAnsi="Calibri" w:cs="Calibri"/>
          <w:sz w:val="24"/>
        </w:rPr>
        <w:t xml:space="preserve">– desenvolver ações necessárias à ﬁscalização do </w:t>
      </w:r>
      <w:r w:rsidRPr="00B17B7B">
        <w:rPr>
          <w:rFonts w:ascii="Calibri" w:hAnsi="Calibri" w:cs="Calibri"/>
          <w:spacing w:val="-3"/>
          <w:sz w:val="24"/>
        </w:rPr>
        <w:t xml:space="preserve">exercício </w:t>
      </w:r>
      <w:r w:rsidRPr="00B17B7B">
        <w:rPr>
          <w:rFonts w:ascii="Calibri" w:hAnsi="Calibri" w:cs="Calibri"/>
          <w:sz w:val="24"/>
        </w:rPr>
        <w:t>proﬁssional e representar as autoridades competentes sobre fatos apurados e cuja solução ou repressão não seja de sua</w:t>
      </w:r>
      <w:r w:rsidRPr="00B17B7B">
        <w:rPr>
          <w:rFonts w:ascii="Calibri" w:hAnsi="Calibri" w:cs="Calibri"/>
          <w:spacing w:val="-27"/>
          <w:sz w:val="24"/>
        </w:rPr>
        <w:t xml:space="preserve"> </w:t>
      </w:r>
      <w:r w:rsidRPr="00B17B7B">
        <w:rPr>
          <w:rFonts w:ascii="Calibri" w:hAnsi="Calibri" w:cs="Calibri"/>
          <w:sz w:val="24"/>
        </w:rPr>
        <w:t>alçada;</w:t>
      </w:r>
    </w:p>
    <w:p w14:paraId="09C5281B" w14:textId="77777777" w:rsidR="008973A5" w:rsidRPr="00B17B7B" w:rsidRDefault="00397D6F" w:rsidP="00C47CCD">
      <w:pPr>
        <w:pStyle w:val="PargrafodaLista"/>
        <w:numPr>
          <w:ilvl w:val="0"/>
          <w:numId w:val="36"/>
        </w:numPr>
        <w:tabs>
          <w:tab w:val="left" w:pos="642"/>
        </w:tabs>
        <w:spacing w:before="122" w:line="235" w:lineRule="auto"/>
        <w:ind w:left="230" w:right="232" w:firstLine="77"/>
        <w:jc w:val="both"/>
        <w:rPr>
          <w:rFonts w:ascii="Calibri" w:hAnsi="Calibri" w:cs="Calibri"/>
          <w:sz w:val="24"/>
        </w:rPr>
      </w:pPr>
      <w:r w:rsidRPr="00B17B7B">
        <w:rPr>
          <w:rFonts w:ascii="Calibri" w:hAnsi="Calibri" w:cs="Calibri"/>
          <w:sz w:val="24"/>
        </w:rPr>
        <w:t>– aprovar o orçamento anual e suas modiﬁcações, submetendo à homologação do CFC somente o orçamento, os créditos adicionais especiais e os decorrentes do aumento do orçamento</w:t>
      </w:r>
      <w:r w:rsidRPr="00B17B7B">
        <w:rPr>
          <w:rFonts w:ascii="Calibri" w:hAnsi="Calibri" w:cs="Calibri"/>
          <w:spacing w:val="-33"/>
          <w:sz w:val="24"/>
        </w:rPr>
        <w:t xml:space="preserve"> </w:t>
      </w:r>
      <w:r w:rsidRPr="00B17B7B">
        <w:rPr>
          <w:rFonts w:ascii="Calibri" w:hAnsi="Calibri" w:cs="Calibri"/>
          <w:sz w:val="24"/>
        </w:rPr>
        <w:t>anual;</w:t>
      </w:r>
    </w:p>
    <w:p w14:paraId="09C5281C" w14:textId="77777777" w:rsidR="008973A5" w:rsidRPr="00B17B7B" w:rsidRDefault="00397D6F" w:rsidP="00C47CCD">
      <w:pPr>
        <w:pStyle w:val="PargrafodaLista"/>
        <w:numPr>
          <w:ilvl w:val="0"/>
          <w:numId w:val="36"/>
        </w:numPr>
        <w:tabs>
          <w:tab w:val="left" w:pos="734"/>
        </w:tabs>
        <w:spacing w:before="122" w:line="235" w:lineRule="auto"/>
        <w:ind w:left="230" w:right="231" w:firstLine="93"/>
        <w:jc w:val="both"/>
        <w:rPr>
          <w:rFonts w:ascii="Calibri" w:hAnsi="Calibri" w:cs="Calibri"/>
          <w:sz w:val="24"/>
        </w:rPr>
      </w:pPr>
      <w:r w:rsidRPr="00B17B7B">
        <w:rPr>
          <w:rFonts w:ascii="Calibri" w:hAnsi="Calibri" w:cs="Calibri"/>
          <w:sz w:val="24"/>
        </w:rPr>
        <w:t>– publicar no Diário Oﬁcial do Estado (DOE) ou da União (DOU) os atos exigidos por lei ou por resolução do CFC, especialmente as resoluções editadas pelo CRCGO e a deliberação que aprova as demonstrações contábeis anuais e o processo de prestação de</w:t>
      </w:r>
      <w:r w:rsidRPr="00B17B7B">
        <w:rPr>
          <w:rFonts w:ascii="Calibri" w:hAnsi="Calibri" w:cs="Calibri"/>
          <w:spacing w:val="-15"/>
          <w:sz w:val="24"/>
        </w:rPr>
        <w:t xml:space="preserve"> </w:t>
      </w:r>
      <w:r w:rsidRPr="00B17B7B">
        <w:rPr>
          <w:rFonts w:ascii="Calibri" w:hAnsi="Calibri" w:cs="Calibri"/>
          <w:sz w:val="24"/>
        </w:rPr>
        <w:t>contas;</w:t>
      </w:r>
    </w:p>
    <w:p w14:paraId="09C5281D" w14:textId="77777777" w:rsidR="008973A5" w:rsidRPr="00B17B7B" w:rsidRDefault="00397D6F" w:rsidP="00C47CCD">
      <w:pPr>
        <w:pStyle w:val="PargrafodaLista"/>
        <w:numPr>
          <w:ilvl w:val="0"/>
          <w:numId w:val="36"/>
        </w:numPr>
        <w:tabs>
          <w:tab w:val="left" w:pos="577"/>
        </w:tabs>
        <w:spacing w:before="123" w:line="235" w:lineRule="auto"/>
        <w:ind w:left="230" w:right="236" w:firstLine="80"/>
        <w:jc w:val="both"/>
        <w:rPr>
          <w:rFonts w:ascii="Calibri" w:hAnsi="Calibri" w:cs="Calibri"/>
          <w:sz w:val="24"/>
        </w:rPr>
      </w:pPr>
      <w:r w:rsidRPr="00B17B7B">
        <w:rPr>
          <w:rFonts w:ascii="Calibri" w:hAnsi="Calibri" w:cs="Calibri"/>
          <w:sz w:val="24"/>
        </w:rPr>
        <w:t xml:space="preserve">– publicar em seu portal da transparência todos os atos e informações exigidos por lei, inclusive o orçamento anual, o balanço patrimonial; o balanço orçamentário; o demonstrativo de </w:t>
      </w:r>
      <w:r w:rsidRPr="00B17B7B">
        <w:rPr>
          <w:rFonts w:ascii="Calibri" w:hAnsi="Calibri" w:cs="Calibri"/>
          <w:spacing w:val="-3"/>
          <w:sz w:val="24"/>
        </w:rPr>
        <w:t xml:space="preserve">execução </w:t>
      </w:r>
      <w:r w:rsidRPr="00B17B7B">
        <w:rPr>
          <w:rFonts w:ascii="Calibri" w:hAnsi="Calibri" w:cs="Calibri"/>
          <w:sz w:val="24"/>
        </w:rPr>
        <w:t xml:space="preserve">de restos a pagar; o balanço ﬁnanceiro; a demonstração das variações patrimoniais; o demonstrativo do </w:t>
      </w:r>
      <w:r w:rsidRPr="00B17B7B">
        <w:rPr>
          <w:rFonts w:ascii="Calibri" w:hAnsi="Calibri" w:cs="Calibri"/>
          <w:spacing w:val="-4"/>
          <w:sz w:val="24"/>
        </w:rPr>
        <w:t xml:space="preserve">ﬂuxo </w:t>
      </w:r>
      <w:r w:rsidRPr="00B17B7B">
        <w:rPr>
          <w:rFonts w:ascii="Calibri" w:hAnsi="Calibri" w:cs="Calibri"/>
          <w:sz w:val="24"/>
        </w:rPr>
        <w:t>de caixa; a demonstração das mutações do patrimônio líquido; as notas explicativas às demonstrações contábeis; o relatório de gestão na forma de relato integrado; e a deliberação da homologação pelo Plenário do CRCGO e do</w:t>
      </w:r>
      <w:r w:rsidRPr="00B17B7B">
        <w:rPr>
          <w:rFonts w:ascii="Calibri" w:hAnsi="Calibri" w:cs="Calibri"/>
          <w:spacing w:val="-9"/>
          <w:sz w:val="24"/>
        </w:rPr>
        <w:t xml:space="preserve"> </w:t>
      </w:r>
      <w:r w:rsidRPr="00B17B7B">
        <w:rPr>
          <w:rFonts w:ascii="Calibri" w:hAnsi="Calibri" w:cs="Calibri"/>
          <w:sz w:val="24"/>
        </w:rPr>
        <w:t>CFC;</w:t>
      </w:r>
    </w:p>
    <w:p w14:paraId="09C5281E" w14:textId="77777777" w:rsidR="008973A5" w:rsidRPr="00B17B7B" w:rsidRDefault="00397D6F" w:rsidP="00DC1DFB">
      <w:pPr>
        <w:pStyle w:val="PargrafodaLista"/>
        <w:numPr>
          <w:ilvl w:val="0"/>
          <w:numId w:val="36"/>
        </w:numPr>
        <w:tabs>
          <w:tab w:val="left" w:pos="569"/>
        </w:tabs>
        <w:spacing w:before="126" w:line="235" w:lineRule="auto"/>
        <w:ind w:left="230" w:right="266" w:firstLine="54"/>
        <w:jc w:val="both"/>
        <w:rPr>
          <w:rFonts w:ascii="Calibri" w:hAnsi="Calibri" w:cs="Calibri"/>
          <w:sz w:val="24"/>
        </w:rPr>
      </w:pPr>
      <w:r w:rsidRPr="00B17B7B">
        <w:rPr>
          <w:rFonts w:ascii="Calibri" w:hAnsi="Calibri" w:cs="Calibri"/>
          <w:sz w:val="24"/>
        </w:rPr>
        <w:t xml:space="preserve">– </w:t>
      </w:r>
      <w:r w:rsidRPr="00B17B7B">
        <w:rPr>
          <w:rFonts w:ascii="Calibri" w:hAnsi="Calibri" w:cs="Calibri"/>
          <w:spacing w:val="-5"/>
          <w:sz w:val="24"/>
        </w:rPr>
        <w:t xml:space="preserve">Cobrar, </w:t>
      </w:r>
      <w:r w:rsidRPr="00B17B7B">
        <w:rPr>
          <w:rFonts w:ascii="Calibri" w:hAnsi="Calibri" w:cs="Calibri"/>
          <w:sz w:val="24"/>
        </w:rPr>
        <w:t xml:space="preserve">arrecadar e </w:t>
      </w:r>
      <w:r w:rsidRPr="00B17B7B">
        <w:rPr>
          <w:rFonts w:ascii="Calibri" w:hAnsi="Calibri" w:cs="Calibri"/>
          <w:spacing w:val="-3"/>
          <w:sz w:val="24"/>
        </w:rPr>
        <w:t xml:space="preserve">executar </w:t>
      </w:r>
      <w:r w:rsidRPr="00B17B7B">
        <w:rPr>
          <w:rFonts w:ascii="Calibri" w:hAnsi="Calibri" w:cs="Calibri"/>
          <w:sz w:val="24"/>
        </w:rPr>
        <w:t>as anuidades, bem como preços de serviços e multas, observados os valores fixados pelo Conselho Federal de</w:t>
      </w:r>
      <w:r w:rsidRPr="00B17B7B">
        <w:rPr>
          <w:rFonts w:ascii="Calibri" w:hAnsi="Calibri" w:cs="Calibri"/>
          <w:spacing w:val="-9"/>
          <w:sz w:val="24"/>
        </w:rPr>
        <w:t xml:space="preserve"> </w:t>
      </w:r>
      <w:r w:rsidRPr="00B17B7B">
        <w:rPr>
          <w:rFonts w:ascii="Calibri" w:hAnsi="Calibri" w:cs="Calibri"/>
          <w:sz w:val="24"/>
        </w:rPr>
        <w:t>Contabilidade;</w:t>
      </w:r>
    </w:p>
    <w:p w14:paraId="09C5281F" w14:textId="77777777" w:rsidR="008973A5" w:rsidRPr="00B17B7B" w:rsidRDefault="00397D6F" w:rsidP="00C47CCD">
      <w:pPr>
        <w:pStyle w:val="PargrafodaLista"/>
        <w:numPr>
          <w:ilvl w:val="0"/>
          <w:numId w:val="36"/>
        </w:numPr>
        <w:tabs>
          <w:tab w:val="left" w:pos="534"/>
        </w:tabs>
        <w:spacing w:before="122" w:line="235" w:lineRule="auto"/>
        <w:ind w:left="230" w:right="235" w:firstLine="0"/>
        <w:jc w:val="both"/>
        <w:rPr>
          <w:rFonts w:ascii="Calibri" w:hAnsi="Calibri" w:cs="Calibri"/>
          <w:sz w:val="24"/>
        </w:rPr>
      </w:pPr>
      <w:r w:rsidRPr="00B17B7B">
        <w:rPr>
          <w:rFonts w:ascii="Calibri" w:hAnsi="Calibri" w:cs="Calibri"/>
          <w:sz w:val="24"/>
        </w:rPr>
        <w:t>– Cumprir e fazer cumprir as disposições da legislação aplicável, deste Regimento Interno, das resoluções e dos demais atos, bem como os do Conselho Federal de</w:t>
      </w:r>
      <w:r w:rsidRPr="00B17B7B">
        <w:rPr>
          <w:rFonts w:ascii="Calibri" w:hAnsi="Calibri" w:cs="Calibri"/>
          <w:spacing w:val="-23"/>
          <w:sz w:val="24"/>
        </w:rPr>
        <w:t xml:space="preserve"> </w:t>
      </w:r>
      <w:r w:rsidRPr="00B17B7B">
        <w:rPr>
          <w:rFonts w:ascii="Calibri" w:hAnsi="Calibri" w:cs="Calibri"/>
          <w:sz w:val="24"/>
        </w:rPr>
        <w:t>Contabilidade;</w:t>
      </w:r>
    </w:p>
    <w:p w14:paraId="09C52820" w14:textId="77777777" w:rsidR="008973A5" w:rsidRPr="00B17B7B" w:rsidRDefault="00397D6F" w:rsidP="00C47CCD">
      <w:pPr>
        <w:pStyle w:val="PargrafodaLista"/>
        <w:numPr>
          <w:ilvl w:val="0"/>
          <w:numId w:val="36"/>
        </w:numPr>
        <w:tabs>
          <w:tab w:val="left" w:pos="530"/>
        </w:tabs>
        <w:spacing w:before="117"/>
        <w:ind w:left="529" w:hanging="300"/>
        <w:jc w:val="both"/>
        <w:rPr>
          <w:rFonts w:ascii="Calibri" w:hAnsi="Calibri" w:cs="Calibri"/>
          <w:sz w:val="24"/>
        </w:rPr>
      </w:pPr>
      <w:r w:rsidRPr="00B17B7B">
        <w:rPr>
          <w:rFonts w:ascii="Calibri" w:hAnsi="Calibri" w:cs="Calibri"/>
          <w:sz w:val="24"/>
        </w:rPr>
        <w:t>– expedir carteira de identidade para os profissionais e alvará para as organizações</w:t>
      </w:r>
      <w:r w:rsidRPr="00B17B7B">
        <w:rPr>
          <w:rFonts w:ascii="Calibri" w:hAnsi="Calibri" w:cs="Calibri"/>
          <w:spacing w:val="-37"/>
          <w:sz w:val="24"/>
        </w:rPr>
        <w:t xml:space="preserve"> </w:t>
      </w:r>
      <w:r w:rsidRPr="00B17B7B">
        <w:rPr>
          <w:rFonts w:ascii="Calibri" w:hAnsi="Calibri" w:cs="Calibri"/>
          <w:sz w:val="24"/>
        </w:rPr>
        <w:t>contábeis;</w:t>
      </w:r>
    </w:p>
    <w:p w14:paraId="09C52821" w14:textId="77777777" w:rsidR="008973A5" w:rsidRPr="00B17B7B" w:rsidRDefault="00397D6F" w:rsidP="00C47CCD">
      <w:pPr>
        <w:pStyle w:val="PargrafodaLista"/>
        <w:numPr>
          <w:ilvl w:val="0"/>
          <w:numId w:val="36"/>
        </w:numPr>
        <w:tabs>
          <w:tab w:val="left" w:pos="630"/>
        </w:tabs>
        <w:spacing w:before="120" w:line="235" w:lineRule="auto"/>
        <w:ind w:left="230" w:right="232" w:firstLine="0"/>
        <w:jc w:val="both"/>
        <w:rPr>
          <w:rFonts w:ascii="Calibri" w:hAnsi="Calibri" w:cs="Calibri"/>
          <w:sz w:val="24"/>
        </w:rPr>
      </w:pPr>
      <w:r w:rsidRPr="00B17B7B">
        <w:rPr>
          <w:rFonts w:ascii="Calibri" w:hAnsi="Calibri" w:cs="Calibri"/>
          <w:sz w:val="24"/>
        </w:rPr>
        <w:t>– julgar infrações e aplicar penalidades previstas neste Regimento Interno e em atos normativos baixados pelo Conselho Federal de</w:t>
      </w:r>
      <w:r w:rsidRPr="00B17B7B">
        <w:rPr>
          <w:rFonts w:ascii="Calibri" w:hAnsi="Calibri" w:cs="Calibri"/>
          <w:spacing w:val="-7"/>
          <w:sz w:val="24"/>
        </w:rPr>
        <w:t xml:space="preserve"> </w:t>
      </w:r>
      <w:r w:rsidRPr="00B17B7B">
        <w:rPr>
          <w:rFonts w:ascii="Calibri" w:hAnsi="Calibri" w:cs="Calibri"/>
          <w:sz w:val="24"/>
        </w:rPr>
        <w:t>Contabilidade;</w:t>
      </w:r>
    </w:p>
    <w:p w14:paraId="09C52822" w14:textId="77777777" w:rsidR="008973A5" w:rsidRPr="00B17B7B" w:rsidRDefault="00397D6F" w:rsidP="00C47CCD">
      <w:pPr>
        <w:pStyle w:val="PargrafodaLista"/>
        <w:numPr>
          <w:ilvl w:val="0"/>
          <w:numId w:val="36"/>
        </w:numPr>
        <w:tabs>
          <w:tab w:val="left" w:pos="638"/>
        </w:tabs>
        <w:spacing w:before="122" w:line="235" w:lineRule="auto"/>
        <w:ind w:left="230" w:right="235" w:firstLine="0"/>
        <w:jc w:val="both"/>
        <w:rPr>
          <w:rFonts w:ascii="Calibri" w:hAnsi="Calibri" w:cs="Calibri"/>
          <w:sz w:val="24"/>
        </w:rPr>
      </w:pPr>
      <w:r w:rsidRPr="00B17B7B">
        <w:rPr>
          <w:rFonts w:ascii="Calibri" w:hAnsi="Calibri" w:cs="Calibri"/>
          <w:sz w:val="24"/>
        </w:rPr>
        <w:t>– aprovar suas contas anuais, submetendo-as ao exame e ao julgamento do Conselho Federal de Contabilidade, conforme orientações especíﬁcas, observado o disposto no Art. 6º e seus incisos e parágrafos, e aprovar suas contas</w:t>
      </w:r>
      <w:r w:rsidRPr="00B17B7B">
        <w:rPr>
          <w:rFonts w:ascii="Calibri" w:hAnsi="Calibri" w:cs="Calibri"/>
          <w:spacing w:val="-7"/>
          <w:sz w:val="24"/>
        </w:rPr>
        <w:t xml:space="preserve"> </w:t>
      </w:r>
      <w:r w:rsidRPr="00B17B7B">
        <w:rPr>
          <w:rFonts w:ascii="Calibri" w:hAnsi="Calibri" w:cs="Calibri"/>
          <w:sz w:val="24"/>
        </w:rPr>
        <w:t>mensais;</w:t>
      </w:r>
    </w:p>
    <w:p w14:paraId="09C52823" w14:textId="77777777" w:rsidR="008973A5" w:rsidRPr="00B17B7B" w:rsidRDefault="00397D6F" w:rsidP="00C47CCD">
      <w:pPr>
        <w:pStyle w:val="PargrafodaLista"/>
        <w:numPr>
          <w:ilvl w:val="0"/>
          <w:numId w:val="36"/>
        </w:numPr>
        <w:tabs>
          <w:tab w:val="left" w:pos="545"/>
        </w:tabs>
        <w:spacing w:before="118"/>
        <w:ind w:left="544" w:hanging="315"/>
        <w:jc w:val="both"/>
        <w:rPr>
          <w:rFonts w:ascii="Calibri" w:hAnsi="Calibri" w:cs="Calibri"/>
          <w:sz w:val="24"/>
        </w:rPr>
      </w:pPr>
      <w:r w:rsidRPr="00B17B7B">
        <w:rPr>
          <w:rFonts w:ascii="Calibri" w:hAnsi="Calibri" w:cs="Calibri"/>
          <w:sz w:val="24"/>
        </w:rPr>
        <w:t>– funcionar como Tribunal Regional de Ética e</w:t>
      </w:r>
      <w:r w:rsidRPr="00B17B7B">
        <w:rPr>
          <w:rFonts w:ascii="Calibri" w:hAnsi="Calibri" w:cs="Calibri"/>
          <w:spacing w:val="-11"/>
          <w:sz w:val="24"/>
        </w:rPr>
        <w:t xml:space="preserve"> </w:t>
      </w:r>
      <w:r w:rsidRPr="00B17B7B">
        <w:rPr>
          <w:rFonts w:ascii="Calibri" w:hAnsi="Calibri" w:cs="Calibri"/>
          <w:sz w:val="24"/>
        </w:rPr>
        <w:t>Disciplina;</w:t>
      </w:r>
    </w:p>
    <w:p w14:paraId="09C52824" w14:textId="77777777" w:rsidR="008973A5" w:rsidRPr="00B17B7B" w:rsidRDefault="00397D6F" w:rsidP="00C47CCD">
      <w:pPr>
        <w:pStyle w:val="PargrafodaLista"/>
        <w:numPr>
          <w:ilvl w:val="0"/>
          <w:numId w:val="36"/>
        </w:numPr>
        <w:tabs>
          <w:tab w:val="left" w:pos="610"/>
        </w:tabs>
        <w:spacing w:before="120" w:line="235" w:lineRule="auto"/>
        <w:ind w:left="230" w:right="241" w:firstLine="0"/>
        <w:jc w:val="both"/>
        <w:rPr>
          <w:rFonts w:ascii="Calibri" w:hAnsi="Calibri" w:cs="Calibri"/>
          <w:sz w:val="24"/>
        </w:rPr>
      </w:pPr>
      <w:r w:rsidRPr="00B17B7B">
        <w:rPr>
          <w:rFonts w:ascii="Calibri" w:hAnsi="Calibri" w:cs="Calibri"/>
          <w:sz w:val="24"/>
        </w:rPr>
        <w:t>– estimular a excelência na prática da Contabilidade, velando pelo seu prestigio, bom nome da classe e dos que a</w:t>
      </w:r>
      <w:r w:rsidRPr="00B17B7B">
        <w:rPr>
          <w:rFonts w:ascii="Calibri" w:hAnsi="Calibri" w:cs="Calibri"/>
          <w:spacing w:val="-5"/>
          <w:sz w:val="24"/>
        </w:rPr>
        <w:t xml:space="preserve"> </w:t>
      </w:r>
      <w:r w:rsidRPr="00B17B7B">
        <w:rPr>
          <w:rFonts w:ascii="Calibri" w:hAnsi="Calibri" w:cs="Calibri"/>
          <w:sz w:val="24"/>
        </w:rPr>
        <w:t>integram;</w:t>
      </w:r>
    </w:p>
    <w:p w14:paraId="09C52825" w14:textId="77777777" w:rsidR="008973A5" w:rsidRPr="00B17B7B" w:rsidRDefault="00397D6F" w:rsidP="00C47CCD">
      <w:pPr>
        <w:pStyle w:val="PargrafodaLista"/>
        <w:numPr>
          <w:ilvl w:val="0"/>
          <w:numId w:val="36"/>
        </w:numPr>
        <w:tabs>
          <w:tab w:val="left" w:pos="677"/>
        </w:tabs>
        <w:spacing w:before="122" w:line="235" w:lineRule="auto"/>
        <w:ind w:left="230" w:right="237" w:firstLine="0"/>
        <w:jc w:val="both"/>
        <w:rPr>
          <w:rFonts w:ascii="Calibri" w:hAnsi="Calibri" w:cs="Calibri"/>
          <w:sz w:val="24"/>
        </w:rPr>
      </w:pPr>
      <w:r w:rsidRPr="00B17B7B">
        <w:rPr>
          <w:rFonts w:ascii="Calibri" w:hAnsi="Calibri" w:cs="Calibri"/>
          <w:sz w:val="24"/>
        </w:rPr>
        <w:t>– propor ao Conselho Federal de Contabilidade as medidas necessárias ao aprimoramento dos seus serviços e dos sistemas de suas atividades</w:t>
      </w:r>
      <w:r w:rsidRPr="00B17B7B">
        <w:rPr>
          <w:rFonts w:ascii="Calibri" w:hAnsi="Calibri" w:cs="Calibri"/>
          <w:spacing w:val="-10"/>
          <w:sz w:val="24"/>
        </w:rPr>
        <w:t xml:space="preserve"> </w:t>
      </w:r>
      <w:r w:rsidRPr="00B17B7B">
        <w:rPr>
          <w:rFonts w:ascii="Calibri" w:hAnsi="Calibri" w:cs="Calibri"/>
          <w:sz w:val="24"/>
        </w:rPr>
        <w:t>finalísticas;</w:t>
      </w:r>
    </w:p>
    <w:p w14:paraId="09C52826" w14:textId="77777777" w:rsidR="008973A5" w:rsidRPr="00B17B7B" w:rsidRDefault="00397D6F" w:rsidP="00C47CCD">
      <w:pPr>
        <w:pStyle w:val="PargrafodaLista"/>
        <w:numPr>
          <w:ilvl w:val="0"/>
          <w:numId w:val="36"/>
        </w:numPr>
        <w:tabs>
          <w:tab w:val="left" w:pos="782"/>
        </w:tabs>
        <w:spacing w:before="30" w:line="235" w:lineRule="auto"/>
        <w:ind w:left="230" w:right="229" w:firstLine="0"/>
        <w:jc w:val="both"/>
        <w:rPr>
          <w:rFonts w:ascii="Calibri" w:hAnsi="Calibri" w:cs="Calibri"/>
          <w:sz w:val="24"/>
        </w:rPr>
      </w:pPr>
      <w:r w:rsidRPr="00B17B7B">
        <w:rPr>
          <w:rFonts w:ascii="Calibri" w:hAnsi="Calibri" w:cs="Calibri"/>
          <w:sz w:val="24"/>
        </w:rPr>
        <w:t>– aprovar o seu quadro de pessoal, criar plano de cargos, salários e carreira, ﬁxar salários e gratiﬁcações, bem como autorizar a contratação de serviços especiais, respeitado o limite de suas receitas</w:t>
      </w:r>
      <w:r w:rsidRPr="00B17B7B">
        <w:rPr>
          <w:rFonts w:ascii="Calibri" w:hAnsi="Calibri" w:cs="Calibri"/>
          <w:spacing w:val="-2"/>
          <w:sz w:val="24"/>
        </w:rPr>
        <w:t xml:space="preserve"> </w:t>
      </w:r>
      <w:r w:rsidRPr="00B17B7B">
        <w:rPr>
          <w:rFonts w:ascii="Calibri" w:hAnsi="Calibri" w:cs="Calibri"/>
          <w:sz w:val="24"/>
        </w:rPr>
        <w:t>próprias;</w:t>
      </w:r>
    </w:p>
    <w:p w14:paraId="09C52827" w14:textId="77777777" w:rsidR="008973A5" w:rsidRPr="00B17B7B" w:rsidRDefault="00397D6F" w:rsidP="00C47CCD">
      <w:pPr>
        <w:pStyle w:val="PargrafodaLista"/>
        <w:numPr>
          <w:ilvl w:val="0"/>
          <w:numId w:val="36"/>
        </w:numPr>
        <w:tabs>
          <w:tab w:val="left" w:pos="615"/>
        </w:tabs>
        <w:spacing w:before="123" w:line="235" w:lineRule="auto"/>
        <w:ind w:left="230" w:right="232" w:firstLine="0"/>
        <w:jc w:val="both"/>
        <w:rPr>
          <w:rFonts w:ascii="Calibri" w:hAnsi="Calibri" w:cs="Calibri"/>
          <w:sz w:val="24"/>
        </w:rPr>
      </w:pPr>
      <w:r w:rsidRPr="00B17B7B">
        <w:rPr>
          <w:rFonts w:ascii="Calibri" w:hAnsi="Calibri" w:cs="Calibri"/>
          <w:sz w:val="24"/>
        </w:rPr>
        <w:t xml:space="preserve">– manter intercâmbio com entidades congêneres públicas ou privadas no âmbito da sua jurisdição, relacionadas à contabilidade e suas especializações, ao seu ensino e pesquisa, bem como ao </w:t>
      </w:r>
      <w:r w:rsidRPr="00B17B7B">
        <w:rPr>
          <w:rFonts w:ascii="Calibri" w:hAnsi="Calibri" w:cs="Calibri"/>
          <w:spacing w:val="-3"/>
          <w:sz w:val="24"/>
        </w:rPr>
        <w:t xml:space="preserve">exercício  </w:t>
      </w:r>
      <w:r w:rsidRPr="00B17B7B">
        <w:rPr>
          <w:rFonts w:ascii="Calibri" w:hAnsi="Calibri" w:cs="Calibri"/>
          <w:sz w:val="24"/>
        </w:rPr>
        <w:t>profissional, dentro dos limites dos recursos orçamentários</w:t>
      </w:r>
      <w:r w:rsidRPr="00B17B7B">
        <w:rPr>
          <w:rFonts w:ascii="Calibri" w:hAnsi="Calibri" w:cs="Calibri"/>
          <w:spacing w:val="-12"/>
          <w:sz w:val="24"/>
        </w:rPr>
        <w:t xml:space="preserve"> </w:t>
      </w:r>
      <w:r w:rsidRPr="00B17B7B">
        <w:rPr>
          <w:rFonts w:ascii="Calibri" w:hAnsi="Calibri" w:cs="Calibri"/>
          <w:sz w:val="24"/>
        </w:rPr>
        <w:t>disponíveis;</w:t>
      </w:r>
    </w:p>
    <w:p w14:paraId="09C52828" w14:textId="77777777" w:rsidR="008973A5" w:rsidRPr="00B17B7B" w:rsidRDefault="00397D6F" w:rsidP="00C47CCD">
      <w:pPr>
        <w:pStyle w:val="PargrafodaLista"/>
        <w:numPr>
          <w:ilvl w:val="0"/>
          <w:numId w:val="36"/>
        </w:numPr>
        <w:tabs>
          <w:tab w:val="left" w:pos="560"/>
        </w:tabs>
        <w:spacing w:before="123" w:line="235" w:lineRule="auto"/>
        <w:ind w:left="230" w:right="229" w:firstLine="0"/>
        <w:jc w:val="both"/>
        <w:rPr>
          <w:rFonts w:ascii="Calibri" w:hAnsi="Calibri" w:cs="Calibri"/>
          <w:sz w:val="24"/>
        </w:rPr>
      </w:pPr>
      <w:r w:rsidRPr="00B17B7B">
        <w:rPr>
          <w:rFonts w:ascii="Calibri" w:hAnsi="Calibri" w:cs="Calibri"/>
          <w:sz w:val="24"/>
        </w:rPr>
        <w:t xml:space="preserve">– celebrar convênios, termos de cooperação técnica, protocolos, memorandos de entendimentos e congêneres com organismos nacionais relacionados à contabilidade, com a ﬁnalidade de promover estudos, pesquisas e o desenvolvimento das Ciências Contábeis, repassando, quando </w:t>
      </w:r>
      <w:r w:rsidRPr="00B17B7B">
        <w:rPr>
          <w:rFonts w:ascii="Calibri" w:hAnsi="Calibri" w:cs="Calibri"/>
          <w:spacing w:val="-5"/>
          <w:sz w:val="24"/>
        </w:rPr>
        <w:t xml:space="preserve">couber, </w:t>
      </w:r>
      <w:r w:rsidRPr="00B17B7B">
        <w:rPr>
          <w:rFonts w:ascii="Calibri" w:hAnsi="Calibri" w:cs="Calibri"/>
          <w:sz w:val="24"/>
        </w:rPr>
        <w:t>recursos dentro dos limites</w:t>
      </w:r>
      <w:r w:rsidRPr="00B17B7B">
        <w:rPr>
          <w:rFonts w:ascii="Calibri" w:hAnsi="Calibri" w:cs="Calibri"/>
          <w:spacing w:val="-4"/>
          <w:sz w:val="24"/>
        </w:rPr>
        <w:t xml:space="preserve"> </w:t>
      </w:r>
      <w:r w:rsidRPr="00B17B7B">
        <w:rPr>
          <w:rFonts w:ascii="Calibri" w:hAnsi="Calibri" w:cs="Calibri"/>
          <w:sz w:val="24"/>
        </w:rPr>
        <w:t>orçamentários;</w:t>
      </w:r>
    </w:p>
    <w:p w14:paraId="09C52829" w14:textId="77777777" w:rsidR="008973A5" w:rsidRPr="00B17B7B" w:rsidRDefault="00397D6F" w:rsidP="00C47CCD">
      <w:pPr>
        <w:pStyle w:val="PargrafodaLista"/>
        <w:numPr>
          <w:ilvl w:val="0"/>
          <w:numId w:val="36"/>
        </w:numPr>
        <w:tabs>
          <w:tab w:val="left" w:pos="615"/>
        </w:tabs>
        <w:spacing w:before="124" w:line="235" w:lineRule="auto"/>
        <w:ind w:left="230" w:right="228" w:firstLine="0"/>
        <w:jc w:val="both"/>
        <w:rPr>
          <w:rFonts w:ascii="Calibri" w:hAnsi="Calibri" w:cs="Calibri"/>
          <w:sz w:val="24"/>
        </w:rPr>
      </w:pPr>
      <w:r w:rsidRPr="00B17B7B">
        <w:rPr>
          <w:rFonts w:ascii="Calibri" w:hAnsi="Calibri" w:cs="Calibri"/>
          <w:sz w:val="24"/>
        </w:rPr>
        <w:t>– celebrar convênios, termos de cooperação técnica, protocolos, memorandos de entendimentos e congêneres com organismos internacionais relacionados à contabilidade, com a ﬁnalidade de promover estudos, pesquisas e o desenvolvimento das Ciências Contábeis, desde que aprovados previamente pelo CFC;</w:t>
      </w:r>
    </w:p>
    <w:p w14:paraId="09C5282A" w14:textId="77777777" w:rsidR="008973A5" w:rsidRPr="00B17B7B" w:rsidRDefault="00397D6F" w:rsidP="00C47CCD">
      <w:pPr>
        <w:pStyle w:val="PargrafodaLista"/>
        <w:numPr>
          <w:ilvl w:val="0"/>
          <w:numId w:val="36"/>
        </w:numPr>
        <w:tabs>
          <w:tab w:val="left" w:pos="655"/>
        </w:tabs>
        <w:spacing w:before="119"/>
        <w:ind w:left="654" w:hanging="425"/>
        <w:jc w:val="both"/>
        <w:rPr>
          <w:rFonts w:ascii="Calibri" w:hAnsi="Calibri" w:cs="Calibri"/>
          <w:sz w:val="24"/>
        </w:rPr>
      </w:pPr>
      <w:r w:rsidRPr="00B17B7B">
        <w:rPr>
          <w:rFonts w:ascii="Calibri" w:hAnsi="Calibri" w:cs="Calibri"/>
          <w:sz w:val="24"/>
        </w:rPr>
        <w:t>–</w:t>
      </w:r>
      <w:r w:rsidRPr="00B17B7B">
        <w:rPr>
          <w:rFonts w:ascii="Calibri" w:hAnsi="Calibri" w:cs="Calibri"/>
          <w:spacing w:val="-4"/>
          <w:sz w:val="24"/>
        </w:rPr>
        <w:t xml:space="preserve"> </w:t>
      </w:r>
      <w:r w:rsidRPr="00B17B7B">
        <w:rPr>
          <w:rFonts w:ascii="Calibri" w:hAnsi="Calibri" w:cs="Calibri"/>
          <w:sz w:val="24"/>
        </w:rPr>
        <w:t>admitir</w:t>
      </w:r>
      <w:r w:rsidRPr="00B17B7B">
        <w:rPr>
          <w:rFonts w:ascii="Calibri" w:hAnsi="Calibri" w:cs="Calibri"/>
          <w:spacing w:val="-3"/>
          <w:sz w:val="24"/>
        </w:rPr>
        <w:t xml:space="preserve"> </w:t>
      </w:r>
      <w:r w:rsidRPr="00B17B7B">
        <w:rPr>
          <w:rFonts w:ascii="Calibri" w:hAnsi="Calibri" w:cs="Calibri"/>
          <w:sz w:val="24"/>
        </w:rPr>
        <w:t>a</w:t>
      </w:r>
      <w:r w:rsidRPr="00B17B7B">
        <w:rPr>
          <w:rFonts w:ascii="Calibri" w:hAnsi="Calibri" w:cs="Calibri"/>
          <w:spacing w:val="-3"/>
          <w:sz w:val="24"/>
        </w:rPr>
        <w:t xml:space="preserve"> </w:t>
      </w:r>
      <w:r w:rsidRPr="00B17B7B">
        <w:rPr>
          <w:rFonts w:ascii="Calibri" w:hAnsi="Calibri" w:cs="Calibri"/>
          <w:sz w:val="24"/>
        </w:rPr>
        <w:t>colaboração</w:t>
      </w:r>
      <w:r w:rsidRPr="00B17B7B">
        <w:rPr>
          <w:rFonts w:ascii="Calibri" w:hAnsi="Calibri" w:cs="Calibri"/>
          <w:spacing w:val="-3"/>
          <w:sz w:val="24"/>
        </w:rPr>
        <w:t xml:space="preserve"> </w:t>
      </w:r>
      <w:r w:rsidRPr="00B17B7B">
        <w:rPr>
          <w:rFonts w:ascii="Calibri" w:hAnsi="Calibri" w:cs="Calibri"/>
          <w:sz w:val="24"/>
        </w:rPr>
        <w:t>das</w:t>
      </w:r>
      <w:r w:rsidRPr="00B17B7B">
        <w:rPr>
          <w:rFonts w:ascii="Calibri" w:hAnsi="Calibri" w:cs="Calibri"/>
          <w:spacing w:val="-4"/>
          <w:sz w:val="24"/>
        </w:rPr>
        <w:t xml:space="preserve"> </w:t>
      </w:r>
      <w:r w:rsidRPr="00B17B7B">
        <w:rPr>
          <w:rFonts w:ascii="Calibri" w:hAnsi="Calibri" w:cs="Calibri"/>
          <w:sz w:val="24"/>
        </w:rPr>
        <w:t>entidades</w:t>
      </w:r>
      <w:r w:rsidRPr="00B17B7B">
        <w:rPr>
          <w:rFonts w:ascii="Calibri" w:hAnsi="Calibri" w:cs="Calibri"/>
          <w:spacing w:val="-3"/>
          <w:sz w:val="24"/>
        </w:rPr>
        <w:t xml:space="preserve"> </w:t>
      </w:r>
      <w:r w:rsidRPr="00B17B7B">
        <w:rPr>
          <w:rFonts w:ascii="Calibri" w:hAnsi="Calibri" w:cs="Calibri"/>
          <w:sz w:val="24"/>
        </w:rPr>
        <w:t>de</w:t>
      </w:r>
      <w:r w:rsidRPr="00B17B7B">
        <w:rPr>
          <w:rFonts w:ascii="Calibri" w:hAnsi="Calibri" w:cs="Calibri"/>
          <w:spacing w:val="-3"/>
          <w:sz w:val="24"/>
        </w:rPr>
        <w:t xml:space="preserve"> </w:t>
      </w:r>
      <w:r w:rsidRPr="00B17B7B">
        <w:rPr>
          <w:rFonts w:ascii="Calibri" w:hAnsi="Calibri" w:cs="Calibri"/>
          <w:sz w:val="24"/>
        </w:rPr>
        <w:t>classe</w:t>
      </w:r>
      <w:r w:rsidRPr="00B17B7B">
        <w:rPr>
          <w:rFonts w:ascii="Calibri" w:hAnsi="Calibri" w:cs="Calibri"/>
          <w:spacing w:val="-3"/>
          <w:sz w:val="24"/>
        </w:rPr>
        <w:t xml:space="preserve"> </w:t>
      </w:r>
      <w:r w:rsidRPr="00B17B7B">
        <w:rPr>
          <w:rFonts w:ascii="Calibri" w:hAnsi="Calibri" w:cs="Calibri"/>
          <w:sz w:val="24"/>
        </w:rPr>
        <w:t>em</w:t>
      </w:r>
      <w:r w:rsidRPr="00B17B7B">
        <w:rPr>
          <w:rFonts w:ascii="Calibri" w:hAnsi="Calibri" w:cs="Calibri"/>
          <w:spacing w:val="-4"/>
          <w:sz w:val="24"/>
        </w:rPr>
        <w:t xml:space="preserve"> </w:t>
      </w:r>
      <w:r w:rsidRPr="00B17B7B">
        <w:rPr>
          <w:rFonts w:ascii="Calibri" w:hAnsi="Calibri" w:cs="Calibri"/>
          <w:sz w:val="24"/>
        </w:rPr>
        <w:t>casos</w:t>
      </w:r>
      <w:r w:rsidRPr="00B17B7B">
        <w:rPr>
          <w:rFonts w:ascii="Calibri" w:hAnsi="Calibri" w:cs="Calibri"/>
          <w:spacing w:val="-3"/>
          <w:sz w:val="24"/>
        </w:rPr>
        <w:t xml:space="preserve"> </w:t>
      </w:r>
      <w:r w:rsidRPr="00B17B7B">
        <w:rPr>
          <w:rFonts w:ascii="Calibri" w:hAnsi="Calibri" w:cs="Calibri"/>
          <w:sz w:val="24"/>
        </w:rPr>
        <w:t>relativos</w:t>
      </w:r>
      <w:r w:rsidRPr="00B17B7B">
        <w:rPr>
          <w:rFonts w:ascii="Calibri" w:hAnsi="Calibri" w:cs="Calibri"/>
          <w:spacing w:val="-3"/>
          <w:sz w:val="24"/>
        </w:rPr>
        <w:t xml:space="preserve"> </w:t>
      </w:r>
      <w:r w:rsidRPr="00B17B7B">
        <w:rPr>
          <w:rFonts w:ascii="Calibri" w:hAnsi="Calibri" w:cs="Calibri"/>
          <w:sz w:val="24"/>
        </w:rPr>
        <w:t>a</w:t>
      </w:r>
      <w:r w:rsidRPr="00B17B7B">
        <w:rPr>
          <w:rFonts w:ascii="Calibri" w:hAnsi="Calibri" w:cs="Calibri"/>
          <w:spacing w:val="-3"/>
          <w:sz w:val="24"/>
        </w:rPr>
        <w:t xml:space="preserve"> </w:t>
      </w:r>
      <w:r w:rsidRPr="00B17B7B">
        <w:rPr>
          <w:rFonts w:ascii="Calibri" w:hAnsi="Calibri" w:cs="Calibri"/>
          <w:sz w:val="24"/>
        </w:rPr>
        <w:t>matéria</w:t>
      </w:r>
      <w:r w:rsidRPr="00B17B7B">
        <w:rPr>
          <w:rFonts w:ascii="Calibri" w:hAnsi="Calibri" w:cs="Calibri"/>
          <w:spacing w:val="-4"/>
          <w:sz w:val="24"/>
        </w:rPr>
        <w:t xml:space="preserve"> </w:t>
      </w:r>
      <w:r w:rsidRPr="00B17B7B">
        <w:rPr>
          <w:rFonts w:ascii="Calibri" w:hAnsi="Calibri" w:cs="Calibri"/>
          <w:sz w:val="24"/>
        </w:rPr>
        <w:t>de</w:t>
      </w:r>
      <w:r w:rsidRPr="00B17B7B">
        <w:rPr>
          <w:rFonts w:ascii="Calibri" w:hAnsi="Calibri" w:cs="Calibri"/>
          <w:spacing w:val="-3"/>
          <w:sz w:val="24"/>
        </w:rPr>
        <w:t xml:space="preserve"> </w:t>
      </w:r>
      <w:r w:rsidRPr="00B17B7B">
        <w:rPr>
          <w:rFonts w:ascii="Calibri" w:hAnsi="Calibri" w:cs="Calibri"/>
          <w:sz w:val="24"/>
        </w:rPr>
        <w:t>sua</w:t>
      </w:r>
      <w:r w:rsidRPr="00B17B7B">
        <w:rPr>
          <w:rFonts w:ascii="Calibri" w:hAnsi="Calibri" w:cs="Calibri"/>
          <w:spacing w:val="-3"/>
          <w:sz w:val="24"/>
        </w:rPr>
        <w:t xml:space="preserve"> </w:t>
      </w:r>
      <w:r w:rsidRPr="00B17B7B">
        <w:rPr>
          <w:rFonts w:ascii="Calibri" w:hAnsi="Calibri" w:cs="Calibri"/>
          <w:sz w:val="24"/>
        </w:rPr>
        <w:t>competência;</w:t>
      </w:r>
    </w:p>
    <w:p w14:paraId="09C5282B" w14:textId="77777777" w:rsidR="008973A5" w:rsidRPr="00B17B7B" w:rsidRDefault="00397D6F" w:rsidP="00C47CCD">
      <w:pPr>
        <w:pStyle w:val="PargrafodaLista"/>
        <w:numPr>
          <w:ilvl w:val="0"/>
          <w:numId w:val="36"/>
        </w:numPr>
        <w:tabs>
          <w:tab w:val="left" w:pos="748"/>
        </w:tabs>
        <w:spacing w:before="120" w:line="235" w:lineRule="auto"/>
        <w:ind w:left="230" w:right="241" w:firstLine="0"/>
        <w:jc w:val="both"/>
        <w:rPr>
          <w:rFonts w:ascii="Calibri" w:hAnsi="Calibri" w:cs="Calibri"/>
          <w:sz w:val="24"/>
        </w:rPr>
      </w:pPr>
      <w:r w:rsidRPr="00B17B7B">
        <w:rPr>
          <w:rFonts w:ascii="Calibri" w:hAnsi="Calibri" w:cs="Calibri"/>
          <w:sz w:val="24"/>
        </w:rPr>
        <w:t>– incentivar e contribuir para o aprimoramento técnico, cientiﬁco e cultural dos proﬁssionais da Contabilidade e da sociedade em</w:t>
      </w:r>
      <w:r w:rsidRPr="00B17B7B">
        <w:rPr>
          <w:rFonts w:ascii="Calibri" w:hAnsi="Calibri" w:cs="Calibri"/>
          <w:spacing w:val="-6"/>
          <w:sz w:val="24"/>
        </w:rPr>
        <w:t xml:space="preserve"> </w:t>
      </w:r>
      <w:r w:rsidRPr="00B17B7B">
        <w:rPr>
          <w:rFonts w:ascii="Calibri" w:hAnsi="Calibri" w:cs="Calibri"/>
          <w:sz w:val="24"/>
        </w:rPr>
        <w:t>geral;</w:t>
      </w:r>
    </w:p>
    <w:p w14:paraId="09C5282C" w14:textId="77777777" w:rsidR="008973A5" w:rsidRPr="00B17B7B" w:rsidRDefault="00397D6F" w:rsidP="00C47CCD">
      <w:pPr>
        <w:pStyle w:val="PargrafodaLista"/>
        <w:numPr>
          <w:ilvl w:val="0"/>
          <w:numId w:val="36"/>
        </w:numPr>
        <w:tabs>
          <w:tab w:val="left" w:pos="734"/>
        </w:tabs>
        <w:spacing w:before="122" w:line="235" w:lineRule="auto"/>
        <w:ind w:left="230" w:right="236" w:firstLine="0"/>
        <w:jc w:val="both"/>
        <w:rPr>
          <w:rFonts w:ascii="Calibri" w:hAnsi="Calibri" w:cs="Calibri"/>
          <w:sz w:val="24"/>
        </w:rPr>
      </w:pPr>
      <w:r w:rsidRPr="00B17B7B">
        <w:rPr>
          <w:rFonts w:ascii="Calibri" w:hAnsi="Calibri" w:cs="Calibri"/>
          <w:sz w:val="24"/>
        </w:rPr>
        <w:t>– propor alterações ao presente Regimento Interno e colaborar com os órgãos públicos no estudo e na solução de problemas relacionados ao exercício</w:t>
      </w:r>
      <w:r w:rsidRPr="00B17B7B">
        <w:rPr>
          <w:rFonts w:ascii="Calibri" w:hAnsi="Calibri" w:cs="Calibri"/>
          <w:spacing w:val="-11"/>
          <w:sz w:val="24"/>
        </w:rPr>
        <w:t xml:space="preserve"> </w:t>
      </w:r>
      <w:r w:rsidRPr="00B17B7B">
        <w:rPr>
          <w:rFonts w:ascii="Calibri" w:hAnsi="Calibri" w:cs="Calibri"/>
          <w:sz w:val="24"/>
        </w:rPr>
        <w:t>profissional;</w:t>
      </w:r>
    </w:p>
    <w:p w14:paraId="2E440BCF" w14:textId="77777777" w:rsidR="009F45D4" w:rsidRPr="00B17B7B" w:rsidRDefault="00397D6F" w:rsidP="009F45D4">
      <w:pPr>
        <w:pStyle w:val="PargrafodaLista"/>
        <w:numPr>
          <w:ilvl w:val="0"/>
          <w:numId w:val="36"/>
        </w:numPr>
        <w:tabs>
          <w:tab w:val="left" w:pos="723"/>
        </w:tabs>
        <w:spacing w:before="122" w:line="235" w:lineRule="auto"/>
        <w:ind w:left="230" w:right="233" w:firstLine="0"/>
        <w:jc w:val="both"/>
        <w:rPr>
          <w:rFonts w:ascii="Calibri" w:hAnsi="Calibri" w:cs="Calibri"/>
          <w:sz w:val="24"/>
        </w:rPr>
      </w:pPr>
      <w:r w:rsidRPr="00B17B7B">
        <w:rPr>
          <w:rFonts w:ascii="Calibri" w:hAnsi="Calibri" w:cs="Calibri"/>
          <w:sz w:val="24"/>
        </w:rPr>
        <w:t>– adotar as providências necessárias à realização de Exames de Suﬁciência para concessão do registro profissional, observada a disciplina estabelecida pelo</w:t>
      </w:r>
      <w:r w:rsidRPr="00B17B7B">
        <w:rPr>
          <w:rFonts w:ascii="Calibri" w:hAnsi="Calibri" w:cs="Calibri"/>
          <w:spacing w:val="-12"/>
          <w:sz w:val="24"/>
        </w:rPr>
        <w:t xml:space="preserve"> </w:t>
      </w:r>
      <w:r w:rsidRPr="00B17B7B">
        <w:rPr>
          <w:rFonts w:ascii="Calibri" w:hAnsi="Calibri" w:cs="Calibri"/>
          <w:sz w:val="24"/>
        </w:rPr>
        <w:t>CFC;</w:t>
      </w:r>
    </w:p>
    <w:p w14:paraId="29937EF9" w14:textId="3D73C78B" w:rsidR="001609DE" w:rsidRPr="00B17B7B" w:rsidRDefault="009F45D4" w:rsidP="009F45D4">
      <w:pPr>
        <w:pStyle w:val="PargrafodaLista"/>
        <w:numPr>
          <w:ilvl w:val="0"/>
          <w:numId w:val="36"/>
        </w:numPr>
        <w:tabs>
          <w:tab w:val="left" w:pos="723"/>
        </w:tabs>
        <w:spacing w:before="122" w:line="235" w:lineRule="auto"/>
        <w:ind w:left="230" w:right="233" w:firstLine="0"/>
        <w:jc w:val="both"/>
        <w:rPr>
          <w:rFonts w:ascii="Calibri" w:hAnsi="Calibri" w:cs="Calibri"/>
          <w:sz w:val="24"/>
        </w:rPr>
      </w:pPr>
      <w:r w:rsidRPr="00B17B7B">
        <w:rPr>
          <w:rFonts w:ascii="Calibri" w:hAnsi="Calibri" w:cs="Calibri"/>
          <w:sz w:val="24"/>
        </w:rPr>
        <w:t xml:space="preserve">- </w:t>
      </w:r>
      <w:r w:rsidR="00397D6F" w:rsidRPr="00B17B7B">
        <w:rPr>
          <w:rFonts w:ascii="Calibri" w:hAnsi="Calibri" w:cs="Calibri"/>
          <w:sz w:val="24"/>
        </w:rPr>
        <w:t>promover</w:t>
      </w:r>
      <w:r w:rsidR="00397D6F" w:rsidRPr="00B17B7B">
        <w:rPr>
          <w:rFonts w:ascii="Calibri" w:hAnsi="Calibri" w:cs="Calibri"/>
          <w:spacing w:val="-5"/>
          <w:sz w:val="24"/>
        </w:rPr>
        <w:t xml:space="preserve"> </w:t>
      </w:r>
      <w:r w:rsidR="00397D6F" w:rsidRPr="00B17B7B">
        <w:rPr>
          <w:rFonts w:ascii="Calibri" w:hAnsi="Calibri" w:cs="Calibri"/>
          <w:sz w:val="24"/>
        </w:rPr>
        <w:t>a</w:t>
      </w:r>
      <w:r w:rsidR="00397D6F" w:rsidRPr="00B17B7B">
        <w:rPr>
          <w:rFonts w:ascii="Calibri" w:hAnsi="Calibri" w:cs="Calibri"/>
          <w:spacing w:val="-5"/>
          <w:sz w:val="24"/>
        </w:rPr>
        <w:t xml:space="preserve"> </w:t>
      </w:r>
      <w:r w:rsidR="00397D6F" w:rsidRPr="00B17B7B">
        <w:rPr>
          <w:rFonts w:ascii="Calibri" w:hAnsi="Calibri" w:cs="Calibri"/>
          <w:sz w:val="24"/>
        </w:rPr>
        <w:t>execução</w:t>
      </w:r>
      <w:r w:rsidR="00397D6F" w:rsidRPr="00B17B7B">
        <w:rPr>
          <w:rFonts w:ascii="Calibri" w:hAnsi="Calibri" w:cs="Calibri"/>
          <w:spacing w:val="-5"/>
          <w:sz w:val="24"/>
        </w:rPr>
        <w:t xml:space="preserve"> </w:t>
      </w:r>
      <w:r w:rsidR="00397D6F" w:rsidRPr="00B17B7B">
        <w:rPr>
          <w:rFonts w:ascii="Calibri" w:hAnsi="Calibri" w:cs="Calibri"/>
          <w:sz w:val="24"/>
        </w:rPr>
        <w:t>do</w:t>
      </w:r>
      <w:r w:rsidR="00397D6F" w:rsidRPr="00B17B7B">
        <w:rPr>
          <w:rFonts w:ascii="Calibri" w:hAnsi="Calibri" w:cs="Calibri"/>
          <w:spacing w:val="-5"/>
          <w:sz w:val="24"/>
        </w:rPr>
        <w:t xml:space="preserve"> </w:t>
      </w:r>
      <w:r w:rsidR="00397D6F" w:rsidRPr="00B17B7B">
        <w:rPr>
          <w:rFonts w:ascii="Calibri" w:hAnsi="Calibri" w:cs="Calibri"/>
          <w:sz w:val="24"/>
        </w:rPr>
        <w:t>Programa</w:t>
      </w:r>
      <w:r w:rsidR="00397D6F" w:rsidRPr="00B17B7B">
        <w:rPr>
          <w:rFonts w:ascii="Calibri" w:hAnsi="Calibri" w:cs="Calibri"/>
          <w:spacing w:val="-5"/>
          <w:sz w:val="24"/>
        </w:rPr>
        <w:t xml:space="preserve"> </w:t>
      </w:r>
      <w:r w:rsidR="00397D6F" w:rsidRPr="00B17B7B">
        <w:rPr>
          <w:rFonts w:ascii="Calibri" w:hAnsi="Calibri" w:cs="Calibri"/>
          <w:sz w:val="24"/>
        </w:rPr>
        <w:t>de</w:t>
      </w:r>
      <w:r w:rsidR="00397D6F" w:rsidRPr="00B17B7B">
        <w:rPr>
          <w:rFonts w:ascii="Calibri" w:hAnsi="Calibri" w:cs="Calibri"/>
          <w:spacing w:val="-5"/>
          <w:sz w:val="24"/>
        </w:rPr>
        <w:t xml:space="preserve"> </w:t>
      </w:r>
      <w:r w:rsidR="00397D6F" w:rsidRPr="00B17B7B">
        <w:rPr>
          <w:rFonts w:ascii="Calibri" w:hAnsi="Calibri" w:cs="Calibri"/>
          <w:sz w:val="24"/>
        </w:rPr>
        <w:t>Educação</w:t>
      </w:r>
      <w:r w:rsidR="008D5CCC" w:rsidRPr="00B17B7B">
        <w:rPr>
          <w:rFonts w:ascii="Calibri" w:hAnsi="Calibri" w:cs="Calibri"/>
          <w:spacing w:val="-5"/>
          <w:sz w:val="24"/>
        </w:rPr>
        <w:t xml:space="preserve"> </w:t>
      </w:r>
      <w:r w:rsidR="00397D6F" w:rsidRPr="00B17B7B">
        <w:rPr>
          <w:rFonts w:ascii="Calibri" w:hAnsi="Calibri" w:cs="Calibri"/>
          <w:sz w:val="24"/>
        </w:rPr>
        <w:t xml:space="preserve">Continuada; </w:t>
      </w:r>
    </w:p>
    <w:p w14:paraId="09C5282E" w14:textId="482409A9" w:rsidR="008973A5" w:rsidRPr="00B17B7B" w:rsidRDefault="00397D6F" w:rsidP="00764BE7">
      <w:pPr>
        <w:pStyle w:val="PargrafodaLista"/>
        <w:tabs>
          <w:tab w:val="left" w:pos="730"/>
        </w:tabs>
        <w:spacing w:before="117" w:line="333" w:lineRule="auto"/>
        <w:ind w:right="3895"/>
        <w:rPr>
          <w:rFonts w:ascii="Calibri" w:hAnsi="Calibri" w:cs="Calibri"/>
          <w:sz w:val="24"/>
        </w:rPr>
      </w:pPr>
      <w:r w:rsidRPr="00B17B7B">
        <w:rPr>
          <w:rFonts w:ascii="Calibri" w:hAnsi="Calibri" w:cs="Calibri"/>
          <w:sz w:val="24"/>
        </w:rPr>
        <w:t>XXVII – aprovar as baixas de bens</w:t>
      </w:r>
      <w:r w:rsidRPr="00B17B7B">
        <w:rPr>
          <w:rFonts w:ascii="Calibri" w:hAnsi="Calibri" w:cs="Calibri"/>
          <w:spacing w:val="-11"/>
          <w:sz w:val="24"/>
        </w:rPr>
        <w:t xml:space="preserve"> </w:t>
      </w:r>
      <w:r w:rsidRPr="00B17B7B">
        <w:rPr>
          <w:rFonts w:ascii="Calibri" w:hAnsi="Calibri" w:cs="Calibri"/>
          <w:sz w:val="24"/>
        </w:rPr>
        <w:t>móveis;</w:t>
      </w:r>
    </w:p>
    <w:p w14:paraId="09C5282F" w14:textId="77777777" w:rsidR="008973A5" w:rsidRPr="00B17B7B" w:rsidRDefault="00397D6F" w:rsidP="00C47CCD">
      <w:pPr>
        <w:pStyle w:val="Corpodetexto"/>
        <w:spacing w:before="6" w:line="235" w:lineRule="auto"/>
        <w:ind w:right="233"/>
        <w:jc w:val="both"/>
        <w:rPr>
          <w:rFonts w:ascii="Calibri" w:hAnsi="Calibri" w:cs="Calibri"/>
        </w:rPr>
      </w:pPr>
      <w:r w:rsidRPr="00B17B7B">
        <w:rPr>
          <w:rFonts w:ascii="Calibri" w:hAnsi="Calibri" w:cs="Calibri"/>
        </w:rPr>
        <w:t>XXVIII– conhecer e instaurar processo destinado à apreciação e à punição na base territorial onde tenha ocorrido a infração, feita a imediata e obrigatória comunicação, quando for o caso, ao CRC do registro principal;</w:t>
      </w:r>
    </w:p>
    <w:p w14:paraId="09C52830" w14:textId="77777777" w:rsidR="008973A5" w:rsidRPr="00B17B7B" w:rsidRDefault="00397D6F" w:rsidP="00C47CCD">
      <w:pPr>
        <w:pStyle w:val="Corpodetexto"/>
        <w:spacing w:before="123" w:line="235" w:lineRule="auto"/>
        <w:ind w:right="242"/>
        <w:jc w:val="both"/>
        <w:rPr>
          <w:rFonts w:ascii="Calibri" w:hAnsi="Calibri" w:cs="Calibri"/>
        </w:rPr>
      </w:pPr>
      <w:r w:rsidRPr="00B17B7B">
        <w:rPr>
          <w:rFonts w:ascii="Calibri" w:hAnsi="Calibri" w:cs="Calibri"/>
        </w:rPr>
        <w:t>XXIX – adotar providências de interesse do exercício da proﬁssão, promovendo as medidas necessárias à sua regularidade e defesa.</w:t>
      </w:r>
    </w:p>
    <w:p w14:paraId="09C52831" w14:textId="77777777" w:rsidR="008973A5" w:rsidRPr="00B17B7B" w:rsidRDefault="008973A5" w:rsidP="00C47CCD">
      <w:pPr>
        <w:pStyle w:val="Corpodetexto"/>
        <w:ind w:left="0"/>
        <w:jc w:val="both"/>
        <w:rPr>
          <w:rFonts w:ascii="Calibri" w:hAnsi="Calibri" w:cs="Calibri"/>
        </w:rPr>
      </w:pPr>
    </w:p>
    <w:p w14:paraId="09C52832" w14:textId="77777777" w:rsidR="008973A5" w:rsidRPr="00B17B7B" w:rsidRDefault="008973A5" w:rsidP="00C47CCD">
      <w:pPr>
        <w:pStyle w:val="Corpodetexto"/>
        <w:spacing w:before="1"/>
        <w:ind w:left="0"/>
        <w:jc w:val="both"/>
        <w:rPr>
          <w:rFonts w:ascii="Calibri" w:hAnsi="Calibri" w:cs="Calibri"/>
          <w:sz w:val="19"/>
        </w:rPr>
      </w:pPr>
    </w:p>
    <w:p w14:paraId="09C52833" w14:textId="77777777" w:rsidR="00C47CCD" w:rsidRPr="00B17B7B" w:rsidRDefault="00397D6F" w:rsidP="00C47CCD">
      <w:pPr>
        <w:pStyle w:val="Corpodetexto"/>
        <w:spacing w:line="333" w:lineRule="auto"/>
        <w:ind w:left="3828" w:right="3936" w:hanging="142"/>
        <w:jc w:val="center"/>
        <w:rPr>
          <w:rFonts w:ascii="Calibri" w:hAnsi="Calibri" w:cs="Calibri"/>
        </w:rPr>
      </w:pPr>
      <w:r w:rsidRPr="00B17B7B">
        <w:rPr>
          <w:rFonts w:ascii="Calibri" w:hAnsi="Calibri" w:cs="Calibri"/>
        </w:rPr>
        <w:t>Seção III</w:t>
      </w:r>
    </w:p>
    <w:p w14:paraId="09C52834" w14:textId="77777777" w:rsidR="008973A5" w:rsidRPr="00B17B7B" w:rsidRDefault="00397D6F" w:rsidP="00C47CCD">
      <w:pPr>
        <w:pStyle w:val="Corpodetexto"/>
        <w:spacing w:line="333" w:lineRule="auto"/>
        <w:ind w:left="3828" w:right="3936" w:hanging="142"/>
        <w:jc w:val="center"/>
        <w:rPr>
          <w:rFonts w:ascii="Calibri" w:hAnsi="Calibri" w:cs="Calibri"/>
        </w:rPr>
      </w:pPr>
      <w:r w:rsidRPr="00B17B7B">
        <w:rPr>
          <w:rFonts w:ascii="Calibri" w:hAnsi="Calibri" w:cs="Calibri"/>
        </w:rPr>
        <w:t>DAS RECEITAS</w:t>
      </w:r>
    </w:p>
    <w:p w14:paraId="09C52835" w14:textId="77777777" w:rsidR="008973A5" w:rsidRPr="00B17B7B" w:rsidRDefault="008973A5" w:rsidP="00C47CCD">
      <w:pPr>
        <w:pStyle w:val="Corpodetexto"/>
        <w:spacing w:before="11"/>
        <w:ind w:left="0"/>
        <w:jc w:val="both"/>
        <w:rPr>
          <w:rFonts w:ascii="Calibri" w:hAnsi="Calibri" w:cs="Calibri"/>
          <w:sz w:val="33"/>
        </w:rPr>
      </w:pPr>
    </w:p>
    <w:p w14:paraId="09C52836" w14:textId="77777777" w:rsidR="008973A5" w:rsidRPr="00B17B7B" w:rsidRDefault="00397D6F" w:rsidP="00C36CB1">
      <w:pPr>
        <w:pStyle w:val="Corpodetexto"/>
        <w:spacing w:before="1" w:line="235" w:lineRule="auto"/>
        <w:ind w:left="110" w:right="229" w:firstLine="32"/>
        <w:jc w:val="both"/>
        <w:rPr>
          <w:rFonts w:ascii="Calibri" w:hAnsi="Calibri" w:cs="Calibri"/>
        </w:rPr>
      </w:pPr>
      <w:r w:rsidRPr="00B17B7B">
        <w:rPr>
          <w:rFonts w:ascii="Calibri" w:hAnsi="Calibri" w:cs="Calibri"/>
        </w:rPr>
        <w:t>Art. 1</w:t>
      </w:r>
      <w:r w:rsidR="00810497" w:rsidRPr="00B17B7B">
        <w:rPr>
          <w:rFonts w:ascii="Calibri" w:hAnsi="Calibri" w:cs="Calibri"/>
        </w:rPr>
        <w:t>8</w:t>
      </w:r>
      <w:r w:rsidRPr="00B17B7B">
        <w:rPr>
          <w:rFonts w:ascii="Calibri" w:hAnsi="Calibri" w:cs="Calibri"/>
        </w:rPr>
        <w:t>. As receitas do CRCGO serão aplicadas na realização de suas ﬁnalidades institucionais, nos termos das decisões de seus Plenários e deste Regimento Interno.</w:t>
      </w:r>
    </w:p>
    <w:p w14:paraId="09C52837" w14:textId="77777777" w:rsidR="008973A5" w:rsidRDefault="00397D6F" w:rsidP="00C47CCD">
      <w:pPr>
        <w:pStyle w:val="Corpodetexto"/>
        <w:spacing w:before="117"/>
        <w:jc w:val="both"/>
        <w:rPr>
          <w:rFonts w:ascii="Calibri" w:hAnsi="Calibri" w:cs="Calibri"/>
        </w:rPr>
      </w:pPr>
      <w:r w:rsidRPr="00B17B7B">
        <w:rPr>
          <w:rFonts w:ascii="Calibri" w:hAnsi="Calibri" w:cs="Calibri"/>
        </w:rPr>
        <w:t>§ 1° Constituem receitas do CRCGO:</w:t>
      </w:r>
    </w:p>
    <w:p w14:paraId="3C496FC4" w14:textId="77777777" w:rsidR="00555F12" w:rsidRPr="00B17B7B" w:rsidRDefault="00555F12" w:rsidP="00C47CCD">
      <w:pPr>
        <w:pStyle w:val="Corpodetexto"/>
        <w:spacing w:before="117"/>
        <w:jc w:val="both"/>
        <w:rPr>
          <w:rFonts w:ascii="Calibri" w:hAnsi="Calibri" w:cs="Calibri"/>
        </w:rPr>
      </w:pPr>
    </w:p>
    <w:p w14:paraId="09C52838" w14:textId="77777777" w:rsidR="00397D6F" w:rsidRPr="00B17B7B" w:rsidRDefault="00397D6F" w:rsidP="00555F12">
      <w:pPr>
        <w:pStyle w:val="Corpodetexto"/>
        <w:ind w:left="232" w:right="2943"/>
        <w:jc w:val="both"/>
        <w:rPr>
          <w:rFonts w:ascii="Calibri" w:hAnsi="Calibri" w:cs="Calibri"/>
        </w:rPr>
      </w:pPr>
      <w:r w:rsidRPr="00B17B7B">
        <w:rPr>
          <w:rFonts w:ascii="Calibri" w:hAnsi="Calibri" w:cs="Calibri"/>
        </w:rPr>
        <w:t xml:space="preserve">I – 4/5 do valor da arrecadação de anuidades, taxas, multas e juros; </w:t>
      </w:r>
    </w:p>
    <w:p w14:paraId="09C52839" w14:textId="77777777" w:rsidR="008973A5" w:rsidRPr="00B17B7B" w:rsidRDefault="00397D6F" w:rsidP="00555F12">
      <w:pPr>
        <w:pStyle w:val="Corpodetexto"/>
        <w:ind w:left="232" w:right="3847"/>
        <w:jc w:val="both"/>
        <w:rPr>
          <w:rFonts w:ascii="Calibri" w:hAnsi="Calibri" w:cs="Calibri"/>
        </w:rPr>
      </w:pPr>
      <w:r w:rsidRPr="00B17B7B">
        <w:rPr>
          <w:rFonts w:ascii="Calibri" w:hAnsi="Calibri" w:cs="Calibri"/>
        </w:rPr>
        <w:t>II – legados, doações e subvenções;</w:t>
      </w:r>
    </w:p>
    <w:p w14:paraId="09C5283A" w14:textId="77777777" w:rsidR="00397D6F" w:rsidRPr="00B17B7B" w:rsidRDefault="00397D6F" w:rsidP="00555F12">
      <w:pPr>
        <w:pStyle w:val="Corpodetexto"/>
        <w:ind w:left="232" w:right="7479"/>
        <w:jc w:val="both"/>
        <w:rPr>
          <w:rFonts w:ascii="Calibri" w:hAnsi="Calibri" w:cs="Calibri"/>
        </w:rPr>
      </w:pPr>
      <w:r w:rsidRPr="00B17B7B">
        <w:rPr>
          <w:rFonts w:ascii="Calibri" w:hAnsi="Calibri" w:cs="Calibri"/>
        </w:rPr>
        <w:t xml:space="preserve">III – rendas patrimoniais; </w:t>
      </w:r>
    </w:p>
    <w:p w14:paraId="09C5283B" w14:textId="77777777" w:rsidR="008973A5" w:rsidRPr="00B17B7B" w:rsidRDefault="00397D6F" w:rsidP="00555F12">
      <w:pPr>
        <w:pStyle w:val="Corpodetexto"/>
        <w:ind w:left="232" w:right="8074"/>
        <w:jc w:val="both"/>
        <w:rPr>
          <w:rFonts w:ascii="Calibri" w:hAnsi="Calibri" w:cs="Calibri"/>
        </w:rPr>
      </w:pPr>
      <w:r w:rsidRPr="00B17B7B">
        <w:rPr>
          <w:rFonts w:ascii="Calibri" w:hAnsi="Calibri" w:cs="Calibri"/>
        </w:rPr>
        <w:t>IV – outras receitas.</w:t>
      </w:r>
    </w:p>
    <w:p w14:paraId="09C5283C" w14:textId="77777777" w:rsidR="008973A5" w:rsidRPr="00B17B7B" w:rsidRDefault="008973A5" w:rsidP="00C47CCD">
      <w:pPr>
        <w:pStyle w:val="Corpodetexto"/>
        <w:spacing w:before="11"/>
        <w:ind w:left="0"/>
        <w:jc w:val="both"/>
        <w:rPr>
          <w:rFonts w:ascii="Calibri" w:hAnsi="Calibri" w:cs="Calibri"/>
          <w:sz w:val="33"/>
        </w:rPr>
      </w:pPr>
    </w:p>
    <w:p w14:paraId="09C5283D" w14:textId="77777777" w:rsidR="008973A5" w:rsidRPr="00B17B7B" w:rsidRDefault="00397D6F" w:rsidP="00C47CCD">
      <w:pPr>
        <w:pStyle w:val="Corpodetexto"/>
        <w:spacing w:before="1" w:line="235" w:lineRule="auto"/>
        <w:ind w:right="233"/>
        <w:jc w:val="both"/>
        <w:rPr>
          <w:rFonts w:ascii="Calibri" w:hAnsi="Calibri" w:cs="Calibri"/>
        </w:rPr>
      </w:pPr>
      <w:r w:rsidRPr="00B17B7B">
        <w:rPr>
          <w:rFonts w:ascii="Calibri" w:hAnsi="Calibri" w:cs="Calibri"/>
        </w:rPr>
        <w:t>§ 2º A cobrança das anuidades será feita por meio de estabelecimento bancário oﬁcial, pelo respectivo CRCGO.</w:t>
      </w:r>
    </w:p>
    <w:p w14:paraId="09C5283E" w14:textId="77777777" w:rsidR="008973A5" w:rsidRPr="00B17B7B" w:rsidRDefault="00397D6F" w:rsidP="00C47CCD">
      <w:pPr>
        <w:pStyle w:val="Corpodetexto"/>
        <w:spacing w:before="121" w:line="235" w:lineRule="auto"/>
        <w:jc w:val="both"/>
        <w:rPr>
          <w:rFonts w:ascii="Calibri" w:hAnsi="Calibri" w:cs="Calibri"/>
        </w:rPr>
      </w:pPr>
      <w:r w:rsidRPr="00B17B7B">
        <w:rPr>
          <w:rFonts w:ascii="Calibri" w:hAnsi="Calibri" w:cs="Calibri"/>
        </w:rPr>
        <w:t>§ 3º O produto da arrecadação de anuidades, taxas, multas e juros será creditado, direta e automaticamente, na proporção de 1/5 e de 4/5 nas contas, respectivamente, do CFC e do CRCGO.</w:t>
      </w:r>
    </w:p>
    <w:p w14:paraId="09C5283F" w14:textId="77777777" w:rsidR="008973A5" w:rsidRPr="00B17B7B" w:rsidRDefault="00397D6F" w:rsidP="00C47CCD">
      <w:pPr>
        <w:pStyle w:val="Corpodetexto"/>
        <w:spacing w:before="26" w:line="235" w:lineRule="auto"/>
        <w:jc w:val="both"/>
        <w:rPr>
          <w:rFonts w:ascii="Calibri" w:hAnsi="Calibri" w:cs="Calibri"/>
        </w:rPr>
      </w:pPr>
      <w:r w:rsidRPr="00B17B7B">
        <w:rPr>
          <w:rFonts w:ascii="Calibri" w:hAnsi="Calibri" w:cs="Calibri"/>
        </w:rPr>
        <w:t>§ 4º Deverão ser observadas as especiﬁcações e as condições estabelecidas em ato do CFC, o qual disciplinará, também, os casos especiais de arrecadação direta pelos CRC.</w:t>
      </w:r>
    </w:p>
    <w:p w14:paraId="09C52840" w14:textId="77777777" w:rsidR="008973A5" w:rsidRPr="00B17B7B" w:rsidRDefault="00397D6F" w:rsidP="00C47CCD">
      <w:pPr>
        <w:pStyle w:val="Corpodetexto"/>
        <w:spacing w:before="122" w:line="235" w:lineRule="auto"/>
        <w:ind w:right="229"/>
        <w:jc w:val="both"/>
        <w:rPr>
          <w:rFonts w:ascii="Calibri" w:hAnsi="Calibri" w:cs="Calibri"/>
        </w:rPr>
      </w:pPr>
      <w:r w:rsidRPr="00B17B7B">
        <w:rPr>
          <w:rFonts w:ascii="Calibri" w:hAnsi="Calibri" w:cs="Calibri"/>
        </w:rPr>
        <w:t>Art. 1</w:t>
      </w:r>
      <w:r w:rsidR="00810497" w:rsidRPr="00B17B7B">
        <w:rPr>
          <w:rFonts w:ascii="Calibri" w:hAnsi="Calibri" w:cs="Calibri"/>
        </w:rPr>
        <w:t>9</w:t>
      </w:r>
      <w:r w:rsidRPr="00B17B7B">
        <w:rPr>
          <w:rFonts w:ascii="Calibri" w:hAnsi="Calibri" w:cs="Calibri"/>
        </w:rPr>
        <w:t>. Fica vedado ao CRCGO realizar operação de crédito de qualquer natureza nas entidades do Sistema Financeiro Nacional.</w:t>
      </w:r>
    </w:p>
    <w:p w14:paraId="09C52841" w14:textId="77777777" w:rsidR="008973A5" w:rsidRPr="00B17B7B" w:rsidRDefault="008973A5" w:rsidP="00C47CCD">
      <w:pPr>
        <w:pStyle w:val="Corpodetexto"/>
        <w:ind w:left="0"/>
        <w:jc w:val="both"/>
        <w:rPr>
          <w:rFonts w:ascii="Calibri" w:hAnsi="Calibri" w:cs="Calibri"/>
        </w:rPr>
      </w:pPr>
    </w:p>
    <w:p w14:paraId="09C52842" w14:textId="77777777" w:rsidR="008973A5" w:rsidRPr="00B17B7B" w:rsidRDefault="008973A5" w:rsidP="00C47CCD">
      <w:pPr>
        <w:pStyle w:val="Corpodetexto"/>
        <w:ind w:left="0"/>
        <w:jc w:val="both"/>
        <w:rPr>
          <w:rFonts w:ascii="Calibri" w:hAnsi="Calibri" w:cs="Calibri"/>
        </w:rPr>
      </w:pPr>
    </w:p>
    <w:p w14:paraId="09C52843" w14:textId="77777777" w:rsidR="00397D6F" w:rsidRPr="00555F12" w:rsidRDefault="00397D6F" w:rsidP="00555F12">
      <w:pPr>
        <w:ind w:left="2977" w:right="3652" w:firstLine="258"/>
        <w:jc w:val="center"/>
        <w:rPr>
          <w:rFonts w:ascii="Calibri" w:hAnsi="Calibri" w:cs="Calibri"/>
          <w:w w:val="105"/>
          <w:sz w:val="24"/>
          <w:szCs w:val="24"/>
        </w:rPr>
      </w:pPr>
      <w:r w:rsidRPr="00555F12">
        <w:rPr>
          <w:rFonts w:ascii="Calibri" w:hAnsi="Calibri" w:cs="Calibri"/>
          <w:w w:val="105"/>
          <w:sz w:val="24"/>
          <w:szCs w:val="24"/>
        </w:rPr>
        <w:t>CAPÍTULO III</w:t>
      </w:r>
    </w:p>
    <w:p w14:paraId="35C3C6FC" w14:textId="32B58398" w:rsidR="00555F12" w:rsidRDefault="00397D6F" w:rsidP="00555F12">
      <w:pPr>
        <w:ind w:left="2977" w:right="3652" w:firstLine="258"/>
        <w:jc w:val="center"/>
        <w:rPr>
          <w:rFonts w:ascii="Calibri" w:hAnsi="Calibri" w:cs="Calibri"/>
          <w:sz w:val="24"/>
          <w:szCs w:val="24"/>
        </w:rPr>
      </w:pPr>
      <w:r w:rsidRPr="00555F12">
        <w:rPr>
          <w:rFonts w:ascii="Calibri" w:hAnsi="Calibri" w:cs="Calibri"/>
          <w:sz w:val="24"/>
          <w:szCs w:val="24"/>
        </w:rPr>
        <w:t>DA</w:t>
      </w:r>
      <w:r w:rsidRPr="00555F12">
        <w:rPr>
          <w:rFonts w:ascii="Calibri" w:hAnsi="Calibri" w:cs="Calibri"/>
          <w:spacing w:val="34"/>
          <w:sz w:val="24"/>
          <w:szCs w:val="24"/>
        </w:rPr>
        <w:t xml:space="preserve"> </w:t>
      </w:r>
      <w:r w:rsidRPr="00555F12">
        <w:rPr>
          <w:rFonts w:ascii="Calibri" w:hAnsi="Calibri" w:cs="Calibri"/>
          <w:sz w:val="24"/>
          <w:szCs w:val="24"/>
        </w:rPr>
        <w:t>ORGANIZAÇÃO</w:t>
      </w:r>
    </w:p>
    <w:p w14:paraId="39EA8425" w14:textId="77777777" w:rsidR="00555F12" w:rsidRPr="00555F12" w:rsidRDefault="00555F12" w:rsidP="00555F12">
      <w:pPr>
        <w:ind w:left="2977" w:right="3652" w:firstLine="258"/>
        <w:jc w:val="center"/>
        <w:rPr>
          <w:rFonts w:ascii="Calibri" w:hAnsi="Calibri" w:cs="Calibri"/>
          <w:sz w:val="24"/>
          <w:szCs w:val="24"/>
        </w:rPr>
      </w:pPr>
    </w:p>
    <w:p w14:paraId="43C4778E" w14:textId="77777777" w:rsidR="00555F12" w:rsidRDefault="00397D6F" w:rsidP="00555F12">
      <w:pPr>
        <w:ind w:left="510" w:right="525"/>
        <w:jc w:val="center"/>
        <w:rPr>
          <w:rFonts w:ascii="Calibri" w:hAnsi="Calibri" w:cs="Calibri"/>
          <w:spacing w:val="-15"/>
          <w:w w:val="105"/>
          <w:sz w:val="24"/>
          <w:szCs w:val="24"/>
        </w:rPr>
      </w:pPr>
      <w:r w:rsidRPr="00555F12">
        <w:rPr>
          <w:rFonts w:ascii="Calibri" w:hAnsi="Calibri" w:cs="Calibri"/>
          <w:w w:val="105"/>
          <w:sz w:val="24"/>
          <w:szCs w:val="24"/>
        </w:rPr>
        <w:t>Seção</w:t>
      </w:r>
      <w:r w:rsidRPr="00555F12">
        <w:rPr>
          <w:rFonts w:ascii="Calibri" w:hAnsi="Calibri" w:cs="Calibri"/>
          <w:spacing w:val="-16"/>
          <w:w w:val="105"/>
          <w:sz w:val="24"/>
          <w:szCs w:val="24"/>
        </w:rPr>
        <w:t xml:space="preserve"> </w:t>
      </w:r>
      <w:r w:rsidRPr="00555F12">
        <w:rPr>
          <w:rFonts w:ascii="Calibri" w:hAnsi="Calibri" w:cs="Calibri"/>
          <w:w w:val="105"/>
          <w:sz w:val="24"/>
          <w:szCs w:val="24"/>
        </w:rPr>
        <w:t>I</w:t>
      </w:r>
      <w:r w:rsidRPr="00555F12">
        <w:rPr>
          <w:rFonts w:ascii="Calibri" w:hAnsi="Calibri" w:cs="Calibri"/>
          <w:spacing w:val="-15"/>
          <w:w w:val="105"/>
          <w:sz w:val="24"/>
          <w:szCs w:val="24"/>
        </w:rPr>
        <w:t xml:space="preserve"> </w:t>
      </w:r>
    </w:p>
    <w:p w14:paraId="09C52845" w14:textId="74DC5562" w:rsidR="008973A5" w:rsidRPr="00555F12" w:rsidRDefault="00397D6F" w:rsidP="00555F12">
      <w:pPr>
        <w:ind w:left="510" w:right="525"/>
        <w:jc w:val="center"/>
        <w:rPr>
          <w:rFonts w:ascii="Calibri" w:hAnsi="Calibri" w:cs="Calibri"/>
          <w:sz w:val="24"/>
          <w:szCs w:val="24"/>
        </w:rPr>
      </w:pPr>
      <w:r w:rsidRPr="00555F12">
        <w:rPr>
          <w:rFonts w:ascii="Calibri" w:hAnsi="Calibri" w:cs="Calibri"/>
          <w:w w:val="105"/>
          <w:sz w:val="24"/>
          <w:szCs w:val="24"/>
        </w:rPr>
        <w:t>Dos</w:t>
      </w:r>
      <w:r w:rsidRPr="00555F12">
        <w:rPr>
          <w:rFonts w:ascii="Calibri" w:hAnsi="Calibri" w:cs="Calibri"/>
          <w:spacing w:val="-16"/>
          <w:w w:val="105"/>
          <w:sz w:val="24"/>
          <w:szCs w:val="24"/>
        </w:rPr>
        <w:t xml:space="preserve"> </w:t>
      </w:r>
      <w:r w:rsidRPr="00555F12">
        <w:rPr>
          <w:rFonts w:ascii="Calibri" w:hAnsi="Calibri" w:cs="Calibri"/>
          <w:w w:val="105"/>
          <w:sz w:val="24"/>
          <w:szCs w:val="24"/>
        </w:rPr>
        <w:t>Órgãos</w:t>
      </w:r>
    </w:p>
    <w:p w14:paraId="09C52846" w14:textId="77777777" w:rsidR="008973A5" w:rsidRPr="00B17B7B" w:rsidRDefault="008973A5" w:rsidP="00C47CCD">
      <w:pPr>
        <w:pStyle w:val="Corpodetexto"/>
        <w:ind w:left="0"/>
        <w:jc w:val="both"/>
        <w:rPr>
          <w:rFonts w:ascii="Calibri" w:hAnsi="Calibri" w:cs="Calibri"/>
          <w:sz w:val="22"/>
        </w:rPr>
      </w:pPr>
    </w:p>
    <w:p w14:paraId="09C52847" w14:textId="77777777" w:rsidR="008973A5" w:rsidRPr="00B17B7B" w:rsidRDefault="008973A5" w:rsidP="00C47CCD">
      <w:pPr>
        <w:pStyle w:val="Corpodetexto"/>
        <w:ind w:left="0"/>
        <w:jc w:val="both"/>
        <w:rPr>
          <w:rFonts w:ascii="Calibri" w:hAnsi="Calibri" w:cs="Calibri"/>
          <w:sz w:val="22"/>
        </w:rPr>
      </w:pPr>
    </w:p>
    <w:p w14:paraId="09C52848" w14:textId="77777777" w:rsidR="008973A5" w:rsidRPr="00B17B7B" w:rsidRDefault="008973A5" w:rsidP="00C47CCD">
      <w:pPr>
        <w:pStyle w:val="Corpodetexto"/>
        <w:spacing w:before="2"/>
        <w:ind w:left="0"/>
        <w:jc w:val="both"/>
        <w:rPr>
          <w:rFonts w:ascii="Calibri" w:hAnsi="Calibri" w:cs="Calibri"/>
          <w:sz w:val="23"/>
        </w:rPr>
      </w:pPr>
    </w:p>
    <w:p w14:paraId="09C52849" w14:textId="77777777" w:rsidR="008973A5" w:rsidRPr="00B17B7B" w:rsidRDefault="00397D6F" w:rsidP="00C47CCD">
      <w:pPr>
        <w:pStyle w:val="Corpodetexto"/>
        <w:jc w:val="both"/>
        <w:rPr>
          <w:rFonts w:ascii="Calibri" w:hAnsi="Calibri" w:cs="Calibri"/>
        </w:rPr>
      </w:pPr>
      <w:r w:rsidRPr="00B17B7B">
        <w:rPr>
          <w:rFonts w:ascii="Calibri" w:hAnsi="Calibri" w:cs="Calibri"/>
        </w:rPr>
        <w:t xml:space="preserve">Art. </w:t>
      </w:r>
      <w:r w:rsidR="00810497" w:rsidRPr="00B17B7B">
        <w:rPr>
          <w:rFonts w:ascii="Calibri" w:hAnsi="Calibri" w:cs="Calibri"/>
        </w:rPr>
        <w:t>20</w:t>
      </w:r>
      <w:r w:rsidRPr="00B17B7B">
        <w:rPr>
          <w:rFonts w:ascii="Calibri" w:hAnsi="Calibri" w:cs="Calibri"/>
        </w:rPr>
        <w:t>. O CRCGO é constituído</w:t>
      </w:r>
      <w:r w:rsidRPr="00B17B7B">
        <w:rPr>
          <w:rFonts w:ascii="Calibri" w:hAnsi="Calibri" w:cs="Calibri"/>
          <w:spacing w:val="-25"/>
        </w:rPr>
        <w:t xml:space="preserve"> </w:t>
      </w:r>
      <w:r w:rsidRPr="00B17B7B">
        <w:rPr>
          <w:rFonts w:ascii="Calibri" w:hAnsi="Calibri" w:cs="Calibri"/>
        </w:rPr>
        <w:t>de:</w:t>
      </w:r>
    </w:p>
    <w:p w14:paraId="09C5284A" w14:textId="77777777" w:rsidR="008973A5" w:rsidRPr="00B17B7B" w:rsidRDefault="00397D6F" w:rsidP="00C47CCD">
      <w:pPr>
        <w:pStyle w:val="PargrafodaLista"/>
        <w:numPr>
          <w:ilvl w:val="0"/>
          <w:numId w:val="35"/>
        </w:numPr>
        <w:tabs>
          <w:tab w:val="left" w:pos="345"/>
        </w:tabs>
        <w:jc w:val="both"/>
        <w:rPr>
          <w:rFonts w:ascii="Calibri" w:hAnsi="Calibri" w:cs="Calibri"/>
          <w:sz w:val="24"/>
        </w:rPr>
      </w:pPr>
      <w:r w:rsidRPr="00B17B7B">
        <w:rPr>
          <w:rFonts w:ascii="Calibri" w:hAnsi="Calibri" w:cs="Calibri"/>
          <w:sz w:val="24"/>
        </w:rPr>
        <w:t>– Órgão deliberativo</w:t>
      </w:r>
      <w:r w:rsidRPr="00B17B7B">
        <w:rPr>
          <w:rFonts w:ascii="Calibri" w:hAnsi="Calibri" w:cs="Calibri"/>
          <w:spacing w:val="-25"/>
          <w:sz w:val="24"/>
        </w:rPr>
        <w:t xml:space="preserve"> </w:t>
      </w:r>
      <w:r w:rsidRPr="00B17B7B">
        <w:rPr>
          <w:rFonts w:ascii="Calibri" w:hAnsi="Calibri" w:cs="Calibri"/>
          <w:sz w:val="24"/>
        </w:rPr>
        <w:t>superior:</w:t>
      </w:r>
    </w:p>
    <w:p w14:paraId="09C5284B" w14:textId="77777777" w:rsidR="008973A5" w:rsidRPr="00B17B7B" w:rsidRDefault="00397D6F" w:rsidP="00C47CCD">
      <w:pPr>
        <w:pStyle w:val="Corpodetexto"/>
        <w:spacing w:before="115"/>
        <w:jc w:val="both"/>
        <w:rPr>
          <w:rFonts w:ascii="Calibri" w:hAnsi="Calibri" w:cs="Calibri"/>
        </w:rPr>
      </w:pPr>
      <w:r w:rsidRPr="00B17B7B">
        <w:rPr>
          <w:rFonts w:ascii="Calibri" w:hAnsi="Calibri" w:cs="Calibri"/>
        </w:rPr>
        <w:t>a) Plenário.</w:t>
      </w:r>
    </w:p>
    <w:p w14:paraId="09C5284C" w14:textId="77777777" w:rsidR="008973A5" w:rsidRPr="00B17B7B" w:rsidRDefault="008973A5" w:rsidP="00C47CCD">
      <w:pPr>
        <w:pStyle w:val="Corpodetexto"/>
        <w:ind w:left="0"/>
        <w:jc w:val="both"/>
        <w:rPr>
          <w:rFonts w:ascii="Calibri" w:hAnsi="Calibri" w:cs="Calibri"/>
        </w:rPr>
      </w:pPr>
    </w:p>
    <w:p w14:paraId="09C5284D" w14:textId="77777777" w:rsidR="008973A5" w:rsidRPr="00B17B7B" w:rsidRDefault="008973A5" w:rsidP="00C47CCD">
      <w:pPr>
        <w:pStyle w:val="Corpodetexto"/>
        <w:spacing w:before="10"/>
        <w:ind w:left="0"/>
        <w:jc w:val="both"/>
        <w:rPr>
          <w:rFonts w:ascii="Calibri" w:hAnsi="Calibri" w:cs="Calibri"/>
          <w:sz w:val="18"/>
        </w:rPr>
      </w:pPr>
    </w:p>
    <w:p w14:paraId="09C5284E" w14:textId="77777777" w:rsidR="008973A5" w:rsidRPr="00B17B7B" w:rsidRDefault="00397D6F" w:rsidP="00C47CCD">
      <w:pPr>
        <w:pStyle w:val="PargrafodaLista"/>
        <w:numPr>
          <w:ilvl w:val="0"/>
          <w:numId w:val="35"/>
        </w:numPr>
        <w:tabs>
          <w:tab w:val="left" w:pos="406"/>
        </w:tabs>
        <w:spacing w:before="1"/>
        <w:ind w:left="405" w:hanging="176"/>
        <w:jc w:val="both"/>
        <w:rPr>
          <w:rFonts w:ascii="Calibri" w:hAnsi="Calibri" w:cs="Calibri"/>
          <w:sz w:val="24"/>
        </w:rPr>
      </w:pPr>
      <w:r w:rsidRPr="00B17B7B">
        <w:rPr>
          <w:rFonts w:ascii="Calibri" w:hAnsi="Calibri" w:cs="Calibri"/>
          <w:sz w:val="24"/>
        </w:rPr>
        <w:t>– Órgãos deliberativos</w:t>
      </w:r>
      <w:r w:rsidRPr="00B17B7B">
        <w:rPr>
          <w:rFonts w:ascii="Calibri" w:hAnsi="Calibri" w:cs="Calibri"/>
          <w:spacing w:val="-4"/>
          <w:sz w:val="24"/>
        </w:rPr>
        <w:t xml:space="preserve"> </w:t>
      </w:r>
      <w:r w:rsidRPr="00B17B7B">
        <w:rPr>
          <w:rFonts w:ascii="Calibri" w:hAnsi="Calibri" w:cs="Calibri"/>
          <w:sz w:val="24"/>
        </w:rPr>
        <w:t>específicos:</w:t>
      </w:r>
    </w:p>
    <w:p w14:paraId="09C5284F" w14:textId="77777777" w:rsidR="008973A5" w:rsidRPr="00B17B7B" w:rsidRDefault="00397D6F" w:rsidP="00C47CCD">
      <w:pPr>
        <w:pStyle w:val="PargrafodaLista"/>
        <w:numPr>
          <w:ilvl w:val="0"/>
          <w:numId w:val="34"/>
        </w:numPr>
        <w:tabs>
          <w:tab w:val="left" w:pos="472"/>
        </w:tabs>
        <w:jc w:val="both"/>
        <w:rPr>
          <w:rFonts w:ascii="Calibri" w:hAnsi="Calibri" w:cs="Calibri"/>
          <w:sz w:val="24"/>
        </w:rPr>
      </w:pPr>
      <w:r w:rsidRPr="00B17B7B">
        <w:rPr>
          <w:rFonts w:ascii="Calibri" w:hAnsi="Calibri" w:cs="Calibri"/>
          <w:sz w:val="24"/>
        </w:rPr>
        <w:t>Câmara de Administração e</w:t>
      </w:r>
      <w:r w:rsidRPr="00B17B7B">
        <w:rPr>
          <w:rFonts w:ascii="Calibri" w:hAnsi="Calibri" w:cs="Calibri"/>
          <w:spacing w:val="-5"/>
          <w:sz w:val="24"/>
        </w:rPr>
        <w:t xml:space="preserve"> </w:t>
      </w:r>
      <w:r w:rsidRPr="00B17B7B">
        <w:rPr>
          <w:rFonts w:ascii="Calibri" w:hAnsi="Calibri" w:cs="Calibri"/>
          <w:sz w:val="24"/>
        </w:rPr>
        <w:t>Planejamento;</w:t>
      </w:r>
    </w:p>
    <w:p w14:paraId="09C52850" w14:textId="77777777" w:rsidR="008973A5" w:rsidRPr="00B17B7B" w:rsidRDefault="00397D6F" w:rsidP="00C47CCD">
      <w:pPr>
        <w:pStyle w:val="PargrafodaLista"/>
        <w:numPr>
          <w:ilvl w:val="0"/>
          <w:numId w:val="34"/>
        </w:numPr>
        <w:tabs>
          <w:tab w:val="left" w:pos="484"/>
        </w:tabs>
        <w:ind w:left="483" w:hanging="254"/>
        <w:jc w:val="both"/>
        <w:rPr>
          <w:rFonts w:ascii="Calibri" w:hAnsi="Calibri" w:cs="Calibri"/>
          <w:sz w:val="24"/>
        </w:rPr>
      </w:pPr>
      <w:r w:rsidRPr="00B17B7B">
        <w:rPr>
          <w:rFonts w:ascii="Calibri" w:hAnsi="Calibri" w:cs="Calibri"/>
          <w:sz w:val="24"/>
        </w:rPr>
        <w:t>Câmara de Fiscalização, Ética e</w:t>
      </w:r>
      <w:r w:rsidRPr="00B17B7B">
        <w:rPr>
          <w:rFonts w:ascii="Calibri" w:hAnsi="Calibri" w:cs="Calibri"/>
          <w:spacing w:val="-7"/>
          <w:sz w:val="24"/>
        </w:rPr>
        <w:t xml:space="preserve"> </w:t>
      </w:r>
      <w:r w:rsidRPr="00B17B7B">
        <w:rPr>
          <w:rFonts w:ascii="Calibri" w:hAnsi="Calibri" w:cs="Calibri"/>
          <w:sz w:val="24"/>
        </w:rPr>
        <w:t>Disciplina;</w:t>
      </w:r>
    </w:p>
    <w:p w14:paraId="09C52851" w14:textId="77777777" w:rsidR="008973A5" w:rsidRPr="00B17B7B" w:rsidRDefault="00397D6F" w:rsidP="00C47CCD">
      <w:pPr>
        <w:pStyle w:val="PargrafodaLista"/>
        <w:numPr>
          <w:ilvl w:val="0"/>
          <w:numId w:val="34"/>
        </w:numPr>
        <w:tabs>
          <w:tab w:val="left" w:pos="459"/>
        </w:tabs>
        <w:ind w:left="458" w:hanging="229"/>
        <w:jc w:val="both"/>
        <w:rPr>
          <w:rFonts w:ascii="Calibri" w:hAnsi="Calibri" w:cs="Calibri"/>
          <w:sz w:val="24"/>
        </w:rPr>
      </w:pPr>
      <w:r w:rsidRPr="00B17B7B">
        <w:rPr>
          <w:rFonts w:ascii="Calibri" w:hAnsi="Calibri" w:cs="Calibri"/>
          <w:sz w:val="24"/>
        </w:rPr>
        <w:t>Câmara de</w:t>
      </w:r>
      <w:r w:rsidRPr="00B17B7B">
        <w:rPr>
          <w:rFonts w:ascii="Calibri" w:hAnsi="Calibri" w:cs="Calibri"/>
          <w:spacing w:val="-3"/>
          <w:sz w:val="24"/>
        </w:rPr>
        <w:t xml:space="preserve"> </w:t>
      </w:r>
      <w:r w:rsidRPr="00B17B7B">
        <w:rPr>
          <w:rFonts w:ascii="Calibri" w:hAnsi="Calibri" w:cs="Calibri"/>
          <w:sz w:val="24"/>
        </w:rPr>
        <w:t>Registro;</w:t>
      </w:r>
    </w:p>
    <w:p w14:paraId="09C52852" w14:textId="77777777" w:rsidR="008973A5" w:rsidRPr="00B17B7B" w:rsidRDefault="00397D6F" w:rsidP="00C47CCD">
      <w:pPr>
        <w:pStyle w:val="PargrafodaLista"/>
        <w:numPr>
          <w:ilvl w:val="0"/>
          <w:numId w:val="34"/>
        </w:numPr>
        <w:tabs>
          <w:tab w:val="left" w:pos="484"/>
        </w:tabs>
        <w:ind w:left="483" w:hanging="254"/>
        <w:jc w:val="both"/>
        <w:rPr>
          <w:rFonts w:ascii="Calibri" w:hAnsi="Calibri" w:cs="Calibri"/>
          <w:sz w:val="24"/>
        </w:rPr>
      </w:pPr>
      <w:r w:rsidRPr="00B17B7B">
        <w:rPr>
          <w:rFonts w:ascii="Calibri" w:hAnsi="Calibri" w:cs="Calibri"/>
          <w:sz w:val="24"/>
        </w:rPr>
        <w:t>Câmara</w:t>
      </w:r>
      <w:r w:rsidRPr="00B17B7B">
        <w:rPr>
          <w:rFonts w:ascii="Calibri" w:hAnsi="Calibri" w:cs="Calibri"/>
          <w:spacing w:val="-2"/>
          <w:sz w:val="24"/>
        </w:rPr>
        <w:t xml:space="preserve"> </w:t>
      </w:r>
      <w:r w:rsidRPr="00B17B7B">
        <w:rPr>
          <w:rFonts w:ascii="Calibri" w:hAnsi="Calibri" w:cs="Calibri"/>
          <w:sz w:val="24"/>
        </w:rPr>
        <w:t>Técnica;</w:t>
      </w:r>
    </w:p>
    <w:p w14:paraId="09C52853" w14:textId="77777777" w:rsidR="008973A5" w:rsidRPr="00B17B7B" w:rsidRDefault="00397D6F" w:rsidP="00C47CCD">
      <w:pPr>
        <w:pStyle w:val="PargrafodaLista"/>
        <w:numPr>
          <w:ilvl w:val="0"/>
          <w:numId w:val="34"/>
        </w:numPr>
        <w:tabs>
          <w:tab w:val="left" w:pos="477"/>
        </w:tabs>
        <w:ind w:left="476" w:hanging="247"/>
        <w:jc w:val="both"/>
        <w:rPr>
          <w:rFonts w:ascii="Calibri" w:hAnsi="Calibri" w:cs="Calibri"/>
          <w:sz w:val="24"/>
        </w:rPr>
      </w:pPr>
      <w:r w:rsidRPr="00B17B7B">
        <w:rPr>
          <w:rFonts w:ascii="Calibri" w:hAnsi="Calibri" w:cs="Calibri"/>
          <w:sz w:val="24"/>
        </w:rPr>
        <w:t>Câmara de Controle</w:t>
      </w:r>
      <w:r w:rsidRPr="00B17B7B">
        <w:rPr>
          <w:rFonts w:ascii="Calibri" w:hAnsi="Calibri" w:cs="Calibri"/>
          <w:spacing w:val="-4"/>
          <w:sz w:val="24"/>
        </w:rPr>
        <w:t xml:space="preserve"> </w:t>
      </w:r>
      <w:r w:rsidRPr="00B17B7B">
        <w:rPr>
          <w:rFonts w:ascii="Calibri" w:hAnsi="Calibri" w:cs="Calibri"/>
          <w:sz w:val="24"/>
        </w:rPr>
        <w:t>Interno;</w:t>
      </w:r>
    </w:p>
    <w:p w14:paraId="09C52854" w14:textId="77777777" w:rsidR="008973A5" w:rsidRPr="00B17B7B" w:rsidRDefault="00397D6F" w:rsidP="00C47CCD">
      <w:pPr>
        <w:pStyle w:val="PargrafodaLista"/>
        <w:numPr>
          <w:ilvl w:val="0"/>
          <w:numId w:val="34"/>
        </w:numPr>
        <w:tabs>
          <w:tab w:val="left" w:pos="431"/>
        </w:tabs>
        <w:ind w:left="430" w:hanging="201"/>
        <w:jc w:val="both"/>
        <w:rPr>
          <w:rFonts w:ascii="Calibri" w:hAnsi="Calibri" w:cs="Calibri"/>
          <w:sz w:val="24"/>
        </w:rPr>
      </w:pPr>
      <w:r w:rsidRPr="00B17B7B">
        <w:rPr>
          <w:rFonts w:ascii="Calibri" w:hAnsi="Calibri" w:cs="Calibri"/>
          <w:sz w:val="24"/>
        </w:rPr>
        <w:t>Câmara de Desenvolvimento</w:t>
      </w:r>
      <w:r w:rsidRPr="00B17B7B">
        <w:rPr>
          <w:rFonts w:ascii="Calibri" w:hAnsi="Calibri" w:cs="Calibri"/>
          <w:spacing w:val="-4"/>
          <w:sz w:val="24"/>
        </w:rPr>
        <w:t xml:space="preserve"> </w:t>
      </w:r>
      <w:r w:rsidRPr="00B17B7B">
        <w:rPr>
          <w:rFonts w:ascii="Calibri" w:hAnsi="Calibri" w:cs="Calibri"/>
          <w:sz w:val="24"/>
        </w:rPr>
        <w:t>Profissional;</w:t>
      </w:r>
    </w:p>
    <w:p w14:paraId="09C52855" w14:textId="77777777" w:rsidR="008973A5" w:rsidRPr="00B17B7B" w:rsidRDefault="00397D6F" w:rsidP="00C47CCD">
      <w:pPr>
        <w:pStyle w:val="PargrafodaLista"/>
        <w:numPr>
          <w:ilvl w:val="0"/>
          <w:numId w:val="34"/>
        </w:numPr>
        <w:tabs>
          <w:tab w:val="left" w:pos="470"/>
        </w:tabs>
        <w:spacing w:before="116"/>
        <w:ind w:left="469" w:hanging="240"/>
        <w:jc w:val="both"/>
        <w:rPr>
          <w:rFonts w:ascii="Calibri" w:hAnsi="Calibri" w:cs="Calibri"/>
          <w:sz w:val="24"/>
        </w:rPr>
      </w:pPr>
      <w:r w:rsidRPr="00B17B7B">
        <w:rPr>
          <w:rFonts w:ascii="Calibri" w:hAnsi="Calibri" w:cs="Calibri"/>
          <w:sz w:val="24"/>
        </w:rPr>
        <w:t>Câmara de Assuntos Políticos e</w:t>
      </w:r>
      <w:r w:rsidRPr="00B17B7B">
        <w:rPr>
          <w:rFonts w:ascii="Calibri" w:hAnsi="Calibri" w:cs="Calibri"/>
          <w:spacing w:val="-7"/>
          <w:sz w:val="24"/>
        </w:rPr>
        <w:t xml:space="preserve"> </w:t>
      </w:r>
      <w:r w:rsidRPr="00B17B7B">
        <w:rPr>
          <w:rFonts w:ascii="Calibri" w:hAnsi="Calibri" w:cs="Calibri"/>
          <w:sz w:val="24"/>
        </w:rPr>
        <w:t>Institucionais.</w:t>
      </w:r>
    </w:p>
    <w:p w14:paraId="09C52856" w14:textId="77777777" w:rsidR="008973A5" w:rsidRPr="00B17B7B" w:rsidRDefault="008973A5" w:rsidP="00C47CCD">
      <w:pPr>
        <w:pStyle w:val="Corpodetexto"/>
        <w:ind w:left="0"/>
        <w:jc w:val="both"/>
        <w:rPr>
          <w:rFonts w:ascii="Calibri" w:hAnsi="Calibri" w:cs="Calibri"/>
        </w:rPr>
      </w:pPr>
    </w:p>
    <w:p w14:paraId="09C52857" w14:textId="77777777" w:rsidR="008973A5" w:rsidRPr="00B17B7B" w:rsidRDefault="008973A5" w:rsidP="00C47CCD">
      <w:pPr>
        <w:pStyle w:val="Corpodetexto"/>
        <w:spacing w:before="10"/>
        <w:ind w:left="0"/>
        <w:jc w:val="both"/>
        <w:rPr>
          <w:rFonts w:ascii="Calibri" w:hAnsi="Calibri" w:cs="Calibri"/>
          <w:sz w:val="18"/>
        </w:rPr>
      </w:pPr>
    </w:p>
    <w:p w14:paraId="09C52858" w14:textId="77777777" w:rsidR="008973A5" w:rsidRPr="00B17B7B" w:rsidRDefault="00397D6F" w:rsidP="00C47CCD">
      <w:pPr>
        <w:pStyle w:val="PargrafodaLista"/>
        <w:numPr>
          <w:ilvl w:val="0"/>
          <w:numId w:val="35"/>
        </w:numPr>
        <w:tabs>
          <w:tab w:val="left" w:pos="466"/>
        </w:tabs>
        <w:spacing w:before="0"/>
        <w:ind w:left="465" w:hanging="236"/>
        <w:jc w:val="both"/>
        <w:rPr>
          <w:rFonts w:ascii="Calibri" w:hAnsi="Calibri" w:cs="Calibri"/>
          <w:sz w:val="24"/>
        </w:rPr>
      </w:pPr>
      <w:r w:rsidRPr="00B17B7B">
        <w:rPr>
          <w:rFonts w:ascii="Calibri" w:hAnsi="Calibri" w:cs="Calibri"/>
          <w:sz w:val="24"/>
        </w:rPr>
        <w:t>– Órgãos</w:t>
      </w:r>
      <w:r w:rsidRPr="00B17B7B">
        <w:rPr>
          <w:rFonts w:ascii="Calibri" w:hAnsi="Calibri" w:cs="Calibri"/>
          <w:spacing w:val="-3"/>
          <w:sz w:val="24"/>
        </w:rPr>
        <w:t xml:space="preserve"> </w:t>
      </w:r>
      <w:r w:rsidRPr="00B17B7B">
        <w:rPr>
          <w:rFonts w:ascii="Calibri" w:hAnsi="Calibri" w:cs="Calibri"/>
          <w:sz w:val="24"/>
        </w:rPr>
        <w:t>consultivos:</w:t>
      </w:r>
    </w:p>
    <w:p w14:paraId="09C52859" w14:textId="77777777" w:rsidR="008973A5" w:rsidRPr="00B17B7B" w:rsidRDefault="00397D6F" w:rsidP="00C47CCD">
      <w:pPr>
        <w:pStyle w:val="PargrafodaLista"/>
        <w:numPr>
          <w:ilvl w:val="0"/>
          <w:numId w:val="33"/>
        </w:numPr>
        <w:tabs>
          <w:tab w:val="left" w:pos="472"/>
        </w:tabs>
        <w:jc w:val="both"/>
        <w:rPr>
          <w:rFonts w:ascii="Calibri" w:hAnsi="Calibri" w:cs="Calibri"/>
          <w:sz w:val="24"/>
        </w:rPr>
      </w:pPr>
      <w:r w:rsidRPr="00B17B7B">
        <w:rPr>
          <w:rFonts w:ascii="Calibri" w:hAnsi="Calibri" w:cs="Calibri"/>
          <w:sz w:val="24"/>
        </w:rPr>
        <w:t>Conselho</w:t>
      </w:r>
      <w:r w:rsidRPr="00B17B7B">
        <w:rPr>
          <w:rFonts w:ascii="Calibri" w:hAnsi="Calibri" w:cs="Calibri"/>
          <w:spacing w:val="-2"/>
          <w:sz w:val="24"/>
        </w:rPr>
        <w:t xml:space="preserve"> </w:t>
      </w:r>
      <w:r w:rsidRPr="00B17B7B">
        <w:rPr>
          <w:rFonts w:ascii="Calibri" w:hAnsi="Calibri" w:cs="Calibri"/>
          <w:sz w:val="24"/>
        </w:rPr>
        <w:t>Diretor;</w:t>
      </w:r>
    </w:p>
    <w:p w14:paraId="09C5285A" w14:textId="77777777" w:rsidR="008973A5" w:rsidRPr="00B17B7B" w:rsidRDefault="00397D6F" w:rsidP="00C47CCD">
      <w:pPr>
        <w:pStyle w:val="PargrafodaLista"/>
        <w:numPr>
          <w:ilvl w:val="0"/>
          <w:numId w:val="33"/>
        </w:numPr>
        <w:tabs>
          <w:tab w:val="left" w:pos="484"/>
        </w:tabs>
        <w:ind w:left="483" w:hanging="254"/>
        <w:jc w:val="both"/>
        <w:rPr>
          <w:rFonts w:ascii="Calibri" w:hAnsi="Calibri" w:cs="Calibri"/>
          <w:sz w:val="24"/>
        </w:rPr>
      </w:pPr>
      <w:r w:rsidRPr="00B17B7B">
        <w:rPr>
          <w:rFonts w:ascii="Calibri" w:hAnsi="Calibri" w:cs="Calibri"/>
          <w:sz w:val="24"/>
        </w:rPr>
        <w:t>Conselho</w:t>
      </w:r>
      <w:r w:rsidRPr="00B17B7B">
        <w:rPr>
          <w:rFonts w:ascii="Calibri" w:hAnsi="Calibri" w:cs="Calibri"/>
          <w:spacing w:val="-2"/>
          <w:sz w:val="24"/>
        </w:rPr>
        <w:t xml:space="preserve"> </w:t>
      </w:r>
      <w:r w:rsidRPr="00B17B7B">
        <w:rPr>
          <w:rFonts w:ascii="Calibri" w:hAnsi="Calibri" w:cs="Calibri"/>
          <w:sz w:val="24"/>
        </w:rPr>
        <w:t>Consultivo;</w:t>
      </w:r>
    </w:p>
    <w:p w14:paraId="09C5285B" w14:textId="77777777" w:rsidR="008973A5" w:rsidRPr="00B17B7B" w:rsidRDefault="00397D6F" w:rsidP="00C47CCD">
      <w:pPr>
        <w:pStyle w:val="PargrafodaLista"/>
        <w:numPr>
          <w:ilvl w:val="0"/>
          <w:numId w:val="33"/>
        </w:numPr>
        <w:tabs>
          <w:tab w:val="left" w:pos="459"/>
        </w:tabs>
        <w:spacing w:before="116"/>
        <w:ind w:left="458" w:hanging="229"/>
        <w:jc w:val="both"/>
        <w:rPr>
          <w:rFonts w:ascii="Calibri" w:hAnsi="Calibri" w:cs="Calibri"/>
          <w:sz w:val="24"/>
        </w:rPr>
      </w:pPr>
      <w:r w:rsidRPr="00B17B7B">
        <w:rPr>
          <w:rFonts w:ascii="Calibri" w:hAnsi="Calibri" w:cs="Calibri"/>
          <w:sz w:val="24"/>
        </w:rPr>
        <w:t>Comissões especificas</w:t>
      </w:r>
      <w:r w:rsidRPr="00B17B7B">
        <w:rPr>
          <w:rFonts w:ascii="Calibri" w:hAnsi="Calibri" w:cs="Calibri"/>
          <w:spacing w:val="-3"/>
          <w:sz w:val="24"/>
        </w:rPr>
        <w:t xml:space="preserve"> </w:t>
      </w:r>
      <w:r w:rsidRPr="00B17B7B">
        <w:rPr>
          <w:rFonts w:ascii="Calibri" w:hAnsi="Calibri" w:cs="Calibri"/>
          <w:sz w:val="24"/>
        </w:rPr>
        <w:t>administrativa;</w:t>
      </w:r>
    </w:p>
    <w:p w14:paraId="09C5285C" w14:textId="77777777" w:rsidR="008973A5" w:rsidRPr="00B17B7B" w:rsidRDefault="00397D6F" w:rsidP="00C47CCD">
      <w:pPr>
        <w:pStyle w:val="PargrafodaLista"/>
        <w:numPr>
          <w:ilvl w:val="0"/>
          <w:numId w:val="33"/>
        </w:numPr>
        <w:tabs>
          <w:tab w:val="left" w:pos="484"/>
        </w:tabs>
        <w:ind w:left="483" w:hanging="254"/>
        <w:jc w:val="both"/>
        <w:rPr>
          <w:rFonts w:ascii="Calibri" w:hAnsi="Calibri" w:cs="Calibri"/>
          <w:sz w:val="24"/>
        </w:rPr>
      </w:pPr>
      <w:r w:rsidRPr="00B17B7B">
        <w:rPr>
          <w:rFonts w:ascii="Calibri" w:hAnsi="Calibri" w:cs="Calibri"/>
          <w:sz w:val="24"/>
        </w:rPr>
        <w:t>Grupos de Trabalho</w:t>
      </w:r>
      <w:r w:rsidRPr="00B17B7B">
        <w:rPr>
          <w:rFonts w:ascii="Calibri" w:hAnsi="Calibri" w:cs="Calibri"/>
          <w:spacing w:val="-4"/>
          <w:sz w:val="24"/>
        </w:rPr>
        <w:t xml:space="preserve"> </w:t>
      </w:r>
      <w:r w:rsidRPr="00B17B7B">
        <w:rPr>
          <w:rFonts w:ascii="Calibri" w:hAnsi="Calibri" w:cs="Calibri"/>
          <w:sz w:val="24"/>
        </w:rPr>
        <w:t>administrativo;</w:t>
      </w:r>
    </w:p>
    <w:p w14:paraId="09C5285D" w14:textId="77777777" w:rsidR="008973A5" w:rsidRPr="00B17B7B" w:rsidRDefault="00397D6F" w:rsidP="00C47CCD">
      <w:pPr>
        <w:pStyle w:val="PargrafodaLista"/>
        <w:numPr>
          <w:ilvl w:val="0"/>
          <w:numId w:val="33"/>
        </w:numPr>
        <w:tabs>
          <w:tab w:val="left" w:pos="477"/>
        </w:tabs>
        <w:ind w:left="476" w:hanging="247"/>
        <w:jc w:val="both"/>
        <w:rPr>
          <w:rFonts w:ascii="Calibri" w:hAnsi="Calibri" w:cs="Calibri"/>
          <w:sz w:val="24"/>
        </w:rPr>
      </w:pPr>
      <w:r w:rsidRPr="00B17B7B">
        <w:rPr>
          <w:rFonts w:ascii="Calibri" w:hAnsi="Calibri" w:cs="Calibri"/>
          <w:sz w:val="24"/>
        </w:rPr>
        <w:t>Assessorias</w:t>
      </w:r>
      <w:r w:rsidRPr="00B17B7B">
        <w:rPr>
          <w:rFonts w:ascii="Calibri" w:hAnsi="Calibri" w:cs="Calibri"/>
          <w:spacing w:val="-2"/>
          <w:sz w:val="24"/>
        </w:rPr>
        <w:t xml:space="preserve"> </w:t>
      </w:r>
      <w:r w:rsidRPr="00B17B7B">
        <w:rPr>
          <w:rFonts w:ascii="Calibri" w:hAnsi="Calibri" w:cs="Calibri"/>
          <w:sz w:val="24"/>
        </w:rPr>
        <w:t>Especiais.</w:t>
      </w:r>
    </w:p>
    <w:p w14:paraId="09C5285E" w14:textId="77777777" w:rsidR="008973A5" w:rsidRPr="00B17B7B" w:rsidRDefault="008973A5" w:rsidP="00C47CCD">
      <w:pPr>
        <w:pStyle w:val="Corpodetexto"/>
        <w:ind w:left="0"/>
        <w:jc w:val="both"/>
        <w:rPr>
          <w:rFonts w:ascii="Calibri" w:hAnsi="Calibri" w:cs="Calibri"/>
          <w:sz w:val="33"/>
        </w:rPr>
      </w:pPr>
    </w:p>
    <w:p w14:paraId="09C5285F" w14:textId="77777777" w:rsidR="008973A5" w:rsidRPr="00B17B7B" w:rsidRDefault="00905628" w:rsidP="00C47CCD">
      <w:pPr>
        <w:pStyle w:val="Corpodetexto"/>
        <w:ind w:left="219"/>
        <w:jc w:val="both"/>
        <w:rPr>
          <w:rFonts w:ascii="Calibri" w:hAnsi="Calibri" w:cs="Calibri"/>
        </w:rPr>
      </w:pPr>
      <w:r w:rsidRPr="00B17B7B">
        <w:rPr>
          <w:rFonts w:ascii="Calibri" w:hAnsi="Calibri" w:cs="Calibri"/>
        </w:rPr>
        <w:t>I</w:t>
      </w:r>
      <w:r w:rsidR="00397D6F" w:rsidRPr="00B17B7B">
        <w:rPr>
          <w:rFonts w:ascii="Calibri" w:hAnsi="Calibri" w:cs="Calibri"/>
        </w:rPr>
        <w:t>V – Órgãos executivos:</w:t>
      </w:r>
    </w:p>
    <w:p w14:paraId="09C52860" w14:textId="77777777" w:rsidR="008973A5" w:rsidRPr="00B17B7B" w:rsidRDefault="008973A5" w:rsidP="00C47CCD">
      <w:pPr>
        <w:pStyle w:val="Corpodetexto"/>
        <w:ind w:left="0"/>
        <w:jc w:val="both"/>
        <w:rPr>
          <w:rFonts w:ascii="Calibri" w:hAnsi="Calibri" w:cs="Calibri"/>
        </w:rPr>
      </w:pPr>
    </w:p>
    <w:p w14:paraId="09C52861" w14:textId="77777777" w:rsidR="008973A5" w:rsidRPr="00B17B7B" w:rsidRDefault="008973A5" w:rsidP="00C47CCD">
      <w:pPr>
        <w:pStyle w:val="Corpodetexto"/>
        <w:spacing w:before="11"/>
        <w:ind w:left="0"/>
        <w:jc w:val="both"/>
        <w:rPr>
          <w:rFonts w:ascii="Calibri" w:hAnsi="Calibri" w:cs="Calibri"/>
          <w:sz w:val="18"/>
        </w:rPr>
      </w:pPr>
    </w:p>
    <w:p w14:paraId="09C52862" w14:textId="77777777" w:rsidR="008973A5" w:rsidRPr="00B17B7B" w:rsidRDefault="00397D6F" w:rsidP="00C47CCD">
      <w:pPr>
        <w:pStyle w:val="PargrafodaLista"/>
        <w:numPr>
          <w:ilvl w:val="0"/>
          <w:numId w:val="32"/>
        </w:numPr>
        <w:tabs>
          <w:tab w:val="left" w:pos="472"/>
        </w:tabs>
        <w:spacing w:before="0"/>
        <w:jc w:val="both"/>
        <w:rPr>
          <w:rFonts w:ascii="Calibri" w:hAnsi="Calibri" w:cs="Calibri"/>
          <w:sz w:val="24"/>
        </w:rPr>
      </w:pPr>
      <w:r w:rsidRPr="00B17B7B">
        <w:rPr>
          <w:rFonts w:ascii="Calibri" w:hAnsi="Calibri" w:cs="Calibri"/>
          <w:sz w:val="24"/>
        </w:rPr>
        <w:t>Presidência;</w:t>
      </w:r>
      <w:r w:rsidRPr="00B17B7B">
        <w:rPr>
          <w:rFonts w:ascii="Calibri" w:hAnsi="Calibri" w:cs="Calibri"/>
          <w:spacing w:val="-2"/>
          <w:sz w:val="24"/>
        </w:rPr>
        <w:t xml:space="preserve"> </w:t>
      </w:r>
      <w:r w:rsidRPr="00B17B7B">
        <w:rPr>
          <w:rFonts w:ascii="Calibri" w:hAnsi="Calibri" w:cs="Calibri"/>
          <w:sz w:val="24"/>
        </w:rPr>
        <w:t>e</w:t>
      </w:r>
    </w:p>
    <w:p w14:paraId="09C52863" w14:textId="77777777" w:rsidR="008973A5" w:rsidRPr="00B17B7B" w:rsidRDefault="00397D6F" w:rsidP="00C47CCD">
      <w:pPr>
        <w:pStyle w:val="PargrafodaLista"/>
        <w:numPr>
          <w:ilvl w:val="0"/>
          <w:numId w:val="32"/>
        </w:numPr>
        <w:tabs>
          <w:tab w:val="left" w:pos="484"/>
        </w:tabs>
        <w:ind w:left="483" w:hanging="254"/>
        <w:jc w:val="both"/>
        <w:rPr>
          <w:rFonts w:ascii="Calibri" w:hAnsi="Calibri" w:cs="Calibri"/>
          <w:sz w:val="24"/>
        </w:rPr>
      </w:pPr>
      <w:r w:rsidRPr="00B17B7B">
        <w:rPr>
          <w:rFonts w:ascii="Calibri" w:hAnsi="Calibri" w:cs="Calibri"/>
          <w:sz w:val="24"/>
        </w:rPr>
        <w:t>Vice-presidências assim</w:t>
      </w:r>
      <w:r w:rsidRPr="00B17B7B">
        <w:rPr>
          <w:rFonts w:ascii="Calibri" w:hAnsi="Calibri" w:cs="Calibri"/>
          <w:spacing w:val="-3"/>
          <w:sz w:val="24"/>
        </w:rPr>
        <w:t xml:space="preserve"> </w:t>
      </w:r>
      <w:r w:rsidRPr="00B17B7B">
        <w:rPr>
          <w:rFonts w:ascii="Calibri" w:hAnsi="Calibri" w:cs="Calibri"/>
          <w:sz w:val="24"/>
        </w:rPr>
        <w:t>denominadas:</w:t>
      </w:r>
    </w:p>
    <w:p w14:paraId="09C52864" w14:textId="77777777" w:rsidR="008973A5" w:rsidRPr="00B17B7B" w:rsidRDefault="00397D6F" w:rsidP="00C47CCD">
      <w:pPr>
        <w:pStyle w:val="PargrafodaLista"/>
        <w:numPr>
          <w:ilvl w:val="1"/>
          <w:numId w:val="32"/>
        </w:numPr>
        <w:tabs>
          <w:tab w:val="left" w:pos="418"/>
        </w:tabs>
        <w:jc w:val="both"/>
        <w:rPr>
          <w:rFonts w:ascii="Calibri" w:hAnsi="Calibri" w:cs="Calibri"/>
          <w:sz w:val="24"/>
        </w:rPr>
      </w:pPr>
      <w:r w:rsidRPr="00B17B7B">
        <w:rPr>
          <w:rFonts w:ascii="Calibri" w:hAnsi="Calibri" w:cs="Calibri"/>
          <w:sz w:val="24"/>
        </w:rPr>
        <w:t>Vice-presidência</w:t>
      </w:r>
      <w:r w:rsidRPr="00B17B7B">
        <w:rPr>
          <w:rFonts w:ascii="Calibri" w:hAnsi="Calibri" w:cs="Calibri"/>
          <w:spacing w:val="-11"/>
          <w:sz w:val="24"/>
        </w:rPr>
        <w:t xml:space="preserve"> </w:t>
      </w:r>
      <w:r w:rsidRPr="00B17B7B">
        <w:rPr>
          <w:rFonts w:ascii="Calibri" w:hAnsi="Calibri" w:cs="Calibri"/>
          <w:sz w:val="24"/>
        </w:rPr>
        <w:t>de</w:t>
      </w:r>
      <w:r w:rsidRPr="00B17B7B">
        <w:rPr>
          <w:rFonts w:ascii="Calibri" w:hAnsi="Calibri" w:cs="Calibri"/>
          <w:spacing w:val="-11"/>
          <w:sz w:val="24"/>
        </w:rPr>
        <w:t xml:space="preserve"> </w:t>
      </w:r>
      <w:r w:rsidRPr="00B17B7B">
        <w:rPr>
          <w:rFonts w:ascii="Calibri" w:hAnsi="Calibri" w:cs="Calibri"/>
          <w:sz w:val="24"/>
        </w:rPr>
        <w:t>Administração</w:t>
      </w:r>
      <w:r w:rsidRPr="00B17B7B">
        <w:rPr>
          <w:rFonts w:ascii="Calibri" w:hAnsi="Calibri" w:cs="Calibri"/>
          <w:spacing w:val="-11"/>
          <w:sz w:val="24"/>
        </w:rPr>
        <w:t xml:space="preserve"> </w:t>
      </w:r>
      <w:r w:rsidRPr="00B17B7B">
        <w:rPr>
          <w:rFonts w:ascii="Calibri" w:hAnsi="Calibri" w:cs="Calibri"/>
          <w:sz w:val="24"/>
        </w:rPr>
        <w:t>e</w:t>
      </w:r>
      <w:r w:rsidRPr="00B17B7B">
        <w:rPr>
          <w:rFonts w:ascii="Calibri" w:hAnsi="Calibri" w:cs="Calibri"/>
          <w:spacing w:val="-10"/>
          <w:sz w:val="24"/>
        </w:rPr>
        <w:t xml:space="preserve"> </w:t>
      </w:r>
      <w:r w:rsidRPr="00B17B7B">
        <w:rPr>
          <w:rFonts w:ascii="Calibri" w:hAnsi="Calibri" w:cs="Calibri"/>
          <w:sz w:val="24"/>
        </w:rPr>
        <w:t>Planejamento;</w:t>
      </w:r>
    </w:p>
    <w:p w14:paraId="09C52865" w14:textId="77777777" w:rsidR="008973A5" w:rsidRPr="00B17B7B" w:rsidRDefault="00397D6F" w:rsidP="00C47CCD">
      <w:pPr>
        <w:pStyle w:val="PargrafodaLista"/>
        <w:numPr>
          <w:ilvl w:val="1"/>
          <w:numId w:val="32"/>
        </w:numPr>
        <w:tabs>
          <w:tab w:val="left" w:pos="478"/>
        </w:tabs>
        <w:ind w:left="477" w:hanging="248"/>
        <w:jc w:val="both"/>
        <w:rPr>
          <w:rFonts w:ascii="Calibri" w:hAnsi="Calibri" w:cs="Calibri"/>
          <w:sz w:val="24"/>
        </w:rPr>
      </w:pPr>
      <w:r w:rsidRPr="00B17B7B">
        <w:rPr>
          <w:rFonts w:ascii="Calibri" w:hAnsi="Calibri" w:cs="Calibri"/>
          <w:sz w:val="24"/>
        </w:rPr>
        <w:t>Vice-presidência</w:t>
      </w:r>
      <w:r w:rsidRPr="00B17B7B">
        <w:rPr>
          <w:rFonts w:ascii="Calibri" w:hAnsi="Calibri" w:cs="Calibri"/>
          <w:spacing w:val="-9"/>
          <w:sz w:val="24"/>
        </w:rPr>
        <w:t xml:space="preserve"> </w:t>
      </w:r>
      <w:r w:rsidRPr="00B17B7B">
        <w:rPr>
          <w:rFonts w:ascii="Calibri" w:hAnsi="Calibri" w:cs="Calibri"/>
          <w:sz w:val="24"/>
        </w:rPr>
        <w:t>de</w:t>
      </w:r>
      <w:r w:rsidRPr="00B17B7B">
        <w:rPr>
          <w:rFonts w:ascii="Calibri" w:hAnsi="Calibri" w:cs="Calibri"/>
          <w:spacing w:val="-9"/>
          <w:sz w:val="24"/>
        </w:rPr>
        <w:t xml:space="preserve"> </w:t>
      </w:r>
      <w:r w:rsidRPr="00B17B7B">
        <w:rPr>
          <w:rFonts w:ascii="Calibri" w:hAnsi="Calibri" w:cs="Calibri"/>
          <w:sz w:val="24"/>
        </w:rPr>
        <w:t>Fiscalização,</w:t>
      </w:r>
      <w:r w:rsidRPr="00B17B7B">
        <w:rPr>
          <w:rFonts w:ascii="Calibri" w:hAnsi="Calibri" w:cs="Calibri"/>
          <w:spacing w:val="-9"/>
          <w:sz w:val="24"/>
        </w:rPr>
        <w:t xml:space="preserve"> </w:t>
      </w:r>
      <w:r w:rsidRPr="00B17B7B">
        <w:rPr>
          <w:rFonts w:ascii="Calibri" w:hAnsi="Calibri" w:cs="Calibri"/>
          <w:sz w:val="24"/>
        </w:rPr>
        <w:t>Ética</w:t>
      </w:r>
      <w:r w:rsidRPr="00B17B7B">
        <w:rPr>
          <w:rFonts w:ascii="Calibri" w:hAnsi="Calibri" w:cs="Calibri"/>
          <w:spacing w:val="-9"/>
          <w:sz w:val="24"/>
        </w:rPr>
        <w:t xml:space="preserve"> </w:t>
      </w:r>
      <w:r w:rsidRPr="00B17B7B">
        <w:rPr>
          <w:rFonts w:ascii="Calibri" w:hAnsi="Calibri" w:cs="Calibri"/>
          <w:sz w:val="24"/>
        </w:rPr>
        <w:t>e</w:t>
      </w:r>
      <w:r w:rsidRPr="00B17B7B">
        <w:rPr>
          <w:rFonts w:ascii="Calibri" w:hAnsi="Calibri" w:cs="Calibri"/>
          <w:spacing w:val="-9"/>
          <w:sz w:val="24"/>
        </w:rPr>
        <w:t xml:space="preserve"> </w:t>
      </w:r>
      <w:r w:rsidRPr="00B17B7B">
        <w:rPr>
          <w:rFonts w:ascii="Calibri" w:hAnsi="Calibri" w:cs="Calibri"/>
          <w:sz w:val="24"/>
        </w:rPr>
        <w:t>Disciplina;</w:t>
      </w:r>
    </w:p>
    <w:p w14:paraId="09C52866" w14:textId="77777777" w:rsidR="008973A5" w:rsidRPr="00B17B7B" w:rsidRDefault="00397D6F" w:rsidP="00C47CCD">
      <w:pPr>
        <w:pStyle w:val="PargrafodaLista"/>
        <w:numPr>
          <w:ilvl w:val="1"/>
          <w:numId w:val="32"/>
        </w:numPr>
        <w:tabs>
          <w:tab w:val="left" w:pos="539"/>
        </w:tabs>
        <w:ind w:left="538" w:hanging="309"/>
        <w:jc w:val="both"/>
        <w:rPr>
          <w:rFonts w:ascii="Calibri" w:hAnsi="Calibri" w:cs="Calibri"/>
          <w:sz w:val="24"/>
        </w:rPr>
      </w:pPr>
      <w:r w:rsidRPr="00B17B7B">
        <w:rPr>
          <w:rFonts w:ascii="Calibri" w:hAnsi="Calibri" w:cs="Calibri"/>
          <w:sz w:val="24"/>
        </w:rPr>
        <w:t>Vice-Presidência de</w:t>
      </w:r>
      <w:r w:rsidRPr="00B17B7B">
        <w:rPr>
          <w:rFonts w:ascii="Calibri" w:hAnsi="Calibri" w:cs="Calibri"/>
          <w:spacing w:val="-3"/>
          <w:sz w:val="24"/>
        </w:rPr>
        <w:t xml:space="preserve"> </w:t>
      </w:r>
      <w:r w:rsidRPr="00B17B7B">
        <w:rPr>
          <w:rFonts w:ascii="Calibri" w:hAnsi="Calibri" w:cs="Calibri"/>
          <w:sz w:val="24"/>
        </w:rPr>
        <w:t>Registro;</w:t>
      </w:r>
    </w:p>
    <w:p w14:paraId="09C52867" w14:textId="77777777" w:rsidR="008973A5" w:rsidRPr="00B17B7B" w:rsidRDefault="00397D6F" w:rsidP="00C47CCD">
      <w:pPr>
        <w:pStyle w:val="PargrafodaLista"/>
        <w:numPr>
          <w:ilvl w:val="1"/>
          <w:numId w:val="32"/>
        </w:numPr>
        <w:tabs>
          <w:tab w:val="left" w:pos="554"/>
        </w:tabs>
        <w:spacing w:before="116"/>
        <w:ind w:left="553" w:hanging="324"/>
        <w:jc w:val="both"/>
        <w:rPr>
          <w:rFonts w:ascii="Calibri" w:hAnsi="Calibri" w:cs="Calibri"/>
          <w:sz w:val="24"/>
        </w:rPr>
      </w:pPr>
      <w:r w:rsidRPr="00B17B7B">
        <w:rPr>
          <w:rFonts w:ascii="Calibri" w:hAnsi="Calibri" w:cs="Calibri"/>
          <w:sz w:val="24"/>
        </w:rPr>
        <w:t>Vice-presidência</w:t>
      </w:r>
      <w:r w:rsidRPr="00B17B7B">
        <w:rPr>
          <w:rFonts w:ascii="Calibri" w:hAnsi="Calibri" w:cs="Calibri"/>
          <w:spacing w:val="-2"/>
          <w:sz w:val="24"/>
        </w:rPr>
        <w:t xml:space="preserve"> </w:t>
      </w:r>
      <w:r w:rsidRPr="00B17B7B">
        <w:rPr>
          <w:rFonts w:ascii="Calibri" w:hAnsi="Calibri" w:cs="Calibri"/>
          <w:sz w:val="24"/>
        </w:rPr>
        <w:t>Tecnica;</w:t>
      </w:r>
    </w:p>
    <w:p w14:paraId="09C52868" w14:textId="77777777" w:rsidR="008973A5" w:rsidRPr="00B17B7B" w:rsidRDefault="00397D6F" w:rsidP="00C47CCD">
      <w:pPr>
        <w:pStyle w:val="PargrafodaLista"/>
        <w:numPr>
          <w:ilvl w:val="1"/>
          <w:numId w:val="32"/>
        </w:numPr>
        <w:tabs>
          <w:tab w:val="left" w:pos="494"/>
        </w:tabs>
        <w:ind w:left="493" w:hanging="264"/>
        <w:jc w:val="both"/>
        <w:rPr>
          <w:rFonts w:ascii="Calibri" w:hAnsi="Calibri" w:cs="Calibri"/>
          <w:sz w:val="24"/>
        </w:rPr>
      </w:pPr>
      <w:r w:rsidRPr="00B17B7B">
        <w:rPr>
          <w:rFonts w:ascii="Calibri" w:hAnsi="Calibri" w:cs="Calibri"/>
          <w:sz w:val="24"/>
        </w:rPr>
        <w:t>Vice-presidência de Controle</w:t>
      </w:r>
      <w:r w:rsidRPr="00B17B7B">
        <w:rPr>
          <w:rFonts w:ascii="Calibri" w:hAnsi="Calibri" w:cs="Calibri"/>
          <w:spacing w:val="-4"/>
          <w:sz w:val="24"/>
        </w:rPr>
        <w:t xml:space="preserve"> </w:t>
      </w:r>
      <w:r w:rsidRPr="00B17B7B">
        <w:rPr>
          <w:rFonts w:ascii="Calibri" w:hAnsi="Calibri" w:cs="Calibri"/>
          <w:sz w:val="24"/>
        </w:rPr>
        <w:t>Interno;</w:t>
      </w:r>
    </w:p>
    <w:p w14:paraId="09C52869" w14:textId="77777777" w:rsidR="008973A5" w:rsidRPr="00B17B7B" w:rsidRDefault="00397D6F" w:rsidP="00C47CCD">
      <w:pPr>
        <w:pStyle w:val="PargrafodaLista"/>
        <w:numPr>
          <w:ilvl w:val="1"/>
          <w:numId w:val="32"/>
        </w:numPr>
        <w:tabs>
          <w:tab w:val="left" w:pos="554"/>
        </w:tabs>
        <w:spacing w:before="25"/>
        <w:ind w:left="553" w:hanging="324"/>
        <w:jc w:val="both"/>
        <w:rPr>
          <w:rFonts w:ascii="Calibri" w:hAnsi="Calibri" w:cs="Calibri"/>
          <w:sz w:val="24"/>
        </w:rPr>
      </w:pPr>
      <w:r w:rsidRPr="00B17B7B">
        <w:rPr>
          <w:rFonts w:ascii="Calibri" w:hAnsi="Calibri" w:cs="Calibri"/>
          <w:sz w:val="24"/>
        </w:rPr>
        <w:t>Vice-presidência de Desenvolvimento</w:t>
      </w:r>
      <w:r w:rsidRPr="00B17B7B">
        <w:rPr>
          <w:rFonts w:ascii="Calibri" w:hAnsi="Calibri" w:cs="Calibri"/>
          <w:spacing w:val="-5"/>
          <w:sz w:val="24"/>
        </w:rPr>
        <w:t xml:space="preserve"> </w:t>
      </w:r>
      <w:r w:rsidRPr="00B17B7B">
        <w:rPr>
          <w:rFonts w:ascii="Calibri" w:hAnsi="Calibri" w:cs="Calibri"/>
          <w:sz w:val="24"/>
        </w:rPr>
        <w:t>Profissional;</w:t>
      </w:r>
    </w:p>
    <w:p w14:paraId="09C5286A" w14:textId="77777777" w:rsidR="00C47CCD" w:rsidRPr="00B17B7B" w:rsidRDefault="00397D6F" w:rsidP="00C47CCD">
      <w:pPr>
        <w:pStyle w:val="PargrafodaLista"/>
        <w:numPr>
          <w:ilvl w:val="1"/>
          <w:numId w:val="32"/>
        </w:numPr>
        <w:tabs>
          <w:tab w:val="left" w:pos="614"/>
        </w:tabs>
        <w:spacing w:line="669" w:lineRule="auto"/>
        <w:ind w:left="230" w:right="817" w:firstLine="0"/>
        <w:jc w:val="both"/>
        <w:rPr>
          <w:rFonts w:ascii="Calibri" w:hAnsi="Calibri" w:cs="Calibri"/>
          <w:sz w:val="24"/>
        </w:rPr>
      </w:pPr>
      <w:r w:rsidRPr="00B17B7B">
        <w:rPr>
          <w:rFonts w:ascii="Calibri" w:hAnsi="Calibri" w:cs="Calibri"/>
          <w:sz w:val="24"/>
        </w:rPr>
        <w:t>Vice-Presidência de Assuntos Políticos e</w:t>
      </w:r>
      <w:r w:rsidRPr="00B17B7B">
        <w:rPr>
          <w:rFonts w:ascii="Calibri" w:hAnsi="Calibri" w:cs="Calibri"/>
          <w:spacing w:val="-40"/>
          <w:sz w:val="24"/>
        </w:rPr>
        <w:t xml:space="preserve"> </w:t>
      </w:r>
      <w:r w:rsidRPr="00B17B7B">
        <w:rPr>
          <w:rFonts w:ascii="Calibri" w:hAnsi="Calibri" w:cs="Calibri"/>
          <w:sz w:val="24"/>
        </w:rPr>
        <w:t>Institucionais;</w:t>
      </w:r>
    </w:p>
    <w:p w14:paraId="09C5286B" w14:textId="77777777" w:rsidR="008973A5" w:rsidRPr="00B17B7B" w:rsidRDefault="00397D6F" w:rsidP="00C47CCD">
      <w:pPr>
        <w:tabs>
          <w:tab w:val="left" w:pos="614"/>
        </w:tabs>
        <w:spacing w:line="669" w:lineRule="auto"/>
        <w:ind w:left="230" w:right="817"/>
        <w:jc w:val="both"/>
        <w:rPr>
          <w:rFonts w:ascii="Calibri" w:hAnsi="Calibri" w:cs="Calibri"/>
          <w:sz w:val="24"/>
        </w:rPr>
      </w:pPr>
      <w:r w:rsidRPr="00B17B7B">
        <w:rPr>
          <w:rFonts w:ascii="Calibri" w:hAnsi="Calibri" w:cs="Calibri"/>
          <w:sz w:val="24"/>
        </w:rPr>
        <w:t>V</w:t>
      </w:r>
      <w:r w:rsidR="00C47CCD" w:rsidRPr="00B17B7B">
        <w:rPr>
          <w:rFonts w:ascii="Calibri" w:hAnsi="Calibri" w:cs="Calibri"/>
          <w:sz w:val="24"/>
        </w:rPr>
        <w:t xml:space="preserve"> </w:t>
      </w:r>
      <w:r w:rsidRPr="00B17B7B">
        <w:rPr>
          <w:rFonts w:ascii="Calibri" w:hAnsi="Calibri" w:cs="Calibri"/>
          <w:sz w:val="24"/>
        </w:rPr>
        <w:t>– Representantes apoio institucional e</w:t>
      </w:r>
      <w:r w:rsidRPr="00B17B7B">
        <w:rPr>
          <w:rFonts w:ascii="Calibri" w:hAnsi="Calibri" w:cs="Calibri"/>
          <w:spacing w:val="-17"/>
          <w:sz w:val="24"/>
        </w:rPr>
        <w:t xml:space="preserve"> </w:t>
      </w:r>
      <w:r w:rsidRPr="00B17B7B">
        <w:rPr>
          <w:rFonts w:ascii="Calibri" w:hAnsi="Calibri" w:cs="Calibri"/>
          <w:sz w:val="24"/>
        </w:rPr>
        <w:t>Governança:</w:t>
      </w:r>
    </w:p>
    <w:p w14:paraId="09C5286C" w14:textId="77777777" w:rsidR="008973A5" w:rsidRPr="00B17B7B" w:rsidRDefault="00397D6F" w:rsidP="00C47CCD">
      <w:pPr>
        <w:pStyle w:val="PargrafodaLista"/>
        <w:numPr>
          <w:ilvl w:val="0"/>
          <w:numId w:val="31"/>
        </w:numPr>
        <w:tabs>
          <w:tab w:val="left" w:pos="472"/>
        </w:tabs>
        <w:spacing w:before="0" w:line="291" w:lineRule="exact"/>
        <w:jc w:val="both"/>
        <w:rPr>
          <w:rFonts w:ascii="Calibri" w:hAnsi="Calibri" w:cs="Calibri"/>
          <w:sz w:val="24"/>
        </w:rPr>
      </w:pPr>
      <w:r w:rsidRPr="00B17B7B">
        <w:rPr>
          <w:rFonts w:ascii="Calibri" w:hAnsi="Calibri" w:cs="Calibri"/>
          <w:sz w:val="24"/>
        </w:rPr>
        <w:t>Delegados</w:t>
      </w:r>
      <w:r w:rsidRPr="00B17B7B">
        <w:rPr>
          <w:rFonts w:ascii="Calibri" w:hAnsi="Calibri" w:cs="Calibri"/>
          <w:spacing w:val="-2"/>
          <w:sz w:val="24"/>
        </w:rPr>
        <w:t xml:space="preserve"> </w:t>
      </w:r>
      <w:r w:rsidRPr="00B17B7B">
        <w:rPr>
          <w:rFonts w:ascii="Calibri" w:hAnsi="Calibri" w:cs="Calibri"/>
          <w:sz w:val="24"/>
        </w:rPr>
        <w:t>Representantes;</w:t>
      </w:r>
    </w:p>
    <w:p w14:paraId="09C5286D" w14:textId="05CA9503" w:rsidR="008973A5" w:rsidRPr="00B17B7B" w:rsidRDefault="00397D6F" w:rsidP="00C47CCD">
      <w:pPr>
        <w:pStyle w:val="PargrafodaLista"/>
        <w:numPr>
          <w:ilvl w:val="0"/>
          <w:numId w:val="31"/>
        </w:numPr>
        <w:tabs>
          <w:tab w:val="left" w:pos="484"/>
        </w:tabs>
        <w:ind w:left="483" w:hanging="254"/>
        <w:jc w:val="both"/>
        <w:rPr>
          <w:rFonts w:ascii="Calibri" w:hAnsi="Calibri" w:cs="Calibri"/>
          <w:sz w:val="24"/>
        </w:rPr>
      </w:pPr>
      <w:r w:rsidRPr="00B17B7B">
        <w:rPr>
          <w:rFonts w:ascii="Calibri" w:hAnsi="Calibri" w:cs="Calibri"/>
          <w:sz w:val="24"/>
        </w:rPr>
        <w:t>Comissões</w:t>
      </w:r>
      <w:r w:rsidRPr="00B17B7B">
        <w:rPr>
          <w:rFonts w:ascii="Calibri" w:hAnsi="Calibri" w:cs="Calibri"/>
          <w:spacing w:val="-2"/>
          <w:sz w:val="24"/>
        </w:rPr>
        <w:t xml:space="preserve"> </w:t>
      </w:r>
      <w:r w:rsidRPr="00B17B7B">
        <w:rPr>
          <w:rFonts w:ascii="Calibri" w:hAnsi="Calibri" w:cs="Calibri"/>
          <w:sz w:val="24"/>
        </w:rPr>
        <w:t>Temática</w:t>
      </w:r>
      <w:r w:rsidR="00555F12">
        <w:rPr>
          <w:rFonts w:ascii="Calibri" w:hAnsi="Calibri" w:cs="Calibri"/>
          <w:sz w:val="24"/>
        </w:rPr>
        <w:t>s</w:t>
      </w:r>
      <w:r w:rsidRPr="00B17B7B">
        <w:rPr>
          <w:rFonts w:ascii="Calibri" w:hAnsi="Calibri" w:cs="Calibri"/>
          <w:sz w:val="24"/>
        </w:rPr>
        <w:t>;</w:t>
      </w:r>
    </w:p>
    <w:p w14:paraId="09C5286E" w14:textId="47C3398E" w:rsidR="008973A5" w:rsidRPr="00B17B7B" w:rsidRDefault="00397D6F" w:rsidP="00C47CCD">
      <w:pPr>
        <w:pStyle w:val="PargrafodaLista"/>
        <w:numPr>
          <w:ilvl w:val="0"/>
          <w:numId w:val="31"/>
        </w:numPr>
        <w:tabs>
          <w:tab w:val="left" w:pos="459"/>
        </w:tabs>
        <w:spacing w:before="116"/>
        <w:ind w:left="458" w:hanging="229"/>
        <w:jc w:val="both"/>
        <w:rPr>
          <w:rFonts w:ascii="Calibri" w:hAnsi="Calibri" w:cs="Calibri"/>
          <w:sz w:val="24"/>
        </w:rPr>
      </w:pPr>
      <w:r w:rsidRPr="00B17B7B">
        <w:rPr>
          <w:rFonts w:ascii="Calibri" w:hAnsi="Calibri" w:cs="Calibri"/>
          <w:sz w:val="24"/>
        </w:rPr>
        <w:t>Grupos de Trabalho</w:t>
      </w:r>
      <w:r w:rsidR="00555F12">
        <w:rPr>
          <w:rFonts w:ascii="Calibri" w:hAnsi="Calibri" w:cs="Calibri"/>
          <w:sz w:val="24"/>
        </w:rPr>
        <w:t>s</w:t>
      </w:r>
      <w:r w:rsidRPr="00B17B7B">
        <w:rPr>
          <w:rFonts w:ascii="Calibri" w:hAnsi="Calibri" w:cs="Calibri"/>
          <w:spacing w:val="-4"/>
          <w:sz w:val="24"/>
        </w:rPr>
        <w:t xml:space="preserve"> </w:t>
      </w:r>
      <w:r w:rsidRPr="00B17B7B">
        <w:rPr>
          <w:rFonts w:ascii="Calibri" w:hAnsi="Calibri" w:cs="Calibri"/>
          <w:sz w:val="24"/>
        </w:rPr>
        <w:t>Temático;</w:t>
      </w:r>
    </w:p>
    <w:p w14:paraId="09C5286F" w14:textId="2783CF89" w:rsidR="008973A5" w:rsidRPr="00B17B7B" w:rsidRDefault="00397D6F" w:rsidP="00C47CCD">
      <w:pPr>
        <w:pStyle w:val="PargrafodaLista"/>
        <w:numPr>
          <w:ilvl w:val="0"/>
          <w:numId w:val="31"/>
        </w:numPr>
        <w:tabs>
          <w:tab w:val="left" w:pos="484"/>
        </w:tabs>
        <w:ind w:left="483" w:hanging="254"/>
        <w:jc w:val="both"/>
        <w:rPr>
          <w:rFonts w:ascii="Calibri" w:hAnsi="Calibri" w:cs="Calibri"/>
          <w:sz w:val="24"/>
        </w:rPr>
      </w:pPr>
      <w:r w:rsidRPr="00B17B7B">
        <w:rPr>
          <w:rFonts w:ascii="Calibri" w:hAnsi="Calibri" w:cs="Calibri"/>
          <w:sz w:val="24"/>
        </w:rPr>
        <w:t>Ouvidoria</w:t>
      </w:r>
      <w:r w:rsidR="00555F12">
        <w:rPr>
          <w:rFonts w:ascii="Calibri" w:hAnsi="Calibri" w:cs="Calibri"/>
          <w:sz w:val="24"/>
        </w:rPr>
        <w:t>.</w:t>
      </w:r>
    </w:p>
    <w:p w14:paraId="09C52870" w14:textId="77777777" w:rsidR="008973A5" w:rsidRPr="00B17B7B" w:rsidRDefault="008973A5" w:rsidP="00C47CCD">
      <w:pPr>
        <w:pStyle w:val="Corpodetexto"/>
        <w:ind w:left="0"/>
        <w:jc w:val="both"/>
        <w:rPr>
          <w:rFonts w:ascii="Calibri" w:hAnsi="Calibri" w:cs="Calibri"/>
        </w:rPr>
      </w:pPr>
    </w:p>
    <w:p w14:paraId="09C52871" w14:textId="77777777" w:rsidR="008973A5" w:rsidRPr="00B17B7B" w:rsidRDefault="008973A5" w:rsidP="00C47CCD">
      <w:pPr>
        <w:pStyle w:val="Corpodetexto"/>
        <w:ind w:left="0"/>
        <w:jc w:val="both"/>
        <w:rPr>
          <w:rFonts w:ascii="Calibri" w:hAnsi="Calibri" w:cs="Calibri"/>
        </w:rPr>
      </w:pPr>
    </w:p>
    <w:p w14:paraId="09C52872" w14:textId="77777777" w:rsidR="008973A5" w:rsidRDefault="008973A5" w:rsidP="00C47CCD">
      <w:pPr>
        <w:pStyle w:val="Corpodetexto"/>
        <w:spacing w:before="4"/>
        <w:ind w:left="0"/>
        <w:jc w:val="both"/>
        <w:rPr>
          <w:rFonts w:ascii="Calibri" w:hAnsi="Calibri" w:cs="Calibri"/>
          <w:sz w:val="26"/>
        </w:rPr>
      </w:pPr>
    </w:p>
    <w:p w14:paraId="2CAB5384" w14:textId="77777777" w:rsidR="00555F12" w:rsidRPr="00B17B7B" w:rsidRDefault="00555F12" w:rsidP="00C47CCD">
      <w:pPr>
        <w:pStyle w:val="Corpodetexto"/>
        <w:spacing w:before="4"/>
        <w:ind w:left="0"/>
        <w:jc w:val="both"/>
        <w:rPr>
          <w:rFonts w:ascii="Calibri" w:hAnsi="Calibri" w:cs="Calibri"/>
          <w:sz w:val="26"/>
        </w:rPr>
      </w:pPr>
    </w:p>
    <w:p w14:paraId="09C52873" w14:textId="77777777" w:rsidR="008973A5" w:rsidRPr="00B17B7B" w:rsidRDefault="00397D6F" w:rsidP="00C47CCD">
      <w:pPr>
        <w:pStyle w:val="Corpodetexto"/>
        <w:ind w:left="507" w:right="525"/>
        <w:jc w:val="center"/>
        <w:rPr>
          <w:rFonts w:ascii="Calibri" w:hAnsi="Calibri" w:cs="Calibri"/>
        </w:rPr>
      </w:pPr>
      <w:r w:rsidRPr="00B17B7B">
        <w:rPr>
          <w:rFonts w:ascii="Calibri" w:hAnsi="Calibri" w:cs="Calibri"/>
        </w:rPr>
        <w:t>CAPÍTULO IV</w:t>
      </w:r>
    </w:p>
    <w:p w14:paraId="09C52874" w14:textId="77777777" w:rsidR="008973A5" w:rsidRPr="00B17B7B" w:rsidRDefault="00397D6F" w:rsidP="00C47CCD">
      <w:pPr>
        <w:pStyle w:val="Corpodetexto"/>
        <w:spacing w:before="115"/>
        <w:ind w:left="465" w:right="525"/>
        <w:jc w:val="center"/>
        <w:rPr>
          <w:rFonts w:ascii="Calibri" w:hAnsi="Calibri" w:cs="Calibri"/>
        </w:rPr>
      </w:pPr>
      <w:r w:rsidRPr="00B17B7B">
        <w:rPr>
          <w:rFonts w:ascii="Calibri" w:hAnsi="Calibri" w:cs="Calibri"/>
        </w:rPr>
        <w:t>DOS ÓRGÃOS, COMPOSIÇÕES E ATRIBUIÇÕES DO CRCGO</w:t>
      </w:r>
    </w:p>
    <w:p w14:paraId="09C52875" w14:textId="77777777" w:rsidR="008973A5" w:rsidRPr="00B17B7B" w:rsidRDefault="008973A5" w:rsidP="00C47CCD">
      <w:pPr>
        <w:pStyle w:val="Corpodetexto"/>
        <w:ind w:left="0"/>
        <w:jc w:val="both"/>
        <w:rPr>
          <w:rFonts w:ascii="Calibri" w:hAnsi="Calibri" w:cs="Calibri"/>
        </w:rPr>
      </w:pPr>
    </w:p>
    <w:p w14:paraId="09C52876" w14:textId="77777777" w:rsidR="008973A5" w:rsidRPr="00B17B7B" w:rsidRDefault="008973A5" w:rsidP="00C47CCD">
      <w:pPr>
        <w:pStyle w:val="Corpodetexto"/>
        <w:spacing w:before="10"/>
        <w:ind w:left="0"/>
        <w:jc w:val="both"/>
        <w:rPr>
          <w:rFonts w:ascii="Calibri" w:hAnsi="Calibri" w:cs="Calibri"/>
          <w:sz w:val="18"/>
        </w:rPr>
      </w:pPr>
    </w:p>
    <w:p w14:paraId="09C52877" w14:textId="77777777" w:rsidR="008973A5" w:rsidRPr="00B17B7B" w:rsidRDefault="00397D6F" w:rsidP="00E35AC2">
      <w:pPr>
        <w:pStyle w:val="Corpodetexto"/>
        <w:ind w:left="0" w:right="525"/>
        <w:jc w:val="center"/>
        <w:rPr>
          <w:rFonts w:ascii="Calibri" w:hAnsi="Calibri" w:cs="Calibri"/>
        </w:rPr>
      </w:pPr>
      <w:r w:rsidRPr="00B17B7B">
        <w:rPr>
          <w:rFonts w:ascii="Calibri" w:hAnsi="Calibri" w:cs="Calibri"/>
        </w:rPr>
        <w:t>Seção I</w:t>
      </w:r>
    </w:p>
    <w:p w14:paraId="09C52878" w14:textId="77777777" w:rsidR="008973A5" w:rsidRPr="00B17B7B" w:rsidRDefault="00E35AC2" w:rsidP="00E35AC2">
      <w:pPr>
        <w:pStyle w:val="Corpodetexto"/>
        <w:spacing w:before="116" w:line="333" w:lineRule="auto"/>
        <w:ind w:left="0" w:right="2093"/>
        <w:jc w:val="center"/>
        <w:rPr>
          <w:rFonts w:ascii="Calibri" w:hAnsi="Calibri" w:cs="Calibri"/>
        </w:rPr>
      </w:pPr>
      <w:r w:rsidRPr="00B17B7B">
        <w:rPr>
          <w:rFonts w:ascii="Calibri" w:hAnsi="Calibri" w:cs="Calibri"/>
        </w:rPr>
        <w:t xml:space="preserve">                                </w:t>
      </w:r>
      <w:r w:rsidR="00397D6F" w:rsidRPr="00B17B7B">
        <w:rPr>
          <w:rFonts w:ascii="Calibri" w:hAnsi="Calibri" w:cs="Calibri"/>
        </w:rPr>
        <w:t>DO</w:t>
      </w:r>
      <w:r w:rsidR="00C47CCD" w:rsidRPr="00B17B7B">
        <w:rPr>
          <w:rFonts w:ascii="Calibri" w:hAnsi="Calibri" w:cs="Calibri"/>
        </w:rPr>
        <w:t xml:space="preserve"> ÓRGÃO DELIBERATIVO SUPERIOR DO </w:t>
      </w:r>
      <w:r w:rsidR="00397D6F" w:rsidRPr="00B17B7B">
        <w:rPr>
          <w:rFonts w:ascii="Calibri" w:hAnsi="Calibri" w:cs="Calibri"/>
        </w:rPr>
        <w:t>PLENÁRIO</w:t>
      </w:r>
    </w:p>
    <w:p w14:paraId="09C52879" w14:textId="77777777" w:rsidR="008973A5" w:rsidRPr="00B17B7B" w:rsidRDefault="008973A5" w:rsidP="00C47CCD">
      <w:pPr>
        <w:pStyle w:val="Corpodetexto"/>
        <w:ind w:left="0"/>
        <w:jc w:val="both"/>
        <w:rPr>
          <w:rFonts w:ascii="Calibri" w:hAnsi="Calibri" w:cs="Calibri"/>
        </w:rPr>
      </w:pPr>
    </w:p>
    <w:p w14:paraId="09C5287A" w14:textId="77777777" w:rsidR="008973A5" w:rsidRPr="00B17B7B" w:rsidRDefault="00397D6F" w:rsidP="00C47CCD">
      <w:pPr>
        <w:pStyle w:val="Corpodetexto"/>
        <w:spacing w:before="153" w:line="244" w:lineRule="auto"/>
        <w:ind w:left="110" w:firstLine="120"/>
        <w:jc w:val="both"/>
        <w:rPr>
          <w:rFonts w:ascii="Calibri" w:hAnsi="Calibri" w:cs="Calibri"/>
        </w:rPr>
      </w:pPr>
      <w:r w:rsidRPr="00B17B7B">
        <w:rPr>
          <w:rFonts w:ascii="Calibri" w:hAnsi="Calibri" w:cs="Calibri"/>
        </w:rPr>
        <w:t xml:space="preserve">Art. </w:t>
      </w:r>
      <w:r w:rsidR="00810497" w:rsidRPr="00B17B7B">
        <w:rPr>
          <w:rFonts w:ascii="Calibri" w:hAnsi="Calibri" w:cs="Calibri"/>
        </w:rPr>
        <w:t>21</w:t>
      </w:r>
      <w:r w:rsidRPr="00B17B7B">
        <w:rPr>
          <w:rFonts w:ascii="Calibri" w:hAnsi="Calibri" w:cs="Calibri"/>
        </w:rPr>
        <w:t>. O Plenário é órgão soberano e deliberativo do CRCGO, composto pela totalidade dos conselheiros efetivos, em forma e quórum regimental, e possui poderes para:</w:t>
      </w:r>
    </w:p>
    <w:p w14:paraId="09C5287B" w14:textId="77777777" w:rsidR="008973A5" w:rsidRPr="00B17B7B" w:rsidRDefault="00397D6F" w:rsidP="00C47CCD">
      <w:pPr>
        <w:pStyle w:val="PargrafodaLista"/>
        <w:numPr>
          <w:ilvl w:val="0"/>
          <w:numId w:val="30"/>
        </w:numPr>
        <w:tabs>
          <w:tab w:val="left" w:pos="351"/>
        </w:tabs>
        <w:spacing w:line="235" w:lineRule="auto"/>
        <w:ind w:right="255" w:firstLine="0"/>
        <w:jc w:val="both"/>
        <w:rPr>
          <w:rFonts w:ascii="Calibri" w:hAnsi="Calibri" w:cs="Calibri"/>
          <w:sz w:val="24"/>
        </w:rPr>
      </w:pPr>
      <w:r w:rsidRPr="00B17B7B">
        <w:rPr>
          <w:rFonts w:ascii="Calibri" w:hAnsi="Calibri" w:cs="Calibri"/>
          <w:sz w:val="24"/>
        </w:rPr>
        <w:t xml:space="preserve">– </w:t>
      </w:r>
      <w:r w:rsidRPr="00B17B7B">
        <w:rPr>
          <w:rFonts w:ascii="Calibri" w:hAnsi="Calibri" w:cs="Calibri"/>
          <w:spacing w:val="-4"/>
          <w:sz w:val="24"/>
        </w:rPr>
        <w:t xml:space="preserve">elaborar, </w:t>
      </w:r>
      <w:r w:rsidRPr="00B17B7B">
        <w:rPr>
          <w:rFonts w:ascii="Calibri" w:hAnsi="Calibri" w:cs="Calibri"/>
          <w:sz w:val="24"/>
        </w:rPr>
        <w:t>aprovar e alterar este Regimento Interno, submetendo-os à apreciação do Conselho Federal de</w:t>
      </w:r>
      <w:r w:rsidRPr="00B17B7B">
        <w:rPr>
          <w:rFonts w:ascii="Calibri" w:hAnsi="Calibri" w:cs="Calibri"/>
          <w:spacing w:val="-2"/>
          <w:sz w:val="24"/>
        </w:rPr>
        <w:t xml:space="preserve"> </w:t>
      </w:r>
      <w:r w:rsidRPr="00B17B7B">
        <w:rPr>
          <w:rFonts w:ascii="Calibri" w:hAnsi="Calibri" w:cs="Calibri"/>
          <w:sz w:val="24"/>
        </w:rPr>
        <w:t>Contabilidade;</w:t>
      </w:r>
    </w:p>
    <w:p w14:paraId="09C5287C" w14:textId="77777777" w:rsidR="008973A5" w:rsidRPr="00B17B7B" w:rsidRDefault="00397D6F" w:rsidP="00C47CCD">
      <w:pPr>
        <w:pStyle w:val="PargrafodaLista"/>
        <w:numPr>
          <w:ilvl w:val="0"/>
          <w:numId w:val="30"/>
        </w:numPr>
        <w:tabs>
          <w:tab w:val="left" w:pos="406"/>
        </w:tabs>
        <w:spacing w:before="117"/>
        <w:ind w:left="405" w:hanging="176"/>
        <w:jc w:val="both"/>
        <w:rPr>
          <w:rFonts w:ascii="Calibri" w:hAnsi="Calibri" w:cs="Calibri"/>
          <w:sz w:val="24"/>
        </w:rPr>
      </w:pPr>
      <w:r w:rsidRPr="00B17B7B">
        <w:rPr>
          <w:rFonts w:ascii="Calibri" w:hAnsi="Calibri" w:cs="Calibri"/>
          <w:sz w:val="24"/>
        </w:rPr>
        <w:t>– eleger o Presidente, os Vice-presidentes e os membros das</w:t>
      </w:r>
      <w:r w:rsidRPr="00B17B7B">
        <w:rPr>
          <w:rFonts w:ascii="Calibri" w:hAnsi="Calibri" w:cs="Calibri"/>
          <w:spacing w:val="-16"/>
          <w:sz w:val="24"/>
        </w:rPr>
        <w:t xml:space="preserve"> </w:t>
      </w:r>
      <w:r w:rsidRPr="00B17B7B">
        <w:rPr>
          <w:rFonts w:ascii="Calibri" w:hAnsi="Calibri" w:cs="Calibri"/>
          <w:sz w:val="24"/>
        </w:rPr>
        <w:t>Câmaras;</w:t>
      </w:r>
    </w:p>
    <w:p w14:paraId="09C5287D" w14:textId="21E409D3" w:rsidR="008973A5" w:rsidRPr="00B17B7B" w:rsidRDefault="00397D6F" w:rsidP="00C47CCD">
      <w:pPr>
        <w:pStyle w:val="PargrafodaLista"/>
        <w:numPr>
          <w:ilvl w:val="0"/>
          <w:numId w:val="30"/>
        </w:numPr>
        <w:tabs>
          <w:tab w:val="left" w:pos="466"/>
        </w:tabs>
        <w:spacing w:before="120" w:line="235" w:lineRule="auto"/>
        <w:ind w:right="238" w:firstLine="0"/>
        <w:jc w:val="both"/>
        <w:rPr>
          <w:rFonts w:ascii="Calibri" w:hAnsi="Calibri" w:cs="Calibri"/>
          <w:sz w:val="24"/>
        </w:rPr>
      </w:pPr>
      <w:r w:rsidRPr="00B17B7B">
        <w:rPr>
          <w:rFonts w:ascii="Calibri" w:hAnsi="Calibri" w:cs="Calibri"/>
          <w:sz w:val="24"/>
        </w:rPr>
        <w:t>–</w:t>
      </w:r>
      <w:r w:rsidRPr="00B17B7B">
        <w:rPr>
          <w:rFonts w:ascii="Calibri" w:hAnsi="Calibri" w:cs="Calibri"/>
          <w:spacing w:val="-5"/>
          <w:sz w:val="24"/>
        </w:rPr>
        <w:t xml:space="preserve"> </w:t>
      </w:r>
      <w:r w:rsidRPr="00B17B7B">
        <w:rPr>
          <w:rFonts w:ascii="Calibri" w:hAnsi="Calibri" w:cs="Calibri"/>
          <w:sz w:val="24"/>
        </w:rPr>
        <w:t>aprovar</w:t>
      </w:r>
      <w:r w:rsidRPr="00B17B7B">
        <w:rPr>
          <w:rFonts w:ascii="Calibri" w:hAnsi="Calibri" w:cs="Calibri"/>
          <w:spacing w:val="-4"/>
          <w:sz w:val="24"/>
        </w:rPr>
        <w:t xml:space="preserve"> </w:t>
      </w:r>
      <w:r w:rsidRPr="00B17B7B">
        <w:rPr>
          <w:rFonts w:ascii="Calibri" w:hAnsi="Calibri" w:cs="Calibri"/>
          <w:sz w:val="24"/>
        </w:rPr>
        <w:t>o</w:t>
      </w:r>
      <w:r w:rsidRPr="00B17B7B">
        <w:rPr>
          <w:rFonts w:ascii="Calibri" w:hAnsi="Calibri" w:cs="Calibri"/>
          <w:spacing w:val="-5"/>
          <w:sz w:val="24"/>
        </w:rPr>
        <w:t xml:space="preserve"> </w:t>
      </w:r>
      <w:r w:rsidRPr="00B17B7B">
        <w:rPr>
          <w:rFonts w:ascii="Calibri" w:hAnsi="Calibri" w:cs="Calibri"/>
          <w:sz w:val="24"/>
        </w:rPr>
        <w:t>Orçamento</w:t>
      </w:r>
      <w:r w:rsidRPr="00B17B7B">
        <w:rPr>
          <w:rFonts w:ascii="Calibri" w:hAnsi="Calibri" w:cs="Calibri"/>
          <w:spacing w:val="-5"/>
          <w:sz w:val="24"/>
        </w:rPr>
        <w:t xml:space="preserve"> </w:t>
      </w:r>
      <w:r w:rsidRPr="00B17B7B">
        <w:rPr>
          <w:rFonts w:ascii="Calibri" w:hAnsi="Calibri" w:cs="Calibri"/>
          <w:sz w:val="24"/>
        </w:rPr>
        <w:t>Anual,</w:t>
      </w:r>
      <w:r w:rsidRPr="00B17B7B">
        <w:rPr>
          <w:rFonts w:ascii="Calibri" w:hAnsi="Calibri" w:cs="Calibri"/>
          <w:spacing w:val="-4"/>
          <w:sz w:val="24"/>
        </w:rPr>
        <w:t xml:space="preserve"> </w:t>
      </w:r>
      <w:r w:rsidRPr="00B17B7B">
        <w:rPr>
          <w:rFonts w:ascii="Calibri" w:hAnsi="Calibri" w:cs="Calibri"/>
          <w:sz w:val="24"/>
        </w:rPr>
        <w:t>o</w:t>
      </w:r>
      <w:r w:rsidRPr="00B17B7B">
        <w:rPr>
          <w:rFonts w:ascii="Calibri" w:hAnsi="Calibri" w:cs="Calibri"/>
          <w:spacing w:val="-5"/>
          <w:sz w:val="24"/>
        </w:rPr>
        <w:t xml:space="preserve"> </w:t>
      </w:r>
      <w:r w:rsidRPr="00B17B7B">
        <w:rPr>
          <w:rFonts w:ascii="Calibri" w:hAnsi="Calibri" w:cs="Calibri"/>
          <w:sz w:val="24"/>
        </w:rPr>
        <w:t>Plano</w:t>
      </w:r>
      <w:r w:rsidRPr="00B17B7B">
        <w:rPr>
          <w:rFonts w:ascii="Calibri" w:hAnsi="Calibri" w:cs="Calibri"/>
          <w:spacing w:val="-4"/>
          <w:sz w:val="24"/>
        </w:rPr>
        <w:t xml:space="preserve"> </w:t>
      </w:r>
      <w:r w:rsidRPr="00B17B7B">
        <w:rPr>
          <w:rFonts w:ascii="Calibri" w:hAnsi="Calibri" w:cs="Calibri"/>
          <w:sz w:val="24"/>
        </w:rPr>
        <w:t>de</w:t>
      </w:r>
      <w:r w:rsidRPr="00B17B7B">
        <w:rPr>
          <w:rFonts w:ascii="Calibri" w:hAnsi="Calibri" w:cs="Calibri"/>
          <w:spacing w:val="-5"/>
          <w:sz w:val="24"/>
        </w:rPr>
        <w:t xml:space="preserve"> </w:t>
      </w:r>
      <w:r w:rsidRPr="00B17B7B">
        <w:rPr>
          <w:rFonts w:ascii="Calibri" w:hAnsi="Calibri" w:cs="Calibri"/>
          <w:sz w:val="24"/>
        </w:rPr>
        <w:t>Trabalho</w:t>
      </w:r>
      <w:r w:rsidRPr="00B17B7B">
        <w:rPr>
          <w:rFonts w:ascii="Calibri" w:hAnsi="Calibri" w:cs="Calibri"/>
          <w:spacing w:val="-4"/>
          <w:sz w:val="24"/>
        </w:rPr>
        <w:t xml:space="preserve"> </w:t>
      </w:r>
      <w:r w:rsidRPr="00B17B7B">
        <w:rPr>
          <w:rFonts w:ascii="Calibri" w:hAnsi="Calibri" w:cs="Calibri"/>
          <w:sz w:val="24"/>
        </w:rPr>
        <w:t>do</w:t>
      </w:r>
      <w:r w:rsidRPr="00B17B7B">
        <w:rPr>
          <w:rFonts w:ascii="Calibri" w:hAnsi="Calibri" w:cs="Calibri"/>
          <w:spacing w:val="-5"/>
          <w:sz w:val="24"/>
        </w:rPr>
        <w:t xml:space="preserve"> </w:t>
      </w:r>
      <w:r w:rsidRPr="00B17B7B">
        <w:rPr>
          <w:rFonts w:ascii="Calibri" w:hAnsi="Calibri" w:cs="Calibri"/>
          <w:sz w:val="24"/>
        </w:rPr>
        <w:t>CRCGO</w:t>
      </w:r>
      <w:r w:rsidRPr="00B17B7B">
        <w:rPr>
          <w:rFonts w:ascii="Calibri" w:hAnsi="Calibri" w:cs="Calibri"/>
          <w:spacing w:val="-4"/>
          <w:sz w:val="24"/>
        </w:rPr>
        <w:t xml:space="preserve"> </w:t>
      </w:r>
      <w:r w:rsidRPr="00B17B7B">
        <w:rPr>
          <w:rFonts w:ascii="Calibri" w:hAnsi="Calibri" w:cs="Calibri"/>
          <w:sz w:val="24"/>
        </w:rPr>
        <w:t>e</w:t>
      </w:r>
      <w:r w:rsidRPr="00B17B7B">
        <w:rPr>
          <w:rFonts w:ascii="Calibri" w:hAnsi="Calibri" w:cs="Calibri"/>
          <w:spacing w:val="-5"/>
          <w:sz w:val="24"/>
        </w:rPr>
        <w:t xml:space="preserve"> </w:t>
      </w:r>
      <w:r w:rsidRPr="00B17B7B">
        <w:rPr>
          <w:rFonts w:ascii="Calibri" w:hAnsi="Calibri" w:cs="Calibri"/>
          <w:sz w:val="24"/>
        </w:rPr>
        <w:t>as</w:t>
      </w:r>
      <w:r w:rsidRPr="00B17B7B">
        <w:rPr>
          <w:rFonts w:ascii="Calibri" w:hAnsi="Calibri" w:cs="Calibri"/>
          <w:spacing w:val="-4"/>
          <w:sz w:val="24"/>
        </w:rPr>
        <w:t xml:space="preserve"> </w:t>
      </w:r>
      <w:r w:rsidRPr="00B17B7B">
        <w:rPr>
          <w:rFonts w:ascii="Calibri" w:hAnsi="Calibri" w:cs="Calibri"/>
          <w:sz w:val="24"/>
        </w:rPr>
        <w:t>respectivas</w:t>
      </w:r>
      <w:r w:rsidRPr="00B17B7B">
        <w:rPr>
          <w:rFonts w:ascii="Calibri" w:hAnsi="Calibri" w:cs="Calibri"/>
          <w:spacing w:val="-5"/>
          <w:sz w:val="24"/>
        </w:rPr>
        <w:t xml:space="preserve"> </w:t>
      </w:r>
      <w:r w:rsidRPr="00B17B7B">
        <w:rPr>
          <w:rFonts w:ascii="Calibri" w:hAnsi="Calibri" w:cs="Calibri"/>
          <w:sz w:val="24"/>
        </w:rPr>
        <w:t>modificações</w:t>
      </w:r>
      <w:r w:rsidRPr="00B17B7B">
        <w:rPr>
          <w:rFonts w:ascii="Calibri" w:hAnsi="Calibri" w:cs="Calibri"/>
          <w:spacing w:val="-4"/>
          <w:sz w:val="24"/>
        </w:rPr>
        <w:t xml:space="preserve"> </w:t>
      </w:r>
      <w:r w:rsidRPr="00B17B7B">
        <w:rPr>
          <w:rFonts w:ascii="Calibri" w:hAnsi="Calibri" w:cs="Calibri"/>
          <w:sz w:val="24"/>
        </w:rPr>
        <w:t>e</w:t>
      </w:r>
      <w:r w:rsidRPr="00B17B7B">
        <w:rPr>
          <w:rFonts w:ascii="Calibri" w:hAnsi="Calibri" w:cs="Calibri"/>
          <w:spacing w:val="-5"/>
          <w:sz w:val="24"/>
        </w:rPr>
        <w:t xml:space="preserve"> </w:t>
      </w:r>
      <w:r w:rsidRPr="00B17B7B">
        <w:rPr>
          <w:rFonts w:ascii="Calibri" w:hAnsi="Calibri" w:cs="Calibri"/>
          <w:sz w:val="24"/>
        </w:rPr>
        <w:t>autorizar a abertura de créditos adicionais, bem como as operações de crédito e baixa de bens</w:t>
      </w:r>
      <w:r w:rsidR="00555F12">
        <w:rPr>
          <w:rFonts w:ascii="Calibri" w:hAnsi="Calibri" w:cs="Calibri"/>
          <w:sz w:val="24"/>
        </w:rPr>
        <w:t xml:space="preserve"> </w:t>
      </w:r>
      <w:r w:rsidRPr="00B17B7B">
        <w:rPr>
          <w:rFonts w:ascii="Calibri" w:hAnsi="Calibri" w:cs="Calibri"/>
          <w:spacing w:val="-36"/>
          <w:sz w:val="24"/>
        </w:rPr>
        <w:t xml:space="preserve"> </w:t>
      </w:r>
      <w:r w:rsidRPr="00B17B7B">
        <w:rPr>
          <w:rFonts w:ascii="Calibri" w:hAnsi="Calibri" w:cs="Calibri"/>
          <w:sz w:val="24"/>
        </w:rPr>
        <w:t>móveis;</w:t>
      </w:r>
    </w:p>
    <w:p w14:paraId="09C5287E" w14:textId="77777777" w:rsidR="008973A5" w:rsidRPr="00B17B7B" w:rsidRDefault="00397D6F" w:rsidP="00C47CCD">
      <w:pPr>
        <w:pStyle w:val="PargrafodaLista"/>
        <w:numPr>
          <w:ilvl w:val="0"/>
          <w:numId w:val="30"/>
        </w:numPr>
        <w:tabs>
          <w:tab w:val="left" w:pos="524"/>
        </w:tabs>
        <w:spacing w:before="122" w:line="235" w:lineRule="auto"/>
        <w:ind w:right="234" w:firstLine="0"/>
        <w:jc w:val="both"/>
        <w:rPr>
          <w:rFonts w:ascii="Calibri" w:hAnsi="Calibri" w:cs="Calibri"/>
          <w:sz w:val="24"/>
        </w:rPr>
      </w:pPr>
      <w:r w:rsidRPr="00B17B7B">
        <w:rPr>
          <w:rFonts w:ascii="Calibri" w:hAnsi="Calibri" w:cs="Calibri"/>
          <w:sz w:val="24"/>
        </w:rPr>
        <w:t>– apreciar e autorizar a participação do CRCGO em atividades cientiﬁcas, culturais, de ensino, de pesquisa, de âmbito nacional ou internacional, que tenham atividades voltadas para a especialização e a atualização da</w:t>
      </w:r>
      <w:r w:rsidRPr="00B17B7B">
        <w:rPr>
          <w:rFonts w:ascii="Calibri" w:hAnsi="Calibri" w:cs="Calibri"/>
          <w:spacing w:val="-3"/>
          <w:sz w:val="24"/>
        </w:rPr>
        <w:t xml:space="preserve"> </w:t>
      </w:r>
      <w:r w:rsidRPr="00B17B7B">
        <w:rPr>
          <w:rFonts w:ascii="Calibri" w:hAnsi="Calibri" w:cs="Calibri"/>
          <w:sz w:val="24"/>
        </w:rPr>
        <w:t>Contabilidade;</w:t>
      </w:r>
    </w:p>
    <w:p w14:paraId="09C5287F" w14:textId="77777777" w:rsidR="008973A5" w:rsidRPr="00B17B7B" w:rsidRDefault="00397D6F" w:rsidP="00C47CCD">
      <w:pPr>
        <w:pStyle w:val="Corpodetexto"/>
        <w:spacing w:before="123" w:line="235" w:lineRule="auto"/>
        <w:ind w:right="234"/>
        <w:jc w:val="both"/>
        <w:rPr>
          <w:rFonts w:ascii="Calibri" w:hAnsi="Calibri" w:cs="Calibri"/>
        </w:rPr>
      </w:pPr>
      <w:r w:rsidRPr="00B17B7B">
        <w:rPr>
          <w:rFonts w:ascii="Calibri" w:hAnsi="Calibri" w:cs="Calibri"/>
        </w:rPr>
        <w:t>V– apreciar e aprovar a realização de convênios, acordos e contratos propostos pelo Presidente do CRCGO no sentido de alcançar objetivos relacionados ao aprimoramento cultural e cientiﬁco da classe contábil;</w:t>
      </w:r>
    </w:p>
    <w:p w14:paraId="09C52880" w14:textId="77777777" w:rsidR="008973A5" w:rsidRPr="00B17B7B" w:rsidRDefault="00397D6F" w:rsidP="00C47CCD">
      <w:pPr>
        <w:pStyle w:val="PargrafodaLista"/>
        <w:numPr>
          <w:ilvl w:val="0"/>
          <w:numId w:val="29"/>
        </w:numPr>
        <w:tabs>
          <w:tab w:val="left" w:pos="481"/>
        </w:tabs>
        <w:spacing w:before="118"/>
        <w:jc w:val="both"/>
        <w:rPr>
          <w:rFonts w:ascii="Calibri" w:hAnsi="Calibri" w:cs="Calibri"/>
          <w:sz w:val="24"/>
        </w:rPr>
      </w:pPr>
      <w:r w:rsidRPr="00B17B7B">
        <w:rPr>
          <w:rFonts w:ascii="Calibri" w:hAnsi="Calibri" w:cs="Calibri"/>
          <w:sz w:val="24"/>
        </w:rPr>
        <w:t>– examinar e votar proposições sobre matérias de sua competência legal e</w:t>
      </w:r>
      <w:r w:rsidRPr="00B17B7B">
        <w:rPr>
          <w:rFonts w:ascii="Calibri" w:hAnsi="Calibri" w:cs="Calibri"/>
          <w:spacing w:val="-26"/>
          <w:sz w:val="24"/>
        </w:rPr>
        <w:t xml:space="preserve"> </w:t>
      </w:r>
      <w:r w:rsidRPr="00B17B7B">
        <w:rPr>
          <w:rFonts w:ascii="Calibri" w:hAnsi="Calibri" w:cs="Calibri"/>
          <w:sz w:val="24"/>
        </w:rPr>
        <w:t>regimental;</w:t>
      </w:r>
    </w:p>
    <w:p w14:paraId="09C52881" w14:textId="77777777" w:rsidR="008973A5" w:rsidRPr="00B17B7B" w:rsidRDefault="00397D6F" w:rsidP="00C47CCD">
      <w:pPr>
        <w:pStyle w:val="PargrafodaLista"/>
        <w:numPr>
          <w:ilvl w:val="0"/>
          <w:numId w:val="29"/>
        </w:numPr>
        <w:tabs>
          <w:tab w:val="left" w:pos="557"/>
        </w:tabs>
        <w:spacing w:before="120" w:line="235" w:lineRule="auto"/>
        <w:ind w:left="230" w:right="256" w:firstLine="0"/>
        <w:jc w:val="both"/>
        <w:rPr>
          <w:rFonts w:ascii="Calibri" w:hAnsi="Calibri" w:cs="Calibri"/>
          <w:sz w:val="24"/>
        </w:rPr>
      </w:pPr>
      <w:r w:rsidRPr="00B17B7B">
        <w:rPr>
          <w:rFonts w:ascii="Calibri" w:hAnsi="Calibri" w:cs="Calibri"/>
          <w:sz w:val="24"/>
        </w:rPr>
        <w:t xml:space="preserve">– </w:t>
      </w:r>
      <w:r w:rsidRPr="00B17B7B">
        <w:rPr>
          <w:rFonts w:ascii="Calibri" w:hAnsi="Calibri" w:cs="Calibri"/>
          <w:spacing w:val="-4"/>
          <w:sz w:val="24"/>
        </w:rPr>
        <w:t xml:space="preserve">autorizar, </w:t>
      </w:r>
      <w:r w:rsidRPr="00B17B7B">
        <w:rPr>
          <w:rFonts w:ascii="Calibri" w:hAnsi="Calibri" w:cs="Calibri"/>
          <w:sz w:val="24"/>
        </w:rPr>
        <w:t>por proposta do Presidente, a publicação de matéria de interesse do CRCGO, inclusive o relatório anual de seus</w:t>
      </w:r>
      <w:r w:rsidRPr="00B17B7B">
        <w:rPr>
          <w:rFonts w:ascii="Calibri" w:hAnsi="Calibri" w:cs="Calibri"/>
          <w:spacing w:val="-5"/>
          <w:sz w:val="24"/>
        </w:rPr>
        <w:t xml:space="preserve"> </w:t>
      </w:r>
      <w:r w:rsidRPr="00B17B7B">
        <w:rPr>
          <w:rFonts w:ascii="Calibri" w:hAnsi="Calibri" w:cs="Calibri"/>
          <w:sz w:val="24"/>
        </w:rPr>
        <w:t>trabalhos;</w:t>
      </w:r>
    </w:p>
    <w:p w14:paraId="09C52882" w14:textId="77777777" w:rsidR="008973A5" w:rsidRPr="00B17B7B" w:rsidRDefault="00397D6F" w:rsidP="00C47CCD">
      <w:pPr>
        <w:pStyle w:val="PargrafodaLista"/>
        <w:numPr>
          <w:ilvl w:val="0"/>
          <w:numId w:val="29"/>
        </w:numPr>
        <w:tabs>
          <w:tab w:val="left" w:pos="668"/>
        </w:tabs>
        <w:spacing w:before="122" w:line="235" w:lineRule="auto"/>
        <w:ind w:left="230" w:right="240" w:firstLine="0"/>
        <w:jc w:val="both"/>
        <w:rPr>
          <w:rFonts w:ascii="Calibri" w:hAnsi="Calibri" w:cs="Calibri"/>
          <w:sz w:val="24"/>
        </w:rPr>
      </w:pPr>
      <w:r w:rsidRPr="00B17B7B">
        <w:rPr>
          <w:rFonts w:ascii="Calibri" w:hAnsi="Calibri" w:cs="Calibri"/>
          <w:sz w:val="24"/>
        </w:rPr>
        <w:t>– conceder licença ao Presidente, aos Vice-presidentes e aos demais membros, e aplicar-lhes penalidade;</w:t>
      </w:r>
    </w:p>
    <w:p w14:paraId="09C52883" w14:textId="77777777" w:rsidR="008973A5" w:rsidRPr="00B17B7B" w:rsidRDefault="00397D6F" w:rsidP="00C47CCD">
      <w:pPr>
        <w:pStyle w:val="PargrafodaLista"/>
        <w:numPr>
          <w:ilvl w:val="0"/>
          <w:numId w:val="29"/>
        </w:numPr>
        <w:tabs>
          <w:tab w:val="left" w:pos="470"/>
        </w:tabs>
        <w:spacing w:before="117"/>
        <w:ind w:left="469" w:hanging="240"/>
        <w:jc w:val="both"/>
        <w:rPr>
          <w:rFonts w:ascii="Calibri" w:hAnsi="Calibri" w:cs="Calibri"/>
          <w:sz w:val="24"/>
        </w:rPr>
      </w:pPr>
      <w:r w:rsidRPr="00B17B7B">
        <w:rPr>
          <w:rFonts w:ascii="Calibri" w:hAnsi="Calibri" w:cs="Calibri"/>
          <w:sz w:val="24"/>
        </w:rPr>
        <w:t>– cancelar reunião ordinária por proposta do</w:t>
      </w:r>
      <w:r w:rsidRPr="00B17B7B">
        <w:rPr>
          <w:rFonts w:ascii="Calibri" w:hAnsi="Calibri" w:cs="Calibri"/>
          <w:spacing w:val="-10"/>
          <w:sz w:val="24"/>
        </w:rPr>
        <w:t xml:space="preserve"> </w:t>
      </w:r>
      <w:r w:rsidRPr="00B17B7B">
        <w:rPr>
          <w:rFonts w:ascii="Calibri" w:hAnsi="Calibri" w:cs="Calibri"/>
          <w:sz w:val="24"/>
        </w:rPr>
        <w:t>Presidente;</w:t>
      </w:r>
    </w:p>
    <w:p w14:paraId="09C52884" w14:textId="77777777" w:rsidR="008973A5" w:rsidRPr="00B17B7B" w:rsidRDefault="00397D6F" w:rsidP="00C47CCD">
      <w:pPr>
        <w:pStyle w:val="PargrafodaLista"/>
        <w:numPr>
          <w:ilvl w:val="0"/>
          <w:numId w:val="29"/>
        </w:numPr>
        <w:tabs>
          <w:tab w:val="left" w:pos="409"/>
        </w:tabs>
        <w:ind w:left="408" w:hanging="179"/>
        <w:jc w:val="both"/>
        <w:rPr>
          <w:rFonts w:ascii="Calibri" w:hAnsi="Calibri" w:cs="Calibri"/>
          <w:sz w:val="24"/>
        </w:rPr>
      </w:pPr>
      <w:r w:rsidRPr="00B17B7B">
        <w:rPr>
          <w:rFonts w:ascii="Calibri" w:hAnsi="Calibri" w:cs="Calibri"/>
          <w:sz w:val="24"/>
        </w:rPr>
        <w:t>– apreciar e aprovar o relatório das atividades desenvolvidas pelo</w:t>
      </w:r>
      <w:r w:rsidRPr="00B17B7B">
        <w:rPr>
          <w:rFonts w:ascii="Calibri" w:hAnsi="Calibri" w:cs="Calibri"/>
          <w:spacing w:val="-17"/>
          <w:sz w:val="24"/>
        </w:rPr>
        <w:t xml:space="preserve"> </w:t>
      </w:r>
      <w:r w:rsidRPr="00B17B7B">
        <w:rPr>
          <w:rFonts w:ascii="Calibri" w:hAnsi="Calibri" w:cs="Calibri"/>
          <w:sz w:val="24"/>
        </w:rPr>
        <w:t>CRCGO;</w:t>
      </w:r>
    </w:p>
    <w:p w14:paraId="09C52885" w14:textId="77777777" w:rsidR="008973A5" w:rsidRPr="00B17B7B" w:rsidRDefault="00397D6F" w:rsidP="00C47CCD">
      <w:pPr>
        <w:pStyle w:val="PargrafodaLista"/>
        <w:numPr>
          <w:ilvl w:val="0"/>
          <w:numId w:val="29"/>
        </w:numPr>
        <w:tabs>
          <w:tab w:val="left" w:pos="483"/>
        </w:tabs>
        <w:spacing w:before="120" w:line="235" w:lineRule="auto"/>
        <w:ind w:left="230" w:right="228" w:firstLine="0"/>
        <w:jc w:val="both"/>
        <w:rPr>
          <w:rFonts w:ascii="Calibri" w:hAnsi="Calibri" w:cs="Calibri"/>
          <w:sz w:val="24"/>
        </w:rPr>
      </w:pPr>
      <w:r w:rsidRPr="00B17B7B">
        <w:rPr>
          <w:rFonts w:ascii="Calibri" w:hAnsi="Calibri" w:cs="Calibri"/>
          <w:sz w:val="24"/>
        </w:rPr>
        <w:t>– adotar e promover as providências necessárias à manutenção da unidade de orientação e ações do CRCGO;</w:t>
      </w:r>
    </w:p>
    <w:p w14:paraId="09C52886" w14:textId="77777777" w:rsidR="00E35AC2" w:rsidRPr="00B17B7B" w:rsidRDefault="00397D6F" w:rsidP="00C47CCD">
      <w:pPr>
        <w:pStyle w:val="PargrafodaLista"/>
        <w:numPr>
          <w:ilvl w:val="0"/>
          <w:numId w:val="29"/>
        </w:numPr>
        <w:tabs>
          <w:tab w:val="left" w:pos="545"/>
        </w:tabs>
        <w:spacing w:before="34" w:line="235" w:lineRule="auto"/>
        <w:ind w:left="230" w:right="236" w:firstLine="0"/>
        <w:jc w:val="both"/>
        <w:rPr>
          <w:rFonts w:ascii="Calibri" w:hAnsi="Calibri" w:cs="Calibri"/>
          <w:sz w:val="24"/>
        </w:rPr>
      </w:pPr>
      <w:r w:rsidRPr="00B17B7B">
        <w:rPr>
          <w:rFonts w:ascii="Calibri" w:hAnsi="Calibri" w:cs="Calibri"/>
          <w:sz w:val="24"/>
        </w:rPr>
        <w:t xml:space="preserve">– adotar providências de interesse do </w:t>
      </w:r>
      <w:r w:rsidRPr="00B17B7B">
        <w:rPr>
          <w:rFonts w:ascii="Calibri" w:hAnsi="Calibri" w:cs="Calibri"/>
          <w:spacing w:val="-3"/>
          <w:sz w:val="24"/>
        </w:rPr>
        <w:t xml:space="preserve">exercício </w:t>
      </w:r>
      <w:r w:rsidRPr="00B17B7B">
        <w:rPr>
          <w:rFonts w:ascii="Calibri" w:hAnsi="Calibri" w:cs="Calibri"/>
          <w:sz w:val="24"/>
        </w:rPr>
        <w:t>da proﬁssão, promovendo as medidas necessárias às suas regularidades e defesa, inclusive em questões judiciais ou</w:t>
      </w:r>
      <w:r w:rsidRPr="00B17B7B">
        <w:rPr>
          <w:rFonts w:ascii="Calibri" w:hAnsi="Calibri" w:cs="Calibri"/>
          <w:spacing w:val="-19"/>
          <w:sz w:val="24"/>
        </w:rPr>
        <w:t xml:space="preserve"> </w:t>
      </w:r>
      <w:r w:rsidRPr="00B17B7B">
        <w:rPr>
          <w:rFonts w:ascii="Calibri" w:hAnsi="Calibri" w:cs="Calibri"/>
          <w:sz w:val="24"/>
        </w:rPr>
        <w:t>administrativas;</w:t>
      </w:r>
    </w:p>
    <w:p w14:paraId="09C52887" w14:textId="77777777" w:rsidR="008973A5" w:rsidRPr="00B17B7B" w:rsidRDefault="00397D6F" w:rsidP="00C47CCD">
      <w:pPr>
        <w:pStyle w:val="PargrafodaLista"/>
        <w:numPr>
          <w:ilvl w:val="0"/>
          <w:numId w:val="29"/>
        </w:numPr>
        <w:tabs>
          <w:tab w:val="left" w:pos="545"/>
        </w:tabs>
        <w:spacing w:before="34" w:line="235" w:lineRule="auto"/>
        <w:ind w:left="230" w:right="236" w:firstLine="0"/>
        <w:jc w:val="both"/>
        <w:rPr>
          <w:rFonts w:ascii="Calibri" w:hAnsi="Calibri" w:cs="Calibri"/>
          <w:sz w:val="24"/>
        </w:rPr>
      </w:pPr>
      <w:r w:rsidRPr="00B17B7B">
        <w:rPr>
          <w:rFonts w:ascii="Calibri" w:hAnsi="Calibri" w:cs="Calibri"/>
          <w:sz w:val="24"/>
        </w:rPr>
        <w:t>– prestar cooperação, nos planos técnicos e cientiﬁcos, às entidades públicas e privadas no estudo e na solução de problemas sociais, políticos e</w:t>
      </w:r>
      <w:r w:rsidRPr="00B17B7B">
        <w:rPr>
          <w:rFonts w:ascii="Calibri" w:hAnsi="Calibri" w:cs="Calibri"/>
          <w:spacing w:val="-10"/>
          <w:sz w:val="24"/>
        </w:rPr>
        <w:t xml:space="preserve"> </w:t>
      </w:r>
      <w:r w:rsidRPr="00B17B7B">
        <w:rPr>
          <w:rFonts w:ascii="Calibri" w:hAnsi="Calibri" w:cs="Calibri"/>
          <w:sz w:val="24"/>
        </w:rPr>
        <w:t>econômicos;</w:t>
      </w:r>
    </w:p>
    <w:p w14:paraId="09C52888" w14:textId="77777777" w:rsidR="008973A5" w:rsidRPr="00B17B7B" w:rsidRDefault="00397D6F" w:rsidP="00C47CCD">
      <w:pPr>
        <w:pStyle w:val="PargrafodaLista"/>
        <w:numPr>
          <w:ilvl w:val="0"/>
          <w:numId w:val="29"/>
        </w:numPr>
        <w:tabs>
          <w:tab w:val="left" w:pos="658"/>
        </w:tabs>
        <w:spacing w:before="122" w:line="235" w:lineRule="auto"/>
        <w:ind w:left="230" w:right="234" w:firstLine="0"/>
        <w:jc w:val="both"/>
        <w:rPr>
          <w:rFonts w:ascii="Calibri" w:hAnsi="Calibri" w:cs="Calibri"/>
          <w:sz w:val="24"/>
        </w:rPr>
      </w:pPr>
      <w:r w:rsidRPr="00B17B7B">
        <w:rPr>
          <w:rFonts w:ascii="Calibri" w:hAnsi="Calibri" w:cs="Calibri"/>
          <w:sz w:val="24"/>
        </w:rPr>
        <w:t>– cooperar com as instituições de ensino superior e de grau médio, inclusive em trabalhos de formulação de currículos e conteúdo programático das disciplinas de Ciências Contábeis e de outros cursos de Contabilidade, além de promover a integração dos professores de</w:t>
      </w:r>
      <w:r w:rsidRPr="00B17B7B">
        <w:rPr>
          <w:rFonts w:ascii="Calibri" w:hAnsi="Calibri" w:cs="Calibri"/>
          <w:spacing w:val="-28"/>
          <w:sz w:val="24"/>
        </w:rPr>
        <w:t xml:space="preserve"> </w:t>
      </w:r>
      <w:r w:rsidRPr="00B17B7B">
        <w:rPr>
          <w:rFonts w:ascii="Calibri" w:hAnsi="Calibri" w:cs="Calibri"/>
          <w:sz w:val="24"/>
        </w:rPr>
        <w:t>Contabilidade;</w:t>
      </w:r>
    </w:p>
    <w:p w14:paraId="09C52889" w14:textId="77777777" w:rsidR="008973A5" w:rsidRPr="00B17B7B" w:rsidRDefault="00397D6F" w:rsidP="00C47CCD">
      <w:pPr>
        <w:pStyle w:val="PargrafodaLista"/>
        <w:numPr>
          <w:ilvl w:val="0"/>
          <w:numId w:val="29"/>
        </w:numPr>
        <w:tabs>
          <w:tab w:val="left" w:pos="545"/>
        </w:tabs>
        <w:spacing w:before="118"/>
        <w:ind w:left="544" w:hanging="315"/>
        <w:jc w:val="both"/>
        <w:rPr>
          <w:rFonts w:ascii="Calibri" w:hAnsi="Calibri" w:cs="Calibri"/>
          <w:sz w:val="24"/>
        </w:rPr>
      </w:pPr>
      <w:r w:rsidRPr="00B17B7B">
        <w:rPr>
          <w:rFonts w:ascii="Calibri" w:hAnsi="Calibri" w:cs="Calibri"/>
          <w:sz w:val="24"/>
        </w:rPr>
        <w:t>–</w:t>
      </w:r>
      <w:r w:rsidRPr="00B17B7B">
        <w:rPr>
          <w:rFonts w:ascii="Calibri" w:hAnsi="Calibri" w:cs="Calibri"/>
          <w:spacing w:val="-3"/>
          <w:sz w:val="24"/>
        </w:rPr>
        <w:t xml:space="preserve"> </w:t>
      </w:r>
      <w:r w:rsidRPr="00B17B7B">
        <w:rPr>
          <w:rFonts w:ascii="Calibri" w:hAnsi="Calibri" w:cs="Calibri"/>
          <w:sz w:val="24"/>
        </w:rPr>
        <w:t>adotar</w:t>
      </w:r>
      <w:r w:rsidRPr="00B17B7B">
        <w:rPr>
          <w:rFonts w:ascii="Calibri" w:hAnsi="Calibri" w:cs="Calibri"/>
          <w:spacing w:val="-3"/>
          <w:sz w:val="24"/>
        </w:rPr>
        <w:t xml:space="preserve"> </w:t>
      </w:r>
      <w:r w:rsidRPr="00B17B7B">
        <w:rPr>
          <w:rFonts w:ascii="Calibri" w:hAnsi="Calibri" w:cs="Calibri"/>
          <w:sz w:val="24"/>
        </w:rPr>
        <w:t>todas</w:t>
      </w:r>
      <w:r w:rsidRPr="00B17B7B">
        <w:rPr>
          <w:rFonts w:ascii="Calibri" w:hAnsi="Calibri" w:cs="Calibri"/>
          <w:spacing w:val="-3"/>
          <w:sz w:val="24"/>
        </w:rPr>
        <w:t xml:space="preserve"> </w:t>
      </w:r>
      <w:r w:rsidRPr="00B17B7B">
        <w:rPr>
          <w:rFonts w:ascii="Calibri" w:hAnsi="Calibri" w:cs="Calibri"/>
          <w:sz w:val="24"/>
        </w:rPr>
        <w:t>as</w:t>
      </w:r>
      <w:r w:rsidRPr="00B17B7B">
        <w:rPr>
          <w:rFonts w:ascii="Calibri" w:hAnsi="Calibri" w:cs="Calibri"/>
          <w:spacing w:val="-3"/>
          <w:sz w:val="24"/>
        </w:rPr>
        <w:t xml:space="preserve"> </w:t>
      </w:r>
      <w:r w:rsidRPr="00B17B7B">
        <w:rPr>
          <w:rFonts w:ascii="Calibri" w:hAnsi="Calibri" w:cs="Calibri"/>
          <w:sz w:val="24"/>
        </w:rPr>
        <w:t>providências</w:t>
      </w:r>
      <w:r w:rsidRPr="00B17B7B">
        <w:rPr>
          <w:rFonts w:ascii="Calibri" w:hAnsi="Calibri" w:cs="Calibri"/>
          <w:spacing w:val="-3"/>
          <w:sz w:val="24"/>
        </w:rPr>
        <w:t xml:space="preserve"> </w:t>
      </w:r>
      <w:r w:rsidRPr="00B17B7B">
        <w:rPr>
          <w:rFonts w:ascii="Calibri" w:hAnsi="Calibri" w:cs="Calibri"/>
          <w:sz w:val="24"/>
        </w:rPr>
        <w:t>e</w:t>
      </w:r>
      <w:r w:rsidRPr="00B17B7B">
        <w:rPr>
          <w:rFonts w:ascii="Calibri" w:hAnsi="Calibri" w:cs="Calibri"/>
          <w:spacing w:val="-3"/>
          <w:sz w:val="24"/>
        </w:rPr>
        <w:t xml:space="preserve"> </w:t>
      </w:r>
      <w:r w:rsidRPr="00B17B7B">
        <w:rPr>
          <w:rFonts w:ascii="Calibri" w:hAnsi="Calibri" w:cs="Calibri"/>
          <w:sz w:val="24"/>
        </w:rPr>
        <w:t>as</w:t>
      </w:r>
      <w:r w:rsidRPr="00B17B7B">
        <w:rPr>
          <w:rFonts w:ascii="Calibri" w:hAnsi="Calibri" w:cs="Calibri"/>
          <w:spacing w:val="-3"/>
          <w:sz w:val="24"/>
        </w:rPr>
        <w:t xml:space="preserve"> </w:t>
      </w:r>
      <w:r w:rsidRPr="00B17B7B">
        <w:rPr>
          <w:rFonts w:ascii="Calibri" w:hAnsi="Calibri" w:cs="Calibri"/>
          <w:sz w:val="24"/>
        </w:rPr>
        <w:t>medidas</w:t>
      </w:r>
      <w:r w:rsidRPr="00B17B7B">
        <w:rPr>
          <w:rFonts w:ascii="Calibri" w:hAnsi="Calibri" w:cs="Calibri"/>
          <w:spacing w:val="-3"/>
          <w:sz w:val="24"/>
        </w:rPr>
        <w:t xml:space="preserve"> </w:t>
      </w:r>
      <w:r w:rsidRPr="00B17B7B">
        <w:rPr>
          <w:rFonts w:ascii="Calibri" w:hAnsi="Calibri" w:cs="Calibri"/>
          <w:sz w:val="24"/>
        </w:rPr>
        <w:t>necessárias</w:t>
      </w:r>
      <w:r w:rsidRPr="00B17B7B">
        <w:rPr>
          <w:rFonts w:ascii="Calibri" w:hAnsi="Calibri" w:cs="Calibri"/>
          <w:spacing w:val="-2"/>
          <w:sz w:val="24"/>
        </w:rPr>
        <w:t xml:space="preserve"> </w:t>
      </w:r>
      <w:r w:rsidRPr="00B17B7B">
        <w:rPr>
          <w:rFonts w:ascii="Calibri" w:hAnsi="Calibri" w:cs="Calibri"/>
          <w:sz w:val="24"/>
        </w:rPr>
        <w:t>à</w:t>
      </w:r>
      <w:r w:rsidRPr="00B17B7B">
        <w:rPr>
          <w:rFonts w:ascii="Calibri" w:hAnsi="Calibri" w:cs="Calibri"/>
          <w:spacing w:val="-3"/>
          <w:sz w:val="24"/>
        </w:rPr>
        <w:t xml:space="preserve"> </w:t>
      </w:r>
      <w:r w:rsidRPr="00B17B7B">
        <w:rPr>
          <w:rFonts w:ascii="Calibri" w:hAnsi="Calibri" w:cs="Calibri"/>
          <w:sz w:val="24"/>
        </w:rPr>
        <w:t>realização</w:t>
      </w:r>
      <w:r w:rsidRPr="00B17B7B">
        <w:rPr>
          <w:rFonts w:ascii="Calibri" w:hAnsi="Calibri" w:cs="Calibri"/>
          <w:spacing w:val="-3"/>
          <w:sz w:val="24"/>
        </w:rPr>
        <w:t xml:space="preserve"> </w:t>
      </w:r>
      <w:r w:rsidRPr="00B17B7B">
        <w:rPr>
          <w:rFonts w:ascii="Calibri" w:hAnsi="Calibri" w:cs="Calibri"/>
          <w:sz w:val="24"/>
        </w:rPr>
        <w:t>das</w:t>
      </w:r>
      <w:r w:rsidRPr="00B17B7B">
        <w:rPr>
          <w:rFonts w:ascii="Calibri" w:hAnsi="Calibri" w:cs="Calibri"/>
          <w:spacing w:val="-3"/>
          <w:sz w:val="24"/>
        </w:rPr>
        <w:t xml:space="preserve"> </w:t>
      </w:r>
      <w:r w:rsidRPr="00B17B7B">
        <w:rPr>
          <w:rFonts w:ascii="Calibri" w:hAnsi="Calibri" w:cs="Calibri"/>
          <w:sz w:val="24"/>
        </w:rPr>
        <w:t>finalidades</w:t>
      </w:r>
      <w:r w:rsidRPr="00B17B7B">
        <w:rPr>
          <w:rFonts w:ascii="Calibri" w:hAnsi="Calibri" w:cs="Calibri"/>
          <w:spacing w:val="-3"/>
          <w:sz w:val="24"/>
        </w:rPr>
        <w:t xml:space="preserve"> </w:t>
      </w:r>
      <w:r w:rsidRPr="00B17B7B">
        <w:rPr>
          <w:rFonts w:ascii="Calibri" w:hAnsi="Calibri" w:cs="Calibri"/>
          <w:sz w:val="24"/>
        </w:rPr>
        <w:t>do</w:t>
      </w:r>
      <w:r w:rsidRPr="00B17B7B">
        <w:rPr>
          <w:rFonts w:ascii="Calibri" w:hAnsi="Calibri" w:cs="Calibri"/>
          <w:spacing w:val="-3"/>
          <w:sz w:val="24"/>
        </w:rPr>
        <w:t xml:space="preserve"> </w:t>
      </w:r>
      <w:r w:rsidRPr="00B17B7B">
        <w:rPr>
          <w:rFonts w:ascii="Calibri" w:hAnsi="Calibri" w:cs="Calibri"/>
          <w:sz w:val="24"/>
        </w:rPr>
        <w:t>CRCGO;</w:t>
      </w:r>
    </w:p>
    <w:p w14:paraId="09C5288A" w14:textId="77777777" w:rsidR="008973A5" w:rsidRPr="00B17B7B" w:rsidRDefault="00397D6F" w:rsidP="00C47CCD">
      <w:pPr>
        <w:pStyle w:val="PargrafodaLista"/>
        <w:numPr>
          <w:ilvl w:val="0"/>
          <w:numId w:val="29"/>
        </w:numPr>
        <w:tabs>
          <w:tab w:val="left" w:pos="631"/>
        </w:tabs>
        <w:spacing w:before="120" w:line="235" w:lineRule="auto"/>
        <w:ind w:left="230" w:right="279" w:firstLine="0"/>
        <w:jc w:val="both"/>
        <w:rPr>
          <w:rFonts w:ascii="Calibri" w:hAnsi="Calibri" w:cs="Calibri"/>
          <w:sz w:val="24"/>
        </w:rPr>
      </w:pPr>
      <w:r w:rsidRPr="00B17B7B">
        <w:rPr>
          <w:rFonts w:ascii="Calibri" w:hAnsi="Calibri" w:cs="Calibri"/>
          <w:sz w:val="24"/>
        </w:rPr>
        <w:t xml:space="preserve">– </w:t>
      </w:r>
      <w:r w:rsidRPr="00B17B7B">
        <w:rPr>
          <w:rFonts w:ascii="Calibri" w:hAnsi="Calibri" w:cs="Calibri"/>
          <w:spacing w:val="-3"/>
          <w:sz w:val="24"/>
        </w:rPr>
        <w:t xml:space="preserve">exercer </w:t>
      </w:r>
      <w:r w:rsidRPr="00B17B7B">
        <w:rPr>
          <w:rFonts w:ascii="Calibri" w:hAnsi="Calibri" w:cs="Calibri"/>
          <w:sz w:val="24"/>
        </w:rPr>
        <w:t xml:space="preserve">a função normativa </w:t>
      </w:r>
      <w:r w:rsidRPr="00B17B7B">
        <w:rPr>
          <w:rFonts w:ascii="Calibri" w:hAnsi="Calibri" w:cs="Calibri"/>
          <w:spacing w:val="-4"/>
          <w:sz w:val="24"/>
        </w:rPr>
        <w:t xml:space="preserve">superior, </w:t>
      </w:r>
      <w:r w:rsidRPr="00B17B7B">
        <w:rPr>
          <w:rFonts w:ascii="Calibri" w:hAnsi="Calibri" w:cs="Calibri"/>
          <w:sz w:val="24"/>
        </w:rPr>
        <w:t xml:space="preserve">baixando os atos necessários à interpretação e à </w:t>
      </w:r>
      <w:r w:rsidRPr="00B17B7B">
        <w:rPr>
          <w:rFonts w:ascii="Calibri" w:hAnsi="Calibri" w:cs="Calibri"/>
          <w:spacing w:val="-3"/>
          <w:sz w:val="24"/>
        </w:rPr>
        <w:t xml:space="preserve">execução </w:t>
      </w:r>
      <w:r w:rsidRPr="00B17B7B">
        <w:rPr>
          <w:rFonts w:ascii="Calibri" w:hAnsi="Calibri" w:cs="Calibri"/>
          <w:sz w:val="24"/>
        </w:rPr>
        <w:t>deste</w:t>
      </w:r>
      <w:r w:rsidRPr="00B17B7B">
        <w:rPr>
          <w:rFonts w:ascii="Calibri" w:hAnsi="Calibri" w:cs="Calibri"/>
          <w:spacing w:val="-2"/>
          <w:sz w:val="24"/>
        </w:rPr>
        <w:t xml:space="preserve"> </w:t>
      </w:r>
      <w:r w:rsidRPr="00B17B7B">
        <w:rPr>
          <w:rFonts w:ascii="Calibri" w:hAnsi="Calibri" w:cs="Calibri"/>
          <w:sz w:val="24"/>
        </w:rPr>
        <w:t>Regimento;</w:t>
      </w:r>
    </w:p>
    <w:p w14:paraId="09C5288B" w14:textId="77777777" w:rsidR="008973A5" w:rsidRPr="00B17B7B" w:rsidRDefault="00397D6F" w:rsidP="00C47CCD">
      <w:pPr>
        <w:pStyle w:val="PargrafodaLista"/>
        <w:numPr>
          <w:ilvl w:val="0"/>
          <w:numId w:val="29"/>
        </w:numPr>
        <w:tabs>
          <w:tab w:val="left" w:pos="759"/>
        </w:tabs>
        <w:spacing w:before="122" w:line="235" w:lineRule="auto"/>
        <w:ind w:left="230" w:right="237" w:firstLine="0"/>
        <w:jc w:val="both"/>
        <w:rPr>
          <w:rFonts w:ascii="Calibri" w:hAnsi="Calibri" w:cs="Calibri"/>
          <w:sz w:val="24"/>
        </w:rPr>
      </w:pPr>
      <w:r w:rsidRPr="00B17B7B">
        <w:rPr>
          <w:rFonts w:ascii="Calibri" w:hAnsi="Calibri" w:cs="Calibri"/>
          <w:sz w:val="24"/>
        </w:rPr>
        <w:t>– zelar pela dignidade, independência, prerrogativas e valorização da proﬁssão e de seus profissionais;</w:t>
      </w:r>
    </w:p>
    <w:p w14:paraId="09C5288C" w14:textId="77777777" w:rsidR="008973A5" w:rsidRPr="00B17B7B" w:rsidRDefault="00397D6F" w:rsidP="00C47CCD">
      <w:pPr>
        <w:pStyle w:val="PargrafodaLista"/>
        <w:numPr>
          <w:ilvl w:val="0"/>
          <w:numId w:val="29"/>
        </w:numPr>
        <w:tabs>
          <w:tab w:val="left" w:pos="730"/>
        </w:tabs>
        <w:spacing w:before="122" w:line="235" w:lineRule="auto"/>
        <w:ind w:left="230" w:right="256" w:firstLine="0"/>
        <w:jc w:val="both"/>
        <w:rPr>
          <w:rFonts w:ascii="Calibri" w:hAnsi="Calibri" w:cs="Calibri"/>
          <w:sz w:val="24"/>
        </w:rPr>
      </w:pPr>
      <w:r w:rsidRPr="00B17B7B">
        <w:rPr>
          <w:rFonts w:ascii="Calibri" w:hAnsi="Calibri" w:cs="Calibri"/>
          <w:sz w:val="24"/>
        </w:rPr>
        <w:t xml:space="preserve">– </w:t>
      </w:r>
      <w:r w:rsidRPr="00B17B7B">
        <w:rPr>
          <w:rFonts w:ascii="Calibri" w:hAnsi="Calibri" w:cs="Calibri"/>
          <w:spacing w:val="-3"/>
          <w:sz w:val="24"/>
        </w:rPr>
        <w:t xml:space="preserve">representar, </w:t>
      </w:r>
      <w:r w:rsidRPr="00B17B7B">
        <w:rPr>
          <w:rFonts w:ascii="Calibri" w:hAnsi="Calibri" w:cs="Calibri"/>
          <w:sz w:val="24"/>
        </w:rPr>
        <w:t>com exclusividade, os proﬁssionais da Contabilidade do Estado de Goiás nos órgãos e coordenar a representação nos eventos locais de</w:t>
      </w:r>
      <w:r w:rsidRPr="00B17B7B">
        <w:rPr>
          <w:rFonts w:ascii="Calibri" w:hAnsi="Calibri" w:cs="Calibri"/>
          <w:spacing w:val="-11"/>
          <w:sz w:val="24"/>
        </w:rPr>
        <w:t xml:space="preserve"> </w:t>
      </w:r>
      <w:r w:rsidRPr="00B17B7B">
        <w:rPr>
          <w:rFonts w:ascii="Calibri" w:hAnsi="Calibri" w:cs="Calibri"/>
          <w:sz w:val="24"/>
        </w:rPr>
        <w:t>Contabilidade;</w:t>
      </w:r>
    </w:p>
    <w:p w14:paraId="09C5288D" w14:textId="77777777" w:rsidR="008973A5" w:rsidRPr="00B17B7B" w:rsidRDefault="00397D6F" w:rsidP="00C47CCD">
      <w:pPr>
        <w:pStyle w:val="PargrafodaLista"/>
        <w:numPr>
          <w:ilvl w:val="0"/>
          <w:numId w:val="29"/>
        </w:numPr>
        <w:tabs>
          <w:tab w:val="left" w:pos="609"/>
        </w:tabs>
        <w:spacing w:before="122" w:line="235" w:lineRule="auto"/>
        <w:ind w:left="230" w:right="235" w:firstLine="0"/>
        <w:jc w:val="both"/>
        <w:rPr>
          <w:rFonts w:ascii="Calibri" w:hAnsi="Calibri" w:cs="Calibri"/>
          <w:sz w:val="24"/>
        </w:rPr>
      </w:pPr>
      <w:r w:rsidRPr="00B17B7B">
        <w:rPr>
          <w:rFonts w:ascii="Calibri" w:hAnsi="Calibri" w:cs="Calibri"/>
          <w:sz w:val="24"/>
        </w:rPr>
        <w:t>– autorizar a aquisição, a alienação ou a oneração de bens imóveis, desde que autorizado pelo CFC, conforme disposto no Regulamento Geral dos Conselhos de</w:t>
      </w:r>
      <w:r w:rsidRPr="00B17B7B">
        <w:rPr>
          <w:rFonts w:ascii="Calibri" w:hAnsi="Calibri" w:cs="Calibri"/>
          <w:spacing w:val="-14"/>
          <w:sz w:val="24"/>
        </w:rPr>
        <w:t xml:space="preserve"> </w:t>
      </w:r>
      <w:r w:rsidRPr="00B17B7B">
        <w:rPr>
          <w:rFonts w:ascii="Calibri" w:hAnsi="Calibri" w:cs="Calibri"/>
          <w:sz w:val="24"/>
        </w:rPr>
        <w:t>Contabilidade;</w:t>
      </w:r>
    </w:p>
    <w:p w14:paraId="09C5288E" w14:textId="77777777" w:rsidR="008973A5" w:rsidRPr="00B17B7B" w:rsidRDefault="00397D6F" w:rsidP="00C47CCD">
      <w:pPr>
        <w:pStyle w:val="PargrafodaLista"/>
        <w:numPr>
          <w:ilvl w:val="0"/>
          <w:numId w:val="29"/>
        </w:numPr>
        <w:tabs>
          <w:tab w:val="left" w:pos="678"/>
        </w:tabs>
        <w:spacing w:before="122" w:line="235" w:lineRule="auto"/>
        <w:ind w:left="230" w:right="236" w:firstLine="0"/>
        <w:jc w:val="both"/>
        <w:rPr>
          <w:rFonts w:ascii="Calibri" w:hAnsi="Calibri" w:cs="Calibri"/>
          <w:sz w:val="24"/>
        </w:rPr>
      </w:pPr>
      <w:r w:rsidRPr="00B17B7B">
        <w:rPr>
          <w:rFonts w:ascii="Calibri" w:hAnsi="Calibri" w:cs="Calibri"/>
          <w:sz w:val="24"/>
        </w:rPr>
        <w:t xml:space="preserve">– manter intercâmbio com entidades congêneres, relacionados à Contabilidade e suas especializações, ao seu ensino e pesquisa, bem como ao </w:t>
      </w:r>
      <w:r w:rsidRPr="00B17B7B">
        <w:rPr>
          <w:rFonts w:ascii="Calibri" w:hAnsi="Calibri" w:cs="Calibri"/>
          <w:spacing w:val="-3"/>
          <w:sz w:val="24"/>
        </w:rPr>
        <w:t xml:space="preserve">exercício </w:t>
      </w:r>
      <w:r w:rsidRPr="00B17B7B">
        <w:rPr>
          <w:rFonts w:ascii="Calibri" w:hAnsi="Calibri" w:cs="Calibri"/>
          <w:sz w:val="24"/>
        </w:rPr>
        <w:t>proﬁssional, dentro dos limites dos recursos orçamentários</w:t>
      </w:r>
      <w:r w:rsidRPr="00B17B7B">
        <w:rPr>
          <w:rFonts w:ascii="Calibri" w:hAnsi="Calibri" w:cs="Calibri"/>
          <w:spacing w:val="-3"/>
          <w:sz w:val="24"/>
        </w:rPr>
        <w:t xml:space="preserve"> </w:t>
      </w:r>
      <w:r w:rsidRPr="00B17B7B">
        <w:rPr>
          <w:rFonts w:ascii="Calibri" w:hAnsi="Calibri" w:cs="Calibri"/>
          <w:sz w:val="24"/>
        </w:rPr>
        <w:t>disponíveis;</w:t>
      </w:r>
    </w:p>
    <w:p w14:paraId="09C5288F" w14:textId="77777777" w:rsidR="008973A5" w:rsidRPr="00B17B7B" w:rsidRDefault="00397D6F" w:rsidP="00C47CCD">
      <w:pPr>
        <w:pStyle w:val="PargrafodaLista"/>
        <w:numPr>
          <w:ilvl w:val="0"/>
          <w:numId w:val="29"/>
        </w:numPr>
        <w:tabs>
          <w:tab w:val="left" w:pos="594"/>
        </w:tabs>
        <w:spacing w:before="118"/>
        <w:ind w:left="593" w:hanging="364"/>
        <w:jc w:val="both"/>
        <w:rPr>
          <w:rFonts w:ascii="Calibri" w:hAnsi="Calibri" w:cs="Calibri"/>
          <w:sz w:val="24"/>
        </w:rPr>
      </w:pPr>
      <w:r w:rsidRPr="00B17B7B">
        <w:rPr>
          <w:rFonts w:ascii="Calibri" w:hAnsi="Calibri" w:cs="Calibri"/>
          <w:sz w:val="24"/>
        </w:rPr>
        <w:t>– apreciar e julgar os recursos de decisões do</w:t>
      </w:r>
      <w:r w:rsidRPr="00B17B7B">
        <w:rPr>
          <w:rFonts w:ascii="Calibri" w:hAnsi="Calibri" w:cs="Calibri"/>
          <w:spacing w:val="-12"/>
          <w:sz w:val="24"/>
        </w:rPr>
        <w:t xml:space="preserve"> </w:t>
      </w:r>
      <w:r w:rsidRPr="00B17B7B">
        <w:rPr>
          <w:rFonts w:ascii="Calibri" w:hAnsi="Calibri" w:cs="Calibri"/>
          <w:sz w:val="24"/>
        </w:rPr>
        <w:t>CRCGO;</w:t>
      </w:r>
    </w:p>
    <w:p w14:paraId="09C52890" w14:textId="77777777" w:rsidR="008973A5" w:rsidRPr="00B17B7B" w:rsidRDefault="00397D6F" w:rsidP="00C47CCD">
      <w:pPr>
        <w:pStyle w:val="PargrafodaLista"/>
        <w:numPr>
          <w:ilvl w:val="0"/>
          <w:numId w:val="29"/>
        </w:numPr>
        <w:tabs>
          <w:tab w:val="left" w:pos="675"/>
        </w:tabs>
        <w:spacing w:before="120" w:line="235" w:lineRule="auto"/>
        <w:ind w:left="230" w:right="235" w:firstLine="0"/>
        <w:jc w:val="both"/>
        <w:rPr>
          <w:rFonts w:ascii="Calibri" w:hAnsi="Calibri" w:cs="Calibri"/>
          <w:sz w:val="24"/>
        </w:rPr>
      </w:pPr>
      <w:r w:rsidRPr="00B17B7B">
        <w:rPr>
          <w:rFonts w:ascii="Calibri" w:hAnsi="Calibri" w:cs="Calibri"/>
          <w:sz w:val="24"/>
        </w:rPr>
        <w:t xml:space="preserve">– </w:t>
      </w:r>
      <w:r w:rsidRPr="00B17B7B">
        <w:rPr>
          <w:rFonts w:ascii="Calibri" w:hAnsi="Calibri" w:cs="Calibri"/>
          <w:spacing w:val="-4"/>
          <w:sz w:val="24"/>
        </w:rPr>
        <w:t xml:space="preserve">revogar, </w:t>
      </w:r>
      <w:r w:rsidRPr="00B17B7B">
        <w:rPr>
          <w:rFonts w:ascii="Calibri" w:hAnsi="Calibri" w:cs="Calibri"/>
          <w:sz w:val="24"/>
        </w:rPr>
        <w:t xml:space="preserve">modiﬁcar ou </w:t>
      </w:r>
      <w:r w:rsidRPr="00B17B7B">
        <w:rPr>
          <w:rFonts w:ascii="Calibri" w:hAnsi="Calibri" w:cs="Calibri"/>
          <w:spacing w:val="-4"/>
          <w:sz w:val="24"/>
        </w:rPr>
        <w:t xml:space="preserve">embargar, </w:t>
      </w:r>
      <w:r w:rsidRPr="00B17B7B">
        <w:rPr>
          <w:rFonts w:ascii="Calibri" w:hAnsi="Calibri" w:cs="Calibri"/>
          <w:sz w:val="24"/>
        </w:rPr>
        <w:t>de oficio ou mediante representação, qualquer ato baixado por este CRCGO, ou por autoridade que o represente, contrário ao Regulamento dos Conselhos de Contabilidade, ao seu Regimento, ao Código de Ética Proﬁssional do Contador ou aos seus provimentos, ouvido previamente o</w:t>
      </w:r>
      <w:r w:rsidRPr="00B17B7B">
        <w:rPr>
          <w:rFonts w:ascii="Calibri" w:hAnsi="Calibri" w:cs="Calibri"/>
          <w:spacing w:val="-4"/>
          <w:sz w:val="24"/>
        </w:rPr>
        <w:t xml:space="preserve"> </w:t>
      </w:r>
      <w:r w:rsidRPr="00B17B7B">
        <w:rPr>
          <w:rFonts w:ascii="Calibri" w:hAnsi="Calibri" w:cs="Calibri"/>
          <w:sz w:val="24"/>
        </w:rPr>
        <w:t>responsável;</w:t>
      </w:r>
    </w:p>
    <w:p w14:paraId="09C52891" w14:textId="77777777" w:rsidR="008973A5" w:rsidRPr="00B17B7B" w:rsidRDefault="00397D6F" w:rsidP="00C47CCD">
      <w:pPr>
        <w:pStyle w:val="PargrafodaLista"/>
        <w:numPr>
          <w:ilvl w:val="0"/>
          <w:numId w:val="29"/>
        </w:numPr>
        <w:tabs>
          <w:tab w:val="left" w:pos="813"/>
        </w:tabs>
        <w:spacing w:before="124" w:line="235" w:lineRule="auto"/>
        <w:ind w:left="230" w:right="235" w:firstLine="0"/>
        <w:jc w:val="both"/>
        <w:rPr>
          <w:rFonts w:ascii="Calibri" w:hAnsi="Calibri" w:cs="Calibri"/>
          <w:sz w:val="24"/>
        </w:rPr>
      </w:pPr>
      <w:r w:rsidRPr="00B17B7B">
        <w:rPr>
          <w:rFonts w:ascii="Calibri" w:hAnsi="Calibri" w:cs="Calibri"/>
          <w:sz w:val="24"/>
        </w:rPr>
        <w:t xml:space="preserve">– funcionar como órgão consultivo dos poderes constituídos em assuntos relacionados à Contabilidade, ao </w:t>
      </w:r>
      <w:r w:rsidRPr="00B17B7B">
        <w:rPr>
          <w:rFonts w:ascii="Calibri" w:hAnsi="Calibri" w:cs="Calibri"/>
          <w:spacing w:val="-3"/>
          <w:sz w:val="24"/>
        </w:rPr>
        <w:t xml:space="preserve">exercício </w:t>
      </w:r>
      <w:r w:rsidRPr="00B17B7B">
        <w:rPr>
          <w:rFonts w:ascii="Calibri" w:hAnsi="Calibri" w:cs="Calibri"/>
          <w:sz w:val="24"/>
        </w:rPr>
        <w:t>de todas as atividades e às especializações a ela pertinentes, inclusive ensino e pesquisa em qualquer</w:t>
      </w:r>
      <w:r w:rsidRPr="00B17B7B">
        <w:rPr>
          <w:rFonts w:ascii="Calibri" w:hAnsi="Calibri" w:cs="Calibri"/>
          <w:spacing w:val="-5"/>
          <w:sz w:val="24"/>
        </w:rPr>
        <w:t xml:space="preserve"> </w:t>
      </w:r>
      <w:r w:rsidRPr="00B17B7B">
        <w:rPr>
          <w:rFonts w:ascii="Calibri" w:hAnsi="Calibri" w:cs="Calibri"/>
          <w:sz w:val="24"/>
        </w:rPr>
        <w:t>nível;</w:t>
      </w:r>
    </w:p>
    <w:p w14:paraId="09C52892" w14:textId="77777777" w:rsidR="008973A5" w:rsidRPr="00B17B7B" w:rsidRDefault="00397D6F" w:rsidP="00C47CCD">
      <w:pPr>
        <w:pStyle w:val="PargrafodaLista"/>
        <w:numPr>
          <w:ilvl w:val="0"/>
          <w:numId w:val="29"/>
        </w:numPr>
        <w:tabs>
          <w:tab w:val="left" w:pos="749"/>
        </w:tabs>
        <w:spacing w:before="123" w:line="235" w:lineRule="auto"/>
        <w:ind w:left="230" w:right="238" w:firstLine="0"/>
        <w:jc w:val="both"/>
        <w:rPr>
          <w:rFonts w:ascii="Calibri" w:hAnsi="Calibri" w:cs="Calibri"/>
          <w:sz w:val="24"/>
        </w:rPr>
      </w:pPr>
      <w:r w:rsidRPr="00B17B7B">
        <w:rPr>
          <w:rFonts w:ascii="Calibri" w:hAnsi="Calibri" w:cs="Calibri"/>
          <w:sz w:val="24"/>
        </w:rPr>
        <w:t>– estimular a exação na prática da Contabilidade, zelando pelo seu prestigio e pelo bom nome da classe e dos que a</w:t>
      </w:r>
      <w:r w:rsidRPr="00B17B7B">
        <w:rPr>
          <w:rFonts w:ascii="Calibri" w:hAnsi="Calibri" w:cs="Calibri"/>
          <w:spacing w:val="-6"/>
          <w:sz w:val="24"/>
        </w:rPr>
        <w:t xml:space="preserve"> </w:t>
      </w:r>
      <w:r w:rsidRPr="00B17B7B">
        <w:rPr>
          <w:rFonts w:ascii="Calibri" w:hAnsi="Calibri" w:cs="Calibri"/>
          <w:sz w:val="24"/>
        </w:rPr>
        <w:t>integram;</w:t>
      </w:r>
    </w:p>
    <w:p w14:paraId="09C52893" w14:textId="77777777" w:rsidR="008973A5" w:rsidRPr="00B17B7B" w:rsidRDefault="00397D6F" w:rsidP="00C47CCD">
      <w:pPr>
        <w:pStyle w:val="PargrafodaLista"/>
        <w:numPr>
          <w:ilvl w:val="0"/>
          <w:numId w:val="29"/>
        </w:numPr>
        <w:tabs>
          <w:tab w:val="left" w:pos="683"/>
        </w:tabs>
        <w:spacing w:before="122" w:line="235" w:lineRule="auto"/>
        <w:ind w:left="230" w:right="238" w:firstLine="0"/>
        <w:jc w:val="both"/>
        <w:rPr>
          <w:rFonts w:ascii="Calibri" w:hAnsi="Calibri" w:cs="Calibri"/>
          <w:sz w:val="24"/>
        </w:rPr>
      </w:pPr>
      <w:r w:rsidRPr="00B17B7B">
        <w:rPr>
          <w:rFonts w:ascii="Calibri" w:hAnsi="Calibri" w:cs="Calibri"/>
          <w:sz w:val="24"/>
        </w:rPr>
        <w:t>– colaborar com os órgãos públicos e as instituições privadas no estudo e na solução de problemas relacionados ao exercício profissional e à profissão, inclusive na área da</w:t>
      </w:r>
      <w:r w:rsidRPr="00B17B7B">
        <w:rPr>
          <w:rFonts w:ascii="Calibri" w:hAnsi="Calibri" w:cs="Calibri"/>
          <w:spacing w:val="-22"/>
          <w:sz w:val="24"/>
        </w:rPr>
        <w:t xml:space="preserve"> </w:t>
      </w:r>
      <w:r w:rsidRPr="00B17B7B">
        <w:rPr>
          <w:rFonts w:ascii="Calibri" w:hAnsi="Calibri" w:cs="Calibri"/>
          <w:sz w:val="24"/>
        </w:rPr>
        <w:t>educação;</w:t>
      </w:r>
    </w:p>
    <w:p w14:paraId="0846E98E" w14:textId="77777777" w:rsidR="001E088E" w:rsidRPr="00B17B7B" w:rsidRDefault="00397D6F" w:rsidP="00C47CCD">
      <w:pPr>
        <w:pStyle w:val="PargrafodaLista"/>
        <w:numPr>
          <w:ilvl w:val="0"/>
          <w:numId w:val="29"/>
        </w:numPr>
        <w:tabs>
          <w:tab w:val="left" w:pos="730"/>
        </w:tabs>
        <w:spacing w:before="117" w:line="333" w:lineRule="auto"/>
        <w:ind w:left="230" w:right="929" w:firstLine="0"/>
        <w:jc w:val="both"/>
        <w:rPr>
          <w:rFonts w:ascii="Calibri" w:hAnsi="Calibri" w:cs="Calibri"/>
          <w:sz w:val="24"/>
        </w:rPr>
      </w:pPr>
      <w:r w:rsidRPr="00B17B7B">
        <w:rPr>
          <w:rFonts w:ascii="Calibri" w:hAnsi="Calibri" w:cs="Calibri"/>
          <w:sz w:val="24"/>
        </w:rPr>
        <w:t>–</w:t>
      </w:r>
      <w:r w:rsidRPr="00B17B7B">
        <w:rPr>
          <w:rFonts w:ascii="Calibri" w:hAnsi="Calibri" w:cs="Calibri"/>
          <w:spacing w:val="-7"/>
          <w:sz w:val="24"/>
        </w:rPr>
        <w:t xml:space="preserve"> </w:t>
      </w:r>
      <w:r w:rsidRPr="00B17B7B">
        <w:rPr>
          <w:rFonts w:ascii="Calibri" w:hAnsi="Calibri" w:cs="Calibri"/>
          <w:sz w:val="24"/>
        </w:rPr>
        <w:t>incentivar</w:t>
      </w:r>
      <w:r w:rsidRPr="00B17B7B">
        <w:rPr>
          <w:rFonts w:ascii="Calibri" w:hAnsi="Calibri" w:cs="Calibri"/>
          <w:spacing w:val="-6"/>
          <w:sz w:val="24"/>
        </w:rPr>
        <w:t xml:space="preserve"> </w:t>
      </w:r>
      <w:r w:rsidRPr="00B17B7B">
        <w:rPr>
          <w:rFonts w:ascii="Calibri" w:hAnsi="Calibri" w:cs="Calibri"/>
          <w:sz w:val="24"/>
        </w:rPr>
        <w:t>o</w:t>
      </w:r>
      <w:r w:rsidRPr="00B17B7B">
        <w:rPr>
          <w:rFonts w:ascii="Calibri" w:hAnsi="Calibri" w:cs="Calibri"/>
          <w:spacing w:val="-6"/>
          <w:sz w:val="24"/>
        </w:rPr>
        <w:t xml:space="preserve"> </w:t>
      </w:r>
      <w:r w:rsidRPr="00B17B7B">
        <w:rPr>
          <w:rFonts w:ascii="Calibri" w:hAnsi="Calibri" w:cs="Calibri"/>
          <w:sz w:val="24"/>
        </w:rPr>
        <w:t>aprimoramento</w:t>
      </w:r>
      <w:r w:rsidRPr="00B17B7B">
        <w:rPr>
          <w:rFonts w:ascii="Calibri" w:hAnsi="Calibri" w:cs="Calibri"/>
          <w:spacing w:val="-7"/>
          <w:sz w:val="24"/>
        </w:rPr>
        <w:t xml:space="preserve"> </w:t>
      </w:r>
      <w:r w:rsidRPr="00B17B7B">
        <w:rPr>
          <w:rFonts w:ascii="Calibri" w:hAnsi="Calibri" w:cs="Calibri"/>
          <w:sz w:val="24"/>
        </w:rPr>
        <w:t>científico,</w:t>
      </w:r>
      <w:r w:rsidRPr="00B17B7B">
        <w:rPr>
          <w:rFonts w:ascii="Calibri" w:hAnsi="Calibri" w:cs="Calibri"/>
          <w:spacing w:val="-6"/>
          <w:sz w:val="24"/>
        </w:rPr>
        <w:t xml:space="preserve"> </w:t>
      </w:r>
      <w:r w:rsidRPr="00B17B7B">
        <w:rPr>
          <w:rFonts w:ascii="Calibri" w:hAnsi="Calibri" w:cs="Calibri"/>
          <w:sz w:val="24"/>
        </w:rPr>
        <w:t>técnico</w:t>
      </w:r>
      <w:r w:rsidRPr="00B17B7B">
        <w:rPr>
          <w:rFonts w:ascii="Calibri" w:hAnsi="Calibri" w:cs="Calibri"/>
          <w:spacing w:val="-6"/>
          <w:sz w:val="24"/>
        </w:rPr>
        <w:t xml:space="preserve"> </w:t>
      </w:r>
      <w:r w:rsidRPr="00B17B7B">
        <w:rPr>
          <w:rFonts w:ascii="Calibri" w:hAnsi="Calibri" w:cs="Calibri"/>
          <w:sz w:val="24"/>
        </w:rPr>
        <w:t>e</w:t>
      </w:r>
      <w:r w:rsidRPr="00B17B7B">
        <w:rPr>
          <w:rFonts w:ascii="Calibri" w:hAnsi="Calibri" w:cs="Calibri"/>
          <w:spacing w:val="-7"/>
          <w:sz w:val="24"/>
        </w:rPr>
        <w:t xml:space="preserve"> </w:t>
      </w:r>
      <w:r w:rsidRPr="00B17B7B">
        <w:rPr>
          <w:rFonts w:ascii="Calibri" w:hAnsi="Calibri" w:cs="Calibri"/>
          <w:sz w:val="24"/>
        </w:rPr>
        <w:t>cultural</w:t>
      </w:r>
      <w:r w:rsidRPr="00B17B7B">
        <w:rPr>
          <w:rFonts w:ascii="Calibri" w:hAnsi="Calibri" w:cs="Calibri"/>
          <w:spacing w:val="-6"/>
          <w:sz w:val="24"/>
        </w:rPr>
        <w:t xml:space="preserve"> </w:t>
      </w:r>
      <w:r w:rsidRPr="00B17B7B">
        <w:rPr>
          <w:rFonts w:ascii="Calibri" w:hAnsi="Calibri" w:cs="Calibri"/>
          <w:sz w:val="24"/>
        </w:rPr>
        <w:t>dos</w:t>
      </w:r>
      <w:r w:rsidRPr="00B17B7B">
        <w:rPr>
          <w:rFonts w:ascii="Calibri" w:hAnsi="Calibri" w:cs="Calibri"/>
          <w:spacing w:val="-6"/>
          <w:sz w:val="24"/>
        </w:rPr>
        <w:t xml:space="preserve"> </w:t>
      </w:r>
      <w:r w:rsidRPr="00B17B7B">
        <w:rPr>
          <w:rFonts w:ascii="Calibri" w:hAnsi="Calibri" w:cs="Calibri"/>
          <w:sz w:val="24"/>
        </w:rPr>
        <w:t>profissionais</w:t>
      </w:r>
      <w:r w:rsidRPr="00B17B7B">
        <w:rPr>
          <w:rFonts w:ascii="Calibri" w:hAnsi="Calibri" w:cs="Calibri"/>
          <w:spacing w:val="-7"/>
          <w:sz w:val="24"/>
        </w:rPr>
        <w:t xml:space="preserve"> </w:t>
      </w:r>
      <w:r w:rsidRPr="00B17B7B">
        <w:rPr>
          <w:rFonts w:ascii="Calibri" w:hAnsi="Calibri" w:cs="Calibri"/>
          <w:sz w:val="24"/>
        </w:rPr>
        <w:t>da</w:t>
      </w:r>
      <w:r w:rsidRPr="00B17B7B">
        <w:rPr>
          <w:rFonts w:ascii="Calibri" w:hAnsi="Calibri" w:cs="Calibri"/>
          <w:spacing w:val="-6"/>
          <w:sz w:val="24"/>
        </w:rPr>
        <w:t xml:space="preserve"> </w:t>
      </w:r>
      <w:r w:rsidRPr="00B17B7B">
        <w:rPr>
          <w:rFonts w:ascii="Calibri" w:hAnsi="Calibri" w:cs="Calibri"/>
          <w:sz w:val="24"/>
        </w:rPr>
        <w:t xml:space="preserve">contabilidade; </w:t>
      </w:r>
    </w:p>
    <w:p w14:paraId="09C52894" w14:textId="4FF51582" w:rsidR="008973A5" w:rsidRPr="00B17B7B" w:rsidRDefault="00397D6F" w:rsidP="001E088E">
      <w:pPr>
        <w:pStyle w:val="PargrafodaLista"/>
        <w:tabs>
          <w:tab w:val="left" w:pos="730"/>
        </w:tabs>
        <w:spacing w:before="117" w:line="333" w:lineRule="auto"/>
        <w:ind w:right="929"/>
        <w:jc w:val="both"/>
        <w:rPr>
          <w:rFonts w:ascii="Calibri" w:hAnsi="Calibri" w:cs="Calibri"/>
          <w:sz w:val="24"/>
        </w:rPr>
      </w:pPr>
      <w:r w:rsidRPr="00B17B7B">
        <w:rPr>
          <w:rFonts w:ascii="Calibri" w:hAnsi="Calibri" w:cs="Calibri"/>
          <w:sz w:val="24"/>
        </w:rPr>
        <w:t>XXVII – delegar competência ao</w:t>
      </w:r>
      <w:r w:rsidRPr="00B17B7B">
        <w:rPr>
          <w:rFonts w:ascii="Calibri" w:hAnsi="Calibri" w:cs="Calibri"/>
          <w:spacing w:val="-7"/>
          <w:sz w:val="24"/>
        </w:rPr>
        <w:t xml:space="preserve"> </w:t>
      </w:r>
      <w:r w:rsidRPr="00B17B7B">
        <w:rPr>
          <w:rFonts w:ascii="Calibri" w:hAnsi="Calibri" w:cs="Calibri"/>
          <w:sz w:val="24"/>
        </w:rPr>
        <w:t>Presidente;</w:t>
      </w:r>
    </w:p>
    <w:p w14:paraId="09C52895" w14:textId="77777777" w:rsidR="008973A5" w:rsidRPr="00B17B7B" w:rsidRDefault="00397D6F" w:rsidP="00C47CCD">
      <w:pPr>
        <w:pStyle w:val="Corpodetexto"/>
        <w:spacing w:before="6" w:line="235" w:lineRule="auto"/>
        <w:ind w:right="230"/>
        <w:jc w:val="both"/>
        <w:rPr>
          <w:rFonts w:ascii="Calibri" w:hAnsi="Calibri" w:cs="Calibri"/>
        </w:rPr>
      </w:pPr>
      <w:r w:rsidRPr="00B17B7B">
        <w:rPr>
          <w:rFonts w:ascii="Calibri" w:hAnsi="Calibri" w:cs="Calibri"/>
        </w:rPr>
        <w:t>XXVIII – aprovar a instauração de processo para apurar irregularidade praticada por Presidente ou Conselheiro do CRCGO, assegurando-se o contraditório e o amplo direito de defesa, conforme normas  do</w:t>
      </w:r>
      <w:r w:rsidRPr="00B17B7B">
        <w:rPr>
          <w:rFonts w:ascii="Calibri" w:hAnsi="Calibri" w:cs="Calibri"/>
          <w:spacing w:val="-2"/>
        </w:rPr>
        <w:t xml:space="preserve"> </w:t>
      </w:r>
      <w:r w:rsidRPr="00B17B7B">
        <w:rPr>
          <w:rFonts w:ascii="Calibri" w:hAnsi="Calibri" w:cs="Calibri"/>
        </w:rPr>
        <w:t>CFC.</w:t>
      </w:r>
    </w:p>
    <w:p w14:paraId="09C52896" w14:textId="77777777" w:rsidR="008973A5" w:rsidRPr="00B17B7B" w:rsidRDefault="008973A5" w:rsidP="00C47CCD">
      <w:pPr>
        <w:pStyle w:val="Corpodetexto"/>
        <w:ind w:left="0"/>
        <w:jc w:val="both"/>
        <w:rPr>
          <w:rFonts w:ascii="Calibri" w:hAnsi="Calibri" w:cs="Calibri"/>
        </w:rPr>
      </w:pPr>
    </w:p>
    <w:p w14:paraId="09C52897" w14:textId="77777777" w:rsidR="008973A5" w:rsidRPr="00B17B7B" w:rsidRDefault="008973A5" w:rsidP="00C47CCD">
      <w:pPr>
        <w:pStyle w:val="Corpodetexto"/>
        <w:ind w:left="0"/>
        <w:jc w:val="both"/>
        <w:rPr>
          <w:rFonts w:ascii="Calibri" w:hAnsi="Calibri" w:cs="Calibri"/>
        </w:rPr>
      </w:pPr>
    </w:p>
    <w:p w14:paraId="09C52898" w14:textId="77777777" w:rsidR="008973A5" w:rsidRPr="00B17B7B" w:rsidRDefault="008973A5" w:rsidP="00C47CCD">
      <w:pPr>
        <w:pStyle w:val="Corpodetexto"/>
        <w:spacing w:before="8"/>
        <w:ind w:left="0"/>
        <w:jc w:val="both"/>
        <w:rPr>
          <w:rFonts w:ascii="Calibri" w:hAnsi="Calibri" w:cs="Calibri"/>
          <w:sz w:val="26"/>
        </w:rPr>
      </w:pPr>
    </w:p>
    <w:p w14:paraId="09C52899" w14:textId="77777777" w:rsidR="008973A5" w:rsidRPr="00B17B7B" w:rsidRDefault="00397D6F" w:rsidP="00E35AC2">
      <w:pPr>
        <w:pStyle w:val="Corpodetexto"/>
        <w:ind w:left="514" w:right="525"/>
        <w:jc w:val="center"/>
        <w:rPr>
          <w:rFonts w:ascii="Calibri" w:hAnsi="Calibri" w:cs="Calibri"/>
        </w:rPr>
      </w:pPr>
      <w:r w:rsidRPr="00B17B7B">
        <w:rPr>
          <w:rFonts w:ascii="Calibri" w:hAnsi="Calibri" w:cs="Calibri"/>
        </w:rPr>
        <w:t>Seção II</w:t>
      </w:r>
    </w:p>
    <w:p w14:paraId="09C5289A" w14:textId="77777777" w:rsidR="008973A5" w:rsidRPr="00B17B7B" w:rsidRDefault="00397D6F" w:rsidP="00E35AC2">
      <w:pPr>
        <w:pStyle w:val="Corpodetexto"/>
        <w:spacing w:before="115"/>
        <w:ind w:left="499" w:right="525"/>
        <w:jc w:val="center"/>
        <w:rPr>
          <w:rFonts w:ascii="Calibri" w:hAnsi="Calibri" w:cs="Calibri"/>
        </w:rPr>
      </w:pPr>
      <w:r w:rsidRPr="00B17B7B">
        <w:rPr>
          <w:rFonts w:ascii="Calibri" w:hAnsi="Calibri" w:cs="Calibri"/>
        </w:rPr>
        <w:t>DOS ÓRGÃOS DELIBERATIVOS ESPECÍFICOS</w:t>
      </w:r>
    </w:p>
    <w:p w14:paraId="09C5289B" w14:textId="77777777" w:rsidR="00C36CB1" w:rsidRPr="00B17B7B" w:rsidRDefault="00C36CB1" w:rsidP="00E35AC2">
      <w:pPr>
        <w:pStyle w:val="Corpodetexto"/>
        <w:spacing w:before="115"/>
        <w:ind w:left="499" w:right="525"/>
        <w:jc w:val="center"/>
        <w:rPr>
          <w:rFonts w:ascii="Calibri" w:hAnsi="Calibri" w:cs="Calibri"/>
        </w:rPr>
      </w:pPr>
    </w:p>
    <w:p w14:paraId="09C5289C" w14:textId="77777777" w:rsidR="008973A5" w:rsidRPr="00B17B7B" w:rsidRDefault="00397D6F" w:rsidP="00C47CCD">
      <w:pPr>
        <w:pStyle w:val="Corpodetexto"/>
        <w:spacing w:before="115"/>
        <w:jc w:val="both"/>
        <w:rPr>
          <w:rFonts w:ascii="Calibri" w:hAnsi="Calibri" w:cs="Calibri"/>
        </w:rPr>
      </w:pPr>
      <w:r w:rsidRPr="00B17B7B">
        <w:rPr>
          <w:rFonts w:ascii="Calibri" w:hAnsi="Calibri" w:cs="Calibri"/>
        </w:rPr>
        <w:t>Art. 2</w:t>
      </w:r>
      <w:r w:rsidR="00810497" w:rsidRPr="00B17B7B">
        <w:rPr>
          <w:rFonts w:ascii="Calibri" w:hAnsi="Calibri" w:cs="Calibri"/>
        </w:rPr>
        <w:t>2</w:t>
      </w:r>
      <w:r w:rsidRPr="00B17B7B">
        <w:rPr>
          <w:rFonts w:ascii="Calibri" w:hAnsi="Calibri" w:cs="Calibri"/>
        </w:rPr>
        <w:t>. São Órgãos Deliberativos Específicos:</w:t>
      </w:r>
    </w:p>
    <w:p w14:paraId="09C5289D" w14:textId="77777777" w:rsidR="008973A5" w:rsidRPr="00B17B7B" w:rsidRDefault="00397D6F" w:rsidP="00C47CCD">
      <w:pPr>
        <w:pStyle w:val="PargrafodaLista"/>
        <w:numPr>
          <w:ilvl w:val="0"/>
          <w:numId w:val="28"/>
        </w:numPr>
        <w:tabs>
          <w:tab w:val="left" w:pos="472"/>
        </w:tabs>
        <w:jc w:val="both"/>
        <w:rPr>
          <w:rFonts w:ascii="Calibri" w:hAnsi="Calibri" w:cs="Calibri"/>
          <w:sz w:val="24"/>
        </w:rPr>
      </w:pPr>
      <w:r w:rsidRPr="00B17B7B">
        <w:rPr>
          <w:rFonts w:ascii="Calibri" w:hAnsi="Calibri" w:cs="Calibri"/>
          <w:sz w:val="24"/>
        </w:rPr>
        <w:t>Câmara de Administração e</w:t>
      </w:r>
      <w:r w:rsidRPr="00B17B7B">
        <w:rPr>
          <w:rFonts w:ascii="Calibri" w:hAnsi="Calibri" w:cs="Calibri"/>
          <w:spacing w:val="-5"/>
          <w:sz w:val="24"/>
        </w:rPr>
        <w:t xml:space="preserve"> </w:t>
      </w:r>
      <w:r w:rsidRPr="00B17B7B">
        <w:rPr>
          <w:rFonts w:ascii="Calibri" w:hAnsi="Calibri" w:cs="Calibri"/>
          <w:sz w:val="24"/>
        </w:rPr>
        <w:t>Planejamento;</w:t>
      </w:r>
    </w:p>
    <w:p w14:paraId="09C5289E" w14:textId="77777777" w:rsidR="008973A5" w:rsidRPr="00B17B7B" w:rsidRDefault="00397D6F" w:rsidP="00C47CCD">
      <w:pPr>
        <w:pStyle w:val="PargrafodaLista"/>
        <w:numPr>
          <w:ilvl w:val="0"/>
          <w:numId w:val="28"/>
        </w:numPr>
        <w:tabs>
          <w:tab w:val="left" w:pos="484"/>
        </w:tabs>
        <w:ind w:left="483" w:hanging="254"/>
        <w:jc w:val="both"/>
        <w:rPr>
          <w:rFonts w:ascii="Calibri" w:hAnsi="Calibri" w:cs="Calibri"/>
          <w:sz w:val="24"/>
        </w:rPr>
      </w:pPr>
      <w:r w:rsidRPr="00B17B7B">
        <w:rPr>
          <w:rFonts w:ascii="Calibri" w:hAnsi="Calibri" w:cs="Calibri"/>
          <w:sz w:val="24"/>
        </w:rPr>
        <w:t>Câmara de Fiscalização, Ética e</w:t>
      </w:r>
      <w:r w:rsidRPr="00B17B7B">
        <w:rPr>
          <w:rFonts w:ascii="Calibri" w:hAnsi="Calibri" w:cs="Calibri"/>
          <w:spacing w:val="-7"/>
          <w:sz w:val="24"/>
        </w:rPr>
        <w:t xml:space="preserve"> </w:t>
      </w:r>
      <w:r w:rsidRPr="00B17B7B">
        <w:rPr>
          <w:rFonts w:ascii="Calibri" w:hAnsi="Calibri" w:cs="Calibri"/>
          <w:sz w:val="24"/>
        </w:rPr>
        <w:t>Disciplina;</w:t>
      </w:r>
    </w:p>
    <w:p w14:paraId="09C5289F" w14:textId="77777777" w:rsidR="008973A5" w:rsidRPr="00B17B7B" w:rsidRDefault="00397D6F" w:rsidP="00C47CCD">
      <w:pPr>
        <w:pStyle w:val="PargrafodaLista"/>
        <w:numPr>
          <w:ilvl w:val="0"/>
          <w:numId w:val="28"/>
        </w:numPr>
        <w:tabs>
          <w:tab w:val="left" w:pos="459"/>
        </w:tabs>
        <w:ind w:left="458" w:hanging="229"/>
        <w:jc w:val="both"/>
        <w:rPr>
          <w:rFonts w:ascii="Calibri" w:hAnsi="Calibri" w:cs="Calibri"/>
          <w:sz w:val="24"/>
        </w:rPr>
      </w:pPr>
      <w:r w:rsidRPr="00B17B7B">
        <w:rPr>
          <w:rFonts w:ascii="Calibri" w:hAnsi="Calibri" w:cs="Calibri"/>
          <w:sz w:val="24"/>
        </w:rPr>
        <w:t>Câmara de</w:t>
      </w:r>
      <w:r w:rsidRPr="00B17B7B">
        <w:rPr>
          <w:rFonts w:ascii="Calibri" w:hAnsi="Calibri" w:cs="Calibri"/>
          <w:spacing w:val="-3"/>
          <w:sz w:val="24"/>
        </w:rPr>
        <w:t xml:space="preserve"> </w:t>
      </w:r>
      <w:r w:rsidRPr="00B17B7B">
        <w:rPr>
          <w:rFonts w:ascii="Calibri" w:hAnsi="Calibri" w:cs="Calibri"/>
          <w:sz w:val="24"/>
        </w:rPr>
        <w:t>Registro;</w:t>
      </w:r>
    </w:p>
    <w:p w14:paraId="09C528A0" w14:textId="77777777" w:rsidR="008973A5" w:rsidRPr="00B17B7B" w:rsidRDefault="00397D6F" w:rsidP="00C47CCD">
      <w:pPr>
        <w:pStyle w:val="PargrafodaLista"/>
        <w:numPr>
          <w:ilvl w:val="0"/>
          <w:numId w:val="28"/>
        </w:numPr>
        <w:tabs>
          <w:tab w:val="left" w:pos="484"/>
        </w:tabs>
        <w:spacing w:before="116"/>
        <w:ind w:left="483" w:hanging="254"/>
        <w:jc w:val="both"/>
        <w:rPr>
          <w:rFonts w:ascii="Calibri" w:hAnsi="Calibri" w:cs="Calibri"/>
          <w:sz w:val="24"/>
        </w:rPr>
      </w:pPr>
      <w:r w:rsidRPr="00B17B7B">
        <w:rPr>
          <w:rFonts w:ascii="Calibri" w:hAnsi="Calibri" w:cs="Calibri"/>
          <w:sz w:val="24"/>
        </w:rPr>
        <w:t>Câmara</w:t>
      </w:r>
      <w:r w:rsidRPr="00B17B7B">
        <w:rPr>
          <w:rFonts w:ascii="Calibri" w:hAnsi="Calibri" w:cs="Calibri"/>
          <w:spacing w:val="-2"/>
          <w:sz w:val="24"/>
        </w:rPr>
        <w:t xml:space="preserve"> </w:t>
      </w:r>
      <w:r w:rsidRPr="00B17B7B">
        <w:rPr>
          <w:rFonts w:ascii="Calibri" w:hAnsi="Calibri" w:cs="Calibri"/>
          <w:sz w:val="24"/>
        </w:rPr>
        <w:t>Técnica;</w:t>
      </w:r>
    </w:p>
    <w:p w14:paraId="09C528A1" w14:textId="5FF4E26D" w:rsidR="008973A5" w:rsidRPr="00B17B7B" w:rsidRDefault="00397D6F" w:rsidP="00C47CCD">
      <w:pPr>
        <w:pStyle w:val="PargrafodaLista"/>
        <w:numPr>
          <w:ilvl w:val="0"/>
          <w:numId w:val="28"/>
        </w:numPr>
        <w:tabs>
          <w:tab w:val="left" w:pos="477"/>
        </w:tabs>
        <w:spacing w:before="25"/>
        <w:ind w:left="476" w:hanging="247"/>
        <w:jc w:val="both"/>
        <w:rPr>
          <w:rFonts w:ascii="Calibri" w:hAnsi="Calibri" w:cs="Calibri"/>
          <w:sz w:val="24"/>
        </w:rPr>
      </w:pPr>
      <w:r w:rsidRPr="00B17B7B">
        <w:rPr>
          <w:rFonts w:ascii="Calibri" w:hAnsi="Calibri" w:cs="Calibri"/>
          <w:sz w:val="24"/>
        </w:rPr>
        <w:t>Câmara de Controle</w:t>
      </w:r>
      <w:r w:rsidRPr="00B17B7B">
        <w:rPr>
          <w:rFonts w:ascii="Calibri" w:hAnsi="Calibri" w:cs="Calibri"/>
          <w:spacing w:val="-4"/>
          <w:sz w:val="24"/>
        </w:rPr>
        <w:t xml:space="preserve"> </w:t>
      </w:r>
      <w:r w:rsidRPr="00B17B7B">
        <w:rPr>
          <w:rFonts w:ascii="Calibri" w:hAnsi="Calibri" w:cs="Calibri"/>
          <w:sz w:val="24"/>
        </w:rPr>
        <w:t>Interno</w:t>
      </w:r>
      <w:r w:rsidR="005B74BA">
        <w:rPr>
          <w:rFonts w:ascii="Calibri" w:hAnsi="Calibri" w:cs="Calibri"/>
          <w:sz w:val="24"/>
        </w:rPr>
        <w:t>;</w:t>
      </w:r>
    </w:p>
    <w:p w14:paraId="09C528A2" w14:textId="77777777" w:rsidR="008973A5" w:rsidRPr="00B17B7B" w:rsidRDefault="00397D6F" w:rsidP="00C47CCD">
      <w:pPr>
        <w:pStyle w:val="PargrafodaLista"/>
        <w:numPr>
          <w:ilvl w:val="0"/>
          <w:numId w:val="28"/>
        </w:numPr>
        <w:tabs>
          <w:tab w:val="left" w:pos="431"/>
        </w:tabs>
        <w:spacing w:before="116"/>
        <w:ind w:left="430" w:hanging="201"/>
        <w:jc w:val="both"/>
        <w:rPr>
          <w:rFonts w:ascii="Calibri" w:hAnsi="Calibri" w:cs="Calibri"/>
          <w:sz w:val="24"/>
        </w:rPr>
      </w:pPr>
      <w:r w:rsidRPr="00B17B7B">
        <w:rPr>
          <w:rFonts w:ascii="Calibri" w:hAnsi="Calibri" w:cs="Calibri"/>
          <w:sz w:val="24"/>
        </w:rPr>
        <w:t>Câmara de Desenvolvimento</w:t>
      </w:r>
      <w:r w:rsidRPr="00B17B7B">
        <w:rPr>
          <w:rFonts w:ascii="Calibri" w:hAnsi="Calibri" w:cs="Calibri"/>
          <w:spacing w:val="-4"/>
          <w:sz w:val="24"/>
        </w:rPr>
        <w:t xml:space="preserve"> </w:t>
      </w:r>
      <w:r w:rsidRPr="00B17B7B">
        <w:rPr>
          <w:rFonts w:ascii="Calibri" w:hAnsi="Calibri" w:cs="Calibri"/>
          <w:sz w:val="24"/>
        </w:rPr>
        <w:t>Profissional;</w:t>
      </w:r>
    </w:p>
    <w:p w14:paraId="09C528A3" w14:textId="77777777" w:rsidR="008973A5" w:rsidRPr="00B17B7B" w:rsidRDefault="00397D6F" w:rsidP="00C47CCD">
      <w:pPr>
        <w:pStyle w:val="PargrafodaLista"/>
        <w:numPr>
          <w:ilvl w:val="0"/>
          <w:numId w:val="28"/>
        </w:numPr>
        <w:tabs>
          <w:tab w:val="left" w:pos="470"/>
        </w:tabs>
        <w:ind w:left="469" w:hanging="240"/>
        <w:jc w:val="both"/>
        <w:rPr>
          <w:rFonts w:ascii="Calibri" w:hAnsi="Calibri" w:cs="Calibri"/>
          <w:sz w:val="24"/>
        </w:rPr>
      </w:pPr>
      <w:r w:rsidRPr="00B17B7B">
        <w:rPr>
          <w:rFonts w:ascii="Calibri" w:hAnsi="Calibri" w:cs="Calibri"/>
          <w:sz w:val="24"/>
        </w:rPr>
        <w:t>Câmara de Assuntos Políticos e</w:t>
      </w:r>
      <w:r w:rsidRPr="00B17B7B">
        <w:rPr>
          <w:rFonts w:ascii="Calibri" w:hAnsi="Calibri" w:cs="Calibri"/>
          <w:spacing w:val="-7"/>
          <w:sz w:val="24"/>
        </w:rPr>
        <w:t xml:space="preserve"> </w:t>
      </w:r>
      <w:r w:rsidRPr="00B17B7B">
        <w:rPr>
          <w:rFonts w:ascii="Calibri" w:hAnsi="Calibri" w:cs="Calibri"/>
          <w:sz w:val="24"/>
        </w:rPr>
        <w:t>Institucionais.</w:t>
      </w:r>
    </w:p>
    <w:p w14:paraId="09C528A4" w14:textId="77777777" w:rsidR="008973A5" w:rsidRPr="00B17B7B" w:rsidRDefault="008973A5" w:rsidP="00C47CCD">
      <w:pPr>
        <w:pStyle w:val="Corpodetexto"/>
        <w:ind w:left="0"/>
        <w:jc w:val="both"/>
        <w:rPr>
          <w:rFonts w:ascii="Calibri" w:hAnsi="Calibri" w:cs="Calibri"/>
        </w:rPr>
      </w:pPr>
    </w:p>
    <w:p w14:paraId="09C528A5" w14:textId="77777777" w:rsidR="008973A5" w:rsidRPr="00B17B7B" w:rsidRDefault="008973A5" w:rsidP="00C47CCD">
      <w:pPr>
        <w:pStyle w:val="Corpodetexto"/>
        <w:spacing w:before="3"/>
        <w:ind w:left="0"/>
        <w:jc w:val="both"/>
        <w:rPr>
          <w:rFonts w:ascii="Calibri" w:hAnsi="Calibri" w:cs="Calibri"/>
          <w:sz w:val="19"/>
        </w:rPr>
      </w:pPr>
    </w:p>
    <w:p w14:paraId="09C528A6" w14:textId="77777777" w:rsidR="008973A5" w:rsidRPr="00B17B7B" w:rsidRDefault="00397D6F" w:rsidP="00C47CCD">
      <w:pPr>
        <w:pStyle w:val="Corpodetexto"/>
        <w:spacing w:line="235" w:lineRule="auto"/>
        <w:ind w:right="231"/>
        <w:jc w:val="both"/>
        <w:rPr>
          <w:rFonts w:ascii="Calibri" w:hAnsi="Calibri" w:cs="Calibri"/>
        </w:rPr>
      </w:pPr>
      <w:r w:rsidRPr="00B17B7B">
        <w:rPr>
          <w:rFonts w:ascii="Calibri" w:hAnsi="Calibri" w:cs="Calibri"/>
        </w:rPr>
        <w:t>Art. 2</w:t>
      </w:r>
      <w:r w:rsidR="00810497" w:rsidRPr="00B17B7B">
        <w:rPr>
          <w:rFonts w:ascii="Calibri" w:hAnsi="Calibri" w:cs="Calibri"/>
        </w:rPr>
        <w:t>3</w:t>
      </w:r>
      <w:r w:rsidRPr="00B17B7B">
        <w:rPr>
          <w:rFonts w:ascii="Calibri" w:hAnsi="Calibri" w:cs="Calibri"/>
        </w:rPr>
        <w:t>. A Câmara de Administração e Planejamento é integrada por 3 (três) Conselheiros efetivos e igual número de suplentes e coordenada pelo Vice-presidente Administrativo na qualidade de seu membro efetivo, que compete:</w:t>
      </w:r>
    </w:p>
    <w:p w14:paraId="09C528A7" w14:textId="77777777" w:rsidR="008973A5" w:rsidRPr="00B17B7B" w:rsidRDefault="00397D6F" w:rsidP="00C47CCD">
      <w:pPr>
        <w:pStyle w:val="PargrafodaLista"/>
        <w:numPr>
          <w:ilvl w:val="0"/>
          <w:numId w:val="27"/>
        </w:numPr>
        <w:tabs>
          <w:tab w:val="left" w:pos="472"/>
        </w:tabs>
        <w:spacing w:before="118"/>
        <w:jc w:val="both"/>
        <w:rPr>
          <w:rFonts w:ascii="Calibri" w:hAnsi="Calibri" w:cs="Calibri"/>
          <w:sz w:val="24"/>
        </w:rPr>
      </w:pPr>
      <w:r w:rsidRPr="00B17B7B">
        <w:rPr>
          <w:rFonts w:ascii="Calibri" w:hAnsi="Calibri" w:cs="Calibri"/>
          <w:sz w:val="24"/>
        </w:rPr>
        <w:t>Acompanhar a gestão administrativa, patrimonial e</w:t>
      </w:r>
      <w:r w:rsidRPr="00B17B7B">
        <w:rPr>
          <w:rFonts w:ascii="Calibri" w:hAnsi="Calibri" w:cs="Calibri"/>
          <w:spacing w:val="-10"/>
          <w:sz w:val="24"/>
        </w:rPr>
        <w:t xml:space="preserve"> </w:t>
      </w:r>
      <w:r w:rsidRPr="00B17B7B">
        <w:rPr>
          <w:rFonts w:ascii="Calibri" w:hAnsi="Calibri" w:cs="Calibri"/>
          <w:sz w:val="24"/>
        </w:rPr>
        <w:t>financeira;</w:t>
      </w:r>
    </w:p>
    <w:p w14:paraId="09C528A8" w14:textId="77777777" w:rsidR="008973A5" w:rsidRPr="00B17B7B" w:rsidRDefault="00397D6F" w:rsidP="00C47CCD">
      <w:pPr>
        <w:pStyle w:val="PargrafodaLista"/>
        <w:numPr>
          <w:ilvl w:val="0"/>
          <w:numId w:val="27"/>
        </w:numPr>
        <w:tabs>
          <w:tab w:val="left" w:pos="518"/>
        </w:tabs>
        <w:spacing w:before="120" w:line="235" w:lineRule="auto"/>
        <w:ind w:left="230" w:right="229" w:firstLine="0"/>
        <w:jc w:val="both"/>
        <w:rPr>
          <w:rFonts w:ascii="Calibri" w:hAnsi="Calibri" w:cs="Calibri"/>
          <w:sz w:val="24"/>
        </w:rPr>
      </w:pPr>
      <w:r w:rsidRPr="00B17B7B">
        <w:rPr>
          <w:rFonts w:ascii="Calibri" w:hAnsi="Calibri" w:cs="Calibri"/>
          <w:sz w:val="24"/>
        </w:rPr>
        <w:t>elaborar em conjunto com o departamento de contabilidade a proposta de orçamento anual e do Plano de</w:t>
      </w:r>
      <w:r w:rsidRPr="00B17B7B">
        <w:rPr>
          <w:rFonts w:ascii="Calibri" w:hAnsi="Calibri" w:cs="Calibri"/>
          <w:spacing w:val="-3"/>
          <w:sz w:val="24"/>
        </w:rPr>
        <w:t xml:space="preserve"> </w:t>
      </w:r>
      <w:r w:rsidRPr="00B17B7B">
        <w:rPr>
          <w:rFonts w:ascii="Calibri" w:hAnsi="Calibri" w:cs="Calibri"/>
          <w:sz w:val="24"/>
        </w:rPr>
        <w:t>trabalho;</w:t>
      </w:r>
    </w:p>
    <w:p w14:paraId="09C528A9" w14:textId="77777777" w:rsidR="008973A5" w:rsidRPr="00B17B7B" w:rsidRDefault="00397D6F" w:rsidP="00C47CCD">
      <w:pPr>
        <w:pStyle w:val="PargrafodaLista"/>
        <w:numPr>
          <w:ilvl w:val="0"/>
          <w:numId w:val="27"/>
        </w:numPr>
        <w:tabs>
          <w:tab w:val="left" w:pos="459"/>
        </w:tabs>
        <w:spacing w:before="117"/>
        <w:ind w:left="458" w:hanging="229"/>
        <w:jc w:val="both"/>
        <w:rPr>
          <w:rFonts w:ascii="Calibri" w:hAnsi="Calibri" w:cs="Calibri"/>
          <w:sz w:val="24"/>
        </w:rPr>
      </w:pPr>
      <w:r w:rsidRPr="00B17B7B">
        <w:rPr>
          <w:rFonts w:ascii="Calibri" w:hAnsi="Calibri" w:cs="Calibri"/>
          <w:sz w:val="24"/>
        </w:rPr>
        <w:t>acompanhar a execução orçamentária propondo adequações sempre que</w:t>
      </w:r>
      <w:r w:rsidRPr="00B17B7B">
        <w:rPr>
          <w:rFonts w:ascii="Calibri" w:hAnsi="Calibri" w:cs="Calibri"/>
          <w:spacing w:val="-18"/>
          <w:sz w:val="24"/>
        </w:rPr>
        <w:t xml:space="preserve"> </w:t>
      </w:r>
      <w:r w:rsidRPr="00B17B7B">
        <w:rPr>
          <w:rFonts w:ascii="Calibri" w:hAnsi="Calibri" w:cs="Calibri"/>
          <w:sz w:val="24"/>
        </w:rPr>
        <w:t>necessário;</w:t>
      </w:r>
    </w:p>
    <w:p w14:paraId="09C528AA" w14:textId="77777777" w:rsidR="008973A5" w:rsidRPr="00B17B7B" w:rsidRDefault="00397D6F" w:rsidP="00C47CCD">
      <w:pPr>
        <w:pStyle w:val="PargrafodaLista"/>
        <w:numPr>
          <w:ilvl w:val="0"/>
          <w:numId w:val="27"/>
        </w:numPr>
        <w:tabs>
          <w:tab w:val="left" w:pos="484"/>
        </w:tabs>
        <w:ind w:left="483" w:hanging="254"/>
        <w:jc w:val="both"/>
        <w:rPr>
          <w:rFonts w:ascii="Calibri" w:hAnsi="Calibri" w:cs="Calibri"/>
          <w:sz w:val="24"/>
        </w:rPr>
      </w:pPr>
      <w:r w:rsidRPr="00B17B7B">
        <w:rPr>
          <w:rFonts w:ascii="Calibri" w:hAnsi="Calibri" w:cs="Calibri"/>
          <w:sz w:val="24"/>
        </w:rPr>
        <w:t>desenvolver e acompanhar projetos com o objetivo de evitar a</w:t>
      </w:r>
      <w:r w:rsidRPr="00B17B7B">
        <w:rPr>
          <w:rFonts w:ascii="Calibri" w:hAnsi="Calibri" w:cs="Calibri"/>
          <w:spacing w:val="-18"/>
          <w:sz w:val="24"/>
        </w:rPr>
        <w:t xml:space="preserve"> </w:t>
      </w:r>
      <w:r w:rsidRPr="00B17B7B">
        <w:rPr>
          <w:rFonts w:ascii="Calibri" w:hAnsi="Calibri" w:cs="Calibri"/>
          <w:sz w:val="24"/>
        </w:rPr>
        <w:t>inadimplência;</w:t>
      </w:r>
    </w:p>
    <w:p w14:paraId="09C528AB" w14:textId="77777777" w:rsidR="008973A5" w:rsidRPr="00B17B7B" w:rsidRDefault="00397D6F" w:rsidP="00C47CCD">
      <w:pPr>
        <w:pStyle w:val="PargrafodaLista"/>
        <w:numPr>
          <w:ilvl w:val="0"/>
          <w:numId w:val="27"/>
        </w:numPr>
        <w:tabs>
          <w:tab w:val="left" w:pos="533"/>
        </w:tabs>
        <w:spacing w:before="120" w:line="235" w:lineRule="auto"/>
        <w:ind w:left="230" w:right="230" w:firstLine="0"/>
        <w:jc w:val="both"/>
        <w:rPr>
          <w:rFonts w:ascii="Calibri" w:hAnsi="Calibri" w:cs="Calibri"/>
          <w:sz w:val="24"/>
        </w:rPr>
      </w:pPr>
      <w:r w:rsidRPr="00B17B7B">
        <w:rPr>
          <w:rFonts w:ascii="Calibri" w:hAnsi="Calibri" w:cs="Calibri"/>
          <w:sz w:val="24"/>
        </w:rPr>
        <w:t>instauração do processo de prescrição e baixa dos créditos para encaminhamento a Câmara de Controle</w:t>
      </w:r>
      <w:r w:rsidRPr="00B17B7B">
        <w:rPr>
          <w:rFonts w:ascii="Calibri" w:hAnsi="Calibri" w:cs="Calibri"/>
          <w:spacing w:val="-2"/>
          <w:sz w:val="24"/>
        </w:rPr>
        <w:t xml:space="preserve"> </w:t>
      </w:r>
      <w:r w:rsidRPr="00B17B7B">
        <w:rPr>
          <w:rFonts w:ascii="Calibri" w:hAnsi="Calibri" w:cs="Calibri"/>
          <w:sz w:val="24"/>
        </w:rPr>
        <w:t>Interno;</w:t>
      </w:r>
    </w:p>
    <w:p w14:paraId="09C528AC" w14:textId="77777777" w:rsidR="008973A5" w:rsidRPr="00B17B7B" w:rsidRDefault="00397D6F" w:rsidP="00C47CCD">
      <w:pPr>
        <w:pStyle w:val="PargrafodaLista"/>
        <w:numPr>
          <w:ilvl w:val="0"/>
          <w:numId w:val="27"/>
        </w:numPr>
        <w:tabs>
          <w:tab w:val="left" w:pos="432"/>
        </w:tabs>
        <w:spacing w:before="122" w:line="235" w:lineRule="auto"/>
        <w:ind w:left="230" w:right="234" w:firstLine="0"/>
        <w:jc w:val="both"/>
        <w:rPr>
          <w:rFonts w:ascii="Calibri" w:hAnsi="Calibri" w:cs="Calibri"/>
          <w:sz w:val="24"/>
        </w:rPr>
      </w:pPr>
      <w:r w:rsidRPr="00B17B7B">
        <w:rPr>
          <w:rFonts w:ascii="Calibri" w:hAnsi="Calibri" w:cs="Calibri"/>
          <w:sz w:val="24"/>
        </w:rPr>
        <w:t>emitir parecer de pedidos de redução de débitos de anuidade e multa, cumulados ou não com baixa de registro profissional ou cadastral, submetendo-os ao referendo da Câmara e do</w:t>
      </w:r>
      <w:r w:rsidRPr="00B17B7B">
        <w:rPr>
          <w:rFonts w:ascii="Calibri" w:hAnsi="Calibri" w:cs="Calibri"/>
          <w:spacing w:val="-26"/>
          <w:sz w:val="24"/>
        </w:rPr>
        <w:t xml:space="preserve"> </w:t>
      </w:r>
      <w:r w:rsidRPr="00B17B7B">
        <w:rPr>
          <w:rFonts w:ascii="Calibri" w:hAnsi="Calibri" w:cs="Calibri"/>
          <w:sz w:val="24"/>
        </w:rPr>
        <w:t>Plenário;</w:t>
      </w:r>
    </w:p>
    <w:p w14:paraId="09C528AD" w14:textId="77777777" w:rsidR="008973A5" w:rsidRPr="00B17B7B" w:rsidRDefault="00397D6F" w:rsidP="00C47CCD">
      <w:pPr>
        <w:pStyle w:val="PargrafodaLista"/>
        <w:numPr>
          <w:ilvl w:val="0"/>
          <w:numId w:val="27"/>
        </w:numPr>
        <w:tabs>
          <w:tab w:val="left" w:pos="478"/>
        </w:tabs>
        <w:spacing w:before="122" w:line="235" w:lineRule="auto"/>
        <w:ind w:left="230" w:right="242" w:firstLine="0"/>
        <w:jc w:val="both"/>
        <w:rPr>
          <w:rFonts w:ascii="Calibri" w:hAnsi="Calibri" w:cs="Calibri"/>
          <w:sz w:val="24"/>
        </w:rPr>
      </w:pPr>
      <w:r w:rsidRPr="00B17B7B">
        <w:rPr>
          <w:rFonts w:ascii="Calibri" w:hAnsi="Calibri" w:cs="Calibri"/>
          <w:sz w:val="24"/>
        </w:rPr>
        <w:t>emitir parecer de solicitação de restituição de pagamentos e decidir os pedidos de isenção e remissão de débitos de anuidade e multas, submetendo-os ao referendo da Câmara e do</w:t>
      </w:r>
      <w:r w:rsidRPr="00B17B7B">
        <w:rPr>
          <w:rFonts w:ascii="Calibri" w:hAnsi="Calibri" w:cs="Calibri"/>
          <w:spacing w:val="-29"/>
          <w:sz w:val="24"/>
        </w:rPr>
        <w:t xml:space="preserve"> </w:t>
      </w:r>
      <w:r w:rsidRPr="00B17B7B">
        <w:rPr>
          <w:rFonts w:ascii="Calibri" w:hAnsi="Calibri" w:cs="Calibri"/>
          <w:sz w:val="24"/>
        </w:rPr>
        <w:t>Plenário;</w:t>
      </w:r>
    </w:p>
    <w:p w14:paraId="09C528AE" w14:textId="77777777" w:rsidR="008973A5" w:rsidRPr="00B17B7B" w:rsidRDefault="00397D6F" w:rsidP="00C47CCD">
      <w:pPr>
        <w:pStyle w:val="PargrafodaLista"/>
        <w:numPr>
          <w:ilvl w:val="0"/>
          <w:numId w:val="27"/>
        </w:numPr>
        <w:tabs>
          <w:tab w:val="left" w:pos="502"/>
        </w:tabs>
        <w:spacing w:before="122" w:line="235" w:lineRule="auto"/>
        <w:ind w:left="230" w:right="232" w:firstLine="0"/>
        <w:jc w:val="both"/>
        <w:rPr>
          <w:rFonts w:ascii="Calibri" w:hAnsi="Calibri" w:cs="Calibri"/>
          <w:sz w:val="24"/>
        </w:rPr>
      </w:pPr>
      <w:r w:rsidRPr="00B17B7B">
        <w:rPr>
          <w:rFonts w:ascii="Calibri" w:hAnsi="Calibri" w:cs="Calibri"/>
          <w:sz w:val="24"/>
        </w:rPr>
        <w:t xml:space="preserve">acompanhar e coordenar a utilização, o desenvolvimento, a </w:t>
      </w:r>
      <w:r w:rsidRPr="00B17B7B">
        <w:rPr>
          <w:rFonts w:ascii="Calibri" w:hAnsi="Calibri" w:cs="Calibri"/>
          <w:spacing w:val="-3"/>
          <w:sz w:val="24"/>
        </w:rPr>
        <w:t xml:space="preserve">execução </w:t>
      </w:r>
      <w:r w:rsidRPr="00B17B7B">
        <w:rPr>
          <w:rFonts w:ascii="Calibri" w:hAnsi="Calibri" w:cs="Calibri"/>
          <w:sz w:val="24"/>
        </w:rPr>
        <w:t>e o resultado das ferramentas de tecnologia da informação e a aplicação das legislações pertinentes a sua operacionalização, afeta a todas as</w:t>
      </w:r>
      <w:r w:rsidRPr="00B17B7B">
        <w:rPr>
          <w:rFonts w:ascii="Calibri" w:hAnsi="Calibri" w:cs="Calibri"/>
          <w:spacing w:val="-3"/>
          <w:sz w:val="24"/>
        </w:rPr>
        <w:t xml:space="preserve"> </w:t>
      </w:r>
      <w:r w:rsidRPr="00B17B7B">
        <w:rPr>
          <w:rFonts w:ascii="Calibri" w:hAnsi="Calibri" w:cs="Calibri"/>
          <w:sz w:val="24"/>
        </w:rPr>
        <w:t>áreas;</w:t>
      </w:r>
    </w:p>
    <w:p w14:paraId="09C528AF" w14:textId="77777777" w:rsidR="008973A5" w:rsidRPr="00B17B7B" w:rsidRDefault="00397D6F" w:rsidP="00C47CCD">
      <w:pPr>
        <w:pStyle w:val="PargrafodaLista"/>
        <w:numPr>
          <w:ilvl w:val="0"/>
          <w:numId w:val="27"/>
        </w:numPr>
        <w:tabs>
          <w:tab w:val="left" w:pos="412"/>
        </w:tabs>
        <w:spacing w:before="118"/>
        <w:ind w:left="412" w:hanging="182"/>
        <w:jc w:val="both"/>
        <w:rPr>
          <w:rFonts w:ascii="Calibri" w:hAnsi="Calibri" w:cs="Calibri"/>
          <w:sz w:val="24"/>
        </w:rPr>
      </w:pPr>
      <w:r w:rsidRPr="00B17B7B">
        <w:rPr>
          <w:rFonts w:ascii="Calibri" w:hAnsi="Calibri" w:cs="Calibri"/>
          <w:sz w:val="24"/>
        </w:rPr>
        <w:t>relatar</w:t>
      </w:r>
      <w:r w:rsidRPr="00B17B7B">
        <w:rPr>
          <w:rFonts w:ascii="Calibri" w:hAnsi="Calibri" w:cs="Calibri"/>
          <w:spacing w:val="-4"/>
          <w:sz w:val="24"/>
        </w:rPr>
        <w:t xml:space="preserve"> </w:t>
      </w:r>
      <w:r w:rsidRPr="00B17B7B">
        <w:rPr>
          <w:rFonts w:ascii="Calibri" w:hAnsi="Calibri" w:cs="Calibri"/>
          <w:sz w:val="24"/>
        </w:rPr>
        <w:t>o</w:t>
      </w:r>
      <w:r w:rsidRPr="00B17B7B">
        <w:rPr>
          <w:rFonts w:ascii="Calibri" w:hAnsi="Calibri" w:cs="Calibri"/>
          <w:spacing w:val="-4"/>
          <w:sz w:val="24"/>
        </w:rPr>
        <w:t xml:space="preserve"> </w:t>
      </w:r>
      <w:r w:rsidRPr="00B17B7B">
        <w:rPr>
          <w:rFonts w:ascii="Calibri" w:hAnsi="Calibri" w:cs="Calibri"/>
          <w:sz w:val="24"/>
        </w:rPr>
        <w:t>processo</w:t>
      </w:r>
      <w:r w:rsidRPr="00B17B7B">
        <w:rPr>
          <w:rFonts w:ascii="Calibri" w:hAnsi="Calibri" w:cs="Calibri"/>
          <w:spacing w:val="-4"/>
          <w:sz w:val="24"/>
        </w:rPr>
        <w:t xml:space="preserve"> </w:t>
      </w:r>
      <w:r w:rsidRPr="00B17B7B">
        <w:rPr>
          <w:rFonts w:ascii="Calibri" w:hAnsi="Calibri" w:cs="Calibri"/>
          <w:sz w:val="24"/>
        </w:rPr>
        <w:t>das</w:t>
      </w:r>
      <w:r w:rsidRPr="00B17B7B">
        <w:rPr>
          <w:rFonts w:ascii="Calibri" w:hAnsi="Calibri" w:cs="Calibri"/>
          <w:spacing w:val="-4"/>
          <w:sz w:val="24"/>
        </w:rPr>
        <w:t xml:space="preserve"> </w:t>
      </w:r>
      <w:r w:rsidRPr="00B17B7B">
        <w:rPr>
          <w:rFonts w:ascii="Calibri" w:hAnsi="Calibri" w:cs="Calibri"/>
          <w:sz w:val="24"/>
        </w:rPr>
        <w:t>justificativas</w:t>
      </w:r>
      <w:r w:rsidRPr="00B17B7B">
        <w:rPr>
          <w:rFonts w:ascii="Calibri" w:hAnsi="Calibri" w:cs="Calibri"/>
          <w:spacing w:val="-4"/>
          <w:sz w:val="24"/>
        </w:rPr>
        <w:t xml:space="preserve"> </w:t>
      </w:r>
      <w:r w:rsidRPr="00B17B7B">
        <w:rPr>
          <w:rFonts w:ascii="Calibri" w:hAnsi="Calibri" w:cs="Calibri"/>
          <w:sz w:val="24"/>
        </w:rPr>
        <w:t>eleitorais,</w:t>
      </w:r>
      <w:r w:rsidRPr="00B17B7B">
        <w:rPr>
          <w:rFonts w:ascii="Calibri" w:hAnsi="Calibri" w:cs="Calibri"/>
          <w:spacing w:val="-4"/>
          <w:sz w:val="24"/>
        </w:rPr>
        <w:t xml:space="preserve"> </w:t>
      </w:r>
      <w:r w:rsidRPr="00B17B7B">
        <w:rPr>
          <w:rFonts w:ascii="Calibri" w:hAnsi="Calibri" w:cs="Calibri"/>
          <w:sz w:val="24"/>
        </w:rPr>
        <w:t>submetendo-os</w:t>
      </w:r>
      <w:r w:rsidRPr="00B17B7B">
        <w:rPr>
          <w:rFonts w:ascii="Calibri" w:hAnsi="Calibri" w:cs="Calibri"/>
          <w:spacing w:val="-4"/>
          <w:sz w:val="24"/>
        </w:rPr>
        <w:t xml:space="preserve"> </w:t>
      </w:r>
      <w:r w:rsidRPr="00B17B7B">
        <w:rPr>
          <w:rFonts w:ascii="Calibri" w:hAnsi="Calibri" w:cs="Calibri"/>
          <w:sz w:val="24"/>
        </w:rPr>
        <w:t>ao</w:t>
      </w:r>
      <w:r w:rsidRPr="00B17B7B">
        <w:rPr>
          <w:rFonts w:ascii="Calibri" w:hAnsi="Calibri" w:cs="Calibri"/>
          <w:spacing w:val="-4"/>
          <w:sz w:val="24"/>
        </w:rPr>
        <w:t xml:space="preserve"> </w:t>
      </w:r>
      <w:r w:rsidRPr="00B17B7B">
        <w:rPr>
          <w:rFonts w:ascii="Calibri" w:hAnsi="Calibri" w:cs="Calibri"/>
          <w:sz w:val="24"/>
        </w:rPr>
        <w:t>referendo</w:t>
      </w:r>
      <w:r w:rsidRPr="00B17B7B">
        <w:rPr>
          <w:rFonts w:ascii="Calibri" w:hAnsi="Calibri" w:cs="Calibri"/>
          <w:spacing w:val="-4"/>
          <w:sz w:val="24"/>
        </w:rPr>
        <w:t xml:space="preserve"> </w:t>
      </w:r>
      <w:r w:rsidRPr="00B17B7B">
        <w:rPr>
          <w:rFonts w:ascii="Calibri" w:hAnsi="Calibri" w:cs="Calibri"/>
          <w:sz w:val="24"/>
        </w:rPr>
        <w:t>da</w:t>
      </w:r>
      <w:r w:rsidRPr="00B17B7B">
        <w:rPr>
          <w:rFonts w:ascii="Calibri" w:hAnsi="Calibri" w:cs="Calibri"/>
          <w:spacing w:val="-4"/>
          <w:sz w:val="24"/>
        </w:rPr>
        <w:t xml:space="preserve"> </w:t>
      </w:r>
      <w:r w:rsidRPr="00B17B7B">
        <w:rPr>
          <w:rFonts w:ascii="Calibri" w:hAnsi="Calibri" w:cs="Calibri"/>
          <w:sz w:val="24"/>
        </w:rPr>
        <w:t>Câmara</w:t>
      </w:r>
      <w:r w:rsidRPr="00B17B7B">
        <w:rPr>
          <w:rFonts w:ascii="Calibri" w:hAnsi="Calibri" w:cs="Calibri"/>
          <w:spacing w:val="-4"/>
          <w:sz w:val="24"/>
        </w:rPr>
        <w:t xml:space="preserve"> </w:t>
      </w:r>
      <w:r w:rsidRPr="00B17B7B">
        <w:rPr>
          <w:rFonts w:ascii="Calibri" w:hAnsi="Calibri" w:cs="Calibri"/>
          <w:sz w:val="24"/>
        </w:rPr>
        <w:t>e</w:t>
      </w:r>
      <w:r w:rsidRPr="00B17B7B">
        <w:rPr>
          <w:rFonts w:ascii="Calibri" w:hAnsi="Calibri" w:cs="Calibri"/>
          <w:spacing w:val="-4"/>
          <w:sz w:val="24"/>
        </w:rPr>
        <w:t xml:space="preserve"> </w:t>
      </w:r>
      <w:r w:rsidRPr="00B17B7B">
        <w:rPr>
          <w:rFonts w:ascii="Calibri" w:hAnsi="Calibri" w:cs="Calibri"/>
          <w:sz w:val="24"/>
        </w:rPr>
        <w:t>do</w:t>
      </w:r>
      <w:r w:rsidRPr="00B17B7B">
        <w:rPr>
          <w:rFonts w:ascii="Calibri" w:hAnsi="Calibri" w:cs="Calibri"/>
          <w:spacing w:val="-3"/>
          <w:sz w:val="24"/>
        </w:rPr>
        <w:t xml:space="preserve"> </w:t>
      </w:r>
      <w:r w:rsidRPr="00B17B7B">
        <w:rPr>
          <w:rFonts w:ascii="Calibri" w:hAnsi="Calibri" w:cs="Calibri"/>
          <w:sz w:val="24"/>
        </w:rPr>
        <w:t>Plenário;</w:t>
      </w:r>
    </w:p>
    <w:p w14:paraId="09C528B0" w14:textId="77777777" w:rsidR="008973A5" w:rsidRPr="00B17B7B" w:rsidRDefault="00397D6F" w:rsidP="00C47CCD">
      <w:pPr>
        <w:pStyle w:val="PargrafodaLista"/>
        <w:numPr>
          <w:ilvl w:val="0"/>
          <w:numId w:val="27"/>
        </w:numPr>
        <w:tabs>
          <w:tab w:val="left" w:pos="415"/>
        </w:tabs>
        <w:spacing w:before="116"/>
        <w:ind w:left="414" w:hanging="185"/>
        <w:jc w:val="both"/>
        <w:rPr>
          <w:rFonts w:ascii="Calibri" w:hAnsi="Calibri" w:cs="Calibri"/>
          <w:sz w:val="24"/>
        </w:rPr>
      </w:pPr>
      <w:r w:rsidRPr="00B17B7B">
        <w:rPr>
          <w:rFonts w:ascii="Calibri" w:hAnsi="Calibri" w:cs="Calibri"/>
          <w:sz w:val="24"/>
        </w:rPr>
        <w:t>manifestar-se sobre a gestão de pessoas no</w:t>
      </w:r>
      <w:r w:rsidRPr="00B17B7B">
        <w:rPr>
          <w:rFonts w:ascii="Calibri" w:hAnsi="Calibri" w:cs="Calibri"/>
          <w:spacing w:val="-10"/>
          <w:sz w:val="24"/>
        </w:rPr>
        <w:t xml:space="preserve"> </w:t>
      </w:r>
      <w:r w:rsidRPr="00B17B7B">
        <w:rPr>
          <w:rFonts w:ascii="Calibri" w:hAnsi="Calibri" w:cs="Calibri"/>
          <w:sz w:val="24"/>
        </w:rPr>
        <w:t>quadro;</w:t>
      </w:r>
    </w:p>
    <w:p w14:paraId="09C528B1" w14:textId="77777777" w:rsidR="008973A5" w:rsidRPr="00B17B7B" w:rsidRDefault="00397D6F" w:rsidP="00C47CCD">
      <w:pPr>
        <w:pStyle w:val="PargrafodaLista"/>
        <w:numPr>
          <w:ilvl w:val="0"/>
          <w:numId w:val="27"/>
        </w:numPr>
        <w:tabs>
          <w:tab w:val="left" w:pos="466"/>
        </w:tabs>
        <w:ind w:left="466" w:hanging="236"/>
        <w:jc w:val="both"/>
        <w:rPr>
          <w:rFonts w:ascii="Calibri" w:hAnsi="Calibri" w:cs="Calibri"/>
          <w:sz w:val="24"/>
        </w:rPr>
      </w:pPr>
      <w:r w:rsidRPr="00B17B7B">
        <w:rPr>
          <w:rFonts w:ascii="Calibri" w:hAnsi="Calibri" w:cs="Calibri"/>
          <w:sz w:val="24"/>
        </w:rPr>
        <w:t>manifestar-se sobre a implantação de instrumentos</w:t>
      </w:r>
      <w:r w:rsidRPr="00B17B7B">
        <w:rPr>
          <w:rFonts w:ascii="Calibri" w:hAnsi="Calibri" w:cs="Calibri"/>
          <w:spacing w:val="-10"/>
          <w:sz w:val="24"/>
        </w:rPr>
        <w:t xml:space="preserve"> </w:t>
      </w:r>
      <w:r w:rsidRPr="00B17B7B">
        <w:rPr>
          <w:rFonts w:ascii="Calibri" w:hAnsi="Calibri" w:cs="Calibri"/>
          <w:sz w:val="24"/>
        </w:rPr>
        <w:t>gerenciais;</w:t>
      </w:r>
    </w:p>
    <w:p w14:paraId="09C528B2" w14:textId="77777777" w:rsidR="008973A5" w:rsidRPr="00B17B7B" w:rsidRDefault="00397D6F" w:rsidP="00C47CCD">
      <w:pPr>
        <w:pStyle w:val="PargrafodaLista"/>
        <w:numPr>
          <w:ilvl w:val="0"/>
          <w:numId w:val="27"/>
        </w:numPr>
        <w:tabs>
          <w:tab w:val="left" w:pos="412"/>
        </w:tabs>
        <w:ind w:left="412" w:hanging="182"/>
        <w:jc w:val="both"/>
        <w:rPr>
          <w:rFonts w:ascii="Calibri" w:hAnsi="Calibri" w:cs="Calibri"/>
          <w:sz w:val="24"/>
        </w:rPr>
      </w:pPr>
      <w:r w:rsidRPr="00B17B7B">
        <w:rPr>
          <w:rFonts w:ascii="Calibri" w:hAnsi="Calibri" w:cs="Calibri"/>
          <w:sz w:val="24"/>
        </w:rPr>
        <w:t>coordenar e acompanhar os processos</w:t>
      </w:r>
      <w:r w:rsidRPr="00B17B7B">
        <w:rPr>
          <w:rFonts w:ascii="Calibri" w:hAnsi="Calibri" w:cs="Calibri"/>
          <w:spacing w:val="-7"/>
          <w:sz w:val="24"/>
        </w:rPr>
        <w:t xml:space="preserve"> </w:t>
      </w:r>
      <w:r w:rsidRPr="00B17B7B">
        <w:rPr>
          <w:rFonts w:ascii="Calibri" w:hAnsi="Calibri" w:cs="Calibri"/>
          <w:sz w:val="24"/>
        </w:rPr>
        <w:t>licitatórios;</w:t>
      </w:r>
    </w:p>
    <w:p w14:paraId="09C528B3" w14:textId="77777777" w:rsidR="008973A5" w:rsidRPr="00B17B7B" w:rsidRDefault="00397D6F" w:rsidP="00C47CCD">
      <w:pPr>
        <w:pStyle w:val="PargrafodaLista"/>
        <w:numPr>
          <w:ilvl w:val="0"/>
          <w:numId w:val="27"/>
        </w:numPr>
        <w:tabs>
          <w:tab w:val="left" w:pos="549"/>
        </w:tabs>
        <w:ind w:left="548" w:hanging="319"/>
        <w:jc w:val="both"/>
        <w:rPr>
          <w:rFonts w:ascii="Calibri" w:hAnsi="Calibri" w:cs="Calibri"/>
          <w:sz w:val="24"/>
        </w:rPr>
      </w:pPr>
      <w:r w:rsidRPr="00B17B7B">
        <w:rPr>
          <w:rFonts w:ascii="Calibri" w:hAnsi="Calibri" w:cs="Calibri"/>
          <w:sz w:val="24"/>
        </w:rPr>
        <w:t>acompanhar o desempenho administrativo e</w:t>
      </w:r>
      <w:r w:rsidRPr="00B17B7B">
        <w:rPr>
          <w:rFonts w:ascii="Calibri" w:hAnsi="Calibri" w:cs="Calibri"/>
          <w:spacing w:val="-8"/>
          <w:sz w:val="24"/>
        </w:rPr>
        <w:t xml:space="preserve"> </w:t>
      </w:r>
      <w:r w:rsidRPr="00B17B7B">
        <w:rPr>
          <w:rFonts w:ascii="Calibri" w:hAnsi="Calibri" w:cs="Calibri"/>
          <w:sz w:val="24"/>
        </w:rPr>
        <w:t>financeiro;</w:t>
      </w:r>
    </w:p>
    <w:p w14:paraId="09C528B4" w14:textId="77777777" w:rsidR="008973A5" w:rsidRPr="00B17B7B" w:rsidRDefault="00397D6F" w:rsidP="00C47CCD">
      <w:pPr>
        <w:pStyle w:val="PargrafodaLista"/>
        <w:numPr>
          <w:ilvl w:val="0"/>
          <w:numId w:val="27"/>
        </w:numPr>
        <w:tabs>
          <w:tab w:val="left" w:pos="484"/>
        </w:tabs>
        <w:spacing w:before="120" w:line="235" w:lineRule="auto"/>
        <w:ind w:left="230" w:right="220" w:firstLine="0"/>
        <w:jc w:val="both"/>
        <w:rPr>
          <w:rFonts w:ascii="Calibri" w:hAnsi="Calibri" w:cs="Calibri"/>
          <w:sz w:val="24"/>
        </w:rPr>
      </w:pPr>
      <w:r w:rsidRPr="00B17B7B">
        <w:rPr>
          <w:rFonts w:ascii="Calibri" w:hAnsi="Calibri" w:cs="Calibri"/>
          <w:sz w:val="24"/>
        </w:rPr>
        <w:t>desenvolver</w:t>
      </w:r>
      <w:r w:rsidRPr="00B17B7B">
        <w:rPr>
          <w:rFonts w:ascii="Calibri" w:hAnsi="Calibri" w:cs="Calibri"/>
          <w:spacing w:val="-6"/>
          <w:sz w:val="24"/>
        </w:rPr>
        <w:t xml:space="preserve"> </w:t>
      </w:r>
      <w:r w:rsidRPr="00B17B7B">
        <w:rPr>
          <w:rFonts w:ascii="Calibri" w:hAnsi="Calibri" w:cs="Calibri"/>
          <w:sz w:val="24"/>
        </w:rPr>
        <w:t>ações</w:t>
      </w:r>
      <w:r w:rsidRPr="00B17B7B">
        <w:rPr>
          <w:rFonts w:ascii="Calibri" w:hAnsi="Calibri" w:cs="Calibri"/>
          <w:spacing w:val="-6"/>
          <w:sz w:val="24"/>
        </w:rPr>
        <w:t xml:space="preserve"> </w:t>
      </w:r>
      <w:r w:rsidRPr="00B17B7B">
        <w:rPr>
          <w:rFonts w:ascii="Calibri" w:hAnsi="Calibri" w:cs="Calibri"/>
          <w:sz w:val="24"/>
        </w:rPr>
        <w:t>e</w:t>
      </w:r>
      <w:r w:rsidRPr="00B17B7B">
        <w:rPr>
          <w:rFonts w:ascii="Calibri" w:hAnsi="Calibri" w:cs="Calibri"/>
          <w:spacing w:val="-5"/>
          <w:sz w:val="24"/>
        </w:rPr>
        <w:t xml:space="preserve"> </w:t>
      </w:r>
      <w:r w:rsidRPr="00B17B7B">
        <w:rPr>
          <w:rFonts w:ascii="Calibri" w:hAnsi="Calibri" w:cs="Calibri"/>
          <w:sz w:val="24"/>
        </w:rPr>
        <w:t>projetos</w:t>
      </w:r>
      <w:r w:rsidRPr="00B17B7B">
        <w:rPr>
          <w:rFonts w:ascii="Calibri" w:hAnsi="Calibri" w:cs="Calibri"/>
          <w:spacing w:val="-6"/>
          <w:sz w:val="24"/>
        </w:rPr>
        <w:t xml:space="preserve"> </w:t>
      </w:r>
      <w:r w:rsidRPr="00B17B7B">
        <w:rPr>
          <w:rFonts w:ascii="Calibri" w:hAnsi="Calibri" w:cs="Calibri"/>
          <w:sz w:val="24"/>
        </w:rPr>
        <w:t>de</w:t>
      </w:r>
      <w:r w:rsidRPr="00B17B7B">
        <w:rPr>
          <w:rFonts w:ascii="Calibri" w:hAnsi="Calibri" w:cs="Calibri"/>
          <w:spacing w:val="-5"/>
          <w:sz w:val="24"/>
        </w:rPr>
        <w:t xml:space="preserve"> </w:t>
      </w:r>
      <w:r w:rsidRPr="00B17B7B">
        <w:rPr>
          <w:rFonts w:ascii="Calibri" w:hAnsi="Calibri" w:cs="Calibri"/>
          <w:sz w:val="24"/>
        </w:rPr>
        <w:t>responsabilidade</w:t>
      </w:r>
      <w:r w:rsidRPr="00B17B7B">
        <w:rPr>
          <w:rFonts w:ascii="Calibri" w:hAnsi="Calibri" w:cs="Calibri"/>
          <w:spacing w:val="-6"/>
          <w:sz w:val="24"/>
        </w:rPr>
        <w:t xml:space="preserve"> </w:t>
      </w:r>
      <w:r w:rsidRPr="00B17B7B">
        <w:rPr>
          <w:rFonts w:ascii="Calibri" w:hAnsi="Calibri" w:cs="Calibri"/>
          <w:sz w:val="24"/>
        </w:rPr>
        <w:t>ambiental,</w:t>
      </w:r>
      <w:r w:rsidRPr="00B17B7B">
        <w:rPr>
          <w:rFonts w:ascii="Calibri" w:hAnsi="Calibri" w:cs="Calibri"/>
          <w:spacing w:val="-6"/>
          <w:sz w:val="24"/>
        </w:rPr>
        <w:t xml:space="preserve"> </w:t>
      </w:r>
      <w:r w:rsidRPr="00B17B7B">
        <w:rPr>
          <w:rFonts w:ascii="Calibri" w:hAnsi="Calibri" w:cs="Calibri"/>
          <w:sz w:val="24"/>
        </w:rPr>
        <w:t>social</w:t>
      </w:r>
      <w:r w:rsidRPr="00B17B7B">
        <w:rPr>
          <w:rFonts w:ascii="Calibri" w:hAnsi="Calibri" w:cs="Calibri"/>
          <w:spacing w:val="-5"/>
          <w:sz w:val="24"/>
        </w:rPr>
        <w:t xml:space="preserve"> </w:t>
      </w:r>
      <w:r w:rsidRPr="00B17B7B">
        <w:rPr>
          <w:rFonts w:ascii="Calibri" w:hAnsi="Calibri" w:cs="Calibri"/>
          <w:sz w:val="24"/>
        </w:rPr>
        <w:t>e</w:t>
      </w:r>
      <w:r w:rsidRPr="00B17B7B">
        <w:rPr>
          <w:rFonts w:ascii="Calibri" w:hAnsi="Calibri" w:cs="Calibri"/>
          <w:spacing w:val="-6"/>
          <w:sz w:val="24"/>
        </w:rPr>
        <w:t xml:space="preserve"> </w:t>
      </w:r>
      <w:r w:rsidRPr="00B17B7B">
        <w:rPr>
          <w:rFonts w:ascii="Calibri" w:hAnsi="Calibri" w:cs="Calibri"/>
          <w:sz w:val="24"/>
        </w:rPr>
        <w:t>das</w:t>
      </w:r>
      <w:r w:rsidRPr="00B17B7B">
        <w:rPr>
          <w:rFonts w:ascii="Calibri" w:hAnsi="Calibri" w:cs="Calibri"/>
          <w:spacing w:val="-5"/>
          <w:sz w:val="24"/>
        </w:rPr>
        <w:t xml:space="preserve"> </w:t>
      </w:r>
      <w:r w:rsidRPr="00B17B7B">
        <w:rPr>
          <w:rFonts w:ascii="Calibri" w:hAnsi="Calibri" w:cs="Calibri"/>
          <w:sz w:val="24"/>
        </w:rPr>
        <w:t>boas</w:t>
      </w:r>
      <w:r w:rsidRPr="00B17B7B">
        <w:rPr>
          <w:rFonts w:ascii="Calibri" w:hAnsi="Calibri" w:cs="Calibri"/>
          <w:spacing w:val="-6"/>
          <w:sz w:val="24"/>
        </w:rPr>
        <w:t xml:space="preserve"> </w:t>
      </w:r>
      <w:r w:rsidRPr="00B17B7B">
        <w:rPr>
          <w:rFonts w:ascii="Calibri" w:hAnsi="Calibri" w:cs="Calibri"/>
          <w:sz w:val="24"/>
        </w:rPr>
        <w:t>práticas</w:t>
      </w:r>
      <w:r w:rsidRPr="00B17B7B">
        <w:rPr>
          <w:rFonts w:ascii="Calibri" w:hAnsi="Calibri" w:cs="Calibri"/>
          <w:spacing w:val="-5"/>
          <w:sz w:val="24"/>
        </w:rPr>
        <w:t xml:space="preserve"> </w:t>
      </w:r>
      <w:r w:rsidRPr="00B17B7B">
        <w:rPr>
          <w:rFonts w:ascii="Calibri" w:hAnsi="Calibri" w:cs="Calibri"/>
          <w:sz w:val="24"/>
        </w:rPr>
        <w:t>da</w:t>
      </w:r>
      <w:r w:rsidRPr="00B17B7B">
        <w:rPr>
          <w:rFonts w:ascii="Calibri" w:hAnsi="Calibri" w:cs="Calibri"/>
          <w:spacing w:val="-6"/>
          <w:sz w:val="24"/>
        </w:rPr>
        <w:t xml:space="preserve"> </w:t>
      </w:r>
      <w:r w:rsidRPr="00B17B7B">
        <w:rPr>
          <w:rFonts w:ascii="Calibri" w:hAnsi="Calibri" w:cs="Calibri"/>
          <w:sz w:val="24"/>
        </w:rPr>
        <w:t>Governança, com a e coordenação da elaboração dos Relatórios de Gestão e do Relato</w:t>
      </w:r>
      <w:r w:rsidRPr="00B17B7B">
        <w:rPr>
          <w:rFonts w:ascii="Calibri" w:hAnsi="Calibri" w:cs="Calibri"/>
          <w:spacing w:val="-24"/>
          <w:sz w:val="24"/>
        </w:rPr>
        <w:t xml:space="preserve"> </w:t>
      </w:r>
      <w:r w:rsidRPr="00B17B7B">
        <w:rPr>
          <w:rFonts w:ascii="Calibri" w:hAnsi="Calibri" w:cs="Calibri"/>
          <w:sz w:val="24"/>
        </w:rPr>
        <w:t>Integrado.</w:t>
      </w:r>
    </w:p>
    <w:p w14:paraId="09C528B5" w14:textId="77777777" w:rsidR="008973A5" w:rsidRPr="00B17B7B" w:rsidRDefault="00397D6F" w:rsidP="00C47CCD">
      <w:pPr>
        <w:pStyle w:val="PargrafodaLista"/>
        <w:numPr>
          <w:ilvl w:val="0"/>
          <w:numId w:val="27"/>
        </w:numPr>
        <w:tabs>
          <w:tab w:val="left" w:pos="492"/>
        </w:tabs>
        <w:spacing w:before="122" w:line="235" w:lineRule="auto"/>
        <w:ind w:left="230" w:right="241" w:firstLine="0"/>
        <w:jc w:val="both"/>
        <w:rPr>
          <w:rFonts w:ascii="Calibri" w:hAnsi="Calibri" w:cs="Calibri"/>
          <w:sz w:val="24"/>
        </w:rPr>
      </w:pPr>
      <w:r w:rsidRPr="00B17B7B">
        <w:rPr>
          <w:rFonts w:ascii="Calibri" w:hAnsi="Calibri" w:cs="Calibri"/>
          <w:sz w:val="24"/>
        </w:rPr>
        <w:t>Coordenar ﬁnanceiramente os projetos das atividades desenvolvidas pelos Delegados Representantes e das Comissões Temáticas do</w:t>
      </w:r>
      <w:r w:rsidRPr="00B17B7B">
        <w:rPr>
          <w:rFonts w:ascii="Calibri" w:hAnsi="Calibri" w:cs="Calibri"/>
          <w:spacing w:val="-6"/>
          <w:sz w:val="24"/>
        </w:rPr>
        <w:t xml:space="preserve"> </w:t>
      </w:r>
      <w:r w:rsidRPr="00B17B7B">
        <w:rPr>
          <w:rFonts w:ascii="Calibri" w:hAnsi="Calibri" w:cs="Calibri"/>
          <w:sz w:val="24"/>
        </w:rPr>
        <w:t>CRCGO.</w:t>
      </w:r>
    </w:p>
    <w:p w14:paraId="09C528B6" w14:textId="77777777" w:rsidR="008973A5" w:rsidRPr="00B17B7B" w:rsidRDefault="00397D6F" w:rsidP="00C47CCD">
      <w:pPr>
        <w:pStyle w:val="PargrafodaLista"/>
        <w:numPr>
          <w:ilvl w:val="0"/>
          <w:numId w:val="27"/>
        </w:numPr>
        <w:tabs>
          <w:tab w:val="left" w:pos="485"/>
        </w:tabs>
        <w:spacing w:before="122" w:line="235" w:lineRule="auto"/>
        <w:ind w:left="230" w:right="245" w:firstLine="0"/>
        <w:jc w:val="both"/>
        <w:rPr>
          <w:rFonts w:ascii="Calibri" w:hAnsi="Calibri" w:cs="Calibri"/>
          <w:sz w:val="24"/>
        </w:rPr>
      </w:pPr>
      <w:r w:rsidRPr="00B17B7B">
        <w:rPr>
          <w:rFonts w:ascii="Calibri" w:hAnsi="Calibri" w:cs="Calibri"/>
          <w:sz w:val="24"/>
        </w:rPr>
        <w:t>manifestar-se sobre demais assuntos, por despacho do Presidente do CRCGO, desde que não previstos como competência de outra</w:t>
      </w:r>
      <w:r w:rsidRPr="00B17B7B">
        <w:rPr>
          <w:rFonts w:ascii="Calibri" w:hAnsi="Calibri" w:cs="Calibri"/>
          <w:spacing w:val="-5"/>
          <w:sz w:val="24"/>
        </w:rPr>
        <w:t xml:space="preserve"> </w:t>
      </w:r>
      <w:r w:rsidRPr="00B17B7B">
        <w:rPr>
          <w:rFonts w:ascii="Calibri" w:hAnsi="Calibri" w:cs="Calibri"/>
          <w:sz w:val="24"/>
        </w:rPr>
        <w:t>Câmara.</w:t>
      </w:r>
    </w:p>
    <w:p w14:paraId="09C528B9" w14:textId="77777777" w:rsidR="008973A5" w:rsidRPr="00B17B7B" w:rsidRDefault="008973A5" w:rsidP="00C47CCD">
      <w:pPr>
        <w:pStyle w:val="Corpodetexto"/>
        <w:spacing w:before="10"/>
        <w:ind w:left="0"/>
        <w:jc w:val="both"/>
        <w:rPr>
          <w:rFonts w:ascii="Calibri" w:hAnsi="Calibri" w:cs="Calibri"/>
          <w:sz w:val="28"/>
        </w:rPr>
      </w:pPr>
    </w:p>
    <w:p w14:paraId="09C528BA" w14:textId="77777777" w:rsidR="008973A5" w:rsidRPr="00B17B7B" w:rsidRDefault="00397D6F" w:rsidP="00C47CCD">
      <w:pPr>
        <w:pStyle w:val="Corpodetexto"/>
        <w:spacing w:line="235" w:lineRule="auto"/>
        <w:ind w:right="236"/>
        <w:jc w:val="both"/>
        <w:rPr>
          <w:rFonts w:ascii="Calibri" w:hAnsi="Calibri" w:cs="Calibri"/>
        </w:rPr>
      </w:pPr>
      <w:r w:rsidRPr="00B17B7B">
        <w:rPr>
          <w:rFonts w:ascii="Calibri" w:hAnsi="Calibri" w:cs="Calibri"/>
        </w:rPr>
        <w:t>Art. 2</w:t>
      </w:r>
      <w:r w:rsidR="00810497" w:rsidRPr="00B17B7B">
        <w:rPr>
          <w:rFonts w:ascii="Calibri" w:hAnsi="Calibri" w:cs="Calibri"/>
        </w:rPr>
        <w:t>4</w:t>
      </w:r>
      <w:r w:rsidRPr="00B17B7B">
        <w:rPr>
          <w:rFonts w:ascii="Calibri" w:hAnsi="Calibri" w:cs="Calibri"/>
        </w:rPr>
        <w:t>. A Câmara de Fiscalização, Ética e Disciplina é integrada por 5 (cinco) Conselheiros efetivos e igual número de suplentes e coordenada pelo Vice- presidente de Fiscalização, Ética e Disciplina, na qualidade de seu membro efetivo, que compete:</w:t>
      </w:r>
    </w:p>
    <w:p w14:paraId="09C528BB" w14:textId="77777777" w:rsidR="008973A5" w:rsidRPr="00817744" w:rsidRDefault="00397D6F" w:rsidP="00C47CCD">
      <w:pPr>
        <w:pStyle w:val="PargrafodaLista"/>
        <w:numPr>
          <w:ilvl w:val="0"/>
          <w:numId w:val="26"/>
        </w:numPr>
        <w:tabs>
          <w:tab w:val="left" w:pos="546"/>
        </w:tabs>
        <w:spacing w:before="123" w:line="235" w:lineRule="auto"/>
        <w:ind w:right="239" w:firstLine="0"/>
        <w:jc w:val="both"/>
        <w:rPr>
          <w:rFonts w:ascii="Calibri" w:hAnsi="Calibri" w:cs="Calibri"/>
          <w:sz w:val="24"/>
          <w:szCs w:val="24"/>
        </w:rPr>
      </w:pPr>
      <w:r w:rsidRPr="00B17B7B">
        <w:rPr>
          <w:rFonts w:ascii="Calibri" w:hAnsi="Calibri" w:cs="Calibri"/>
          <w:sz w:val="24"/>
        </w:rPr>
        <w:t xml:space="preserve">apreciar e julgar os processos abertos contra pessoas fisicas, pessoas jurídicas e organizações contábeis, relativo </w:t>
      </w:r>
      <w:r w:rsidRPr="00817744">
        <w:rPr>
          <w:rFonts w:ascii="Calibri" w:hAnsi="Calibri" w:cs="Calibri"/>
          <w:sz w:val="24"/>
          <w:szCs w:val="24"/>
        </w:rPr>
        <w:t>ao exercício da profissão contábil ou inerentes a</w:t>
      </w:r>
      <w:r w:rsidRPr="00817744">
        <w:rPr>
          <w:rFonts w:ascii="Calibri" w:hAnsi="Calibri" w:cs="Calibri"/>
          <w:spacing w:val="-17"/>
          <w:sz w:val="24"/>
          <w:szCs w:val="24"/>
        </w:rPr>
        <w:t xml:space="preserve"> </w:t>
      </w:r>
      <w:r w:rsidRPr="00817744">
        <w:rPr>
          <w:rFonts w:ascii="Calibri" w:hAnsi="Calibri" w:cs="Calibri"/>
          <w:sz w:val="24"/>
          <w:szCs w:val="24"/>
        </w:rPr>
        <w:t>ela;</w:t>
      </w:r>
    </w:p>
    <w:p w14:paraId="09C528BC" w14:textId="77777777" w:rsidR="008973A5" w:rsidRPr="00817744" w:rsidRDefault="00397D6F" w:rsidP="00C47CCD">
      <w:pPr>
        <w:pStyle w:val="PargrafodaLista"/>
        <w:numPr>
          <w:ilvl w:val="0"/>
          <w:numId w:val="26"/>
        </w:numPr>
        <w:tabs>
          <w:tab w:val="left" w:pos="485"/>
        </w:tabs>
        <w:spacing w:before="122" w:line="235" w:lineRule="auto"/>
        <w:ind w:right="238" w:firstLine="0"/>
        <w:jc w:val="both"/>
        <w:rPr>
          <w:rFonts w:ascii="Calibri" w:hAnsi="Calibri" w:cs="Calibri"/>
          <w:sz w:val="24"/>
          <w:szCs w:val="24"/>
        </w:rPr>
      </w:pPr>
      <w:r w:rsidRPr="00817744">
        <w:rPr>
          <w:rFonts w:ascii="Calibri" w:hAnsi="Calibri" w:cs="Calibri"/>
          <w:sz w:val="24"/>
          <w:szCs w:val="24"/>
        </w:rPr>
        <w:t>sanear processo de sua competência, determinando as diligências necessárias à instrução processual e ao julgamento de</w:t>
      </w:r>
      <w:r w:rsidRPr="00817744">
        <w:rPr>
          <w:rFonts w:ascii="Calibri" w:hAnsi="Calibri" w:cs="Calibri"/>
          <w:spacing w:val="-4"/>
          <w:sz w:val="24"/>
          <w:szCs w:val="24"/>
        </w:rPr>
        <w:t xml:space="preserve"> </w:t>
      </w:r>
      <w:r w:rsidRPr="00817744">
        <w:rPr>
          <w:rFonts w:ascii="Calibri" w:hAnsi="Calibri" w:cs="Calibri"/>
          <w:sz w:val="24"/>
          <w:szCs w:val="24"/>
        </w:rPr>
        <w:t>processos;</w:t>
      </w:r>
    </w:p>
    <w:p w14:paraId="09C528BD" w14:textId="77777777" w:rsidR="008973A5" w:rsidRPr="00817744" w:rsidRDefault="00397D6F" w:rsidP="00C47CCD">
      <w:pPr>
        <w:pStyle w:val="PargrafodaLista"/>
        <w:numPr>
          <w:ilvl w:val="0"/>
          <w:numId w:val="26"/>
        </w:numPr>
        <w:tabs>
          <w:tab w:val="left" w:pos="459"/>
        </w:tabs>
        <w:spacing w:before="117"/>
        <w:ind w:left="458" w:hanging="229"/>
        <w:jc w:val="both"/>
        <w:rPr>
          <w:rFonts w:ascii="Calibri" w:hAnsi="Calibri" w:cs="Calibri"/>
          <w:sz w:val="24"/>
          <w:szCs w:val="24"/>
        </w:rPr>
      </w:pPr>
      <w:r w:rsidRPr="00817744">
        <w:rPr>
          <w:rFonts w:ascii="Calibri" w:hAnsi="Calibri" w:cs="Calibri"/>
          <w:sz w:val="24"/>
          <w:szCs w:val="24"/>
        </w:rPr>
        <w:t>submeter suas decisões para a necessária</w:t>
      </w:r>
      <w:r w:rsidRPr="00817744">
        <w:rPr>
          <w:rFonts w:ascii="Calibri" w:hAnsi="Calibri" w:cs="Calibri"/>
          <w:spacing w:val="-9"/>
          <w:sz w:val="24"/>
          <w:szCs w:val="24"/>
        </w:rPr>
        <w:t xml:space="preserve"> </w:t>
      </w:r>
      <w:r w:rsidRPr="00817744">
        <w:rPr>
          <w:rFonts w:ascii="Calibri" w:hAnsi="Calibri" w:cs="Calibri"/>
          <w:sz w:val="24"/>
          <w:szCs w:val="24"/>
        </w:rPr>
        <w:t>homologação;</w:t>
      </w:r>
    </w:p>
    <w:p w14:paraId="09C528BE" w14:textId="77777777" w:rsidR="008973A5" w:rsidRPr="00817744" w:rsidRDefault="00397D6F" w:rsidP="00C47CCD">
      <w:pPr>
        <w:pStyle w:val="PargrafodaLista"/>
        <w:numPr>
          <w:ilvl w:val="0"/>
          <w:numId w:val="26"/>
        </w:numPr>
        <w:tabs>
          <w:tab w:val="left" w:pos="509"/>
        </w:tabs>
        <w:spacing w:before="21"/>
        <w:ind w:left="508" w:hanging="279"/>
        <w:jc w:val="both"/>
        <w:rPr>
          <w:rFonts w:ascii="Calibri" w:hAnsi="Calibri" w:cs="Calibri"/>
          <w:sz w:val="24"/>
          <w:szCs w:val="24"/>
        </w:rPr>
      </w:pPr>
      <w:r w:rsidRPr="00817744">
        <w:rPr>
          <w:rFonts w:ascii="Calibri" w:hAnsi="Calibri" w:cs="Calibri"/>
          <w:sz w:val="24"/>
          <w:szCs w:val="24"/>
        </w:rPr>
        <w:t>responder</w:t>
      </w:r>
      <w:r w:rsidRPr="00817744">
        <w:rPr>
          <w:rFonts w:ascii="Calibri" w:hAnsi="Calibri" w:cs="Calibri"/>
          <w:spacing w:val="20"/>
          <w:sz w:val="24"/>
          <w:szCs w:val="24"/>
        </w:rPr>
        <w:t xml:space="preserve"> </w:t>
      </w:r>
      <w:r w:rsidRPr="00817744">
        <w:rPr>
          <w:rFonts w:ascii="Calibri" w:hAnsi="Calibri" w:cs="Calibri"/>
          <w:sz w:val="24"/>
          <w:szCs w:val="24"/>
        </w:rPr>
        <w:t>a</w:t>
      </w:r>
      <w:r w:rsidRPr="00817744">
        <w:rPr>
          <w:rFonts w:ascii="Calibri" w:hAnsi="Calibri" w:cs="Calibri"/>
          <w:spacing w:val="21"/>
          <w:sz w:val="24"/>
          <w:szCs w:val="24"/>
        </w:rPr>
        <w:t xml:space="preserve"> </w:t>
      </w:r>
      <w:r w:rsidRPr="00817744">
        <w:rPr>
          <w:rFonts w:ascii="Calibri" w:hAnsi="Calibri" w:cs="Calibri"/>
          <w:sz w:val="24"/>
          <w:szCs w:val="24"/>
        </w:rPr>
        <w:t>consultas</w:t>
      </w:r>
      <w:r w:rsidRPr="00817744">
        <w:rPr>
          <w:rFonts w:ascii="Calibri" w:hAnsi="Calibri" w:cs="Calibri"/>
          <w:spacing w:val="21"/>
          <w:sz w:val="24"/>
          <w:szCs w:val="24"/>
        </w:rPr>
        <w:t xml:space="preserve"> </w:t>
      </w:r>
      <w:r w:rsidRPr="00817744">
        <w:rPr>
          <w:rFonts w:ascii="Calibri" w:hAnsi="Calibri" w:cs="Calibri"/>
          <w:sz w:val="24"/>
          <w:szCs w:val="24"/>
        </w:rPr>
        <w:t>sobre</w:t>
      </w:r>
      <w:r w:rsidRPr="00817744">
        <w:rPr>
          <w:rFonts w:ascii="Calibri" w:hAnsi="Calibri" w:cs="Calibri"/>
          <w:spacing w:val="21"/>
          <w:sz w:val="24"/>
          <w:szCs w:val="24"/>
        </w:rPr>
        <w:t xml:space="preserve"> </w:t>
      </w:r>
      <w:r w:rsidRPr="00817744">
        <w:rPr>
          <w:rFonts w:ascii="Calibri" w:hAnsi="Calibri" w:cs="Calibri"/>
          <w:sz w:val="24"/>
          <w:szCs w:val="24"/>
        </w:rPr>
        <w:t>ﬁscalização,</w:t>
      </w:r>
      <w:r w:rsidRPr="00817744">
        <w:rPr>
          <w:rFonts w:ascii="Calibri" w:hAnsi="Calibri" w:cs="Calibri"/>
          <w:spacing w:val="21"/>
          <w:sz w:val="24"/>
          <w:szCs w:val="24"/>
        </w:rPr>
        <w:t xml:space="preserve"> </w:t>
      </w:r>
      <w:r w:rsidRPr="00817744">
        <w:rPr>
          <w:rFonts w:ascii="Calibri" w:hAnsi="Calibri" w:cs="Calibri"/>
          <w:sz w:val="24"/>
          <w:szCs w:val="24"/>
        </w:rPr>
        <w:t>ética</w:t>
      </w:r>
      <w:r w:rsidRPr="00817744">
        <w:rPr>
          <w:rFonts w:ascii="Calibri" w:hAnsi="Calibri" w:cs="Calibri"/>
          <w:spacing w:val="21"/>
          <w:sz w:val="24"/>
          <w:szCs w:val="24"/>
        </w:rPr>
        <w:t xml:space="preserve"> </w:t>
      </w:r>
      <w:r w:rsidRPr="00817744">
        <w:rPr>
          <w:rFonts w:ascii="Calibri" w:hAnsi="Calibri" w:cs="Calibri"/>
          <w:sz w:val="24"/>
          <w:szCs w:val="24"/>
        </w:rPr>
        <w:t>e</w:t>
      </w:r>
      <w:r w:rsidRPr="00817744">
        <w:rPr>
          <w:rFonts w:ascii="Calibri" w:hAnsi="Calibri" w:cs="Calibri"/>
          <w:spacing w:val="20"/>
          <w:sz w:val="24"/>
          <w:szCs w:val="24"/>
        </w:rPr>
        <w:t xml:space="preserve"> </w:t>
      </w:r>
      <w:r w:rsidRPr="00817744">
        <w:rPr>
          <w:rFonts w:ascii="Calibri" w:hAnsi="Calibri" w:cs="Calibri"/>
          <w:sz w:val="24"/>
          <w:szCs w:val="24"/>
        </w:rPr>
        <w:t>disciplina,</w:t>
      </w:r>
      <w:r w:rsidRPr="00817744">
        <w:rPr>
          <w:rFonts w:ascii="Calibri" w:hAnsi="Calibri" w:cs="Calibri"/>
          <w:spacing w:val="21"/>
          <w:sz w:val="24"/>
          <w:szCs w:val="24"/>
        </w:rPr>
        <w:t xml:space="preserve"> </w:t>
      </w:r>
      <w:r w:rsidRPr="00817744">
        <w:rPr>
          <w:rFonts w:ascii="Calibri" w:hAnsi="Calibri" w:cs="Calibri"/>
          <w:sz w:val="24"/>
          <w:szCs w:val="24"/>
        </w:rPr>
        <w:t>zelar</w:t>
      </w:r>
      <w:r w:rsidRPr="00817744">
        <w:rPr>
          <w:rFonts w:ascii="Calibri" w:hAnsi="Calibri" w:cs="Calibri"/>
          <w:spacing w:val="21"/>
          <w:sz w:val="24"/>
          <w:szCs w:val="24"/>
        </w:rPr>
        <w:t xml:space="preserve"> </w:t>
      </w:r>
      <w:r w:rsidRPr="00817744">
        <w:rPr>
          <w:rFonts w:ascii="Calibri" w:hAnsi="Calibri" w:cs="Calibri"/>
          <w:sz w:val="24"/>
          <w:szCs w:val="24"/>
        </w:rPr>
        <w:t>pela</w:t>
      </w:r>
      <w:r w:rsidRPr="00817744">
        <w:rPr>
          <w:rFonts w:ascii="Calibri" w:hAnsi="Calibri" w:cs="Calibri"/>
          <w:spacing w:val="21"/>
          <w:sz w:val="24"/>
          <w:szCs w:val="24"/>
        </w:rPr>
        <w:t xml:space="preserve"> </w:t>
      </w:r>
      <w:r w:rsidRPr="00817744">
        <w:rPr>
          <w:rFonts w:ascii="Calibri" w:hAnsi="Calibri" w:cs="Calibri"/>
          <w:sz w:val="24"/>
          <w:szCs w:val="24"/>
        </w:rPr>
        <w:t>regular</w:t>
      </w:r>
      <w:r w:rsidRPr="00817744">
        <w:rPr>
          <w:rFonts w:ascii="Calibri" w:hAnsi="Calibri" w:cs="Calibri"/>
          <w:spacing w:val="21"/>
          <w:sz w:val="24"/>
          <w:szCs w:val="24"/>
        </w:rPr>
        <w:t xml:space="preserve"> </w:t>
      </w:r>
      <w:r w:rsidRPr="00817744">
        <w:rPr>
          <w:rFonts w:ascii="Calibri" w:hAnsi="Calibri" w:cs="Calibri"/>
          <w:sz w:val="24"/>
          <w:szCs w:val="24"/>
        </w:rPr>
        <w:t>instrução</w:t>
      </w:r>
      <w:r w:rsidRPr="00817744">
        <w:rPr>
          <w:rFonts w:ascii="Calibri" w:hAnsi="Calibri" w:cs="Calibri"/>
          <w:spacing w:val="21"/>
          <w:sz w:val="24"/>
          <w:szCs w:val="24"/>
        </w:rPr>
        <w:t xml:space="preserve"> </w:t>
      </w:r>
      <w:r w:rsidRPr="00817744">
        <w:rPr>
          <w:rFonts w:ascii="Calibri" w:hAnsi="Calibri" w:cs="Calibri"/>
          <w:sz w:val="24"/>
          <w:szCs w:val="24"/>
        </w:rPr>
        <w:t>processual</w:t>
      </w:r>
      <w:r w:rsidRPr="00817744">
        <w:rPr>
          <w:rFonts w:ascii="Calibri" w:hAnsi="Calibri" w:cs="Calibri"/>
          <w:spacing w:val="20"/>
          <w:sz w:val="24"/>
          <w:szCs w:val="24"/>
        </w:rPr>
        <w:t xml:space="preserve"> </w:t>
      </w:r>
      <w:r w:rsidRPr="00817744">
        <w:rPr>
          <w:rFonts w:ascii="Calibri" w:hAnsi="Calibri" w:cs="Calibri"/>
          <w:sz w:val="24"/>
          <w:szCs w:val="24"/>
        </w:rPr>
        <w:t>e</w:t>
      </w:r>
      <w:r w:rsidR="00E35AC2" w:rsidRPr="00817744">
        <w:rPr>
          <w:rFonts w:ascii="Calibri" w:hAnsi="Calibri" w:cs="Calibri"/>
          <w:sz w:val="24"/>
          <w:szCs w:val="24"/>
        </w:rPr>
        <w:t xml:space="preserve"> </w:t>
      </w:r>
      <w:r w:rsidRPr="00817744">
        <w:rPr>
          <w:rFonts w:ascii="Calibri" w:hAnsi="Calibri" w:cs="Calibri"/>
          <w:sz w:val="24"/>
          <w:szCs w:val="24"/>
        </w:rPr>
        <w:t>pela uniformidade dos procedimentos de sua área;</w:t>
      </w:r>
    </w:p>
    <w:p w14:paraId="09C528BF" w14:textId="77777777" w:rsidR="008973A5" w:rsidRPr="00B17B7B" w:rsidRDefault="00397D6F" w:rsidP="00C47CCD">
      <w:pPr>
        <w:pStyle w:val="PargrafodaLista"/>
        <w:numPr>
          <w:ilvl w:val="0"/>
          <w:numId w:val="26"/>
        </w:numPr>
        <w:tabs>
          <w:tab w:val="left" w:pos="477"/>
        </w:tabs>
        <w:spacing w:before="116"/>
        <w:ind w:left="476" w:hanging="247"/>
        <w:jc w:val="both"/>
        <w:rPr>
          <w:rFonts w:ascii="Calibri" w:hAnsi="Calibri" w:cs="Calibri"/>
          <w:sz w:val="24"/>
        </w:rPr>
      </w:pPr>
      <w:r w:rsidRPr="00B17B7B">
        <w:rPr>
          <w:rFonts w:ascii="Calibri" w:hAnsi="Calibri" w:cs="Calibri"/>
          <w:sz w:val="24"/>
        </w:rPr>
        <w:t>apresentar, mensalmente, ao Plenário, atas, relatórios sobre trabalhos de sua</w:t>
      </w:r>
      <w:r w:rsidRPr="00B17B7B">
        <w:rPr>
          <w:rFonts w:ascii="Calibri" w:hAnsi="Calibri" w:cs="Calibri"/>
          <w:spacing w:val="-28"/>
          <w:sz w:val="24"/>
        </w:rPr>
        <w:t xml:space="preserve"> </w:t>
      </w:r>
      <w:r w:rsidRPr="00B17B7B">
        <w:rPr>
          <w:rFonts w:ascii="Calibri" w:hAnsi="Calibri" w:cs="Calibri"/>
          <w:sz w:val="24"/>
        </w:rPr>
        <w:t>competência;</w:t>
      </w:r>
    </w:p>
    <w:p w14:paraId="09C528C0" w14:textId="77777777" w:rsidR="008973A5" w:rsidRPr="00B17B7B" w:rsidRDefault="00397D6F" w:rsidP="00C47CCD">
      <w:pPr>
        <w:pStyle w:val="PargrafodaLista"/>
        <w:numPr>
          <w:ilvl w:val="0"/>
          <w:numId w:val="26"/>
        </w:numPr>
        <w:tabs>
          <w:tab w:val="left" w:pos="435"/>
        </w:tabs>
        <w:spacing w:before="119" w:line="235" w:lineRule="auto"/>
        <w:ind w:right="256" w:firstLine="0"/>
        <w:jc w:val="both"/>
        <w:rPr>
          <w:rFonts w:ascii="Calibri" w:hAnsi="Calibri" w:cs="Calibri"/>
          <w:sz w:val="24"/>
        </w:rPr>
      </w:pPr>
      <w:r w:rsidRPr="00B17B7B">
        <w:rPr>
          <w:rFonts w:ascii="Calibri" w:hAnsi="Calibri" w:cs="Calibri"/>
          <w:spacing w:val="-3"/>
          <w:sz w:val="24"/>
        </w:rPr>
        <w:t xml:space="preserve">exercer </w:t>
      </w:r>
      <w:r w:rsidRPr="00B17B7B">
        <w:rPr>
          <w:rFonts w:ascii="Calibri" w:hAnsi="Calibri" w:cs="Calibri"/>
          <w:sz w:val="24"/>
        </w:rPr>
        <w:t xml:space="preserve">as funções preparatórias de atribuições do Plenário e do </w:t>
      </w:r>
      <w:r w:rsidRPr="00B17B7B">
        <w:rPr>
          <w:rFonts w:ascii="Calibri" w:hAnsi="Calibri" w:cs="Calibri"/>
          <w:spacing w:val="-3"/>
          <w:sz w:val="24"/>
        </w:rPr>
        <w:t xml:space="preserve">Tribunal </w:t>
      </w:r>
      <w:r w:rsidRPr="00B17B7B">
        <w:rPr>
          <w:rFonts w:ascii="Calibri" w:hAnsi="Calibri" w:cs="Calibri"/>
          <w:sz w:val="24"/>
        </w:rPr>
        <w:t>Regional de Ética e Disciplina (TRED).</w:t>
      </w:r>
    </w:p>
    <w:p w14:paraId="09C528C1" w14:textId="77777777" w:rsidR="008973A5" w:rsidRPr="00B17B7B" w:rsidRDefault="008973A5" w:rsidP="00C47CCD">
      <w:pPr>
        <w:pStyle w:val="Corpodetexto"/>
        <w:ind w:left="0"/>
        <w:jc w:val="both"/>
        <w:rPr>
          <w:rFonts w:ascii="Calibri" w:hAnsi="Calibri" w:cs="Calibri"/>
        </w:rPr>
      </w:pPr>
    </w:p>
    <w:p w14:paraId="09C528C2" w14:textId="77777777" w:rsidR="008973A5" w:rsidRPr="00B17B7B" w:rsidRDefault="008973A5" w:rsidP="00C47CCD">
      <w:pPr>
        <w:pStyle w:val="Corpodetexto"/>
        <w:spacing w:before="5"/>
        <w:ind w:left="0"/>
        <w:jc w:val="both"/>
        <w:rPr>
          <w:rFonts w:ascii="Calibri" w:hAnsi="Calibri" w:cs="Calibri"/>
          <w:sz w:val="19"/>
        </w:rPr>
      </w:pPr>
    </w:p>
    <w:p w14:paraId="09C528C3" w14:textId="77777777" w:rsidR="008973A5" w:rsidRPr="00B17B7B" w:rsidRDefault="00397D6F" w:rsidP="00C47CCD">
      <w:pPr>
        <w:pStyle w:val="Corpodetexto"/>
        <w:spacing w:line="235" w:lineRule="auto"/>
        <w:ind w:right="262"/>
        <w:jc w:val="both"/>
        <w:rPr>
          <w:rFonts w:ascii="Calibri" w:hAnsi="Calibri" w:cs="Calibri"/>
        </w:rPr>
      </w:pPr>
      <w:r w:rsidRPr="00B17B7B">
        <w:rPr>
          <w:rFonts w:ascii="Calibri" w:hAnsi="Calibri" w:cs="Calibri"/>
        </w:rPr>
        <w:t>Art. 2</w:t>
      </w:r>
      <w:r w:rsidR="00810497" w:rsidRPr="00B17B7B">
        <w:rPr>
          <w:rFonts w:ascii="Calibri" w:hAnsi="Calibri" w:cs="Calibri"/>
        </w:rPr>
        <w:t>5</w:t>
      </w:r>
      <w:r w:rsidRPr="00B17B7B">
        <w:rPr>
          <w:rFonts w:ascii="Calibri" w:hAnsi="Calibri" w:cs="Calibri"/>
        </w:rPr>
        <w:t>. A Câmara de Registro é integrada por 3 (três) Conselheiros efetivos e igual número de suplentes e</w:t>
      </w:r>
      <w:r w:rsidRPr="00B17B7B">
        <w:rPr>
          <w:rFonts w:ascii="Calibri" w:hAnsi="Calibri" w:cs="Calibri"/>
          <w:spacing w:val="-5"/>
        </w:rPr>
        <w:t xml:space="preserve"> </w:t>
      </w:r>
      <w:r w:rsidRPr="00B17B7B">
        <w:rPr>
          <w:rFonts w:ascii="Calibri" w:hAnsi="Calibri" w:cs="Calibri"/>
        </w:rPr>
        <w:t>coordenada</w:t>
      </w:r>
      <w:r w:rsidRPr="00B17B7B">
        <w:rPr>
          <w:rFonts w:ascii="Calibri" w:hAnsi="Calibri" w:cs="Calibri"/>
          <w:spacing w:val="-4"/>
        </w:rPr>
        <w:t xml:space="preserve"> </w:t>
      </w:r>
      <w:r w:rsidRPr="00B17B7B">
        <w:rPr>
          <w:rFonts w:ascii="Calibri" w:hAnsi="Calibri" w:cs="Calibri"/>
        </w:rPr>
        <w:t>pelo</w:t>
      </w:r>
      <w:r w:rsidRPr="00B17B7B">
        <w:rPr>
          <w:rFonts w:ascii="Calibri" w:hAnsi="Calibri" w:cs="Calibri"/>
          <w:spacing w:val="-4"/>
        </w:rPr>
        <w:t xml:space="preserve"> </w:t>
      </w:r>
      <w:r w:rsidRPr="00B17B7B">
        <w:rPr>
          <w:rFonts w:ascii="Calibri" w:hAnsi="Calibri" w:cs="Calibri"/>
        </w:rPr>
        <w:t>de</w:t>
      </w:r>
      <w:r w:rsidRPr="00B17B7B">
        <w:rPr>
          <w:rFonts w:ascii="Calibri" w:hAnsi="Calibri" w:cs="Calibri"/>
          <w:spacing w:val="-4"/>
        </w:rPr>
        <w:t xml:space="preserve"> </w:t>
      </w:r>
      <w:r w:rsidRPr="00B17B7B">
        <w:rPr>
          <w:rFonts w:ascii="Calibri" w:hAnsi="Calibri" w:cs="Calibri"/>
        </w:rPr>
        <w:t>vice-presidente</w:t>
      </w:r>
      <w:r w:rsidRPr="00B17B7B">
        <w:rPr>
          <w:rFonts w:ascii="Calibri" w:hAnsi="Calibri" w:cs="Calibri"/>
          <w:spacing w:val="-4"/>
        </w:rPr>
        <w:t xml:space="preserve"> </w:t>
      </w:r>
      <w:r w:rsidRPr="00B17B7B">
        <w:rPr>
          <w:rFonts w:ascii="Calibri" w:hAnsi="Calibri" w:cs="Calibri"/>
        </w:rPr>
        <w:t>de</w:t>
      </w:r>
      <w:r w:rsidRPr="00B17B7B">
        <w:rPr>
          <w:rFonts w:ascii="Calibri" w:hAnsi="Calibri" w:cs="Calibri"/>
          <w:spacing w:val="-4"/>
        </w:rPr>
        <w:t xml:space="preserve"> </w:t>
      </w:r>
      <w:r w:rsidRPr="00B17B7B">
        <w:rPr>
          <w:rFonts w:ascii="Calibri" w:hAnsi="Calibri" w:cs="Calibri"/>
        </w:rPr>
        <w:t>Registro,</w:t>
      </w:r>
      <w:r w:rsidRPr="00B17B7B">
        <w:rPr>
          <w:rFonts w:ascii="Calibri" w:hAnsi="Calibri" w:cs="Calibri"/>
          <w:spacing w:val="-4"/>
        </w:rPr>
        <w:t xml:space="preserve"> </w:t>
      </w:r>
      <w:r w:rsidRPr="00B17B7B">
        <w:rPr>
          <w:rFonts w:ascii="Calibri" w:hAnsi="Calibri" w:cs="Calibri"/>
        </w:rPr>
        <w:t>na</w:t>
      </w:r>
      <w:r w:rsidRPr="00B17B7B">
        <w:rPr>
          <w:rFonts w:ascii="Calibri" w:hAnsi="Calibri" w:cs="Calibri"/>
          <w:spacing w:val="-4"/>
        </w:rPr>
        <w:t xml:space="preserve"> </w:t>
      </w:r>
      <w:r w:rsidRPr="00B17B7B">
        <w:rPr>
          <w:rFonts w:ascii="Calibri" w:hAnsi="Calibri" w:cs="Calibri"/>
        </w:rPr>
        <w:t>qualidade</w:t>
      </w:r>
      <w:r w:rsidRPr="00B17B7B">
        <w:rPr>
          <w:rFonts w:ascii="Calibri" w:hAnsi="Calibri" w:cs="Calibri"/>
          <w:spacing w:val="-4"/>
        </w:rPr>
        <w:t xml:space="preserve"> </w:t>
      </w:r>
      <w:r w:rsidRPr="00B17B7B">
        <w:rPr>
          <w:rFonts w:ascii="Calibri" w:hAnsi="Calibri" w:cs="Calibri"/>
        </w:rPr>
        <w:t>de</w:t>
      </w:r>
      <w:r w:rsidRPr="00B17B7B">
        <w:rPr>
          <w:rFonts w:ascii="Calibri" w:hAnsi="Calibri" w:cs="Calibri"/>
          <w:spacing w:val="-4"/>
        </w:rPr>
        <w:t xml:space="preserve"> </w:t>
      </w:r>
      <w:r w:rsidRPr="00B17B7B">
        <w:rPr>
          <w:rFonts w:ascii="Calibri" w:hAnsi="Calibri" w:cs="Calibri"/>
        </w:rPr>
        <w:t>seu</w:t>
      </w:r>
      <w:r w:rsidRPr="00B17B7B">
        <w:rPr>
          <w:rFonts w:ascii="Calibri" w:hAnsi="Calibri" w:cs="Calibri"/>
          <w:spacing w:val="-4"/>
        </w:rPr>
        <w:t xml:space="preserve"> </w:t>
      </w:r>
      <w:r w:rsidRPr="00B17B7B">
        <w:rPr>
          <w:rFonts w:ascii="Calibri" w:hAnsi="Calibri" w:cs="Calibri"/>
        </w:rPr>
        <w:t>membro</w:t>
      </w:r>
      <w:r w:rsidRPr="00B17B7B">
        <w:rPr>
          <w:rFonts w:ascii="Calibri" w:hAnsi="Calibri" w:cs="Calibri"/>
          <w:spacing w:val="-5"/>
        </w:rPr>
        <w:t xml:space="preserve"> </w:t>
      </w:r>
      <w:r w:rsidRPr="00B17B7B">
        <w:rPr>
          <w:rFonts w:ascii="Calibri" w:hAnsi="Calibri" w:cs="Calibri"/>
        </w:rPr>
        <w:t>efetivo,</w:t>
      </w:r>
      <w:r w:rsidRPr="00B17B7B">
        <w:rPr>
          <w:rFonts w:ascii="Calibri" w:hAnsi="Calibri" w:cs="Calibri"/>
          <w:spacing w:val="-4"/>
        </w:rPr>
        <w:t xml:space="preserve"> </w:t>
      </w:r>
      <w:r w:rsidRPr="00B17B7B">
        <w:rPr>
          <w:rFonts w:ascii="Calibri" w:hAnsi="Calibri" w:cs="Calibri"/>
        </w:rPr>
        <w:t>que</w:t>
      </w:r>
      <w:r w:rsidRPr="00B17B7B">
        <w:rPr>
          <w:rFonts w:ascii="Calibri" w:hAnsi="Calibri" w:cs="Calibri"/>
          <w:spacing w:val="-4"/>
        </w:rPr>
        <w:t xml:space="preserve"> </w:t>
      </w:r>
      <w:r w:rsidRPr="00B17B7B">
        <w:rPr>
          <w:rFonts w:ascii="Calibri" w:hAnsi="Calibri" w:cs="Calibri"/>
        </w:rPr>
        <w:t>compete:</w:t>
      </w:r>
    </w:p>
    <w:p w14:paraId="09C528C4" w14:textId="77777777" w:rsidR="008973A5" w:rsidRPr="00B17B7B" w:rsidRDefault="00397D6F" w:rsidP="00C47CCD">
      <w:pPr>
        <w:pStyle w:val="PargrafodaLista"/>
        <w:numPr>
          <w:ilvl w:val="0"/>
          <w:numId w:val="25"/>
        </w:numPr>
        <w:tabs>
          <w:tab w:val="left" w:pos="472"/>
        </w:tabs>
        <w:spacing w:before="118"/>
        <w:jc w:val="both"/>
        <w:rPr>
          <w:rFonts w:ascii="Calibri" w:hAnsi="Calibri" w:cs="Calibri"/>
          <w:sz w:val="24"/>
        </w:rPr>
      </w:pPr>
      <w:r w:rsidRPr="00B17B7B">
        <w:rPr>
          <w:rFonts w:ascii="Calibri" w:hAnsi="Calibri" w:cs="Calibri"/>
          <w:sz w:val="24"/>
        </w:rPr>
        <w:t>examinar e julgar os pedidos de registro e baixa de profissionais e organizações</w:t>
      </w:r>
      <w:r w:rsidRPr="00B17B7B">
        <w:rPr>
          <w:rFonts w:ascii="Calibri" w:hAnsi="Calibri" w:cs="Calibri"/>
          <w:spacing w:val="-31"/>
          <w:sz w:val="24"/>
        </w:rPr>
        <w:t xml:space="preserve"> </w:t>
      </w:r>
      <w:r w:rsidRPr="00B17B7B">
        <w:rPr>
          <w:rFonts w:ascii="Calibri" w:hAnsi="Calibri" w:cs="Calibri"/>
          <w:sz w:val="24"/>
        </w:rPr>
        <w:t>contábeis;</w:t>
      </w:r>
    </w:p>
    <w:p w14:paraId="09C528C5" w14:textId="77777777" w:rsidR="008973A5" w:rsidRPr="00B17B7B" w:rsidRDefault="00397D6F" w:rsidP="00C47CCD">
      <w:pPr>
        <w:pStyle w:val="PargrafodaLista"/>
        <w:numPr>
          <w:ilvl w:val="0"/>
          <w:numId w:val="25"/>
        </w:numPr>
        <w:tabs>
          <w:tab w:val="left" w:pos="484"/>
        </w:tabs>
        <w:ind w:left="483" w:hanging="254"/>
        <w:jc w:val="both"/>
        <w:rPr>
          <w:rFonts w:ascii="Calibri" w:hAnsi="Calibri" w:cs="Calibri"/>
          <w:sz w:val="24"/>
        </w:rPr>
      </w:pPr>
      <w:r w:rsidRPr="00B17B7B">
        <w:rPr>
          <w:rFonts w:ascii="Calibri" w:hAnsi="Calibri" w:cs="Calibri"/>
          <w:sz w:val="24"/>
        </w:rPr>
        <w:t>sanear processo de sua competência, determinando as diligências à instrução</w:t>
      </w:r>
      <w:r w:rsidRPr="00B17B7B">
        <w:rPr>
          <w:rFonts w:ascii="Calibri" w:hAnsi="Calibri" w:cs="Calibri"/>
          <w:spacing w:val="-26"/>
          <w:sz w:val="24"/>
        </w:rPr>
        <w:t xml:space="preserve"> </w:t>
      </w:r>
      <w:r w:rsidRPr="00B17B7B">
        <w:rPr>
          <w:rFonts w:ascii="Calibri" w:hAnsi="Calibri" w:cs="Calibri"/>
          <w:sz w:val="24"/>
        </w:rPr>
        <w:t>processual;</w:t>
      </w:r>
    </w:p>
    <w:p w14:paraId="09C528C6" w14:textId="77777777" w:rsidR="008973A5" w:rsidRPr="00B17B7B" w:rsidRDefault="00397D6F" w:rsidP="00C47CCD">
      <w:pPr>
        <w:pStyle w:val="PargrafodaLista"/>
        <w:numPr>
          <w:ilvl w:val="0"/>
          <w:numId w:val="25"/>
        </w:numPr>
        <w:tabs>
          <w:tab w:val="left" w:pos="459"/>
        </w:tabs>
        <w:ind w:left="458" w:hanging="229"/>
        <w:jc w:val="both"/>
        <w:rPr>
          <w:rFonts w:ascii="Calibri" w:hAnsi="Calibri" w:cs="Calibri"/>
          <w:sz w:val="24"/>
        </w:rPr>
      </w:pPr>
      <w:r w:rsidRPr="00B17B7B">
        <w:rPr>
          <w:rFonts w:ascii="Calibri" w:hAnsi="Calibri" w:cs="Calibri"/>
          <w:sz w:val="24"/>
        </w:rPr>
        <w:t>responder a consultas sobre</w:t>
      </w:r>
      <w:r w:rsidRPr="00B17B7B">
        <w:rPr>
          <w:rFonts w:ascii="Calibri" w:hAnsi="Calibri" w:cs="Calibri"/>
          <w:spacing w:val="-5"/>
          <w:sz w:val="24"/>
        </w:rPr>
        <w:t xml:space="preserve"> </w:t>
      </w:r>
      <w:r w:rsidRPr="00B17B7B">
        <w:rPr>
          <w:rFonts w:ascii="Calibri" w:hAnsi="Calibri" w:cs="Calibri"/>
          <w:sz w:val="24"/>
        </w:rPr>
        <w:t>registro;</w:t>
      </w:r>
    </w:p>
    <w:p w14:paraId="09C528C7" w14:textId="77777777" w:rsidR="008973A5" w:rsidRPr="00B17B7B" w:rsidRDefault="00397D6F" w:rsidP="00C47CCD">
      <w:pPr>
        <w:pStyle w:val="PargrafodaLista"/>
        <w:numPr>
          <w:ilvl w:val="0"/>
          <w:numId w:val="25"/>
        </w:numPr>
        <w:tabs>
          <w:tab w:val="left" w:pos="484"/>
        </w:tabs>
        <w:ind w:left="483" w:hanging="254"/>
        <w:jc w:val="both"/>
        <w:rPr>
          <w:rFonts w:ascii="Calibri" w:hAnsi="Calibri" w:cs="Calibri"/>
          <w:sz w:val="24"/>
        </w:rPr>
      </w:pPr>
      <w:r w:rsidRPr="00B17B7B">
        <w:rPr>
          <w:rFonts w:ascii="Calibri" w:hAnsi="Calibri" w:cs="Calibri"/>
          <w:sz w:val="24"/>
        </w:rPr>
        <w:t>examinar matéria sobre registro e propor medidas e ações</w:t>
      </w:r>
      <w:r w:rsidRPr="00B17B7B">
        <w:rPr>
          <w:rFonts w:ascii="Calibri" w:hAnsi="Calibri" w:cs="Calibri"/>
          <w:spacing w:val="-15"/>
          <w:sz w:val="24"/>
        </w:rPr>
        <w:t xml:space="preserve"> </w:t>
      </w:r>
      <w:r w:rsidRPr="00B17B7B">
        <w:rPr>
          <w:rFonts w:ascii="Calibri" w:hAnsi="Calibri" w:cs="Calibri"/>
          <w:sz w:val="24"/>
        </w:rPr>
        <w:t>pertinentes;</w:t>
      </w:r>
    </w:p>
    <w:p w14:paraId="09C528C8" w14:textId="77777777" w:rsidR="008973A5" w:rsidRPr="00B17B7B" w:rsidRDefault="00397D6F" w:rsidP="00C47CCD">
      <w:pPr>
        <w:pStyle w:val="PargrafodaLista"/>
        <w:numPr>
          <w:ilvl w:val="0"/>
          <w:numId w:val="25"/>
        </w:numPr>
        <w:tabs>
          <w:tab w:val="left" w:pos="477"/>
        </w:tabs>
        <w:ind w:left="476" w:hanging="247"/>
        <w:jc w:val="both"/>
        <w:rPr>
          <w:rFonts w:ascii="Calibri" w:hAnsi="Calibri" w:cs="Calibri"/>
          <w:sz w:val="24"/>
        </w:rPr>
      </w:pPr>
      <w:r w:rsidRPr="00B17B7B">
        <w:rPr>
          <w:rFonts w:ascii="Calibri" w:hAnsi="Calibri" w:cs="Calibri"/>
          <w:sz w:val="24"/>
        </w:rPr>
        <w:t>zelar pelos registros e cadastros de profissionais e organizações contábeis;</w:t>
      </w:r>
      <w:r w:rsidRPr="00B17B7B">
        <w:rPr>
          <w:rFonts w:ascii="Calibri" w:hAnsi="Calibri" w:cs="Calibri"/>
          <w:spacing w:val="-18"/>
          <w:sz w:val="24"/>
        </w:rPr>
        <w:t xml:space="preserve"> </w:t>
      </w:r>
      <w:r w:rsidRPr="00B17B7B">
        <w:rPr>
          <w:rFonts w:ascii="Calibri" w:hAnsi="Calibri" w:cs="Calibri"/>
          <w:sz w:val="24"/>
        </w:rPr>
        <w:t>e</w:t>
      </w:r>
    </w:p>
    <w:p w14:paraId="09C528C9" w14:textId="77777777" w:rsidR="008973A5" w:rsidRPr="00B17B7B" w:rsidRDefault="00397D6F" w:rsidP="00C47CCD">
      <w:pPr>
        <w:pStyle w:val="PargrafodaLista"/>
        <w:numPr>
          <w:ilvl w:val="0"/>
          <w:numId w:val="25"/>
        </w:numPr>
        <w:tabs>
          <w:tab w:val="left" w:pos="431"/>
        </w:tabs>
        <w:spacing w:before="116"/>
        <w:ind w:left="430" w:hanging="201"/>
        <w:jc w:val="both"/>
        <w:rPr>
          <w:rFonts w:ascii="Calibri" w:hAnsi="Calibri" w:cs="Calibri"/>
          <w:sz w:val="24"/>
        </w:rPr>
      </w:pPr>
      <w:r w:rsidRPr="00B17B7B">
        <w:rPr>
          <w:rFonts w:ascii="Calibri" w:hAnsi="Calibri" w:cs="Calibri"/>
          <w:sz w:val="24"/>
        </w:rPr>
        <w:t>colaborar, naquilo que lhe couber, na realização do Exame de</w:t>
      </w:r>
      <w:r w:rsidRPr="00B17B7B">
        <w:rPr>
          <w:rFonts w:ascii="Calibri" w:hAnsi="Calibri" w:cs="Calibri"/>
          <w:spacing w:val="-17"/>
          <w:sz w:val="24"/>
        </w:rPr>
        <w:t xml:space="preserve"> </w:t>
      </w:r>
      <w:r w:rsidRPr="00B17B7B">
        <w:rPr>
          <w:rFonts w:ascii="Calibri" w:hAnsi="Calibri" w:cs="Calibri"/>
          <w:sz w:val="24"/>
        </w:rPr>
        <w:t>Suficiência.</w:t>
      </w:r>
    </w:p>
    <w:p w14:paraId="09C528CA" w14:textId="77777777" w:rsidR="008973A5" w:rsidRPr="00B17B7B" w:rsidRDefault="008973A5" w:rsidP="00C47CCD">
      <w:pPr>
        <w:pStyle w:val="Corpodetexto"/>
        <w:ind w:left="0"/>
        <w:jc w:val="both"/>
        <w:rPr>
          <w:rFonts w:ascii="Calibri" w:hAnsi="Calibri" w:cs="Calibri"/>
        </w:rPr>
      </w:pPr>
    </w:p>
    <w:p w14:paraId="09C528CB" w14:textId="77777777" w:rsidR="008973A5" w:rsidRPr="00B17B7B" w:rsidRDefault="008973A5" w:rsidP="00C47CCD">
      <w:pPr>
        <w:pStyle w:val="Corpodetexto"/>
        <w:spacing w:before="2"/>
        <w:ind w:left="0"/>
        <w:jc w:val="both"/>
        <w:rPr>
          <w:rFonts w:ascii="Calibri" w:hAnsi="Calibri" w:cs="Calibri"/>
          <w:sz w:val="19"/>
        </w:rPr>
      </w:pPr>
    </w:p>
    <w:p w14:paraId="09C528CC" w14:textId="77777777" w:rsidR="008973A5" w:rsidRPr="00B17B7B" w:rsidRDefault="00397D6F" w:rsidP="00C47CCD">
      <w:pPr>
        <w:pStyle w:val="Corpodetexto"/>
        <w:spacing w:line="235" w:lineRule="auto"/>
        <w:ind w:right="253"/>
        <w:jc w:val="both"/>
        <w:rPr>
          <w:rFonts w:ascii="Calibri" w:hAnsi="Calibri" w:cs="Calibri"/>
        </w:rPr>
      </w:pPr>
      <w:r w:rsidRPr="00B17B7B">
        <w:rPr>
          <w:rFonts w:ascii="Calibri" w:hAnsi="Calibri" w:cs="Calibri"/>
        </w:rPr>
        <w:t>Art. 2</w:t>
      </w:r>
      <w:r w:rsidR="00810497" w:rsidRPr="00B17B7B">
        <w:rPr>
          <w:rFonts w:ascii="Calibri" w:hAnsi="Calibri" w:cs="Calibri"/>
        </w:rPr>
        <w:t>6</w:t>
      </w:r>
      <w:r w:rsidRPr="00B17B7B">
        <w:rPr>
          <w:rFonts w:ascii="Calibri" w:hAnsi="Calibri" w:cs="Calibri"/>
        </w:rPr>
        <w:t>. A Câmara Técnica é integrada por 3 (três) Conselheiros efetivos e igual número de suplentes e coordenada pelo vice-presidente Técnico, na qualidade de seu membro efetivo, que compete:</w:t>
      </w:r>
    </w:p>
    <w:p w14:paraId="09C528CD" w14:textId="77777777" w:rsidR="008973A5" w:rsidRPr="00B17B7B" w:rsidRDefault="00397D6F" w:rsidP="00C47CCD">
      <w:pPr>
        <w:pStyle w:val="PargrafodaLista"/>
        <w:numPr>
          <w:ilvl w:val="0"/>
          <w:numId w:val="24"/>
        </w:numPr>
        <w:tabs>
          <w:tab w:val="left" w:pos="569"/>
        </w:tabs>
        <w:spacing w:before="122" w:line="235" w:lineRule="auto"/>
        <w:ind w:right="232" w:firstLine="0"/>
        <w:jc w:val="both"/>
        <w:rPr>
          <w:rFonts w:ascii="Calibri" w:hAnsi="Calibri" w:cs="Calibri"/>
          <w:sz w:val="24"/>
        </w:rPr>
      </w:pPr>
      <w:r w:rsidRPr="00B17B7B">
        <w:rPr>
          <w:rFonts w:ascii="Calibri" w:hAnsi="Calibri" w:cs="Calibri"/>
          <w:spacing w:val="-4"/>
          <w:sz w:val="24"/>
        </w:rPr>
        <w:t xml:space="preserve">examinar, </w:t>
      </w:r>
      <w:r w:rsidRPr="00B17B7B">
        <w:rPr>
          <w:rFonts w:ascii="Calibri" w:hAnsi="Calibri" w:cs="Calibri"/>
          <w:sz w:val="24"/>
        </w:rPr>
        <w:t>em conjunto com as comissões temáticas, as minutas das Normas Brasileiras de Contabilidade elaboradas pela câmara técnica do CFC, visando enviar contribuições por meio das audiências públicas do</w:t>
      </w:r>
      <w:r w:rsidRPr="00B17B7B">
        <w:rPr>
          <w:rFonts w:ascii="Calibri" w:hAnsi="Calibri" w:cs="Calibri"/>
          <w:spacing w:val="-4"/>
          <w:sz w:val="24"/>
        </w:rPr>
        <w:t xml:space="preserve"> </w:t>
      </w:r>
      <w:r w:rsidRPr="00B17B7B">
        <w:rPr>
          <w:rFonts w:ascii="Calibri" w:hAnsi="Calibri" w:cs="Calibri"/>
          <w:sz w:val="24"/>
        </w:rPr>
        <w:t>CFC;</w:t>
      </w:r>
    </w:p>
    <w:p w14:paraId="09C528CE" w14:textId="77777777" w:rsidR="008973A5" w:rsidRPr="00B17B7B" w:rsidRDefault="00397D6F" w:rsidP="00C47CCD">
      <w:pPr>
        <w:pStyle w:val="PargrafodaLista"/>
        <w:numPr>
          <w:ilvl w:val="0"/>
          <w:numId w:val="24"/>
        </w:numPr>
        <w:tabs>
          <w:tab w:val="left" w:pos="541"/>
        </w:tabs>
        <w:spacing w:before="123" w:line="235" w:lineRule="auto"/>
        <w:ind w:right="236" w:firstLine="0"/>
        <w:jc w:val="both"/>
        <w:rPr>
          <w:rFonts w:ascii="Calibri" w:hAnsi="Calibri" w:cs="Calibri"/>
          <w:sz w:val="24"/>
        </w:rPr>
      </w:pPr>
      <w:r w:rsidRPr="00B17B7B">
        <w:rPr>
          <w:rFonts w:ascii="Calibri" w:hAnsi="Calibri" w:cs="Calibri"/>
          <w:sz w:val="24"/>
        </w:rPr>
        <w:t>desenvolver e coordenar ações buscando uniformizar internamente a estrutura, competências e composição das comissões temáticas, dos grupos de trabalhos e das assessorias</w:t>
      </w:r>
      <w:r w:rsidRPr="00B17B7B">
        <w:rPr>
          <w:rFonts w:ascii="Calibri" w:hAnsi="Calibri" w:cs="Calibri"/>
          <w:spacing w:val="-27"/>
          <w:sz w:val="24"/>
        </w:rPr>
        <w:t xml:space="preserve"> </w:t>
      </w:r>
      <w:r w:rsidRPr="00B17B7B">
        <w:rPr>
          <w:rFonts w:ascii="Calibri" w:hAnsi="Calibri" w:cs="Calibri"/>
          <w:sz w:val="24"/>
        </w:rPr>
        <w:t>especiais;</w:t>
      </w:r>
    </w:p>
    <w:p w14:paraId="09C528CF" w14:textId="77777777" w:rsidR="008973A5" w:rsidRPr="00B17B7B" w:rsidRDefault="00397D6F" w:rsidP="00C47CCD">
      <w:pPr>
        <w:pStyle w:val="PargrafodaLista"/>
        <w:numPr>
          <w:ilvl w:val="0"/>
          <w:numId w:val="24"/>
        </w:numPr>
        <w:tabs>
          <w:tab w:val="left" w:pos="462"/>
        </w:tabs>
        <w:spacing w:before="122" w:line="235" w:lineRule="auto"/>
        <w:ind w:right="238" w:firstLine="0"/>
        <w:jc w:val="both"/>
        <w:rPr>
          <w:rFonts w:ascii="Calibri" w:hAnsi="Calibri" w:cs="Calibri"/>
          <w:sz w:val="24"/>
        </w:rPr>
      </w:pPr>
      <w:r w:rsidRPr="00B17B7B">
        <w:rPr>
          <w:rFonts w:ascii="Calibri" w:hAnsi="Calibri" w:cs="Calibri"/>
          <w:sz w:val="24"/>
        </w:rPr>
        <w:t>revisar sempre que necessário o regimento interno do CRCGO e propor as modiﬁcações necessário em conformidade com legislação específica e regulamento do</w:t>
      </w:r>
      <w:r w:rsidRPr="00B17B7B">
        <w:rPr>
          <w:rFonts w:ascii="Calibri" w:hAnsi="Calibri" w:cs="Calibri"/>
          <w:spacing w:val="-11"/>
          <w:sz w:val="24"/>
        </w:rPr>
        <w:t xml:space="preserve"> </w:t>
      </w:r>
      <w:r w:rsidRPr="00B17B7B">
        <w:rPr>
          <w:rFonts w:ascii="Calibri" w:hAnsi="Calibri" w:cs="Calibri"/>
          <w:sz w:val="24"/>
        </w:rPr>
        <w:t>CFC;</w:t>
      </w:r>
    </w:p>
    <w:p w14:paraId="09C528D0" w14:textId="77777777" w:rsidR="008973A5" w:rsidRPr="00B17B7B" w:rsidRDefault="00397D6F" w:rsidP="00C47CCD">
      <w:pPr>
        <w:pStyle w:val="PargrafodaLista"/>
        <w:numPr>
          <w:ilvl w:val="0"/>
          <w:numId w:val="24"/>
        </w:numPr>
        <w:tabs>
          <w:tab w:val="left" w:pos="512"/>
        </w:tabs>
        <w:spacing w:before="122" w:line="235" w:lineRule="auto"/>
        <w:ind w:right="230" w:firstLine="0"/>
        <w:jc w:val="both"/>
        <w:rPr>
          <w:rFonts w:ascii="Calibri" w:hAnsi="Calibri" w:cs="Calibri"/>
          <w:sz w:val="24"/>
        </w:rPr>
      </w:pPr>
      <w:r w:rsidRPr="00B17B7B">
        <w:rPr>
          <w:rFonts w:ascii="Calibri" w:hAnsi="Calibri" w:cs="Calibri"/>
          <w:sz w:val="24"/>
        </w:rPr>
        <w:t>assessorar a Câmara de Administração e Planejamento no desenvolvimento de ações e projetos de boas práticas de</w:t>
      </w:r>
      <w:r w:rsidRPr="00B17B7B">
        <w:rPr>
          <w:rFonts w:ascii="Calibri" w:hAnsi="Calibri" w:cs="Calibri"/>
          <w:spacing w:val="-4"/>
          <w:sz w:val="24"/>
        </w:rPr>
        <w:t xml:space="preserve"> </w:t>
      </w:r>
      <w:r w:rsidRPr="00B17B7B">
        <w:rPr>
          <w:rFonts w:ascii="Calibri" w:hAnsi="Calibri" w:cs="Calibri"/>
          <w:sz w:val="24"/>
        </w:rPr>
        <w:t>governança;</w:t>
      </w:r>
    </w:p>
    <w:p w14:paraId="09C528D1" w14:textId="77777777" w:rsidR="008973A5" w:rsidRPr="00B17B7B" w:rsidRDefault="00397D6F" w:rsidP="00C47CCD">
      <w:pPr>
        <w:pStyle w:val="PargrafodaLista"/>
        <w:numPr>
          <w:ilvl w:val="0"/>
          <w:numId w:val="24"/>
        </w:numPr>
        <w:tabs>
          <w:tab w:val="left" w:pos="477"/>
        </w:tabs>
        <w:spacing w:before="118"/>
        <w:ind w:left="476" w:hanging="247"/>
        <w:jc w:val="both"/>
        <w:rPr>
          <w:rFonts w:ascii="Calibri" w:hAnsi="Calibri" w:cs="Calibri"/>
          <w:sz w:val="24"/>
        </w:rPr>
      </w:pPr>
      <w:r w:rsidRPr="00B17B7B">
        <w:rPr>
          <w:rFonts w:ascii="Calibri" w:hAnsi="Calibri" w:cs="Calibri"/>
          <w:sz w:val="24"/>
        </w:rPr>
        <w:t>Coordenar</w:t>
      </w:r>
      <w:r w:rsidRPr="00B17B7B">
        <w:rPr>
          <w:rFonts w:ascii="Calibri" w:hAnsi="Calibri" w:cs="Calibri"/>
          <w:spacing w:val="-5"/>
          <w:sz w:val="24"/>
        </w:rPr>
        <w:t xml:space="preserve"> </w:t>
      </w:r>
      <w:r w:rsidRPr="00B17B7B">
        <w:rPr>
          <w:rFonts w:ascii="Calibri" w:hAnsi="Calibri" w:cs="Calibri"/>
          <w:sz w:val="24"/>
        </w:rPr>
        <w:t>e</w:t>
      </w:r>
      <w:r w:rsidRPr="00B17B7B">
        <w:rPr>
          <w:rFonts w:ascii="Calibri" w:hAnsi="Calibri" w:cs="Calibri"/>
          <w:spacing w:val="-4"/>
          <w:sz w:val="24"/>
        </w:rPr>
        <w:t xml:space="preserve"> </w:t>
      </w:r>
      <w:r w:rsidRPr="00B17B7B">
        <w:rPr>
          <w:rFonts w:ascii="Calibri" w:hAnsi="Calibri" w:cs="Calibri"/>
          <w:sz w:val="24"/>
        </w:rPr>
        <w:t>supervisionar</w:t>
      </w:r>
      <w:r w:rsidRPr="00B17B7B">
        <w:rPr>
          <w:rFonts w:ascii="Calibri" w:hAnsi="Calibri" w:cs="Calibri"/>
          <w:spacing w:val="-5"/>
          <w:sz w:val="24"/>
        </w:rPr>
        <w:t xml:space="preserve"> </w:t>
      </w:r>
      <w:r w:rsidRPr="00B17B7B">
        <w:rPr>
          <w:rFonts w:ascii="Calibri" w:hAnsi="Calibri" w:cs="Calibri"/>
          <w:sz w:val="24"/>
        </w:rPr>
        <w:t>os</w:t>
      </w:r>
      <w:r w:rsidRPr="00B17B7B">
        <w:rPr>
          <w:rFonts w:ascii="Calibri" w:hAnsi="Calibri" w:cs="Calibri"/>
          <w:spacing w:val="-4"/>
          <w:sz w:val="24"/>
        </w:rPr>
        <w:t xml:space="preserve"> </w:t>
      </w:r>
      <w:r w:rsidRPr="00B17B7B">
        <w:rPr>
          <w:rFonts w:ascii="Calibri" w:hAnsi="Calibri" w:cs="Calibri"/>
          <w:sz w:val="24"/>
        </w:rPr>
        <w:t>trabalhos</w:t>
      </w:r>
      <w:r w:rsidRPr="00B17B7B">
        <w:rPr>
          <w:rFonts w:ascii="Calibri" w:hAnsi="Calibri" w:cs="Calibri"/>
          <w:spacing w:val="-4"/>
          <w:sz w:val="24"/>
        </w:rPr>
        <w:t xml:space="preserve"> </w:t>
      </w:r>
      <w:r w:rsidRPr="00B17B7B">
        <w:rPr>
          <w:rFonts w:ascii="Calibri" w:hAnsi="Calibri" w:cs="Calibri"/>
          <w:sz w:val="24"/>
        </w:rPr>
        <w:t>realizados</w:t>
      </w:r>
      <w:r w:rsidRPr="00B17B7B">
        <w:rPr>
          <w:rFonts w:ascii="Calibri" w:hAnsi="Calibri" w:cs="Calibri"/>
          <w:spacing w:val="-5"/>
          <w:sz w:val="24"/>
        </w:rPr>
        <w:t xml:space="preserve"> </w:t>
      </w:r>
      <w:r w:rsidRPr="00B17B7B">
        <w:rPr>
          <w:rFonts w:ascii="Calibri" w:hAnsi="Calibri" w:cs="Calibri"/>
          <w:sz w:val="24"/>
        </w:rPr>
        <w:t>pelas</w:t>
      </w:r>
      <w:r w:rsidRPr="00B17B7B">
        <w:rPr>
          <w:rFonts w:ascii="Calibri" w:hAnsi="Calibri" w:cs="Calibri"/>
          <w:spacing w:val="-4"/>
          <w:sz w:val="24"/>
        </w:rPr>
        <w:t xml:space="preserve"> </w:t>
      </w:r>
      <w:r w:rsidRPr="00B17B7B">
        <w:rPr>
          <w:rFonts w:ascii="Calibri" w:hAnsi="Calibri" w:cs="Calibri"/>
          <w:sz w:val="24"/>
        </w:rPr>
        <w:t>Comissões</w:t>
      </w:r>
      <w:r w:rsidRPr="00B17B7B">
        <w:rPr>
          <w:rFonts w:ascii="Calibri" w:hAnsi="Calibri" w:cs="Calibri"/>
          <w:spacing w:val="-4"/>
          <w:sz w:val="24"/>
        </w:rPr>
        <w:t xml:space="preserve"> </w:t>
      </w:r>
      <w:r w:rsidRPr="00B17B7B">
        <w:rPr>
          <w:rFonts w:ascii="Calibri" w:hAnsi="Calibri" w:cs="Calibri"/>
          <w:sz w:val="24"/>
        </w:rPr>
        <w:t>Temáticas</w:t>
      </w:r>
      <w:r w:rsidRPr="00B17B7B">
        <w:rPr>
          <w:rFonts w:ascii="Calibri" w:hAnsi="Calibri" w:cs="Calibri"/>
          <w:spacing w:val="-5"/>
          <w:sz w:val="24"/>
        </w:rPr>
        <w:t xml:space="preserve"> </w:t>
      </w:r>
      <w:r w:rsidRPr="00B17B7B">
        <w:rPr>
          <w:rFonts w:ascii="Calibri" w:hAnsi="Calibri" w:cs="Calibri"/>
          <w:sz w:val="24"/>
        </w:rPr>
        <w:t>e</w:t>
      </w:r>
      <w:r w:rsidRPr="00B17B7B">
        <w:rPr>
          <w:rFonts w:ascii="Calibri" w:hAnsi="Calibri" w:cs="Calibri"/>
          <w:spacing w:val="-4"/>
          <w:sz w:val="24"/>
        </w:rPr>
        <w:t xml:space="preserve"> </w:t>
      </w:r>
      <w:r w:rsidRPr="00B17B7B">
        <w:rPr>
          <w:rFonts w:ascii="Calibri" w:hAnsi="Calibri" w:cs="Calibri"/>
          <w:sz w:val="24"/>
        </w:rPr>
        <w:t>os</w:t>
      </w:r>
      <w:r w:rsidRPr="00B17B7B">
        <w:rPr>
          <w:rFonts w:ascii="Calibri" w:hAnsi="Calibri" w:cs="Calibri"/>
          <w:spacing w:val="-4"/>
          <w:sz w:val="24"/>
        </w:rPr>
        <w:t xml:space="preserve"> </w:t>
      </w:r>
      <w:r w:rsidRPr="00B17B7B">
        <w:rPr>
          <w:rFonts w:ascii="Calibri" w:hAnsi="Calibri" w:cs="Calibri"/>
          <w:sz w:val="24"/>
        </w:rPr>
        <w:t>Grupos</w:t>
      </w:r>
      <w:r w:rsidRPr="00B17B7B">
        <w:rPr>
          <w:rFonts w:ascii="Calibri" w:hAnsi="Calibri" w:cs="Calibri"/>
          <w:spacing w:val="-5"/>
          <w:sz w:val="24"/>
        </w:rPr>
        <w:t xml:space="preserve"> </w:t>
      </w:r>
      <w:r w:rsidRPr="00B17B7B">
        <w:rPr>
          <w:rFonts w:ascii="Calibri" w:hAnsi="Calibri" w:cs="Calibri"/>
          <w:sz w:val="24"/>
        </w:rPr>
        <w:t>de</w:t>
      </w:r>
      <w:r w:rsidRPr="00B17B7B">
        <w:rPr>
          <w:rFonts w:ascii="Calibri" w:hAnsi="Calibri" w:cs="Calibri"/>
          <w:spacing w:val="-4"/>
          <w:sz w:val="24"/>
        </w:rPr>
        <w:t xml:space="preserve"> </w:t>
      </w:r>
      <w:r w:rsidRPr="00B17B7B">
        <w:rPr>
          <w:rFonts w:ascii="Calibri" w:hAnsi="Calibri" w:cs="Calibri"/>
          <w:sz w:val="24"/>
        </w:rPr>
        <w:t>Trabalho;</w:t>
      </w:r>
    </w:p>
    <w:p w14:paraId="09C528D2" w14:textId="77777777" w:rsidR="008973A5" w:rsidRPr="00B17B7B" w:rsidRDefault="00397D6F" w:rsidP="00C47CCD">
      <w:pPr>
        <w:pStyle w:val="PargrafodaLista"/>
        <w:numPr>
          <w:ilvl w:val="0"/>
          <w:numId w:val="24"/>
        </w:numPr>
        <w:tabs>
          <w:tab w:val="left" w:pos="436"/>
        </w:tabs>
        <w:spacing w:before="119" w:line="235" w:lineRule="auto"/>
        <w:ind w:right="250" w:firstLine="0"/>
        <w:jc w:val="both"/>
        <w:rPr>
          <w:rFonts w:ascii="Calibri" w:hAnsi="Calibri" w:cs="Calibri"/>
          <w:sz w:val="24"/>
        </w:rPr>
      </w:pPr>
      <w:r w:rsidRPr="00B17B7B">
        <w:rPr>
          <w:rFonts w:ascii="Calibri" w:hAnsi="Calibri" w:cs="Calibri"/>
          <w:sz w:val="24"/>
        </w:rPr>
        <w:t>manifestar-se sobre demais assuntos, por despacho do Presidente do CRCGO, desde que não previstos como competência de outra</w:t>
      </w:r>
      <w:r w:rsidRPr="00B17B7B">
        <w:rPr>
          <w:rFonts w:ascii="Calibri" w:hAnsi="Calibri" w:cs="Calibri"/>
          <w:spacing w:val="-5"/>
          <w:sz w:val="24"/>
        </w:rPr>
        <w:t xml:space="preserve"> </w:t>
      </w:r>
      <w:r w:rsidRPr="00B17B7B">
        <w:rPr>
          <w:rFonts w:ascii="Calibri" w:hAnsi="Calibri" w:cs="Calibri"/>
          <w:sz w:val="24"/>
        </w:rPr>
        <w:t>Câmara.</w:t>
      </w:r>
    </w:p>
    <w:p w14:paraId="09C528D3" w14:textId="77777777" w:rsidR="008973A5" w:rsidRPr="00B17B7B" w:rsidRDefault="008973A5" w:rsidP="00C47CCD">
      <w:pPr>
        <w:pStyle w:val="Corpodetexto"/>
        <w:ind w:left="0"/>
        <w:jc w:val="both"/>
        <w:rPr>
          <w:rFonts w:ascii="Calibri" w:hAnsi="Calibri" w:cs="Calibri"/>
        </w:rPr>
      </w:pPr>
    </w:p>
    <w:p w14:paraId="09C528D4" w14:textId="77777777" w:rsidR="008973A5" w:rsidRPr="00B17B7B" w:rsidRDefault="008973A5" w:rsidP="00C47CCD">
      <w:pPr>
        <w:pStyle w:val="Corpodetexto"/>
        <w:spacing w:before="1"/>
        <w:ind w:left="0"/>
        <w:jc w:val="both"/>
        <w:rPr>
          <w:rFonts w:ascii="Calibri" w:hAnsi="Calibri" w:cs="Calibri"/>
          <w:sz w:val="19"/>
        </w:rPr>
      </w:pPr>
    </w:p>
    <w:p w14:paraId="09C528D5" w14:textId="77777777" w:rsidR="008973A5" w:rsidRPr="00B17B7B" w:rsidRDefault="00397D6F" w:rsidP="00242C0C">
      <w:pPr>
        <w:pStyle w:val="Corpodetexto"/>
        <w:jc w:val="both"/>
        <w:rPr>
          <w:rFonts w:ascii="Calibri" w:hAnsi="Calibri" w:cs="Calibri"/>
        </w:rPr>
      </w:pPr>
      <w:r w:rsidRPr="00B17B7B">
        <w:rPr>
          <w:rFonts w:ascii="Calibri" w:hAnsi="Calibri" w:cs="Calibri"/>
        </w:rPr>
        <w:t>§ Parágrafo Único: É vedado à Câmara Técnica emitir parecer nos seguintes casos:</w:t>
      </w:r>
    </w:p>
    <w:p w14:paraId="09C528D6" w14:textId="77777777" w:rsidR="008973A5" w:rsidRPr="00B17B7B" w:rsidRDefault="00397D6F" w:rsidP="00C47CCD">
      <w:pPr>
        <w:pStyle w:val="PargrafodaLista"/>
        <w:numPr>
          <w:ilvl w:val="0"/>
          <w:numId w:val="23"/>
        </w:numPr>
        <w:tabs>
          <w:tab w:val="left" w:pos="472"/>
        </w:tabs>
        <w:jc w:val="both"/>
        <w:rPr>
          <w:rFonts w:ascii="Calibri" w:hAnsi="Calibri" w:cs="Calibri"/>
          <w:sz w:val="24"/>
        </w:rPr>
      </w:pPr>
      <w:r w:rsidRPr="00B17B7B">
        <w:rPr>
          <w:rFonts w:ascii="Calibri" w:hAnsi="Calibri" w:cs="Calibri"/>
          <w:sz w:val="24"/>
        </w:rPr>
        <w:t>em matéria, especificamente, de natureza fiscal e</w:t>
      </w:r>
      <w:r w:rsidRPr="00B17B7B">
        <w:rPr>
          <w:rFonts w:ascii="Calibri" w:hAnsi="Calibri" w:cs="Calibri"/>
          <w:spacing w:val="-11"/>
          <w:sz w:val="24"/>
        </w:rPr>
        <w:t xml:space="preserve"> </w:t>
      </w:r>
      <w:r w:rsidRPr="00B17B7B">
        <w:rPr>
          <w:rFonts w:ascii="Calibri" w:hAnsi="Calibri" w:cs="Calibri"/>
          <w:sz w:val="24"/>
        </w:rPr>
        <w:t>tributária;</w:t>
      </w:r>
    </w:p>
    <w:p w14:paraId="09C528D7" w14:textId="77777777" w:rsidR="008973A5" w:rsidRPr="00B17B7B" w:rsidRDefault="00397D6F" w:rsidP="00C47CCD">
      <w:pPr>
        <w:pStyle w:val="PargrafodaLista"/>
        <w:numPr>
          <w:ilvl w:val="0"/>
          <w:numId w:val="23"/>
        </w:numPr>
        <w:tabs>
          <w:tab w:val="left" w:pos="520"/>
        </w:tabs>
        <w:spacing w:before="120" w:line="235" w:lineRule="auto"/>
        <w:ind w:left="230" w:right="228" w:firstLine="0"/>
        <w:jc w:val="both"/>
        <w:rPr>
          <w:rFonts w:ascii="Calibri" w:hAnsi="Calibri" w:cs="Calibri"/>
          <w:sz w:val="24"/>
        </w:rPr>
      </w:pPr>
      <w:r w:rsidRPr="00B17B7B">
        <w:rPr>
          <w:rFonts w:ascii="Calibri" w:hAnsi="Calibri" w:cs="Calibri"/>
          <w:sz w:val="24"/>
        </w:rPr>
        <w:t>em matéria de natureza societária, judicial ou extrajudicial, mesmo que envolva interpretação das Normas Brasileiras de Contabilidade e da Estrutura Conceitual, onde os Princípios de Contabilidade estão realocados.</w:t>
      </w:r>
    </w:p>
    <w:p w14:paraId="09C528D8" w14:textId="77777777" w:rsidR="008973A5" w:rsidRPr="00B17B7B" w:rsidRDefault="008973A5" w:rsidP="00C47CCD">
      <w:pPr>
        <w:pStyle w:val="Corpodetexto"/>
        <w:ind w:left="0"/>
        <w:jc w:val="both"/>
        <w:rPr>
          <w:rFonts w:ascii="Calibri" w:hAnsi="Calibri" w:cs="Calibri"/>
        </w:rPr>
      </w:pPr>
    </w:p>
    <w:p w14:paraId="09C528D9" w14:textId="77777777" w:rsidR="008973A5" w:rsidRPr="00B17B7B" w:rsidRDefault="008973A5" w:rsidP="00C47CCD">
      <w:pPr>
        <w:pStyle w:val="Corpodetexto"/>
        <w:spacing w:before="6"/>
        <w:ind w:left="0"/>
        <w:jc w:val="both"/>
        <w:rPr>
          <w:rFonts w:ascii="Calibri" w:hAnsi="Calibri" w:cs="Calibri"/>
          <w:sz w:val="19"/>
        </w:rPr>
      </w:pPr>
    </w:p>
    <w:p w14:paraId="09C528DA" w14:textId="77777777" w:rsidR="008973A5" w:rsidRPr="00B17B7B" w:rsidRDefault="00397D6F" w:rsidP="00C47CCD">
      <w:pPr>
        <w:pStyle w:val="Corpodetexto"/>
        <w:spacing w:line="235" w:lineRule="auto"/>
        <w:jc w:val="both"/>
        <w:rPr>
          <w:rFonts w:ascii="Calibri" w:hAnsi="Calibri" w:cs="Calibri"/>
        </w:rPr>
      </w:pPr>
      <w:r w:rsidRPr="00B17B7B">
        <w:rPr>
          <w:rFonts w:ascii="Calibri" w:hAnsi="Calibri" w:cs="Calibri"/>
        </w:rPr>
        <w:t>Art. 2</w:t>
      </w:r>
      <w:r w:rsidR="00810497" w:rsidRPr="00B17B7B">
        <w:rPr>
          <w:rFonts w:ascii="Calibri" w:hAnsi="Calibri" w:cs="Calibri"/>
        </w:rPr>
        <w:t>7</w:t>
      </w:r>
      <w:r w:rsidRPr="00B17B7B">
        <w:rPr>
          <w:rFonts w:ascii="Calibri" w:hAnsi="Calibri" w:cs="Calibri"/>
        </w:rPr>
        <w:t>. A Câmara de Controle Interno é integrada por 3 (três) efetivos e igual número de suplentes e coordenada</w:t>
      </w:r>
      <w:r w:rsidRPr="00B17B7B">
        <w:rPr>
          <w:rFonts w:ascii="Calibri" w:hAnsi="Calibri" w:cs="Calibri"/>
          <w:spacing w:val="-5"/>
        </w:rPr>
        <w:t xml:space="preserve"> </w:t>
      </w:r>
      <w:r w:rsidRPr="00B17B7B">
        <w:rPr>
          <w:rFonts w:ascii="Calibri" w:hAnsi="Calibri" w:cs="Calibri"/>
        </w:rPr>
        <w:t>pelo</w:t>
      </w:r>
      <w:r w:rsidRPr="00B17B7B">
        <w:rPr>
          <w:rFonts w:ascii="Calibri" w:hAnsi="Calibri" w:cs="Calibri"/>
          <w:spacing w:val="-4"/>
        </w:rPr>
        <w:t xml:space="preserve"> </w:t>
      </w:r>
      <w:r w:rsidRPr="00B17B7B">
        <w:rPr>
          <w:rFonts w:ascii="Calibri" w:hAnsi="Calibri" w:cs="Calibri"/>
        </w:rPr>
        <w:t>Vice-presidente</w:t>
      </w:r>
      <w:r w:rsidRPr="00B17B7B">
        <w:rPr>
          <w:rFonts w:ascii="Calibri" w:hAnsi="Calibri" w:cs="Calibri"/>
          <w:spacing w:val="-4"/>
        </w:rPr>
        <w:t xml:space="preserve"> </w:t>
      </w:r>
      <w:r w:rsidRPr="00B17B7B">
        <w:rPr>
          <w:rFonts w:ascii="Calibri" w:hAnsi="Calibri" w:cs="Calibri"/>
        </w:rPr>
        <w:t>de</w:t>
      </w:r>
      <w:r w:rsidRPr="00B17B7B">
        <w:rPr>
          <w:rFonts w:ascii="Calibri" w:hAnsi="Calibri" w:cs="Calibri"/>
          <w:spacing w:val="-4"/>
        </w:rPr>
        <w:t xml:space="preserve"> </w:t>
      </w:r>
      <w:r w:rsidRPr="00B17B7B">
        <w:rPr>
          <w:rFonts w:ascii="Calibri" w:hAnsi="Calibri" w:cs="Calibri"/>
        </w:rPr>
        <w:t>Controle</w:t>
      </w:r>
      <w:r w:rsidRPr="00B17B7B">
        <w:rPr>
          <w:rFonts w:ascii="Calibri" w:hAnsi="Calibri" w:cs="Calibri"/>
          <w:spacing w:val="-5"/>
        </w:rPr>
        <w:t xml:space="preserve"> </w:t>
      </w:r>
      <w:r w:rsidRPr="00B17B7B">
        <w:rPr>
          <w:rFonts w:ascii="Calibri" w:hAnsi="Calibri" w:cs="Calibri"/>
        </w:rPr>
        <w:t>Interno</w:t>
      </w:r>
      <w:r w:rsidRPr="00B17B7B">
        <w:rPr>
          <w:rFonts w:ascii="Calibri" w:hAnsi="Calibri" w:cs="Calibri"/>
          <w:spacing w:val="-4"/>
        </w:rPr>
        <w:t xml:space="preserve"> </w:t>
      </w:r>
      <w:r w:rsidRPr="00B17B7B">
        <w:rPr>
          <w:rFonts w:ascii="Calibri" w:hAnsi="Calibri" w:cs="Calibri"/>
        </w:rPr>
        <w:t>na</w:t>
      </w:r>
      <w:r w:rsidRPr="00B17B7B">
        <w:rPr>
          <w:rFonts w:ascii="Calibri" w:hAnsi="Calibri" w:cs="Calibri"/>
          <w:spacing w:val="-4"/>
        </w:rPr>
        <w:t xml:space="preserve"> </w:t>
      </w:r>
      <w:r w:rsidRPr="00B17B7B">
        <w:rPr>
          <w:rFonts w:ascii="Calibri" w:hAnsi="Calibri" w:cs="Calibri"/>
        </w:rPr>
        <w:t>qualidade</w:t>
      </w:r>
      <w:r w:rsidRPr="00B17B7B">
        <w:rPr>
          <w:rFonts w:ascii="Calibri" w:hAnsi="Calibri" w:cs="Calibri"/>
          <w:spacing w:val="-4"/>
        </w:rPr>
        <w:t xml:space="preserve"> </w:t>
      </w:r>
      <w:r w:rsidRPr="00B17B7B">
        <w:rPr>
          <w:rFonts w:ascii="Calibri" w:hAnsi="Calibri" w:cs="Calibri"/>
        </w:rPr>
        <w:t>de</w:t>
      </w:r>
      <w:r w:rsidRPr="00B17B7B">
        <w:rPr>
          <w:rFonts w:ascii="Calibri" w:hAnsi="Calibri" w:cs="Calibri"/>
          <w:spacing w:val="-5"/>
        </w:rPr>
        <w:t xml:space="preserve"> </w:t>
      </w:r>
      <w:r w:rsidRPr="00B17B7B">
        <w:rPr>
          <w:rFonts w:ascii="Calibri" w:hAnsi="Calibri" w:cs="Calibri"/>
        </w:rPr>
        <w:t>membro</w:t>
      </w:r>
      <w:r w:rsidRPr="00B17B7B">
        <w:rPr>
          <w:rFonts w:ascii="Calibri" w:hAnsi="Calibri" w:cs="Calibri"/>
          <w:spacing w:val="-4"/>
        </w:rPr>
        <w:t xml:space="preserve"> </w:t>
      </w:r>
      <w:r w:rsidRPr="00B17B7B">
        <w:rPr>
          <w:rFonts w:ascii="Calibri" w:hAnsi="Calibri" w:cs="Calibri"/>
        </w:rPr>
        <w:t>efetivo,</w:t>
      </w:r>
      <w:r w:rsidRPr="00B17B7B">
        <w:rPr>
          <w:rFonts w:ascii="Calibri" w:hAnsi="Calibri" w:cs="Calibri"/>
          <w:spacing w:val="-4"/>
        </w:rPr>
        <w:t xml:space="preserve"> </w:t>
      </w:r>
      <w:r w:rsidRPr="00B17B7B">
        <w:rPr>
          <w:rFonts w:ascii="Calibri" w:hAnsi="Calibri" w:cs="Calibri"/>
        </w:rPr>
        <w:t>que</w:t>
      </w:r>
      <w:r w:rsidRPr="00B17B7B">
        <w:rPr>
          <w:rFonts w:ascii="Calibri" w:hAnsi="Calibri" w:cs="Calibri"/>
          <w:spacing w:val="-4"/>
        </w:rPr>
        <w:t xml:space="preserve"> </w:t>
      </w:r>
      <w:r w:rsidRPr="00B17B7B">
        <w:rPr>
          <w:rFonts w:ascii="Calibri" w:hAnsi="Calibri" w:cs="Calibri"/>
        </w:rPr>
        <w:t>compete:</w:t>
      </w:r>
    </w:p>
    <w:p w14:paraId="09C528DB" w14:textId="77777777" w:rsidR="008973A5" w:rsidRPr="00B17B7B" w:rsidRDefault="00397D6F" w:rsidP="00C47CCD">
      <w:pPr>
        <w:pStyle w:val="PargrafodaLista"/>
        <w:numPr>
          <w:ilvl w:val="0"/>
          <w:numId w:val="22"/>
        </w:numPr>
        <w:tabs>
          <w:tab w:val="left" w:pos="510"/>
        </w:tabs>
        <w:spacing w:before="122" w:line="235" w:lineRule="auto"/>
        <w:ind w:right="232" w:firstLine="0"/>
        <w:jc w:val="both"/>
        <w:rPr>
          <w:rFonts w:ascii="Calibri" w:hAnsi="Calibri" w:cs="Calibri"/>
          <w:sz w:val="24"/>
        </w:rPr>
      </w:pPr>
      <w:r w:rsidRPr="00B17B7B">
        <w:rPr>
          <w:rFonts w:ascii="Calibri" w:hAnsi="Calibri" w:cs="Calibri"/>
          <w:sz w:val="24"/>
        </w:rPr>
        <w:t>examinar as demonstrações das receitas arrecadadas, veriﬁcando se as cotas devidas ao Conselho Federal</w:t>
      </w:r>
      <w:r w:rsidRPr="00B17B7B">
        <w:rPr>
          <w:rFonts w:ascii="Calibri" w:hAnsi="Calibri" w:cs="Calibri"/>
          <w:spacing w:val="-5"/>
          <w:sz w:val="24"/>
        </w:rPr>
        <w:t xml:space="preserve"> </w:t>
      </w:r>
      <w:r w:rsidRPr="00B17B7B">
        <w:rPr>
          <w:rFonts w:ascii="Calibri" w:hAnsi="Calibri" w:cs="Calibri"/>
          <w:sz w:val="24"/>
        </w:rPr>
        <w:t>de</w:t>
      </w:r>
      <w:r w:rsidRPr="00B17B7B">
        <w:rPr>
          <w:rFonts w:ascii="Calibri" w:hAnsi="Calibri" w:cs="Calibri"/>
          <w:spacing w:val="-4"/>
          <w:sz w:val="24"/>
        </w:rPr>
        <w:t xml:space="preserve"> </w:t>
      </w:r>
      <w:r w:rsidRPr="00B17B7B">
        <w:rPr>
          <w:rFonts w:ascii="Calibri" w:hAnsi="Calibri" w:cs="Calibri"/>
          <w:sz w:val="24"/>
        </w:rPr>
        <w:t>Contabilidade</w:t>
      </w:r>
      <w:r w:rsidRPr="00B17B7B">
        <w:rPr>
          <w:rFonts w:ascii="Calibri" w:hAnsi="Calibri" w:cs="Calibri"/>
          <w:spacing w:val="-5"/>
          <w:sz w:val="24"/>
        </w:rPr>
        <w:t xml:space="preserve"> </w:t>
      </w:r>
      <w:r w:rsidRPr="00B17B7B">
        <w:rPr>
          <w:rFonts w:ascii="Calibri" w:hAnsi="Calibri" w:cs="Calibri"/>
          <w:sz w:val="24"/>
        </w:rPr>
        <w:t>foram</w:t>
      </w:r>
      <w:r w:rsidRPr="00B17B7B">
        <w:rPr>
          <w:rFonts w:ascii="Calibri" w:hAnsi="Calibri" w:cs="Calibri"/>
          <w:spacing w:val="-4"/>
          <w:sz w:val="24"/>
        </w:rPr>
        <w:t xml:space="preserve"> </w:t>
      </w:r>
      <w:r w:rsidRPr="00B17B7B">
        <w:rPr>
          <w:rFonts w:ascii="Calibri" w:hAnsi="Calibri" w:cs="Calibri"/>
          <w:sz w:val="24"/>
        </w:rPr>
        <w:t>remetidas</w:t>
      </w:r>
      <w:r w:rsidRPr="00B17B7B">
        <w:rPr>
          <w:rFonts w:ascii="Calibri" w:hAnsi="Calibri" w:cs="Calibri"/>
          <w:spacing w:val="-5"/>
          <w:sz w:val="24"/>
        </w:rPr>
        <w:t xml:space="preserve"> </w:t>
      </w:r>
      <w:r w:rsidRPr="00B17B7B">
        <w:rPr>
          <w:rFonts w:ascii="Calibri" w:hAnsi="Calibri" w:cs="Calibri"/>
          <w:sz w:val="24"/>
        </w:rPr>
        <w:t>corretamente</w:t>
      </w:r>
      <w:r w:rsidRPr="00B17B7B">
        <w:rPr>
          <w:rFonts w:ascii="Calibri" w:hAnsi="Calibri" w:cs="Calibri"/>
          <w:spacing w:val="-4"/>
          <w:sz w:val="24"/>
        </w:rPr>
        <w:t xml:space="preserve"> </w:t>
      </w:r>
      <w:r w:rsidRPr="00B17B7B">
        <w:rPr>
          <w:rFonts w:ascii="Calibri" w:hAnsi="Calibri" w:cs="Calibri"/>
          <w:sz w:val="24"/>
        </w:rPr>
        <w:t>e</w:t>
      </w:r>
      <w:r w:rsidRPr="00B17B7B">
        <w:rPr>
          <w:rFonts w:ascii="Calibri" w:hAnsi="Calibri" w:cs="Calibri"/>
          <w:spacing w:val="-5"/>
          <w:sz w:val="24"/>
        </w:rPr>
        <w:t xml:space="preserve"> </w:t>
      </w:r>
      <w:r w:rsidRPr="00B17B7B">
        <w:rPr>
          <w:rFonts w:ascii="Calibri" w:hAnsi="Calibri" w:cs="Calibri"/>
          <w:sz w:val="24"/>
        </w:rPr>
        <w:t>com</w:t>
      </w:r>
      <w:r w:rsidRPr="00B17B7B">
        <w:rPr>
          <w:rFonts w:ascii="Calibri" w:hAnsi="Calibri" w:cs="Calibri"/>
          <w:spacing w:val="-4"/>
          <w:sz w:val="24"/>
        </w:rPr>
        <w:t xml:space="preserve"> </w:t>
      </w:r>
      <w:r w:rsidRPr="00B17B7B">
        <w:rPr>
          <w:rFonts w:ascii="Calibri" w:hAnsi="Calibri" w:cs="Calibri"/>
          <w:sz w:val="24"/>
        </w:rPr>
        <w:t>observância</w:t>
      </w:r>
      <w:r w:rsidRPr="00B17B7B">
        <w:rPr>
          <w:rFonts w:ascii="Calibri" w:hAnsi="Calibri" w:cs="Calibri"/>
          <w:spacing w:val="-5"/>
          <w:sz w:val="24"/>
        </w:rPr>
        <w:t xml:space="preserve"> </w:t>
      </w:r>
      <w:r w:rsidRPr="00B17B7B">
        <w:rPr>
          <w:rFonts w:ascii="Calibri" w:hAnsi="Calibri" w:cs="Calibri"/>
          <w:sz w:val="24"/>
        </w:rPr>
        <w:t>dos</w:t>
      </w:r>
      <w:r w:rsidRPr="00B17B7B">
        <w:rPr>
          <w:rFonts w:ascii="Calibri" w:hAnsi="Calibri" w:cs="Calibri"/>
          <w:spacing w:val="-4"/>
          <w:sz w:val="24"/>
        </w:rPr>
        <w:t xml:space="preserve"> </w:t>
      </w:r>
      <w:r w:rsidRPr="00B17B7B">
        <w:rPr>
          <w:rFonts w:ascii="Calibri" w:hAnsi="Calibri" w:cs="Calibri"/>
          <w:sz w:val="24"/>
        </w:rPr>
        <w:t>prazos</w:t>
      </w:r>
      <w:r w:rsidRPr="00B17B7B">
        <w:rPr>
          <w:rFonts w:ascii="Calibri" w:hAnsi="Calibri" w:cs="Calibri"/>
          <w:spacing w:val="-5"/>
          <w:sz w:val="24"/>
        </w:rPr>
        <w:t xml:space="preserve"> </w:t>
      </w:r>
      <w:r w:rsidRPr="00B17B7B">
        <w:rPr>
          <w:rFonts w:ascii="Calibri" w:hAnsi="Calibri" w:cs="Calibri"/>
          <w:sz w:val="24"/>
        </w:rPr>
        <w:t>estabelecidos.</w:t>
      </w:r>
    </w:p>
    <w:p w14:paraId="09C528DC" w14:textId="77777777" w:rsidR="008973A5" w:rsidRPr="00B17B7B" w:rsidRDefault="00397D6F" w:rsidP="00C47CCD">
      <w:pPr>
        <w:pStyle w:val="PargrafodaLista"/>
        <w:numPr>
          <w:ilvl w:val="0"/>
          <w:numId w:val="22"/>
        </w:numPr>
        <w:tabs>
          <w:tab w:val="left" w:pos="484"/>
        </w:tabs>
        <w:spacing w:before="117"/>
        <w:ind w:left="483" w:hanging="254"/>
        <w:jc w:val="both"/>
        <w:rPr>
          <w:rFonts w:ascii="Calibri" w:hAnsi="Calibri" w:cs="Calibri"/>
          <w:sz w:val="24"/>
        </w:rPr>
      </w:pPr>
      <w:r w:rsidRPr="00B17B7B">
        <w:rPr>
          <w:rFonts w:ascii="Calibri" w:hAnsi="Calibri" w:cs="Calibri"/>
          <w:sz w:val="24"/>
        </w:rPr>
        <w:t>acompanhar a execução orçamentária propondo adequações sempre que</w:t>
      </w:r>
      <w:r w:rsidRPr="00B17B7B">
        <w:rPr>
          <w:rFonts w:ascii="Calibri" w:hAnsi="Calibri" w:cs="Calibri"/>
          <w:spacing w:val="-18"/>
          <w:sz w:val="24"/>
        </w:rPr>
        <w:t xml:space="preserve"> </w:t>
      </w:r>
      <w:r w:rsidRPr="00B17B7B">
        <w:rPr>
          <w:rFonts w:ascii="Calibri" w:hAnsi="Calibri" w:cs="Calibri"/>
          <w:sz w:val="24"/>
        </w:rPr>
        <w:t>necessário;</w:t>
      </w:r>
    </w:p>
    <w:p w14:paraId="09C528DD" w14:textId="77777777" w:rsidR="008973A5" w:rsidRPr="00B17B7B" w:rsidRDefault="00397D6F" w:rsidP="00C47CCD">
      <w:pPr>
        <w:pStyle w:val="PargrafodaLista"/>
        <w:numPr>
          <w:ilvl w:val="0"/>
          <w:numId w:val="22"/>
        </w:numPr>
        <w:tabs>
          <w:tab w:val="left" w:pos="459"/>
        </w:tabs>
        <w:spacing w:before="116"/>
        <w:ind w:left="458" w:hanging="229"/>
        <w:jc w:val="both"/>
        <w:rPr>
          <w:rFonts w:ascii="Calibri" w:hAnsi="Calibri" w:cs="Calibri"/>
          <w:sz w:val="24"/>
        </w:rPr>
      </w:pPr>
      <w:r w:rsidRPr="00B17B7B">
        <w:rPr>
          <w:rFonts w:ascii="Calibri" w:hAnsi="Calibri" w:cs="Calibri"/>
          <w:sz w:val="24"/>
        </w:rPr>
        <w:t>controlar e opinar sobre o recebimento de legados, doações e</w:t>
      </w:r>
      <w:r w:rsidRPr="00B17B7B">
        <w:rPr>
          <w:rFonts w:ascii="Calibri" w:hAnsi="Calibri" w:cs="Calibri"/>
          <w:spacing w:val="-17"/>
          <w:sz w:val="24"/>
        </w:rPr>
        <w:t xml:space="preserve"> </w:t>
      </w:r>
      <w:r w:rsidRPr="00B17B7B">
        <w:rPr>
          <w:rFonts w:ascii="Calibri" w:hAnsi="Calibri" w:cs="Calibri"/>
          <w:sz w:val="24"/>
        </w:rPr>
        <w:t>subvenções;</w:t>
      </w:r>
    </w:p>
    <w:p w14:paraId="09C528DE" w14:textId="77777777" w:rsidR="008973A5" w:rsidRPr="00B17B7B" w:rsidRDefault="00397D6F" w:rsidP="00C47CCD">
      <w:pPr>
        <w:pStyle w:val="PargrafodaLista"/>
        <w:numPr>
          <w:ilvl w:val="0"/>
          <w:numId w:val="22"/>
        </w:numPr>
        <w:tabs>
          <w:tab w:val="left" w:pos="513"/>
        </w:tabs>
        <w:spacing w:before="119" w:line="235" w:lineRule="auto"/>
        <w:ind w:right="231" w:firstLine="0"/>
        <w:jc w:val="both"/>
        <w:rPr>
          <w:rFonts w:ascii="Calibri" w:hAnsi="Calibri" w:cs="Calibri"/>
          <w:sz w:val="24"/>
        </w:rPr>
      </w:pPr>
      <w:r w:rsidRPr="00B17B7B">
        <w:rPr>
          <w:rFonts w:ascii="Calibri" w:hAnsi="Calibri" w:cs="Calibri"/>
          <w:sz w:val="24"/>
        </w:rPr>
        <w:t>acompanhar e examinar as despesas do CRCGO quanto à sua legalidade, economicidade, eﬁcácia e eficiência, e quanto à validade das autorizações e quitações</w:t>
      </w:r>
      <w:r w:rsidRPr="00B17B7B">
        <w:rPr>
          <w:rFonts w:ascii="Calibri" w:hAnsi="Calibri" w:cs="Calibri"/>
          <w:spacing w:val="-16"/>
          <w:sz w:val="24"/>
        </w:rPr>
        <w:t xml:space="preserve"> </w:t>
      </w:r>
      <w:r w:rsidRPr="00B17B7B">
        <w:rPr>
          <w:rFonts w:ascii="Calibri" w:hAnsi="Calibri" w:cs="Calibri"/>
          <w:sz w:val="24"/>
        </w:rPr>
        <w:t>respectivas;</w:t>
      </w:r>
    </w:p>
    <w:p w14:paraId="09C528DF" w14:textId="77777777" w:rsidR="008973A5" w:rsidRPr="00B17B7B" w:rsidRDefault="00397D6F" w:rsidP="00C47CCD">
      <w:pPr>
        <w:pStyle w:val="PargrafodaLista"/>
        <w:numPr>
          <w:ilvl w:val="0"/>
          <w:numId w:val="22"/>
        </w:numPr>
        <w:tabs>
          <w:tab w:val="left" w:pos="477"/>
        </w:tabs>
        <w:spacing w:before="29"/>
        <w:ind w:left="476" w:hanging="247"/>
        <w:jc w:val="both"/>
        <w:rPr>
          <w:rFonts w:ascii="Calibri" w:hAnsi="Calibri" w:cs="Calibri"/>
          <w:sz w:val="24"/>
        </w:rPr>
      </w:pPr>
      <w:r w:rsidRPr="00B17B7B">
        <w:rPr>
          <w:rFonts w:ascii="Calibri" w:hAnsi="Calibri" w:cs="Calibri"/>
          <w:sz w:val="24"/>
        </w:rPr>
        <w:t>acompanhar e examinar as prestações de contas dos eventos realizados pelo</w:t>
      </w:r>
      <w:r w:rsidRPr="00B17B7B">
        <w:rPr>
          <w:rFonts w:ascii="Calibri" w:hAnsi="Calibri" w:cs="Calibri"/>
          <w:spacing w:val="-23"/>
          <w:sz w:val="24"/>
        </w:rPr>
        <w:t xml:space="preserve"> </w:t>
      </w:r>
      <w:r w:rsidRPr="00B17B7B">
        <w:rPr>
          <w:rFonts w:ascii="Calibri" w:hAnsi="Calibri" w:cs="Calibri"/>
          <w:sz w:val="24"/>
        </w:rPr>
        <w:t>CRCGO;</w:t>
      </w:r>
    </w:p>
    <w:p w14:paraId="09C528E0" w14:textId="77777777" w:rsidR="008973A5" w:rsidRPr="00B17B7B" w:rsidRDefault="00397D6F" w:rsidP="00C47CCD">
      <w:pPr>
        <w:pStyle w:val="PargrafodaLista"/>
        <w:numPr>
          <w:ilvl w:val="0"/>
          <w:numId w:val="22"/>
        </w:numPr>
        <w:tabs>
          <w:tab w:val="left" w:pos="431"/>
        </w:tabs>
        <w:ind w:left="430" w:hanging="201"/>
        <w:jc w:val="both"/>
        <w:rPr>
          <w:rFonts w:ascii="Calibri" w:hAnsi="Calibri" w:cs="Calibri"/>
          <w:sz w:val="24"/>
        </w:rPr>
      </w:pPr>
      <w:r w:rsidRPr="00B17B7B">
        <w:rPr>
          <w:rFonts w:ascii="Calibri" w:hAnsi="Calibri" w:cs="Calibri"/>
          <w:sz w:val="24"/>
        </w:rPr>
        <w:t>acompanhar, examinar e emitir parecer sobre os convênios</w:t>
      </w:r>
      <w:r w:rsidRPr="00B17B7B">
        <w:rPr>
          <w:rFonts w:ascii="Calibri" w:hAnsi="Calibri" w:cs="Calibri"/>
          <w:spacing w:val="-14"/>
          <w:sz w:val="24"/>
        </w:rPr>
        <w:t xml:space="preserve"> </w:t>
      </w:r>
      <w:r w:rsidRPr="00B17B7B">
        <w:rPr>
          <w:rFonts w:ascii="Calibri" w:hAnsi="Calibri" w:cs="Calibri"/>
          <w:sz w:val="24"/>
        </w:rPr>
        <w:t>celebrados;</w:t>
      </w:r>
    </w:p>
    <w:p w14:paraId="09C528E1" w14:textId="77777777" w:rsidR="008973A5" w:rsidRPr="00B17B7B" w:rsidRDefault="00397D6F" w:rsidP="00C47CCD">
      <w:pPr>
        <w:pStyle w:val="PargrafodaLista"/>
        <w:numPr>
          <w:ilvl w:val="0"/>
          <w:numId w:val="22"/>
        </w:numPr>
        <w:tabs>
          <w:tab w:val="left" w:pos="522"/>
        </w:tabs>
        <w:spacing w:before="120" w:line="235" w:lineRule="auto"/>
        <w:ind w:right="238" w:firstLine="0"/>
        <w:jc w:val="both"/>
        <w:rPr>
          <w:rFonts w:ascii="Calibri" w:hAnsi="Calibri" w:cs="Calibri"/>
          <w:sz w:val="24"/>
        </w:rPr>
      </w:pPr>
      <w:r w:rsidRPr="00B17B7B">
        <w:rPr>
          <w:rFonts w:ascii="Calibri" w:hAnsi="Calibri" w:cs="Calibri"/>
          <w:sz w:val="24"/>
        </w:rPr>
        <w:t>acompanhar e examinar a tramitação e rito dos processos administrativos de todas as áreas do CRCGO, Registro, Fiscalização, Desenvolvimento Proﬁssional, Licitação e Cobrança emitido parecer quando for</w:t>
      </w:r>
      <w:r w:rsidRPr="00B17B7B">
        <w:rPr>
          <w:rFonts w:ascii="Calibri" w:hAnsi="Calibri" w:cs="Calibri"/>
          <w:spacing w:val="-3"/>
          <w:sz w:val="24"/>
        </w:rPr>
        <w:t xml:space="preserve"> </w:t>
      </w:r>
      <w:r w:rsidRPr="00B17B7B">
        <w:rPr>
          <w:rFonts w:ascii="Calibri" w:hAnsi="Calibri" w:cs="Calibri"/>
          <w:sz w:val="24"/>
        </w:rPr>
        <w:t>necessário.</w:t>
      </w:r>
    </w:p>
    <w:p w14:paraId="09C528E2" w14:textId="77777777" w:rsidR="008973A5" w:rsidRPr="00B17B7B" w:rsidRDefault="00397D6F" w:rsidP="00C47CCD">
      <w:pPr>
        <w:pStyle w:val="PargrafodaLista"/>
        <w:numPr>
          <w:ilvl w:val="0"/>
          <w:numId w:val="22"/>
        </w:numPr>
        <w:tabs>
          <w:tab w:val="left" w:pos="502"/>
        </w:tabs>
        <w:spacing w:before="123" w:line="235" w:lineRule="auto"/>
        <w:ind w:right="235" w:firstLine="0"/>
        <w:jc w:val="both"/>
        <w:rPr>
          <w:rFonts w:ascii="Calibri" w:hAnsi="Calibri" w:cs="Calibri"/>
          <w:sz w:val="24"/>
        </w:rPr>
      </w:pPr>
      <w:r w:rsidRPr="00B17B7B">
        <w:rPr>
          <w:rFonts w:ascii="Calibri" w:hAnsi="Calibri" w:cs="Calibri"/>
          <w:sz w:val="24"/>
        </w:rPr>
        <w:t>emitir parecer sobre as demonstrações contábeis, o relatório de gestão, proposta orçamentária e os pedidos de abertura de créditos especiais e suplementares, a serem submetidos ao Plenário, buscando obedecer aos prazos estabelecidos pelo</w:t>
      </w:r>
      <w:r w:rsidRPr="00B17B7B">
        <w:rPr>
          <w:rFonts w:ascii="Calibri" w:hAnsi="Calibri" w:cs="Calibri"/>
          <w:spacing w:val="-7"/>
          <w:sz w:val="24"/>
        </w:rPr>
        <w:t xml:space="preserve"> </w:t>
      </w:r>
      <w:r w:rsidRPr="00B17B7B">
        <w:rPr>
          <w:rFonts w:ascii="Calibri" w:hAnsi="Calibri" w:cs="Calibri"/>
          <w:sz w:val="24"/>
        </w:rPr>
        <w:t>CFC;</w:t>
      </w:r>
    </w:p>
    <w:p w14:paraId="09C528E3" w14:textId="77777777" w:rsidR="008973A5" w:rsidRPr="00B17B7B" w:rsidRDefault="00397D6F" w:rsidP="00C47CCD">
      <w:pPr>
        <w:pStyle w:val="PargrafodaLista"/>
        <w:numPr>
          <w:ilvl w:val="0"/>
          <w:numId w:val="22"/>
        </w:numPr>
        <w:tabs>
          <w:tab w:val="left" w:pos="515"/>
        </w:tabs>
        <w:spacing w:before="123" w:line="235" w:lineRule="auto"/>
        <w:ind w:right="261" w:firstLine="0"/>
        <w:jc w:val="both"/>
        <w:rPr>
          <w:rFonts w:ascii="Calibri" w:hAnsi="Calibri" w:cs="Calibri"/>
          <w:sz w:val="24"/>
        </w:rPr>
      </w:pPr>
      <w:r w:rsidRPr="00B17B7B">
        <w:rPr>
          <w:rFonts w:ascii="Calibri" w:hAnsi="Calibri" w:cs="Calibri"/>
          <w:spacing w:val="-4"/>
          <w:sz w:val="24"/>
        </w:rPr>
        <w:t xml:space="preserve">ﬁscalizar, </w:t>
      </w:r>
      <w:r w:rsidRPr="00B17B7B">
        <w:rPr>
          <w:rFonts w:ascii="Calibri" w:hAnsi="Calibri" w:cs="Calibri"/>
          <w:sz w:val="24"/>
        </w:rPr>
        <w:t>periodicamente, as ﬁnanças e os registros contábeis, examinando livros e demais documentos</w:t>
      </w:r>
      <w:r w:rsidRPr="00B17B7B">
        <w:rPr>
          <w:rFonts w:ascii="Calibri" w:hAnsi="Calibri" w:cs="Calibri"/>
          <w:spacing w:val="-5"/>
          <w:sz w:val="24"/>
        </w:rPr>
        <w:t xml:space="preserve"> </w:t>
      </w:r>
      <w:r w:rsidRPr="00B17B7B">
        <w:rPr>
          <w:rFonts w:ascii="Calibri" w:hAnsi="Calibri" w:cs="Calibri"/>
          <w:sz w:val="24"/>
        </w:rPr>
        <w:t>relativos</w:t>
      </w:r>
      <w:r w:rsidRPr="00B17B7B">
        <w:rPr>
          <w:rFonts w:ascii="Calibri" w:hAnsi="Calibri" w:cs="Calibri"/>
          <w:spacing w:val="-4"/>
          <w:sz w:val="24"/>
        </w:rPr>
        <w:t xml:space="preserve"> </w:t>
      </w:r>
      <w:r w:rsidRPr="00B17B7B">
        <w:rPr>
          <w:rFonts w:ascii="Calibri" w:hAnsi="Calibri" w:cs="Calibri"/>
          <w:sz w:val="24"/>
        </w:rPr>
        <w:t>à</w:t>
      </w:r>
      <w:r w:rsidRPr="00B17B7B">
        <w:rPr>
          <w:rFonts w:ascii="Calibri" w:hAnsi="Calibri" w:cs="Calibri"/>
          <w:spacing w:val="-4"/>
          <w:sz w:val="24"/>
        </w:rPr>
        <w:t xml:space="preserve"> </w:t>
      </w:r>
      <w:r w:rsidRPr="00B17B7B">
        <w:rPr>
          <w:rFonts w:ascii="Calibri" w:hAnsi="Calibri" w:cs="Calibri"/>
          <w:sz w:val="24"/>
        </w:rPr>
        <w:t>gestão</w:t>
      </w:r>
      <w:r w:rsidRPr="00B17B7B">
        <w:rPr>
          <w:rFonts w:ascii="Calibri" w:hAnsi="Calibri" w:cs="Calibri"/>
          <w:spacing w:val="-5"/>
          <w:sz w:val="24"/>
        </w:rPr>
        <w:t xml:space="preserve"> </w:t>
      </w:r>
      <w:r w:rsidRPr="00B17B7B">
        <w:rPr>
          <w:rFonts w:ascii="Calibri" w:hAnsi="Calibri" w:cs="Calibri"/>
          <w:sz w:val="24"/>
        </w:rPr>
        <w:t>financeira,</w:t>
      </w:r>
      <w:r w:rsidRPr="00B17B7B">
        <w:rPr>
          <w:rFonts w:ascii="Calibri" w:hAnsi="Calibri" w:cs="Calibri"/>
          <w:spacing w:val="-4"/>
          <w:sz w:val="24"/>
        </w:rPr>
        <w:t xml:space="preserve"> </w:t>
      </w:r>
      <w:r w:rsidRPr="00B17B7B">
        <w:rPr>
          <w:rFonts w:ascii="Calibri" w:hAnsi="Calibri" w:cs="Calibri"/>
          <w:sz w:val="24"/>
        </w:rPr>
        <w:t>o</w:t>
      </w:r>
      <w:r w:rsidRPr="00B17B7B">
        <w:rPr>
          <w:rFonts w:ascii="Calibri" w:hAnsi="Calibri" w:cs="Calibri"/>
          <w:spacing w:val="-4"/>
          <w:sz w:val="24"/>
        </w:rPr>
        <w:t xml:space="preserve"> </w:t>
      </w:r>
      <w:r w:rsidRPr="00B17B7B">
        <w:rPr>
          <w:rFonts w:ascii="Calibri" w:hAnsi="Calibri" w:cs="Calibri"/>
          <w:sz w:val="24"/>
        </w:rPr>
        <w:t>que</w:t>
      </w:r>
      <w:r w:rsidRPr="00B17B7B">
        <w:rPr>
          <w:rFonts w:ascii="Calibri" w:hAnsi="Calibri" w:cs="Calibri"/>
          <w:spacing w:val="-5"/>
          <w:sz w:val="24"/>
        </w:rPr>
        <w:t xml:space="preserve"> </w:t>
      </w:r>
      <w:r w:rsidRPr="00B17B7B">
        <w:rPr>
          <w:rFonts w:ascii="Calibri" w:hAnsi="Calibri" w:cs="Calibri"/>
          <w:sz w:val="24"/>
        </w:rPr>
        <w:t>constará,</w:t>
      </w:r>
      <w:r w:rsidRPr="00B17B7B">
        <w:rPr>
          <w:rFonts w:ascii="Calibri" w:hAnsi="Calibri" w:cs="Calibri"/>
          <w:spacing w:val="-4"/>
          <w:sz w:val="24"/>
        </w:rPr>
        <w:t xml:space="preserve"> </w:t>
      </w:r>
      <w:r w:rsidRPr="00B17B7B">
        <w:rPr>
          <w:rFonts w:ascii="Calibri" w:hAnsi="Calibri" w:cs="Calibri"/>
          <w:sz w:val="24"/>
        </w:rPr>
        <w:t>obrigatoriamente,</w:t>
      </w:r>
      <w:r w:rsidRPr="00B17B7B">
        <w:rPr>
          <w:rFonts w:ascii="Calibri" w:hAnsi="Calibri" w:cs="Calibri"/>
          <w:spacing w:val="-4"/>
          <w:sz w:val="24"/>
        </w:rPr>
        <w:t xml:space="preserve"> </w:t>
      </w:r>
      <w:r w:rsidRPr="00B17B7B">
        <w:rPr>
          <w:rFonts w:ascii="Calibri" w:hAnsi="Calibri" w:cs="Calibri"/>
          <w:sz w:val="24"/>
        </w:rPr>
        <w:t>de</w:t>
      </w:r>
      <w:r w:rsidRPr="00B17B7B">
        <w:rPr>
          <w:rFonts w:ascii="Calibri" w:hAnsi="Calibri" w:cs="Calibri"/>
          <w:spacing w:val="-5"/>
          <w:sz w:val="24"/>
        </w:rPr>
        <w:t xml:space="preserve"> </w:t>
      </w:r>
      <w:r w:rsidRPr="00B17B7B">
        <w:rPr>
          <w:rFonts w:ascii="Calibri" w:hAnsi="Calibri" w:cs="Calibri"/>
          <w:sz w:val="24"/>
        </w:rPr>
        <w:t>seu</w:t>
      </w:r>
      <w:r w:rsidRPr="00B17B7B">
        <w:rPr>
          <w:rFonts w:ascii="Calibri" w:hAnsi="Calibri" w:cs="Calibri"/>
          <w:spacing w:val="-4"/>
          <w:sz w:val="24"/>
        </w:rPr>
        <w:t xml:space="preserve"> </w:t>
      </w:r>
      <w:r w:rsidRPr="00B17B7B">
        <w:rPr>
          <w:rFonts w:ascii="Calibri" w:hAnsi="Calibri" w:cs="Calibri"/>
          <w:sz w:val="24"/>
        </w:rPr>
        <w:t>relatório</w:t>
      </w:r>
      <w:r w:rsidRPr="00B17B7B">
        <w:rPr>
          <w:rFonts w:ascii="Calibri" w:hAnsi="Calibri" w:cs="Calibri"/>
          <w:spacing w:val="-4"/>
          <w:sz w:val="24"/>
        </w:rPr>
        <w:t xml:space="preserve"> </w:t>
      </w:r>
      <w:r w:rsidRPr="00B17B7B">
        <w:rPr>
          <w:rFonts w:ascii="Calibri" w:hAnsi="Calibri" w:cs="Calibri"/>
          <w:sz w:val="24"/>
        </w:rPr>
        <w:t>mensal;</w:t>
      </w:r>
    </w:p>
    <w:p w14:paraId="09C528E4" w14:textId="77777777" w:rsidR="008973A5" w:rsidRPr="00B17B7B" w:rsidRDefault="00397D6F" w:rsidP="00C47CCD">
      <w:pPr>
        <w:pStyle w:val="PargrafodaLista"/>
        <w:numPr>
          <w:ilvl w:val="0"/>
          <w:numId w:val="22"/>
        </w:numPr>
        <w:tabs>
          <w:tab w:val="left" w:pos="415"/>
        </w:tabs>
        <w:spacing w:before="117"/>
        <w:ind w:left="414" w:hanging="185"/>
        <w:jc w:val="both"/>
        <w:rPr>
          <w:rFonts w:ascii="Calibri" w:hAnsi="Calibri" w:cs="Calibri"/>
          <w:sz w:val="24"/>
        </w:rPr>
      </w:pPr>
      <w:r w:rsidRPr="00B17B7B">
        <w:rPr>
          <w:rFonts w:ascii="Calibri" w:hAnsi="Calibri" w:cs="Calibri"/>
          <w:sz w:val="24"/>
        </w:rPr>
        <w:t>manifestar sobre as operações de</w:t>
      </w:r>
      <w:r w:rsidRPr="00B17B7B">
        <w:rPr>
          <w:rFonts w:ascii="Calibri" w:hAnsi="Calibri" w:cs="Calibri"/>
          <w:spacing w:val="-7"/>
          <w:sz w:val="24"/>
        </w:rPr>
        <w:t xml:space="preserve"> </w:t>
      </w:r>
      <w:r w:rsidRPr="00B17B7B">
        <w:rPr>
          <w:rFonts w:ascii="Calibri" w:hAnsi="Calibri" w:cs="Calibri"/>
          <w:sz w:val="24"/>
        </w:rPr>
        <w:t>crédito;</w:t>
      </w:r>
    </w:p>
    <w:p w14:paraId="09C528E5" w14:textId="77777777" w:rsidR="008973A5" w:rsidRPr="00B17B7B" w:rsidRDefault="00397D6F" w:rsidP="00C47CCD">
      <w:pPr>
        <w:pStyle w:val="PargrafodaLista"/>
        <w:numPr>
          <w:ilvl w:val="0"/>
          <w:numId w:val="22"/>
        </w:numPr>
        <w:tabs>
          <w:tab w:val="left" w:pos="466"/>
        </w:tabs>
        <w:spacing w:before="116"/>
        <w:ind w:left="466" w:hanging="236"/>
        <w:jc w:val="both"/>
        <w:rPr>
          <w:rFonts w:ascii="Calibri" w:hAnsi="Calibri" w:cs="Calibri"/>
          <w:sz w:val="24"/>
        </w:rPr>
      </w:pPr>
      <w:r w:rsidRPr="00B17B7B">
        <w:rPr>
          <w:rFonts w:ascii="Calibri" w:hAnsi="Calibri" w:cs="Calibri"/>
          <w:sz w:val="24"/>
        </w:rPr>
        <w:t>manifestar sobre as inversões patrimoniais em</w:t>
      </w:r>
      <w:r w:rsidRPr="00B17B7B">
        <w:rPr>
          <w:rFonts w:ascii="Calibri" w:hAnsi="Calibri" w:cs="Calibri"/>
          <w:spacing w:val="-9"/>
          <w:sz w:val="24"/>
        </w:rPr>
        <w:t xml:space="preserve"> </w:t>
      </w:r>
      <w:r w:rsidRPr="00B17B7B">
        <w:rPr>
          <w:rFonts w:ascii="Calibri" w:hAnsi="Calibri" w:cs="Calibri"/>
          <w:sz w:val="24"/>
        </w:rPr>
        <w:t>geral;</w:t>
      </w:r>
    </w:p>
    <w:p w14:paraId="09C528E6" w14:textId="77777777" w:rsidR="008973A5" w:rsidRPr="00B17B7B" w:rsidRDefault="00397D6F" w:rsidP="00C47CCD">
      <w:pPr>
        <w:pStyle w:val="PargrafodaLista"/>
        <w:numPr>
          <w:ilvl w:val="0"/>
          <w:numId w:val="22"/>
        </w:numPr>
        <w:tabs>
          <w:tab w:val="left" w:pos="412"/>
        </w:tabs>
        <w:ind w:left="412" w:hanging="182"/>
        <w:jc w:val="both"/>
        <w:rPr>
          <w:rFonts w:ascii="Calibri" w:hAnsi="Calibri" w:cs="Calibri"/>
          <w:sz w:val="24"/>
        </w:rPr>
      </w:pPr>
      <w:r w:rsidRPr="00B17B7B">
        <w:rPr>
          <w:rFonts w:ascii="Calibri" w:hAnsi="Calibri" w:cs="Calibri"/>
          <w:sz w:val="24"/>
        </w:rPr>
        <w:t>opinar sobre assuntos de contabilidade e administração que lhe foram</w:t>
      </w:r>
      <w:r w:rsidRPr="00B17B7B">
        <w:rPr>
          <w:rFonts w:ascii="Calibri" w:hAnsi="Calibri" w:cs="Calibri"/>
          <w:spacing w:val="-21"/>
          <w:sz w:val="24"/>
        </w:rPr>
        <w:t xml:space="preserve"> </w:t>
      </w:r>
      <w:r w:rsidRPr="00B17B7B">
        <w:rPr>
          <w:rFonts w:ascii="Calibri" w:hAnsi="Calibri" w:cs="Calibri"/>
          <w:sz w:val="24"/>
        </w:rPr>
        <w:t>submetidos;</w:t>
      </w:r>
    </w:p>
    <w:p w14:paraId="09C528E7" w14:textId="77777777" w:rsidR="008973A5" w:rsidRPr="00B17B7B" w:rsidRDefault="00397D6F" w:rsidP="00C47CCD">
      <w:pPr>
        <w:pStyle w:val="PargrafodaLista"/>
        <w:numPr>
          <w:ilvl w:val="0"/>
          <w:numId w:val="22"/>
        </w:numPr>
        <w:tabs>
          <w:tab w:val="left" w:pos="572"/>
        </w:tabs>
        <w:spacing w:before="119" w:line="235" w:lineRule="auto"/>
        <w:ind w:right="229" w:firstLine="0"/>
        <w:jc w:val="both"/>
        <w:rPr>
          <w:rFonts w:ascii="Calibri" w:hAnsi="Calibri" w:cs="Calibri"/>
          <w:sz w:val="24"/>
        </w:rPr>
      </w:pPr>
      <w:r w:rsidRPr="00B17B7B">
        <w:rPr>
          <w:rFonts w:ascii="Calibri" w:hAnsi="Calibri" w:cs="Calibri"/>
          <w:sz w:val="24"/>
        </w:rPr>
        <w:t>ﬁscalizar o levantamento das contas dos responsáveis e o cumprimento das disposições legais para sua</w:t>
      </w:r>
      <w:r w:rsidRPr="00B17B7B">
        <w:rPr>
          <w:rFonts w:ascii="Calibri" w:hAnsi="Calibri" w:cs="Calibri"/>
          <w:spacing w:val="-2"/>
          <w:sz w:val="24"/>
        </w:rPr>
        <w:t xml:space="preserve"> </w:t>
      </w:r>
      <w:r w:rsidRPr="00B17B7B">
        <w:rPr>
          <w:rFonts w:ascii="Calibri" w:hAnsi="Calibri" w:cs="Calibri"/>
          <w:sz w:val="24"/>
        </w:rPr>
        <w:t>apresentação;</w:t>
      </w:r>
    </w:p>
    <w:p w14:paraId="09C528E8" w14:textId="77777777" w:rsidR="008973A5" w:rsidRPr="00B17B7B" w:rsidRDefault="00397D6F" w:rsidP="00C47CCD">
      <w:pPr>
        <w:pStyle w:val="PargrafodaLista"/>
        <w:numPr>
          <w:ilvl w:val="0"/>
          <w:numId w:val="22"/>
        </w:numPr>
        <w:tabs>
          <w:tab w:val="left" w:pos="484"/>
        </w:tabs>
        <w:spacing w:before="122" w:line="235" w:lineRule="auto"/>
        <w:ind w:right="230" w:firstLine="0"/>
        <w:jc w:val="both"/>
        <w:rPr>
          <w:rFonts w:ascii="Calibri" w:hAnsi="Calibri" w:cs="Calibri"/>
          <w:sz w:val="24"/>
        </w:rPr>
      </w:pPr>
      <w:r w:rsidRPr="00B17B7B">
        <w:rPr>
          <w:rFonts w:ascii="Calibri" w:hAnsi="Calibri" w:cs="Calibri"/>
          <w:sz w:val="24"/>
        </w:rPr>
        <w:t>comunicar ao Presidente do CRCGO dos atos administrativos que, pela sua gravidade, requeiram ações imediatas;</w:t>
      </w:r>
      <w:r w:rsidRPr="00B17B7B">
        <w:rPr>
          <w:rFonts w:ascii="Calibri" w:hAnsi="Calibri" w:cs="Calibri"/>
          <w:spacing w:val="-2"/>
          <w:sz w:val="24"/>
        </w:rPr>
        <w:t xml:space="preserve"> </w:t>
      </w:r>
      <w:r w:rsidRPr="00B17B7B">
        <w:rPr>
          <w:rFonts w:ascii="Calibri" w:hAnsi="Calibri" w:cs="Calibri"/>
          <w:sz w:val="24"/>
        </w:rPr>
        <w:t>e</w:t>
      </w:r>
    </w:p>
    <w:p w14:paraId="09C528E9" w14:textId="77777777" w:rsidR="008973A5" w:rsidRPr="00B17B7B" w:rsidRDefault="00397D6F" w:rsidP="00C47CCD">
      <w:pPr>
        <w:pStyle w:val="PargrafodaLista"/>
        <w:numPr>
          <w:ilvl w:val="0"/>
          <w:numId w:val="22"/>
        </w:numPr>
        <w:tabs>
          <w:tab w:val="left" w:pos="484"/>
        </w:tabs>
        <w:spacing w:before="118"/>
        <w:ind w:left="483" w:hanging="254"/>
        <w:jc w:val="both"/>
        <w:rPr>
          <w:rFonts w:ascii="Calibri" w:hAnsi="Calibri" w:cs="Calibri"/>
          <w:sz w:val="24"/>
        </w:rPr>
      </w:pPr>
      <w:r w:rsidRPr="00B17B7B">
        <w:rPr>
          <w:rFonts w:ascii="Calibri" w:hAnsi="Calibri" w:cs="Calibri"/>
          <w:sz w:val="24"/>
        </w:rPr>
        <w:t>exercer outras atividades compatíveis de apoio ao desenvolvimento dos trabalhos do</w:t>
      </w:r>
      <w:r w:rsidRPr="00B17B7B">
        <w:rPr>
          <w:rFonts w:ascii="Calibri" w:hAnsi="Calibri" w:cs="Calibri"/>
          <w:spacing w:val="-31"/>
          <w:sz w:val="24"/>
        </w:rPr>
        <w:t xml:space="preserve"> </w:t>
      </w:r>
      <w:r w:rsidRPr="00B17B7B">
        <w:rPr>
          <w:rFonts w:ascii="Calibri" w:hAnsi="Calibri" w:cs="Calibri"/>
          <w:sz w:val="24"/>
        </w:rPr>
        <w:t>CRCGO.</w:t>
      </w:r>
    </w:p>
    <w:p w14:paraId="09C528EA" w14:textId="77777777" w:rsidR="008973A5" w:rsidRPr="00B17B7B" w:rsidRDefault="008973A5" w:rsidP="00C47CCD">
      <w:pPr>
        <w:pStyle w:val="Corpodetexto"/>
        <w:ind w:left="0"/>
        <w:jc w:val="both"/>
        <w:rPr>
          <w:rFonts w:ascii="Calibri" w:hAnsi="Calibri" w:cs="Calibri"/>
        </w:rPr>
      </w:pPr>
    </w:p>
    <w:p w14:paraId="09C528EB" w14:textId="77777777" w:rsidR="008973A5" w:rsidRPr="00B17B7B" w:rsidRDefault="008973A5" w:rsidP="00C47CCD">
      <w:pPr>
        <w:pStyle w:val="Corpodetexto"/>
        <w:spacing w:before="3"/>
        <w:ind w:left="0"/>
        <w:jc w:val="both"/>
        <w:rPr>
          <w:rFonts w:ascii="Calibri" w:hAnsi="Calibri" w:cs="Calibri"/>
          <w:sz w:val="19"/>
        </w:rPr>
      </w:pPr>
    </w:p>
    <w:p w14:paraId="09C528EC" w14:textId="77777777" w:rsidR="008973A5" w:rsidRPr="00B17B7B" w:rsidRDefault="00397D6F" w:rsidP="00817744">
      <w:pPr>
        <w:pStyle w:val="Corpodetexto"/>
        <w:spacing w:line="235" w:lineRule="auto"/>
        <w:ind w:left="142" w:right="117" w:firstLine="32"/>
        <w:jc w:val="both"/>
        <w:rPr>
          <w:rFonts w:ascii="Calibri" w:hAnsi="Calibri" w:cs="Calibri"/>
        </w:rPr>
      </w:pPr>
      <w:r w:rsidRPr="00B17B7B">
        <w:rPr>
          <w:rFonts w:ascii="Calibri" w:hAnsi="Calibri" w:cs="Calibri"/>
        </w:rPr>
        <w:t>Art. 2</w:t>
      </w:r>
      <w:r w:rsidR="00810497" w:rsidRPr="00B17B7B">
        <w:rPr>
          <w:rFonts w:ascii="Calibri" w:hAnsi="Calibri" w:cs="Calibri"/>
        </w:rPr>
        <w:t>8</w:t>
      </w:r>
      <w:r w:rsidRPr="00B17B7B">
        <w:rPr>
          <w:rFonts w:ascii="Calibri" w:hAnsi="Calibri" w:cs="Calibri"/>
        </w:rPr>
        <w:t>. A Câmara de Desenvolvimento Proﬁssional é integrada por 03 (três) Conselheiros efetivos e igual número de suplentes e coordenada pelo vice-presidente de Desenvolvimento Proﬁssional, na qualidade de seu membro efetivo, que compete:</w:t>
      </w:r>
    </w:p>
    <w:p w14:paraId="09C528ED" w14:textId="77777777" w:rsidR="008973A5" w:rsidRPr="00B17B7B" w:rsidRDefault="00397D6F" w:rsidP="00C47CCD">
      <w:pPr>
        <w:pStyle w:val="PargrafodaLista"/>
        <w:numPr>
          <w:ilvl w:val="0"/>
          <w:numId w:val="21"/>
        </w:numPr>
        <w:tabs>
          <w:tab w:val="left" w:pos="522"/>
        </w:tabs>
        <w:spacing w:before="123" w:line="235" w:lineRule="auto"/>
        <w:ind w:right="234" w:firstLine="0"/>
        <w:jc w:val="both"/>
        <w:rPr>
          <w:rFonts w:ascii="Calibri" w:hAnsi="Calibri" w:cs="Calibri"/>
          <w:sz w:val="24"/>
        </w:rPr>
      </w:pPr>
      <w:r w:rsidRPr="00B17B7B">
        <w:rPr>
          <w:rFonts w:ascii="Calibri" w:hAnsi="Calibri" w:cs="Calibri"/>
          <w:sz w:val="24"/>
        </w:rPr>
        <w:t>analisar e julgar os processos que versarem a respeito de convênios com instituições de ensino, relativos à educação continuada e ao aprimoramento científico e cultural da classe</w:t>
      </w:r>
      <w:r w:rsidRPr="00B17B7B">
        <w:rPr>
          <w:rFonts w:ascii="Calibri" w:hAnsi="Calibri" w:cs="Calibri"/>
          <w:spacing w:val="-32"/>
          <w:sz w:val="24"/>
        </w:rPr>
        <w:t xml:space="preserve"> </w:t>
      </w:r>
      <w:r w:rsidRPr="00B17B7B">
        <w:rPr>
          <w:rFonts w:ascii="Calibri" w:hAnsi="Calibri" w:cs="Calibri"/>
          <w:sz w:val="24"/>
        </w:rPr>
        <w:t>contábil;</w:t>
      </w:r>
    </w:p>
    <w:p w14:paraId="09C528EE" w14:textId="3D1C59F7" w:rsidR="008973A5" w:rsidRPr="00B17B7B" w:rsidRDefault="00C45B36" w:rsidP="00C47CCD">
      <w:pPr>
        <w:pStyle w:val="PargrafodaLista"/>
        <w:numPr>
          <w:ilvl w:val="0"/>
          <w:numId w:val="21"/>
        </w:numPr>
        <w:tabs>
          <w:tab w:val="left" w:pos="574"/>
        </w:tabs>
        <w:spacing w:before="122" w:line="235" w:lineRule="auto"/>
        <w:ind w:right="234" w:firstLine="0"/>
        <w:jc w:val="both"/>
        <w:rPr>
          <w:rFonts w:ascii="Calibri" w:hAnsi="Calibri" w:cs="Calibri"/>
          <w:sz w:val="24"/>
        </w:rPr>
      </w:pPr>
      <w:r w:rsidRPr="00B17B7B">
        <w:rPr>
          <w:rFonts w:ascii="Calibri" w:hAnsi="Calibri" w:cs="Calibri"/>
          <w:sz w:val="24"/>
        </w:rPr>
        <w:t>a</w:t>
      </w:r>
      <w:r w:rsidR="00DC7D34" w:rsidRPr="00B17B7B">
        <w:rPr>
          <w:rFonts w:ascii="Calibri" w:hAnsi="Calibri" w:cs="Calibri"/>
          <w:sz w:val="24"/>
        </w:rPr>
        <w:t>companhamento dos</w:t>
      </w:r>
      <w:r w:rsidR="00397D6F" w:rsidRPr="00B17B7B">
        <w:rPr>
          <w:rFonts w:ascii="Calibri" w:hAnsi="Calibri" w:cs="Calibri"/>
          <w:sz w:val="24"/>
        </w:rPr>
        <w:t xml:space="preserve"> assuntos relacionados à educação continuada e ao planejamento e desenvolvimento profissional;</w:t>
      </w:r>
    </w:p>
    <w:p w14:paraId="09C528EF" w14:textId="510D8466" w:rsidR="008973A5" w:rsidRPr="00B17B7B" w:rsidRDefault="00C45FA4" w:rsidP="00C47CCD">
      <w:pPr>
        <w:pStyle w:val="PargrafodaLista"/>
        <w:numPr>
          <w:ilvl w:val="0"/>
          <w:numId w:val="21"/>
        </w:numPr>
        <w:tabs>
          <w:tab w:val="left" w:pos="459"/>
        </w:tabs>
        <w:spacing w:before="117"/>
        <w:ind w:left="458" w:hanging="229"/>
        <w:jc w:val="both"/>
        <w:rPr>
          <w:rFonts w:ascii="Calibri" w:hAnsi="Calibri" w:cs="Calibri"/>
          <w:sz w:val="24"/>
        </w:rPr>
      </w:pPr>
      <w:r w:rsidRPr="00B17B7B">
        <w:rPr>
          <w:rFonts w:ascii="Calibri" w:hAnsi="Calibri" w:cs="Calibri"/>
          <w:sz w:val="24"/>
        </w:rPr>
        <w:t xml:space="preserve"> </w:t>
      </w:r>
      <w:r w:rsidR="00C45B36" w:rsidRPr="00B17B7B">
        <w:rPr>
          <w:rFonts w:ascii="Calibri" w:hAnsi="Calibri" w:cs="Calibri"/>
          <w:sz w:val="24"/>
        </w:rPr>
        <w:t>a</w:t>
      </w:r>
      <w:r w:rsidRPr="00B17B7B">
        <w:rPr>
          <w:rFonts w:ascii="Calibri" w:hAnsi="Calibri" w:cs="Calibri"/>
          <w:sz w:val="24"/>
        </w:rPr>
        <w:t xml:space="preserve">companhar o </w:t>
      </w:r>
      <w:r w:rsidR="00397D6F" w:rsidRPr="00B17B7B">
        <w:rPr>
          <w:rFonts w:ascii="Calibri" w:hAnsi="Calibri" w:cs="Calibri"/>
          <w:sz w:val="24"/>
        </w:rPr>
        <w:t>desenvolvimento e coordenação do Programa de Educação Profissional</w:t>
      </w:r>
      <w:r w:rsidR="00397D6F" w:rsidRPr="00B17B7B">
        <w:rPr>
          <w:rFonts w:ascii="Calibri" w:hAnsi="Calibri" w:cs="Calibri"/>
          <w:spacing w:val="-17"/>
          <w:sz w:val="24"/>
        </w:rPr>
        <w:t xml:space="preserve"> </w:t>
      </w:r>
      <w:r w:rsidR="00397D6F" w:rsidRPr="00B17B7B">
        <w:rPr>
          <w:rFonts w:ascii="Calibri" w:hAnsi="Calibri" w:cs="Calibri"/>
          <w:sz w:val="24"/>
        </w:rPr>
        <w:t>Continuada;</w:t>
      </w:r>
    </w:p>
    <w:p w14:paraId="09C528F0" w14:textId="3BD5E162" w:rsidR="008973A5" w:rsidRPr="00B17B7B" w:rsidRDefault="008973A5" w:rsidP="00562503">
      <w:pPr>
        <w:tabs>
          <w:tab w:val="left" w:pos="484"/>
        </w:tabs>
        <w:jc w:val="both"/>
        <w:rPr>
          <w:rFonts w:ascii="Calibri" w:hAnsi="Calibri" w:cs="Calibri"/>
          <w:sz w:val="24"/>
        </w:rPr>
      </w:pPr>
    </w:p>
    <w:p w14:paraId="09C528F1" w14:textId="77777777" w:rsidR="008973A5" w:rsidRPr="00B17B7B" w:rsidRDefault="00397D6F" w:rsidP="00C47CCD">
      <w:pPr>
        <w:pStyle w:val="PargrafodaLista"/>
        <w:numPr>
          <w:ilvl w:val="0"/>
          <w:numId w:val="21"/>
        </w:numPr>
        <w:tabs>
          <w:tab w:val="left" w:pos="552"/>
        </w:tabs>
        <w:spacing w:before="120" w:line="235" w:lineRule="auto"/>
        <w:ind w:right="239" w:firstLine="0"/>
        <w:jc w:val="both"/>
        <w:rPr>
          <w:rFonts w:ascii="Calibri" w:hAnsi="Calibri" w:cs="Calibri"/>
          <w:sz w:val="24"/>
        </w:rPr>
      </w:pPr>
      <w:r w:rsidRPr="00B17B7B">
        <w:rPr>
          <w:rFonts w:ascii="Calibri" w:hAnsi="Calibri" w:cs="Calibri"/>
          <w:sz w:val="24"/>
        </w:rPr>
        <w:t>acompanhamento do desenvolvimento dos eventos realizados pelo CRCGO e outras entidades contábeis;</w:t>
      </w:r>
    </w:p>
    <w:p w14:paraId="09C528F2" w14:textId="77777777" w:rsidR="008973A5" w:rsidRPr="00B17B7B" w:rsidRDefault="00397D6F" w:rsidP="00C47CCD">
      <w:pPr>
        <w:pStyle w:val="PargrafodaLista"/>
        <w:numPr>
          <w:ilvl w:val="0"/>
          <w:numId w:val="21"/>
        </w:numPr>
        <w:tabs>
          <w:tab w:val="left" w:pos="431"/>
        </w:tabs>
        <w:spacing w:before="117"/>
        <w:ind w:left="430" w:hanging="201"/>
        <w:jc w:val="both"/>
        <w:rPr>
          <w:rFonts w:ascii="Calibri" w:hAnsi="Calibri" w:cs="Calibri"/>
          <w:sz w:val="24"/>
        </w:rPr>
      </w:pPr>
      <w:r w:rsidRPr="00B17B7B">
        <w:rPr>
          <w:rFonts w:ascii="Calibri" w:hAnsi="Calibri" w:cs="Calibri"/>
          <w:sz w:val="24"/>
        </w:rPr>
        <w:t>manifestar sobre conteúdo de publicações técnicas a serem</w:t>
      </w:r>
      <w:r w:rsidRPr="00B17B7B">
        <w:rPr>
          <w:rFonts w:ascii="Calibri" w:hAnsi="Calibri" w:cs="Calibri"/>
          <w:spacing w:val="-13"/>
          <w:sz w:val="24"/>
        </w:rPr>
        <w:t xml:space="preserve"> </w:t>
      </w:r>
      <w:r w:rsidRPr="00B17B7B">
        <w:rPr>
          <w:rFonts w:ascii="Calibri" w:hAnsi="Calibri" w:cs="Calibri"/>
          <w:sz w:val="24"/>
        </w:rPr>
        <w:t>editadas;</w:t>
      </w:r>
    </w:p>
    <w:p w14:paraId="09C528F3" w14:textId="77777777" w:rsidR="008973A5" w:rsidRPr="00B17B7B" w:rsidRDefault="00397D6F" w:rsidP="00C47CCD">
      <w:pPr>
        <w:pStyle w:val="PargrafodaLista"/>
        <w:numPr>
          <w:ilvl w:val="0"/>
          <w:numId w:val="21"/>
        </w:numPr>
        <w:tabs>
          <w:tab w:val="left" w:pos="470"/>
        </w:tabs>
        <w:ind w:left="469" w:hanging="240"/>
        <w:jc w:val="both"/>
        <w:rPr>
          <w:rFonts w:ascii="Calibri" w:hAnsi="Calibri" w:cs="Calibri"/>
          <w:sz w:val="24"/>
        </w:rPr>
      </w:pPr>
      <w:r w:rsidRPr="00B17B7B">
        <w:rPr>
          <w:rFonts w:ascii="Calibri" w:hAnsi="Calibri" w:cs="Calibri"/>
          <w:sz w:val="24"/>
        </w:rPr>
        <w:t>colaborar, naquilo que lhe couber, na realização do Exame de Qualificação</w:t>
      </w:r>
      <w:r w:rsidRPr="00B17B7B">
        <w:rPr>
          <w:rFonts w:ascii="Calibri" w:hAnsi="Calibri" w:cs="Calibri"/>
          <w:spacing w:val="-23"/>
          <w:sz w:val="24"/>
        </w:rPr>
        <w:t xml:space="preserve"> </w:t>
      </w:r>
      <w:r w:rsidRPr="00B17B7B">
        <w:rPr>
          <w:rFonts w:ascii="Calibri" w:hAnsi="Calibri" w:cs="Calibri"/>
          <w:sz w:val="24"/>
        </w:rPr>
        <w:t>Técnica;</w:t>
      </w:r>
    </w:p>
    <w:p w14:paraId="09C528F4" w14:textId="77777777" w:rsidR="008973A5" w:rsidRPr="00B17B7B" w:rsidRDefault="00397D6F" w:rsidP="00C47CCD">
      <w:pPr>
        <w:pStyle w:val="PargrafodaLista"/>
        <w:numPr>
          <w:ilvl w:val="0"/>
          <w:numId w:val="21"/>
        </w:numPr>
        <w:tabs>
          <w:tab w:val="left" w:pos="506"/>
        </w:tabs>
        <w:spacing w:before="120" w:line="235" w:lineRule="auto"/>
        <w:ind w:right="234" w:firstLine="0"/>
        <w:jc w:val="both"/>
        <w:rPr>
          <w:rFonts w:ascii="Calibri" w:hAnsi="Calibri" w:cs="Calibri"/>
          <w:sz w:val="24"/>
        </w:rPr>
      </w:pPr>
      <w:r w:rsidRPr="00B17B7B">
        <w:rPr>
          <w:rFonts w:ascii="Calibri" w:hAnsi="Calibri" w:cs="Calibri"/>
          <w:spacing w:val="-4"/>
          <w:sz w:val="24"/>
        </w:rPr>
        <w:t xml:space="preserve">propor, </w:t>
      </w:r>
      <w:r w:rsidRPr="00B17B7B">
        <w:rPr>
          <w:rFonts w:ascii="Calibri" w:hAnsi="Calibri" w:cs="Calibri"/>
          <w:sz w:val="24"/>
        </w:rPr>
        <w:t>como forma de ﬁscalização preventiva e programa de educação continuada, a realização de convenções, seminários, cursos e eventos destinados à classe contábil, submetendo-os à aprovação do Conselho</w:t>
      </w:r>
      <w:r w:rsidRPr="00B17B7B">
        <w:rPr>
          <w:rFonts w:ascii="Calibri" w:hAnsi="Calibri" w:cs="Calibri"/>
          <w:spacing w:val="-2"/>
          <w:sz w:val="24"/>
        </w:rPr>
        <w:t xml:space="preserve"> </w:t>
      </w:r>
      <w:r w:rsidRPr="00B17B7B">
        <w:rPr>
          <w:rFonts w:ascii="Calibri" w:hAnsi="Calibri" w:cs="Calibri"/>
          <w:sz w:val="24"/>
        </w:rPr>
        <w:t>Diretor.</w:t>
      </w:r>
    </w:p>
    <w:p w14:paraId="09C528F5" w14:textId="77777777" w:rsidR="008973A5" w:rsidRPr="00B17B7B" w:rsidRDefault="008973A5" w:rsidP="00C47CCD">
      <w:pPr>
        <w:pStyle w:val="Corpodetexto"/>
        <w:ind w:left="0"/>
        <w:jc w:val="both"/>
        <w:rPr>
          <w:rFonts w:ascii="Calibri" w:hAnsi="Calibri" w:cs="Calibri"/>
        </w:rPr>
      </w:pPr>
    </w:p>
    <w:p w14:paraId="09C528F6" w14:textId="77777777" w:rsidR="008973A5" w:rsidRPr="00B17B7B" w:rsidRDefault="008973A5" w:rsidP="00C47CCD">
      <w:pPr>
        <w:pStyle w:val="Corpodetexto"/>
        <w:spacing w:before="6"/>
        <w:ind w:left="0"/>
        <w:jc w:val="both"/>
        <w:rPr>
          <w:rFonts w:ascii="Calibri" w:hAnsi="Calibri" w:cs="Calibri"/>
          <w:sz w:val="19"/>
        </w:rPr>
      </w:pPr>
    </w:p>
    <w:p w14:paraId="09C528F7" w14:textId="77777777" w:rsidR="008973A5" w:rsidRPr="00B17B7B" w:rsidRDefault="00397D6F" w:rsidP="00C47CCD">
      <w:pPr>
        <w:pStyle w:val="Corpodetexto"/>
        <w:spacing w:line="235" w:lineRule="auto"/>
        <w:ind w:right="234"/>
        <w:jc w:val="both"/>
        <w:rPr>
          <w:rFonts w:ascii="Calibri" w:hAnsi="Calibri" w:cs="Calibri"/>
        </w:rPr>
      </w:pPr>
      <w:r w:rsidRPr="00B17B7B">
        <w:rPr>
          <w:rFonts w:ascii="Calibri" w:hAnsi="Calibri" w:cs="Calibri"/>
        </w:rPr>
        <w:t>Art. 2</w:t>
      </w:r>
      <w:r w:rsidR="00810497" w:rsidRPr="00B17B7B">
        <w:rPr>
          <w:rFonts w:ascii="Calibri" w:hAnsi="Calibri" w:cs="Calibri"/>
        </w:rPr>
        <w:t>9</w:t>
      </w:r>
      <w:r w:rsidRPr="00B17B7B">
        <w:rPr>
          <w:rFonts w:ascii="Calibri" w:hAnsi="Calibri" w:cs="Calibri"/>
        </w:rPr>
        <w:t xml:space="preserve"> - A Câmara de Assuntos Políticos e Institucionais é integrada por 03 (três) Conselheiros efetivos e igual número de suplentes e coordenada pelo vice- presidente de Assuntos políticos e Institucionais, na qualidade de seu membro efetivo, que compete:</w:t>
      </w:r>
    </w:p>
    <w:p w14:paraId="09C528F8" w14:textId="77777777" w:rsidR="008973A5" w:rsidRPr="00B17B7B" w:rsidRDefault="00397D6F" w:rsidP="00C47CCD">
      <w:pPr>
        <w:pStyle w:val="PargrafodaLista"/>
        <w:numPr>
          <w:ilvl w:val="1"/>
          <w:numId w:val="21"/>
        </w:numPr>
        <w:tabs>
          <w:tab w:val="left" w:pos="605"/>
        </w:tabs>
        <w:spacing w:before="123" w:line="235" w:lineRule="auto"/>
        <w:ind w:right="237" w:firstLine="93"/>
        <w:jc w:val="both"/>
        <w:rPr>
          <w:rFonts w:ascii="Calibri" w:hAnsi="Calibri" w:cs="Calibri"/>
          <w:sz w:val="24"/>
        </w:rPr>
      </w:pPr>
      <w:r w:rsidRPr="00B17B7B">
        <w:rPr>
          <w:rFonts w:ascii="Calibri" w:hAnsi="Calibri" w:cs="Calibri"/>
          <w:sz w:val="24"/>
        </w:rPr>
        <w:t>assessorar a Presidência nos assuntos relacionados à Política Institucional com órgãos externos e internacionais;</w:t>
      </w:r>
    </w:p>
    <w:p w14:paraId="09C528F9" w14:textId="77777777" w:rsidR="008973A5" w:rsidRPr="00B17B7B" w:rsidRDefault="00397D6F" w:rsidP="00C47CCD">
      <w:pPr>
        <w:pStyle w:val="PargrafodaLista"/>
        <w:numPr>
          <w:ilvl w:val="1"/>
          <w:numId w:val="21"/>
        </w:numPr>
        <w:tabs>
          <w:tab w:val="left" w:pos="637"/>
        </w:tabs>
        <w:spacing w:before="122" w:line="235" w:lineRule="auto"/>
        <w:ind w:right="228" w:firstLine="103"/>
        <w:jc w:val="both"/>
        <w:rPr>
          <w:rFonts w:ascii="Calibri" w:hAnsi="Calibri" w:cs="Calibri"/>
          <w:sz w:val="24"/>
        </w:rPr>
      </w:pPr>
      <w:r w:rsidRPr="00B17B7B">
        <w:rPr>
          <w:rFonts w:ascii="Calibri" w:hAnsi="Calibri" w:cs="Calibri"/>
          <w:sz w:val="24"/>
        </w:rPr>
        <w:t>assessorar a Presidência no relacionamento institucional do CRCGO com os órgãos dos Poderes Executivo, Legislativo e Judiciário e com as instituições da sociedade civil</w:t>
      </w:r>
      <w:r w:rsidRPr="00B17B7B">
        <w:rPr>
          <w:rFonts w:ascii="Calibri" w:hAnsi="Calibri" w:cs="Calibri"/>
          <w:spacing w:val="-24"/>
          <w:sz w:val="24"/>
        </w:rPr>
        <w:t xml:space="preserve"> </w:t>
      </w:r>
      <w:r w:rsidRPr="00B17B7B">
        <w:rPr>
          <w:rFonts w:ascii="Calibri" w:hAnsi="Calibri" w:cs="Calibri"/>
          <w:sz w:val="24"/>
        </w:rPr>
        <w:t>organizada;</w:t>
      </w:r>
    </w:p>
    <w:p w14:paraId="4F3D9E37" w14:textId="77777777" w:rsidR="00AE3016" w:rsidRPr="00B17B7B" w:rsidRDefault="00AE3016" w:rsidP="00AE3016">
      <w:pPr>
        <w:pStyle w:val="PargrafodaLista"/>
        <w:tabs>
          <w:tab w:val="left" w:pos="637"/>
        </w:tabs>
        <w:spacing w:before="122" w:line="235" w:lineRule="auto"/>
        <w:ind w:left="333" w:right="228"/>
        <w:jc w:val="both"/>
        <w:rPr>
          <w:rFonts w:ascii="Calibri" w:hAnsi="Calibri" w:cs="Calibri"/>
          <w:sz w:val="24"/>
        </w:rPr>
      </w:pPr>
    </w:p>
    <w:p w14:paraId="09C528FA" w14:textId="77777777" w:rsidR="008973A5" w:rsidRPr="00B17B7B" w:rsidRDefault="00397D6F" w:rsidP="00C47CCD">
      <w:pPr>
        <w:pStyle w:val="PargrafodaLista"/>
        <w:numPr>
          <w:ilvl w:val="1"/>
          <w:numId w:val="21"/>
        </w:numPr>
        <w:tabs>
          <w:tab w:val="left" w:pos="557"/>
        </w:tabs>
        <w:spacing w:before="30" w:line="235" w:lineRule="auto"/>
        <w:ind w:right="238" w:firstLine="75"/>
        <w:jc w:val="both"/>
        <w:rPr>
          <w:rFonts w:ascii="Calibri" w:hAnsi="Calibri" w:cs="Calibri"/>
          <w:sz w:val="24"/>
        </w:rPr>
      </w:pPr>
      <w:r w:rsidRPr="00B17B7B">
        <w:rPr>
          <w:rFonts w:ascii="Calibri" w:hAnsi="Calibri" w:cs="Calibri"/>
          <w:sz w:val="24"/>
        </w:rPr>
        <w:t>Assessorar a Presidência nos projetos relativos ao fortalecimento da imagem do CRCGO e da classe contábil perante a sociedade</w:t>
      </w:r>
      <w:r w:rsidRPr="00B17B7B">
        <w:rPr>
          <w:rFonts w:ascii="Calibri" w:hAnsi="Calibri" w:cs="Calibri"/>
          <w:spacing w:val="-5"/>
          <w:sz w:val="24"/>
        </w:rPr>
        <w:t xml:space="preserve"> </w:t>
      </w:r>
      <w:r w:rsidRPr="00B17B7B">
        <w:rPr>
          <w:rFonts w:ascii="Calibri" w:hAnsi="Calibri" w:cs="Calibri"/>
          <w:sz w:val="24"/>
        </w:rPr>
        <w:t>brasileira;</w:t>
      </w:r>
    </w:p>
    <w:p w14:paraId="09C528FB" w14:textId="77777777" w:rsidR="008973A5" w:rsidRPr="00B17B7B" w:rsidRDefault="00397D6F" w:rsidP="00C47CCD">
      <w:pPr>
        <w:pStyle w:val="PargrafodaLista"/>
        <w:numPr>
          <w:ilvl w:val="1"/>
          <w:numId w:val="21"/>
        </w:numPr>
        <w:tabs>
          <w:tab w:val="left" w:pos="583"/>
        </w:tabs>
        <w:spacing w:before="122" w:line="235" w:lineRule="auto"/>
        <w:ind w:right="239" w:firstLine="76"/>
        <w:jc w:val="both"/>
        <w:rPr>
          <w:rFonts w:ascii="Calibri" w:hAnsi="Calibri" w:cs="Calibri"/>
          <w:sz w:val="24"/>
        </w:rPr>
      </w:pPr>
      <w:r w:rsidRPr="00B17B7B">
        <w:rPr>
          <w:rFonts w:ascii="Calibri" w:hAnsi="Calibri" w:cs="Calibri"/>
          <w:sz w:val="24"/>
        </w:rPr>
        <w:t xml:space="preserve">acompanhar as matérias de interesse da categoria em tramitação nas Câmaras de </w:t>
      </w:r>
      <w:r w:rsidRPr="00B17B7B">
        <w:rPr>
          <w:rFonts w:ascii="Calibri" w:hAnsi="Calibri" w:cs="Calibri"/>
          <w:spacing w:val="-2"/>
          <w:sz w:val="24"/>
        </w:rPr>
        <w:t xml:space="preserve">Vereadores </w:t>
      </w:r>
      <w:r w:rsidRPr="00B17B7B">
        <w:rPr>
          <w:rFonts w:ascii="Calibri" w:hAnsi="Calibri" w:cs="Calibri"/>
          <w:sz w:val="24"/>
        </w:rPr>
        <w:t>e na Assembleia Legislativa, e, também, no âmbito do Poder</w:t>
      </w:r>
      <w:r w:rsidRPr="00B17B7B">
        <w:rPr>
          <w:rFonts w:ascii="Calibri" w:hAnsi="Calibri" w:cs="Calibri"/>
          <w:spacing w:val="-13"/>
          <w:sz w:val="24"/>
        </w:rPr>
        <w:t xml:space="preserve"> </w:t>
      </w:r>
      <w:r w:rsidRPr="00B17B7B">
        <w:rPr>
          <w:rFonts w:ascii="Calibri" w:hAnsi="Calibri" w:cs="Calibri"/>
          <w:sz w:val="24"/>
        </w:rPr>
        <w:t>Executivo;</w:t>
      </w:r>
    </w:p>
    <w:p w14:paraId="09C528FC" w14:textId="77777777" w:rsidR="008973A5" w:rsidRPr="00B17B7B" w:rsidRDefault="00397D6F" w:rsidP="00C47CCD">
      <w:pPr>
        <w:pStyle w:val="PargrafodaLista"/>
        <w:numPr>
          <w:ilvl w:val="1"/>
          <w:numId w:val="21"/>
        </w:numPr>
        <w:tabs>
          <w:tab w:val="left" w:pos="620"/>
        </w:tabs>
        <w:spacing w:before="122" w:line="235" w:lineRule="auto"/>
        <w:ind w:right="235" w:firstLine="98"/>
        <w:jc w:val="both"/>
        <w:rPr>
          <w:rFonts w:ascii="Calibri" w:hAnsi="Calibri" w:cs="Calibri"/>
          <w:sz w:val="24"/>
        </w:rPr>
      </w:pPr>
      <w:r w:rsidRPr="00B17B7B">
        <w:rPr>
          <w:rFonts w:ascii="Calibri" w:hAnsi="Calibri" w:cs="Calibri"/>
          <w:sz w:val="24"/>
        </w:rPr>
        <w:t>sistematizar as informações, análise, organização e atualização de todos os assuntos inerentes à classe, ressaltando-se, nesses casos, a devida e oportuna manifestação da posição do</w:t>
      </w:r>
      <w:r w:rsidRPr="00B17B7B">
        <w:rPr>
          <w:rFonts w:ascii="Calibri" w:hAnsi="Calibri" w:cs="Calibri"/>
          <w:spacing w:val="-33"/>
          <w:sz w:val="24"/>
        </w:rPr>
        <w:t xml:space="preserve"> </w:t>
      </w:r>
      <w:r w:rsidRPr="00B17B7B">
        <w:rPr>
          <w:rFonts w:ascii="Calibri" w:hAnsi="Calibri" w:cs="Calibri"/>
          <w:sz w:val="24"/>
        </w:rPr>
        <w:t>CRCGO;</w:t>
      </w:r>
    </w:p>
    <w:p w14:paraId="09C528FD" w14:textId="77777777" w:rsidR="00E35AC2" w:rsidRPr="00B17B7B" w:rsidRDefault="00397D6F" w:rsidP="00E35AC2">
      <w:pPr>
        <w:pStyle w:val="PargrafodaLista"/>
        <w:numPr>
          <w:ilvl w:val="1"/>
          <w:numId w:val="21"/>
        </w:numPr>
        <w:tabs>
          <w:tab w:val="left" w:pos="485"/>
        </w:tabs>
        <w:spacing w:before="117" w:line="669" w:lineRule="auto"/>
        <w:ind w:right="392" w:firstLine="54"/>
        <w:jc w:val="both"/>
        <w:rPr>
          <w:rFonts w:ascii="Calibri" w:hAnsi="Calibri" w:cs="Calibri"/>
          <w:sz w:val="24"/>
        </w:rPr>
      </w:pPr>
      <w:r w:rsidRPr="00B17B7B">
        <w:rPr>
          <w:rFonts w:ascii="Calibri" w:hAnsi="Calibri" w:cs="Calibri"/>
          <w:sz w:val="24"/>
        </w:rPr>
        <w:t>coordenar</w:t>
      </w:r>
      <w:r w:rsidRPr="00B17B7B">
        <w:rPr>
          <w:rFonts w:ascii="Calibri" w:hAnsi="Calibri" w:cs="Calibri"/>
          <w:spacing w:val="-7"/>
          <w:sz w:val="24"/>
        </w:rPr>
        <w:t xml:space="preserve"> </w:t>
      </w:r>
      <w:r w:rsidRPr="00B17B7B">
        <w:rPr>
          <w:rFonts w:ascii="Calibri" w:hAnsi="Calibri" w:cs="Calibri"/>
          <w:sz w:val="24"/>
        </w:rPr>
        <w:t>as</w:t>
      </w:r>
      <w:r w:rsidRPr="00B17B7B">
        <w:rPr>
          <w:rFonts w:ascii="Calibri" w:hAnsi="Calibri" w:cs="Calibri"/>
          <w:spacing w:val="-7"/>
          <w:sz w:val="24"/>
        </w:rPr>
        <w:t xml:space="preserve"> </w:t>
      </w:r>
      <w:r w:rsidRPr="00B17B7B">
        <w:rPr>
          <w:rFonts w:ascii="Calibri" w:hAnsi="Calibri" w:cs="Calibri"/>
          <w:sz w:val="24"/>
        </w:rPr>
        <w:t>atividades</w:t>
      </w:r>
      <w:r w:rsidRPr="00B17B7B">
        <w:rPr>
          <w:rFonts w:ascii="Calibri" w:hAnsi="Calibri" w:cs="Calibri"/>
          <w:spacing w:val="-7"/>
          <w:sz w:val="24"/>
        </w:rPr>
        <w:t xml:space="preserve"> </w:t>
      </w:r>
      <w:r w:rsidRPr="00B17B7B">
        <w:rPr>
          <w:rFonts w:ascii="Calibri" w:hAnsi="Calibri" w:cs="Calibri"/>
          <w:sz w:val="24"/>
        </w:rPr>
        <w:t>desenvolvidas</w:t>
      </w:r>
      <w:r w:rsidRPr="00B17B7B">
        <w:rPr>
          <w:rFonts w:ascii="Calibri" w:hAnsi="Calibri" w:cs="Calibri"/>
          <w:spacing w:val="-7"/>
          <w:sz w:val="24"/>
        </w:rPr>
        <w:t xml:space="preserve"> </w:t>
      </w:r>
      <w:r w:rsidRPr="00B17B7B">
        <w:rPr>
          <w:rFonts w:ascii="Calibri" w:hAnsi="Calibri" w:cs="Calibri"/>
          <w:sz w:val="24"/>
        </w:rPr>
        <w:t>pelos</w:t>
      </w:r>
      <w:r w:rsidRPr="00B17B7B">
        <w:rPr>
          <w:rFonts w:ascii="Calibri" w:hAnsi="Calibri" w:cs="Calibri"/>
          <w:spacing w:val="-7"/>
          <w:sz w:val="24"/>
        </w:rPr>
        <w:t xml:space="preserve"> </w:t>
      </w:r>
      <w:r w:rsidRPr="00B17B7B">
        <w:rPr>
          <w:rFonts w:ascii="Calibri" w:hAnsi="Calibri" w:cs="Calibri"/>
          <w:sz w:val="24"/>
        </w:rPr>
        <w:t>Delegados</w:t>
      </w:r>
      <w:r w:rsidRPr="00B17B7B">
        <w:rPr>
          <w:rFonts w:ascii="Calibri" w:hAnsi="Calibri" w:cs="Calibri"/>
          <w:spacing w:val="-7"/>
          <w:sz w:val="24"/>
        </w:rPr>
        <w:t xml:space="preserve"> </w:t>
      </w:r>
      <w:r w:rsidRPr="00B17B7B">
        <w:rPr>
          <w:rFonts w:ascii="Calibri" w:hAnsi="Calibri" w:cs="Calibri"/>
          <w:sz w:val="24"/>
        </w:rPr>
        <w:t>Representantes</w:t>
      </w:r>
      <w:r w:rsidRPr="00B17B7B">
        <w:rPr>
          <w:rFonts w:ascii="Calibri" w:hAnsi="Calibri" w:cs="Calibri"/>
          <w:spacing w:val="-7"/>
          <w:sz w:val="24"/>
        </w:rPr>
        <w:t xml:space="preserve"> </w:t>
      </w:r>
      <w:r w:rsidRPr="00B17B7B">
        <w:rPr>
          <w:rFonts w:ascii="Calibri" w:hAnsi="Calibri" w:cs="Calibri"/>
          <w:sz w:val="24"/>
        </w:rPr>
        <w:t>do</w:t>
      </w:r>
      <w:r w:rsidRPr="00B17B7B">
        <w:rPr>
          <w:rFonts w:ascii="Calibri" w:hAnsi="Calibri" w:cs="Calibri"/>
          <w:spacing w:val="-7"/>
          <w:sz w:val="24"/>
        </w:rPr>
        <w:t xml:space="preserve"> </w:t>
      </w:r>
      <w:r w:rsidRPr="00B17B7B">
        <w:rPr>
          <w:rFonts w:ascii="Calibri" w:hAnsi="Calibri" w:cs="Calibri"/>
          <w:sz w:val="24"/>
        </w:rPr>
        <w:t xml:space="preserve">CRCGO. </w:t>
      </w:r>
    </w:p>
    <w:p w14:paraId="09C528FE" w14:textId="7B589964" w:rsidR="008973A5" w:rsidRPr="00B17B7B" w:rsidRDefault="00397D6F" w:rsidP="00E35AC2">
      <w:pPr>
        <w:pStyle w:val="PargrafodaLista"/>
        <w:tabs>
          <w:tab w:val="left" w:pos="485"/>
        </w:tabs>
        <w:spacing w:before="117" w:line="669" w:lineRule="auto"/>
        <w:ind w:left="284" w:right="392"/>
        <w:jc w:val="both"/>
        <w:rPr>
          <w:rFonts w:ascii="Calibri" w:hAnsi="Calibri" w:cs="Calibri"/>
          <w:sz w:val="24"/>
        </w:rPr>
      </w:pPr>
      <w:r w:rsidRPr="00B17B7B">
        <w:rPr>
          <w:rFonts w:ascii="Calibri" w:hAnsi="Calibri" w:cs="Calibri"/>
          <w:sz w:val="24"/>
        </w:rPr>
        <w:t xml:space="preserve">Art. </w:t>
      </w:r>
      <w:r w:rsidR="00810497" w:rsidRPr="00B17B7B">
        <w:rPr>
          <w:rFonts w:ascii="Calibri" w:hAnsi="Calibri" w:cs="Calibri"/>
          <w:sz w:val="24"/>
        </w:rPr>
        <w:t>30</w:t>
      </w:r>
      <w:r w:rsidRPr="00B17B7B">
        <w:rPr>
          <w:rFonts w:ascii="Calibri" w:hAnsi="Calibri" w:cs="Calibri"/>
          <w:sz w:val="24"/>
        </w:rPr>
        <w:t>. Dos artigos 2</w:t>
      </w:r>
      <w:r w:rsidR="00AF0159" w:rsidRPr="00B17B7B">
        <w:rPr>
          <w:rFonts w:ascii="Calibri" w:hAnsi="Calibri" w:cs="Calibri"/>
          <w:sz w:val="24"/>
        </w:rPr>
        <w:t>2</w:t>
      </w:r>
      <w:r w:rsidRPr="00B17B7B">
        <w:rPr>
          <w:rFonts w:ascii="Calibri" w:hAnsi="Calibri" w:cs="Calibri"/>
          <w:sz w:val="24"/>
        </w:rPr>
        <w:t xml:space="preserve"> a 2</w:t>
      </w:r>
      <w:r w:rsidR="005319BD" w:rsidRPr="00B17B7B">
        <w:rPr>
          <w:rFonts w:ascii="Calibri" w:hAnsi="Calibri" w:cs="Calibri"/>
          <w:sz w:val="24"/>
        </w:rPr>
        <w:t>9</w:t>
      </w:r>
      <w:r w:rsidRPr="00B17B7B">
        <w:rPr>
          <w:rFonts w:ascii="Calibri" w:hAnsi="Calibri" w:cs="Calibri"/>
          <w:sz w:val="24"/>
        </w:rPr>
        <w:t>, são comuns os seguintes</w:t>
      </w:r>
      <w:r w:rsidRPr="00B17B7B">
        <w:rPr>
          <w:rFonts w:ascii="Calibri" w:hAnsi="Calibri" w:cs="Calibri"/>
          <w:spacing w:val="-20"/>
          <w:sz w:val="24"/>
        </w:rPr>
        <w:t xml:space="preserve"> </w:t>
      </w:r>
      <w:r w:rsidRPr="00B17B7B">
        <w:rPr>
          <w:rFonts w:ascii="Calibri" w:hAnsi="Calibri" w:cs="Calibri"/>
          <w:sz w:val="24"/>
        </w:rPr>
        <w:t>dispositivos:</w:t>
      </w:r>
    </w:p>
    <w:p w14:paraId="09C528FF" w14:textId="77777777" w:rsidR="008973A5" w:rsidRPr="00B17B7B" w:rsidRDefault="00397D6F" w:rsidP="00C47CCD">
      <w:pPr>
        <w:pStyle w:val="PargrafodaLista"/>
        <w:numPr>
          <w:ilvl w:val="0"/>
          <w:numId w:val="20"/>
        </w:numPr>
        <w:tabs>
          <w:tab w:val="left" w:pos="372"/>
        </w:tabs>
        <w:spacing w:before="2" w:line="235" w:lineRule="auto"/>
        <w:ind w:right="227" w:firstLine="0"/>
        <w:jc w:val="both"/>
        <w:rPr>
          <w:rFonts w:ascii="Calibri" w:hAnsi="Calibri" w:cs="Calibri"/>
          <w:sz w:val="24"/>
        </w:rPr>
      </w:pPr>
      <w:r w:rsidRPr="00B17B7B">
        <w:rPr>
          <w:rFonts w:ascii="Calibri" w:hAnsi="Calibri" w:cs="Calibri"/>
          <w:sz w:val="24"/>
        </w:rPr>
        <w:t>– os membros das Câmaras serão eleitos pelo Plenário, com mandato de 02 (dois) anos, coincidente com o do</w:t>
      </w:r>
      <w:r w:rsidRPr="00B17B7B">
        <w:rPr>
          <w:rFonts w:ascii="Calibri" w:hAnsi="Calibri" w:cs="Calibri"/>
          <w:spacing w:val="-4"/>
          <w:sz w:val="24"/>
        </w:rPr>
        <w:t xml:space="preserve"> </w:t>
      </w:r>
      <w:r w:rsidRPr="00B17B7B">
        <w:rPr>
          <w:rFonts w:ascii="Calibri" w:hAnsi="Calibri" w:cs="Calibri"/>
          <w:sz w:val="24"/>
        </w:rPr>
        <w:t>Presidente;</w:t>
      </w:r>
    </w:p>
    <w:p w14:paraId="09C52900" w14:textId="77777777" w:rsidR="008973A5" w:rsidRPr="00B17B7B" w:rsidRDefault="00397D6F" w:rsidP="00C47CCD">
      <w:pPr>
        <w:pStyle w:val="PargrafodaLista"/>
        <w:numPr>
          <w:ilvl w:val="0"/>
          <w:numId w:val="20"/>
        </w:numPr>
        <w:tabs>
          <w:tab w:val="left" w:pos="531"/>
        </w:tabs>
        <w:spacing w:before="122" w:line="235" w:lineRule="auto"/>
        <w:ind w:right="234" w:firstLine="0"/>
        <w:jc w:val="both"/>
        <w:rPr>
          <w:rFonts w:ascii="Calibri" w:hAnsi="Calibri" w:cs="Calibri"/>
          <w:sz w:val="24"/>
        </w:rPr>
      </w:pPr>
      <w:r w:rsidRPr="00B17B7B">
        <w:rPr>
          <w:rFonts w:ascii="Calibri" w:hAnsi="Calibri" w:cs="Calibri"/>
          <w:sz w:val="24"/>
        </w:rPr>
        <w:t xml:space="preserve">No </w:t>
      </w:r>
      <w:r w:rsidRPr="00B17B7B">
        <w:rPr>
          <w:rFonts w:ascii="Calibri" w:hAnsi="Calibri" w:cs="Calibri"/>
          <w:spacing w:val="-3"/>
          <w:sz w:val="24"/>
        </w:rPr>
        <w:t xml:space="preserve">exercício </w:t>
      </w:r>
      <w:r w:rsidRPr="00B17B7B">
        <w:rPr>
          <w:rFonts w:ascii="Calibri" w:hAnsi="Calibri" w:cs="Calibri"/>
          <w:sz w:val="24"/>
        </w:rPr>
        <w:t xml:space="preserve">das suas atribuição, o Vice-Presidente coordenador da Câmara, encontrando irregularidade ou falha de gestão , deve elaborar relatório circunstanciado, e encaminhar para reunião do Conselho </w:t>
      </w:r>
      <w:r w:rsidRPr="00B17B7B">
        <w:rPr>
          <w:rFonts w:ascii="Calibri" w:hAnsi="Calibri" w:cs="Calibri"/>
          <w:spacing w:val="-4"/>
          <w:sz w:val="24"/>
        </w:rPr>
        <w:t xml:space="preserve">Diretor, </w:t>
      </w:r>
      <w:r w:rsidRPr="00B17B7B">
        <w:rPr>
          <w:rFonts w:ascii="Calibri" w:hAnsi="Calibri" w:cs="Calibri"/>
          <w:sz w:val="24"/>
        </w:rPr>
        <w:t>mapeando os problemas e recomendando melhorias, para a tomada de providências</w:t>
      </w:r>
      <w:r w:rsidRPr="00B17B7B">
        <w:rPr>
          <w:rFonts w:ascii="Calibri" w:hAnsi="Calibri" w:cs="Calibri"/>
          <w:spacing w:val="-2"/>
          <w:sz w:val="24"/>
        </w:rPr>
        <w:t xml:space="preserve"> </w:t>
      </w:r>
      <w:r w:rsidRPr="00B17B7B">
        <w:rPr>
          <w:rFonts w:ascii="Calibri" w:hAnsi="Calibri" w:cs="Calibri"/>
          <w:sz w:val="24"/>
        </w:rPr>
        <w:t>.</w:t>
      </w:r>
    </w:p>
    <w:p w14:paraId="09C52901" w14:textId="77777777" w:rsidR="008973A5" w:rsidRPr="00B17B7B" w:rsidRDefault="00397D6F" w:rsidP="00C47CCD">
      <w:pPr>
        <w:pStyle w:val="PargrafodaLista"/>
        <w:numPr>
          <w:ilvl w:val="0"/>
          <w:numId w:val="20"/>
        </w:numPr>
        <w:tabs>
          <w:tab w:val="left" w:pos="503"/>
        </w:tabs>
        <w:spacing w:before="124" w:line="235" w:lineRule="auto"/>
        <w:ind w:right="264" w:firstLine="0"/>
        <w:jc w:val="both"/>
        <w:rPr>
          <w:rFonts w:ascii="Calibri" w:hAnsi="Calibri" w:cs="Calibri"/>
          <w:sz w:val="24"/>
        </w:rPr>
      </w:pPr>
      <w:r w:rsidRPr="00B17B7B">
        <w:rPr>
          <w:rFonts w:ascii="Calibri" w:hAnsi="Calibri" w:cs="Calibri"/>
          <w:sz w:val="24"/>
        </w:rPr>
        <w:t xml:space="preserve">– compete às Câmaras </w:t>
      </w:r>
      <w:r w:rsidRPr="00B17B7B">
        <w:rPr>
          <w:rFonts w:ascii="Calibri" w:hAnsi="Calibri" w:cs="Calibri"/>
          <w:spacing w:val="-6"/>
          <w:sz w:val="24"/>
        </w:rPr>
        <w:t xml:space="preserve">exercer, </w:t>
      </w:r>
      <w:r w:rsidRPr="00B17B7B">
        <w:rPr>
          <w:rFonts w:ascii="Calibri" w:hAnsi="Calibri" w:cs="Calibri"/>
          <w:sz w:val="24"/>
        </w:rPr>
        <w:t>em termos de consulta e julgamento, as funções preparatórias de atribuições do</w:t>
      </w:r>
      <w:r w:rsidRPr="00B17B7B">
        <w:rPr>
          <w:rFonts w:ascii="Calibri" w:hAnsi="Calibri" w:cs="Calibri"/>
          <w:spacing w:val="-3"/>
          <w:sz w:val="24"/>
        </w:rPr>
        <w:t xml:space="preserve"> </w:t>
      </w:r>
      <w:r w:rsidRPr="00B17B7B">
        <w:rPr>
          <w:rFonts w:ascii="Calibri" w:hAnsi="Calibri" w:cs="Calibri"/>
          <w:sz w:val="24"/>
        </w:rPr>
        <w:t>Plenário;</w:t>
      </w:r>
    </w:p>
    <w:p w14:paraId="09C52902" w14:textId="77777777" w:rsidR="008973A5" w:rsidRPr="00B17B7B" w:rsidRDefault="00397D6F" w:rsidP="00C47CCD">
      <w:pPr>
        <w:pStyle w:val="PargrafodaLista"/>
        <w:numPr>
          <w:ilvl w:val="0"/>
          <w:numId w:val="20"/>
        </w:numPr>
        <w:tabs>
          <w:tab w:val="left" w:pos="482"/>
        </w:tabs>
        <w:spacing w:before="122" w:line="235" w:lineRule="auto"/>
        <w:ind w:right="230" w:firstLine="0"/>
        <w:jc w:val="both"/>
        <w:rPr>
          <w:rFonts w:ascii="Calibri" w:hAnsi="Calibri" w:cs="Calibri"/>
          <w:sz w:val="24"/>
        </w:rPr>
      </w:pPr>
      <w:r w:rsidRPr="00B17B7B">
        <w:rPr>
          <w:rFonts w:ascii="Calibri" w:hAnsi="Calibri" w:cs="Calibri"/>
          <w:sz w:val="24"/>
        </w:rPr>
        <w:t>– as decisões das Câmaras serão encaminhadas pelos respectivos Vice-presidentes, que as submeterão ao Plenário do</w:t>
      </w:r>
      <w:r w:rsidRPr="00B17B7B">
        <w:rPr>
          <w:rFonts w:ascii="Calibri" w:hAnsi="Calibri" w:cs="Calibri"/>
          <w:spacing w:val="-4"/>
          <w:sz w:val="24"/>
        </w:rPr>
        <w:t xml:space="preserve"> </w:t>
      </w:r>
      <w:r w:rsidRPr="00B17B7B">
        <w:rPr>
          <w:rFonts w:ascii="Calibri" w:hAnsi="Calibri" w:cs="Calibri"/>
          <w:sz w:val="24"/>
        </w:rPr>
        <w:t>CRCGO;</w:t>
      </w:r>
    </w:p>
    <w:p w14:paraId="09C52903" w14:textId="6CB17088" w:rsidR="008973A5" w:rsidRPr="00B17B7B" w:rsidRDefault="00397D6F" w:rsidP="00C47CCD">
      <w:pPr>
        <w:pStyle w:val="PargrafodaLista"/>
        <w:numPr>
          <w:ilvl w:val="0"/>
          <w:numId w:val="20"/>
        </w:numPr>
        <w:tabs>
          <w:tab w:val="left" w:pos="421"/>
        </w:tabs>
        <w:spacing w:before="118"/>
        <w:ind w:left="420" w:hanging="191"/>
        <w:jc w:val="both"/>
        <w:rPr>
          <w:rFonts w:ascii="Calibri" w:hAnsi="Calibri" w:cs="Calibri"/>
          <w:sz w:val="24"/>
        </w:rPr>
      </w:pPr>
      <w:r w:rsidRPr="00B17B7B">
        <w:rPr>
          <w:rFonts w:ascii="Calibri" w:hAnsi="Calibri" w:cs="Calibri"/>
          <w:sz w:val="24"/>
        </w:rPr>
        <w:t>– as Câmaras reúnem-se com qualquer número, mas só deliberam por maioria de seus</w:t>
      </w:r>
      <w:r w:rsidR="002A6E06">
        <w:rPr>
          <w:rFonts w:ascii="Calibri" w:hAnsi="Calibri" w:cs="Calibri"/>
          <w:sz w:val="24"/>
        </w:rPr>
        <w:t xml:space="preserve"> </w:t>
      </w:r>
      <w:r w:rsidRPr="00B17B7B">
        <w:rPr>
          <w:rFonts w:ascii="Calibri" w:hAnsi="Calibri" w:cs="Calibri"/>
          <w:spacing w:val="-39"/>
          <w:sz w:val="24"/>
        </w:rPr>
        <w:t xml:space="preserve"> </w:t>
      </w:r>
      <w:r w:rsidRPr="00B17B7B">
        <w:rPr>
          <w:rFonts w:ascii="Calibri" w:hAnsi="Calibri" w:cs="Calibri"/>
          <w:sz w:val="24"/>
        </w:rPr>
        <w:t>membros;</w:t>
      </w:r>
    </w:p>
    <w:p w14:paraId="09C52904" w14:textId="6E36F8E1" w:rsidR="008973A5" w:rsidRPr="00B17B7B" w:rsidRDefault="00397D6F" w:rsidP="00C47CCD">
      <w:pPr>
        <w:pStyle w:val="PargrafodaLista"/>
        <w:numPr>
          <w:ilvl w:val="0"/>
          <w:numId w:val="20"/>
        </w:numPr>
        <w:tabs>
          <w:tab w:val="left" w:pos="519"/>
        </w:tabs>
        <w:spacing w:before="119" w:line="235" w:lineRule="auto"/>
        <w:ind w:right="228" w:firstLine="0"/>
        <w:jc w:val="both"/>
        <w:rPr>
          <w:rFonts w:ascii="Calibri" w:hAnsi="Calibri" w:cs="Calibri"/>
          <w:sz w:val="24"/>
        </w:rPr>
      </w:pPr>
      <w:r w:rsidRPr="00B17B7B">
        <w:rPr>
          <w:rFonts w:ascii="Calibri" w:hAnsi="Calibri" w:cs="Calibri"/>
          <w:sz w:val="24"/>
        </w:rPr>
        <w:t>– as decisões das Câmaras serão tomadas por maioria de votos dos presentes, ad referendum do Plenário, e constarão das atas das</w:t>
      </w:r>
      <w:r w:rsidRPr="00B17B7B">
        <w:rPr>
          <w:rFonts w:ascii="Calibri" w:hAnsi="Calibri" w:cs="Calibri"/>
          <w:spacing w:val="-8"/>
          <w:sz w:val="24"/>
        </w:rPr>
        <w:t xml:space="preserve"> </w:t>
      </w:r>
      <w:r w:rsidRPr="00B17B7B">
        <w:rPr>
          <w:rFonts w:ascii="Calibri" w:hAnsi="Calibri" w:cs="Calibri"/>
          <w:sz w:val="24"/>
        </w:rPr>
        <w:t>Câmaras</w:t>
      </w:r>
      <w:r w:rsidR="002A6E06">
        <w:rPr>
          <w:rFonts w:ascii="Calibri" w:hAnsi="Calibri" w:cs="Calibri"/>
          <w:sz w:val="24"/>
        </w:rPr>
        <w:t>;</w:t>
      </w:r>
    </w:p>
    <w:p w14:paraId="09C52905" w14:textId="77777777" w:rsidR="008973A5" w:rsidRPr="00B17B7B" w:rsidRDefault="00397D6F" w:rsidP="00C47CCD">
      <w:pPr>
        <w:pStyle w:val="PargrafodaLista"/>
        <w:numPr>
          <w:ilvl w:val="0"/>
          <w:numId w:val="20"/>
        </w:numPr>
        <w:tabs>
          <w:tab w:val="left" w:pos="668"/>
        </w:tabs>
        <w:spacing w:before="122" w:line="235" w:lineRule="auto"/>
        <w:ind w:right="237" w:firstLine="0"/>
        <w:jc w:val="both"/>
        <w:rPr>
          <w:rFonts w:ascii="Calibri" w:hAnsi="Calibri" w:cs="Calibri"/>
          <w:sz w:val="24"/>
        </w:rPr>
      </w:pPr>
      <w:r w:rsidRPr="00B17B7B">
        <w:rPr>
          <w:rFonts w:ascii="Calibri" w:hAnsi="Calibri" w:cs="Calibri"/>
          <w:sz w:val="24"/>
        </w:rPr>
        <w:t>– as reuniões das Câmaras serão realizadas, ordinariamente, uma vez a cada mês, e, extraordinariamente, sempre que convocadas pelo</w:t>
      </w:r>
      <w:r w:rsidRPr="00B17B7B">
        <w:rPr>
          <w:rFonts w:ascii="Calibri" w:hAnsi="Calibri" w:cs="Calibri"/>
          <w:spacing w:val="-8"/>
          <w:sz w:val="24"/>
        </w:rPr>
        <w:t xml:space="preserve"> </w:t>
      </w:r>
      <w:r w:rsidRPr="00B17B7B">
        <w:rPr>
          <w:rFonts w:ascii="Calibri" w:hAnsi="Calibri" w:cs="Calibri"/>
          <w:sz w:val="24"/>
        </w:rPr>
        <w:t>Presidente;</w:t>
      </w:r>
    </w:p>
    <w:p w14:paraId="09C52906" w14:textId="77777777" w:rsidR="008973A5" w:rsidRPr="00B17B7B" w:rsidRDefault="00397D6F" w:rsidP="00C47CCD">
      <w:pPr>
        <w:pStyle w:val="PargrafodaLista"/>
        <w:numPr>
          <w:ilvl w:val="0"/>
          <w:numId w:val="20"/>
        </w:numPr>
        <w:tabs>
          <w:tab w:val="left" w:pos="606"/>
        </w:tabs>
        <w:spacing w:before="122" w:line="235" w:lineRule="auto"/>
        <w:ind w:right="233" w:firstLine="0"/>
        <w:jc w:val="both"/>
        <w:rPr>
          <w:rFonts w:ascii="Calibri" w:hAnsi="Calibri" w:cs="Calibri"/>
          <w:sz w:val="24"/>
        </w:rPr>
      </w:pPr>
      <w:r w:rsidRPr="00B17B7B">
        <w:rPr>
          <w:rFonts w:ascii="Calibri" w:hAnsi="Calibri" w:cs="Calibri"/>
          <w:sz w:val="24"/>
        </w:rPr>
        <w:t>– as Câmaras poderão ter seus próprios regulamentos, desde que não conﬂitem com este Regimento e serão previamente aprovados pelo</w:t>
      </w:r>
      <w:r w:rsidRPr="00B17B7B">
        <w:rPr>
          <w:rFonts w:ascii="Calibri" w:hAnsi="Calibri" w:cs="Calibri"/>
          <w:spacing w:val="-7"/>
          <w:sz w:val="24"/>
        </w:rPr>
        <w:t xml:space="preserve"> </w:t>
      </w:r>
      <w:r w:rsidRPr="00B17B7B">
        <w:rPr>
          <w:rFonts w:ascii="Calibri" w:hAnsi="Calibri" w:cs="Calibri"/>
          <w:sz w:val="24"/>
        </w:rPr>
        <w:t>Plenário;</w:t>
      </w:r>
    </w:p>
    <w:p w14:paraId="09C52907" w14:textId="77777777" w:rsidR="008973A5" w:rsidRPr="00B17B7B" w:rsidRDefault="00397D6F" w:rsidP="00C47CCD">
      <w:pPr>
        <w:pStyle w:val="PargrafodaLista"/>
        <w:numPr>
          <w:ilvl w:val="0"/>
          <w:numId w:val="20"/>
        </w:numPr>
        <w:tabs>
          <w:tab w:val="left" w:pos="487"/>
        </w:tabs>
        <w:spacing w:before="122" w:line="235" w:lineRule="auto"/>
        <w:ind w:right="234" w:firstLine="0"/>
        <w:jc w:val="both"/>
        <w:rPr>
          <w:rFonts w:ascii="Calibri" w:hAnsi="Calibri" w:cs="Calibri"/>
          <w:sz w:val="24"/>
        </w:rPr>
      </w:pPr>
      <w:r w:rsidRPr="00B17B7B">
        <w:rPr>
          <w:rFonts w:ascii="Calibri" w:hAnsi="Calibri" w:cs="Calibri"/>
          <w:sz w:val="24"/>
        </w:rPr>
        <w:t>– os Coordenadores das Câmaras, em suas ausências, faltas e impedimentos, serão substituídos pelo conselheiro do registro mais</w:t>
      </w:r>
      <w:r w:rsidRPr="00B17B7B">
        <w:rPr>
          <w:rFonts w:ascii="Calibri" w:hAnsi="Calibri" w:cs="Calibri"/>
          <w:spacing w:val="-5"/>
          <w:sz w:val="24"/>
        </w:rPr>
        <w:t xml:space="preserve"> </w:t>
      </w:r>
      <w:r w:rsidRPr="00B17B7B">
        <w:rPr>
          <w:rFonts w:ascii="Calibri" w:hAnsi="Calibri" w:cs="Calibri"/>
          <w:sz w:val="24"/>
        </w:rPr>
        <w:t>antigo.</w:t>
      </w:r>
    </w:p>
    <w:p w14:paraId="09C52908" w14:textId="77777777" w:rsidR="008973A5" w:rsidRPr="00B17B7B" w:rsidRDefault="008973A5" w:rsidP="00C47CCD">
      <w:pPr>
        <w:pStyle w:val="Corpodetexto"/>
        <w:ind w:left="0"/>
        <w:jc w:val="both"/>
        <w:rPr>
          <w:rFonts w:ascii="Calibri" w:hAnsi="Calibri" w:cs="Calibri"/>
        </w:rPr>
      </w:pPr>
    </w:p>
    <w:p w14:paraId="09C52909" w14:textId="77777777" w:rsidR="008973A5" w:rsidRPr="00B17B7B" w:rsidRDefault="008973A5" w:rsidP="00C47CCD">
      <w:pPr>
        <w:pStyle w:val="Corpodetexto"/>
        <w:spacing w:before="1"/>
        <w:ind w:left="0"/>
        <w:jc w:val="both"/>
        <w:rPr>
          <w:rFonts w:ascii="Calibri" w:hAnsi="Calibri" w:cs="Calibri"/>
          <w:sz w:val="19"/>
        </w:rPr>
      </w:pPr>
    </w:p>
    <w:p w14:paraId="09C5290A" w14:textId="77777777" w:rsidR="008973A5" w:rsidRPr="00B17B7B" w:rsidRDefault="00397D6F" w:rsidP="00F31D3D">
      <w:pPr>
        <w:pStyle w:val="Corpodetexto"/>
        <w:ind w:left="514" w:right="525"/>
        <w:jc w:val="center"/>
        <w:rPr>
          <w:rFonts w:ascii="Calibri" w:hAnsi="Calibri" w:cs="Calibri"/>
        </w:rPr>
      </w:pPr>
      <w:r w:rsidRPr="00B17B7B">
        <w:rPr>
          <w:rFonts w:ascii="Calibri" w:hAnsi="Calibri" w:cs="Calibri"/>
        </w:rPr>
        <w:t>Seção III</w:t>
      </w:r>
    </w:p>
    <w:p w14:paraId="09C5290B" w14:textId="77777777" w:rsidR="008973A5" w:rsidRPr="00B17B7B" w:rsidRDefault="00397D6F" w:rsidP="00F31D3D">
      <w:pPr>
        <w:pStyle w:val="Corpodetexto"/>
        <w:spacing w:before="127"/>
        <w:ind w:left="489" w:right="525"/>
        <w:jc w:val="center"/>
        <w:rPr>
          <w:rFonts w:ascii="Calibri" w:hAnsi="Calibri" w:cs="Calibri"/>
        </w:rPr>
      </w:pPr>
      <w:r w:rsidRPr="00B17B7B">
        <w:rPr>
          <w:rFonts w:ascii="Calibri" w:hAnsi="Calibri" w:cs="Calibri"/>
        </w:rPr>
        <w:t>DOS ÓRGÃOS CONSULTIVOS</w:t>
      </w:r>
    </w:p>
    <w:p w14:paraId="09C5290C" w14:textId="77777777" w:rsidR="00F31D3D" w:rsidRPr="00B17B7B" w:rsidRDefault="00397D6F" w:rsidP="00810497">
      <w:pPr>
        <w:pStyle w:val="Corpodetexto"/>
        <w:spacing w:before="115" w:line="333" w:lineRule="auto"/>
        <w:ind w:right="4786" w:firstLine="54"/>
        <w:jc w:val="both"/>
        <w:rPr>
          <w:rFonts w:ascii="Calibri" w:hAnsi="Calibri" w:cs="Calibri"/>
        </w:rPr>
      </w:pPr>
      <w:r w:rsidRPr="00B17B7B">
        <w:rPr>
          <w:rFonts w:ascii="Calibri" w:hAnsi="Calibri" w:cs="Calibri"/>
        </w:rPr>
        <w:t xml:space="preserve">Art. </w:t>
      </w:r>
      <w:r w:rsidR="00810497" w:rsidRPr="00B17B7B">
        <w:rPr>
          <w:rFonts w:ascii="Calibri" w:hAnsi="Calibri" w:cs="Calibri"/>
        </w:rPr>
        <w:t>31</w:t>
      </w:r>
      <w:r w:rsidRPr="00B17B7B">
        <w:rPr>
          <w:rFonts w:ascii="Calibri" w:hAnsi="Calibri" w:cs="Calibri"/>
        </w:rPr>
        <w:t xml:space="preserve">. Dos Órgãos Consultivos: </w:t>
      </w:r>
    </w:p>
    <w:p w14:paraId="09C5290D" w14:textId="77777777" w:rsidR="008973A5" w:rsidRPr="00B17B7B" w:rsidRDefault="00397D6F" w:rsidP="00F31D3D">
      <w:pPr>
        <w:pStyle w:val="Corpodetexto"/>
        <w:spacing w:before="115" w:line="333" w:lineRule="auto"/>
        <w:ind w:right="4786" w:firstLine="54"/>
        <w:jc w:val="both"/>
        <w:rPr>
          <w:rFonts w:ascii="Calibri" w:hAnsi="Calibri" w:cs="Calibri"/>
        </w:rPr>
      </w:pPr>
      <w:r w:rsidRPr="00B17B7B">
        <w:rPr>
          <w:rFonts w:ascii="Calibri" w:hAnsi="Calibri" w:cs="Calibri"/>
        </w:rPr>
        <w:t>I – Conselho Diretor;</w:t>
      </w:r>
    </w:p>
    <w:p w14:paraId="09C5290E" w14:textId="77777777" w:rsidR="008973A5" w:rsidRPr="00B17B7B" w:rsidRDefault="00397D6F" w:rsidP="00F31D3D">
      <w:pPr>
        <w:pStyle w:val="PargrafodaLista"/>
        <w:numPr>
          <w:ilvl w:val="0"/>
          <w:numId w:val="19"/>
        </w:numPr>
        <w:tabs>
          <w:tab w:val="left" w:pos="406"/>
        </w:tabs>
        <w:spacing w:before="2"/>
        <w:ind w:right="7479" w:hanging="176"/>
        <w:jc w:val="both"/>
        <w:rPr>
          <w:rFonts w:ascii="Calibri" w:hAnsi="Calibri" w:cs="Calibri"/>
          <w:sz w:val="24"/>
        </w:rPr>
      </w:pPr>
      <w:r w:rsidRPr="00B17B7B">
        <w:rPr>
          <w:rFonts w:ascii="Calibri" w:hAnsi="Calibri" w:cs="Calibri"/>
          <w:sz w:val="24"/>
        </w:rPr>
        <w:t>– Conselho</w:t>
      </w:r>
      <w:r w:rsidRPr="00B17B7B">
        <w:rPr>
          <w:rFonts w:ascii="Calibri" w:hAnsi="Calibri" w:cs="Calibri"/>
          <w:spacing w:val="-3"/>
          <w:sz w:val="24"/>
        </w:rPr>
        <w:t xml:space="preserve"> </w:t>
      </w:r>
      <w:r w:rsidRPr="00B17B7B">
        <w:rPr>
          <w:rFonts w:ascii="Calibri" w:hAnsi="Calibri" w:cs="Calibri"/>
          <w:sz w:val="24"/>
        </w:rPr>
        <w:t>Consultivo;</w:t>
      </w:r>
    </w:p>
    <w:p w14:paraId="09C5290F" w14:textId="77777777" w:rsidR="00F31D3D" w:rsidRPr="00B17B7B" w:rsidRDefault="00397D6F" w:rsidP="00F31D3D">
      <w:pPr>
        <w:pStyle w:val="PargrafodaLista"/>
        <w:numPr>
          <w:ilvl w:val="0"/>
          <w:numId w:val="19"/>
        </w:numPr>
        <w:tabs>
          <w:tab w:val="left" w:pos="466"/>
        </w:tabs>
        <w:spacing w:line="333" w:lineRule="auto"/>
        <w:ind w:left="230" w:right="5920" w:firstLine="0"/>
        <w:jc w:val="both"/>
        <w:rPr>
          <w:rFonts w:ascii="Calibri" w:hAnsi="Calibri" w:cs="Calibri"/>
          <w:sz w:val="24"/>
        </w:rPr>
      </w:pPr>
      <w:r w:rsidRPr="00B17B7B">
        <w:rPr>
          <w:rFonts w:ascii="Calibri" w:hAnsi="Calibri" w:cs="Calibri"/>
          <w:sz w:val="24"/>
        </w:rPr>
        <w:t>– Comissões Específicas</w:t>
      </w:r>
      <w:r w:rsidRPr="00B17B7B">
        <w:rPr>
          <w:rFonts w:ascii="Calibri" w:hAnsi="Calibri" w:cs="Calibri"/>
          <w:spacing w:val="-28"/>
          <w:sz w:val="24"/>
        </w:rPr>
        <w:t xml:space="preserve"> </w:t>
      </w:r>
      <w:r w:rsidRPr="00B17B7B">
        <w:rPr>
          <w:rFonts w:ascii="Calibri" w:hAnsi="Calibri" w:cs="Calibri"/>
          <w:sz w:val="24"/>
        </w:rPr>
        <w:t xml:space="preserve">administrativa; V – Grupos de trabalhos administrativa; </w:t>
      </w:r>
    </w:p>
    <w:p w14:paraId="09C52910" w14:textId="77777777" w:rsidR="008973A5" w:rsidRPr="00B17B7B" w:rsidRDefault="00397D6F" w:rsidP="00F31D3D">
      <w:pPr>
        <w:tabs>
          <w:tab w:val="left" w:pos="466"/>
        </w:tabs>
        <w:spacing w:line="333" w:lineRule="auto"/>
        <w:ind w:left="230" w:right="5920"/>
        <w:jc w:val="both"/>
        <w:rPr>
          <w:rFonts w:ascii="Calibri" w:hAnsi="Calibri" w:cs="Calibri"/>
          <w:sz w:val="24"/>
        </w:rPr>
      </w:pPr>
      <w:r w:rsidRPr="00B17B7B">
        <w:rPr>
          <w:rFonts w:ascii="Calibri" w:hAnsi="Calibri" w:cs="Calibri"/>
          <w:sz w:val="24"/>
        </w:rPr>
        <w:t>VI – Assessorias</w:t>
      </w:r>
      <w:r w:rsidRPr="00B17B7B">
        <w:rPr>
          <w:rFonts w:ascii="Calibri" w:hAnsi="Calibri" w:cs="Calibri"/>
          <w:spacing w:val="-5"/>
          <w:sz w:val="24"/>
        </w:rPr>
        <w:t xml:space="preserve"> </w:t>
      </w:r>
      <w:r w:rsidRPr="00B17B7B">
        <w:rPr>
          <w:rFonts w:ascii="Calibri" w:hAnsi="Calibri" w:cs="Calibri"/>
          <w:sz w:val="24"/>
        </w:rPr>
        <w:t>especiais.</w:t>
      </w:r>
    </w:p>
    <w:p w14:paraId="09C52911" w14:textId="77777777" w:rsidR="008973A5" w:rsidRPr="00B17B7B" w:rsidRDefault="008973A5" w:rsidP="00C47CCD">
      <w:pPr>
        <w:pStyle w:val="Corpodetexto"/>
        <w:ind w:left="0"/>
        <w:jc w:val="both"/>
        <w:rPr>
          <w:rFonts w:ascii="Calibri" w:hAnsi="Calibri" w:cs="Calibri"/>
          <w:sz w:val="34"/>
        </w:rPr>
      </w:pPr>
    </w:p>
    <w:p w14:paraId="09C52912" w14:textId="77777777" w:rsidR="008973A5" w:rsidRPr="00B17B7B" w:rsidRDefault="00397D6F" w:rsidP="00C47CCD">
      <w:pPr>
        <w:pStyle w:val="Corpodetexto"/>
        <w:spacing w:line="235" w:lineRule="auto"/>
        <w:ind w:right="229"/>
        <w:jc w:val="both"/>
        <w:rPr>
          <w:rFonts w:ascii="Calibri" w:hAnsi="Calibri" w:cs="Calibri"/>
        </w:rPr>
      </w:pPr>
      <w:r w:rsidRPr="00B17B7B">
        <w:rPr>
          <w:rFonts w:ascii="Calibri" w:hAnsi="Calibri" w:cs="Calibri"/>
        </w:rPr>
        <w:t>Art. 3</w:t>
      </w:r>
      <w:r w:rsidR="00810497" w:rsidRPr="00B17B7B">
        <w:rPr>
          <w:rFonts w:ascii="Calibri" w:hAnsi="Calibri" w:cs="Calibri"/>
        </w:rPr>
        <w:t>2</w:t>
      </w:r>
      <w:r w:rsidRPr="00B17B7B">
        <w:rPr>
          <w:rFonts w:ascii="Calibri" w:hAnsi="Calibri" w:cs="Calibri"/>
        </w:rPr>
        <w:t>. O Conselho Diretor é integrado pelo Presidente e pelos Vice- presidentes do CRCGO, que compete:</w:t>
      </w:r>
    </w:p>
    <w:p w14:paraId="09C52913" w14:textId="77777777" w:rsidR="008973A5" w:rsidRPr="00B17B7B" w:rsidRDefault="00397D6F" w:rsidP="00C47CCD">
      <w:pPr>
        <w:pStyle w:val="PargrafodaLista"/>
        <w:numPr>
          <w:ilvl w:val="0"/>
          <w:numId w:val="18"/>
        </w:numPr>
        <w:tabs>
          <w:tab w:val="left" w:pos="404"/>
        </w:tabs>
        <w:spacing w:before="122" w:line="235" w:lineRule="auto"/>
        <w:ind w:right="243" w:firstLine="0"/>
        <w:jc w:val="both"/>
        <w:rPr>
          <w:rFonts w:ascii="Calibri" w:hAnsi="Calibri" w:cs="Calibri"/>
          <w:sz w:val="24"/>
        </w:rPr>
      </w:pPr>
      <w:r w:rsidRPr="00B17B7B">
        <w:rPr>
          <w:rFonts w:ascii="Calibri" w:hAnsi="Calibri" w:cs="Calibri"/>
          <w:sz w:val="24"/>
        </w:rPr>
        <w:t xml:space="preserve">– acompanhar e </w:t>
      </w:r>
      <w:r w:rsidR="00F142E4" w:rsidRPr="00B17B7B">
        <w:rPr>
          <w:rFonts w:ascii="Calibri" w:hAnsi="Calibri" w:cs="Calibri"/>
          <w:sz w:val="24"/>
        </w:rPr>
        <w:t xml:space="preserve">opinar </w:t>
      </w:r>
      <w:r w:rsidRPr="00B17B7B">
        <w:rPr>
          <w:rFonts w:ascii="Calibri" w:hAnsi="Calibri" w:cs="Calibri"/>
          <w:sz w:val="24"/>
        </w:rPr>
        <w:t xml:space="preserve">sobre a </w:t>
      </w:r>
      <w:r w:rsidRPr="00B17B7B">
        <w:rPr>
          <w:rFonts w:ascii="Calibri" w:hAnsi="Calibri" w:cs="Calibri"/>
          <w:spacing w:val="-3"/>
          <w:sz w:val="24"/>
        </w:rPr>
        <w:t xml:space="preserve">execução </w:t>
      </w:r>
      <w:r w:rsidRPr="00B17B7B">
        <w:rPr>
          <w:rFonts w:ascii="Calibri" w:hAnsi="Calibri" w:cs="Calibri"/>
          <w:sz w:val="24"/>
        </w:rPr>
        <w:t>dos trabalhos técnicos e administrativos do CRCGO, apreciar seu desempenho e formular sugestões para o</w:t>
      </w:r>
      <w:r w:rsidRPr="00B17B7B">
        <w:rPr>
          <w:rFonts w:ascii="Calibri" w:hAnsi="Calibri" w:cs="Calibri"/>
          <w:spacing w:val="-14"/>
          <w:sz w:val="24"/>
        </w:rPr>
        <w:t xml:space="preserve"> </w:t>
      </w:r>
      <w:r w:rsidRPr="00B17B7B">
        <w:rPr>
          <w:rFonts w:ascii="Calibri" w:hAnsi="Calibri" w:cs="Calibri"/>
          <w:sz w:val="24"/>
        </w:rPr>
        <w:t>aprimoramento;</w:t>
      </w:r>
    </w:p>
    <w:p w14:paraId="09C52914" w14:textId="77777777" w:rsidR="008973A5" w:rsidRPr="00B17B7B" w:rsidRDefault="00397D6F" w:rsidP="00C47CCD">
      <w:pPr>
        <w:pStyle w:val="PargrafodaLista"/>
        <w:numPr>
          <w:ilvl w:val="0"/>
          <w:numId w:val="18"/>
        </w:numPr>
        <w:tabs>
          <w:tab w:val="left" w:pos="406"/>
        </w:tabs>
        <w:spacing w:before="25"/>
        <w:ind w:left="405" w:hanging="176"/>
        <w:jc w:val="both"/>
        <w:rPr>
          <w:rFonts w:ascii="Calibri" w:hAnsi="Calibri" w:cs="Calibri"/>
          <w:sz w:val="24"/>
        </w:rPr>
      </w:pPr>
      <w:r w:rsidRPr="00B17B7B">
        <w:rPr>
          <w:rFonts w:ascii="Calibri" w:hAnsi="Calibri" w:cs="Calibri"/>
          <w:sz w:val="24"/>
        </w:rPr>
        <w:t>–</w:t>
      </w:r>
      <w:r w:rsidRPr="00B17B7B">
        <w:rPr>
          <w:rFonts w:ascii="Calibri" w:hAnsi="Calibri" w:cs="Calibri"/>
          <w:spacing w:val="-4"/>
          <w:sz w:val="24"/>
        </w:rPr>
        <w:t xml:space="preserve"> </w:t>
      </w:r>
      <w:r w:rsidRPr="00B17B7B">
        <w:rPr>
          <w:rFonts w:ascii="Calibri" w:hAnsi="Calibri" w:cs="Calibri"/>
          <w:sz w:val="24"/>
        </w:rPr>
        <w:t>Sugerir</w:t>
      </w:r>
      <w:r w:rsidRPr="00B17B7B">
        <w:rPr>
          <w:rFonts w:ascii="Calibri" w:hAnsi="Calibri" w:cs="Calibri"/>
          <w:spacing w:val="-3"/>
          <w:sz w:val="24"/>
        </w:rPr>
        <w:t xml:space="preserve"> </w:t>
      </w:r>
      <w:r w:rsidRPr="00B17B7B">
        <w:rPr>
          <w:rFonts w:ascii="Calibri" w:hAnsi="Calibri" w:cs="Calibri"/>
          <w:sz w:val="24"/>
        </w:rPr>
        <w:t>projetos</w:t>
      </w:r>
      <w:r w:rsidRPr="00B17B7B">
        <w:rPr>
          <w:rFonts w:ascii="Calibri" w:hAnsi="Calibri" w:cs="Calibri"/>
          <w:spacing w:val="-3"/>
          <w:sz w:val="24"/>
        </w:rPr>
        <w:t xml:space="preserve"> </w:t>
      </w:r>
      <w:r w:rsidRPr="00B17B7B">
        <w:rPr>
          <w:rFonts w:ascii="Calibri" w:hAnsi="Calibri" w:cs="Calibri"/>
          <w:sz w:val="24"/>
        </w:rPr>
        <w:t>para</w:t>
      </w:r>
      <w:r w:rsidRPr="00B17B7B">
        <w:rPr>
          <w:rFonts w:ascii="Calibri" w:hAnsi="Calibri" w:cs="Calibri"/>
          <w:spacing w:val="-3"/>
          <w:sz w:val="24"/>
        </w:rPr>
        <w:t xml:space="preserve"> </w:t>
      </w:r>
      <w:r w:rsidRPr="00B17B7B">
        <w:rPr>
          <w:rFonts w:ascii="Calibri" w:hAnsi="Calibri" w:cs="Calibri"/>
          <w:sz w:val="24"/>
        </w:rPr>
        <w:t>inclusão</w:t>
      </w:r>
      <w:r w:rsidRPr="00B17B7B">
        <w:rPr>
          <w:rFonts w:ascii="Calibri" w:hAnsi="Calibri" w:cs="Calibri"/>
          <w:spacing w:val="-3"/>
          <w:sz w:val="24"/>
        </w:rPr>
        <w:t xml:space="preserve"> </w:t>
      </w:r>
      <w:r w:rsidRPr="00B17B7B">
        <w:rPr>
          <w:rFonts w:ascii="Calibri" w:hAnsi="Calibri" w:cs="Calibri"/>
          <w:sz w:val="24"/>
        </w:rPr>
        <w:t>no</w:t>
      </w:r>
      <w:r w:rsidRPr="00B17B7B">
        <w:rPr>
          <w:rFonts w:ascii="Calibri" w:hAnsi="Calibri" w:cs="Calibri"/>
          <w:spacing w:val="-3"/>
          <w:sz w:val="24"/>
        </w:rPr>
        <w:t xml:space="preserve"> </w:t>
      </w:r>
      <w:r w:rsidRPr="00B17B7B">
        <w:rPr>
          <w:rFonts w:ascii="Calibri" w:hAnsi="Calibri" w:cs="Calibri"/>
          <w:sz w:val="24"/>
        </w:rPr>
        <w:t>plano</w:t>
      </w:r>
      <w:r w:rsidRPr="00B17B7B">
        <w:rPr>
          <w:rFonts w:ascii="Calibri" w:hAnsi="Calibri" w:cs="Calibri"/>
          <w:spacing w:val="-3"/>
          <w:sz w:val="24"/>
        </w:rPr>
        <w:t xml:space="preserve"> </w:t>
      </w:r>
      <w:r w:rsidRPr="00B17B7B">
        <w:rPr>
          <w:rFonts w:ascii="Calibri" w:hAnsi="Calibri" w:cs="Calibri"/>
          <w:sz w:val="24"/>
        </w:rPr>
        <w:t>de</w:t>
      </w:r>
      <w:r w:rsidRPr="00B17B7B">
        <w:rPr>
          <w:rFonts w:ascii="Calibri" w:hAnsi="Calibri" w:cs="Calibri"/>
          <w:spacing w:val="-3"/>
          <w:sz w:val="24"/>
        </w:rPr>
        <w:t xml:space="preserve"> </w:t>
      </w:r>
      <w:r w:rsidRPr="00B17B7B">
        <w:rPr>
          <w:rFonts w:ascii="Calibri" w:hAnsi="Calibri" w:cs="Calibri"/>
          <w:sz w:val="24"/>
        </w:rPr>
        <w:t>trabalho</w:t>
      </w:r>
      <w:r w:rsidRPr="00B17B7B">
        <w:rPr>
          <w:rFonts w:ascii="Calibri" w:hAnsi="Calibri" w:cs="Calibri"/>
          <w:spacing w:val="-3"/>
          <w:sz w:val="24"/>
        </w:rPr>
        <w:t xml:space="preserve"> </w:t>
      </w:r>
      <w:r w:rsidRPr="00B17B7B">
        <w:rPr>
          <w:rFonts w:ascii="Calibri" w:hAnsi="Calibri" w:cs="Calibri"/>
          <w:sz w:val="24"/>
        </w:rPr>
        <w:t>anual</w:t>
      </w:r>
      <w:r w:rsidRPr="00B17B7B">
        <w:rPr>
          <w:rFonts w:ascii="Calibri" w:hAnsi="Calibri" w:cs="Calibri"/>
          <w:spacing w:val="-3"/>
          <w:sz w:val="24"/>
        </w:rPr>
        <w:t xml:space="preserve"> </w:t>
      </w:r>
      <w:r w:rsidRPr="00B17B7B">
        <w:rPr>
          <w:rFonts w:ascii="Calibri" w:hAnsi="Calibri" w:cs="Calibri"/>
          <w:sz w:val="24"/>
        </w:rPr>
        <w:t>e</w:t>
      </w:r>
      <w:r w:rsidRPr="00B17B7B">
        <w:rPr>
          <w:rFonts w:ascii="Calibri" w:hAnsi="Calibri" w:cs="Calibri"/>
          <w:spacing w:val="-3"/>
          <w:sz w:val="24"/>
        </w:rPr>
        <w:t xml:space="preserve"> </w:t>
      </w:r>
      <w:r w:rsidRPr="00B17B7B">
        <w:rPr>
          <w:rFonts w:ascii="Calibri" w:hAnsi="Calibri" w:cs="Calibri"/>
          <w:sz w:val="24"/>
        </w:rPr>
        <w:t>acompanhar</w:t>
      </w:r>
      <w:r w:rsidRPr="00B17B7B">
        <w:rPr>
          <w:rFonts w:ascii="Calibri" w:hAnsi="Calibri" w:cs="Calibri"/>
          <w:spacing w:val="-3"/>
          <w:sz w:val="24"/>
        </w:rPr>
        <w:t xml:space="preserve"> </w:t>
      </w:r>
      <w:r w:rsidRPr="00B17B7B">
        <w:rPr>
          <w:rFonts w:ascii="Calibri" w:hAnsi="Calibri" w:cs="Calibri"/>
          <w:sz w:val="24"/>
        </w:rPr>
        <w:t>o</w:t>
      </w:r>
      <w:r w:rsidRPr="00B17B7B">
        <w:rPr>
          <w:rFonts w:ascii="Calibri" w:hAnsi="Calibri" w:cs="Calibri"/>
          <w:spacing w:val="-4"/>
          <w:sz w:val="24"/>
        </w:rPr>
        <w:t xml:space="preserve"> </w:t>
      </w:r>
      <w:r w:rsidRPr="00B17B7B">
        <w:rPr>
          <w:rFonts w:ascii="Calibri" w:hAnsi="Calibri" w:cs="Calibri"/>
          <w:sz w:val="24"/>
        </w:rPr>
        <w:t>seu</w:t>
      </w:r>
      <w:r w:rsidRPr="00B17B7B">
        <w:rPr>
          <w:rFonts w:ascii="Calibri" w:hAnsi="Calibri" w:cs="Calibri"/>
          <w:spacing w:val="-3"/>
          <w:sz w:val="24"/>
        </w:rPr>
        <w:t xml:space="preserve"> </w:t>
      </w:r>
      <w:r w:rsidRPr="00B17B7B">
        <w:rPr>
          <w:rFonts w:ascii="Calibri" w:hAnsi="Calibri" w:cs="Calibri"/>
          <w:sz w:val="24"/>
        </w:rPr>
        <w:t>desenvolvimento;</w:t>
      </w:r>
    </w:p>
    <w:p w14:paraId="09C52915" w14:textId="3D1A5832" w:rsidR="008973A5" w:rsidRPr="00B17B7B" w:rsidRDefault="00397D6F" w:rsidP="00C47CCD">
      <w:pPr>
        <w:pStyle w:val="PargrafodaLista"/>
        <w:numPr>
          <w:ilvl w:val="0"/>
          <w:numId w:val="18"/>
        </w:numPr>
        <w:tabs>
          <w:tab w:val="left" w:pos="551"/>
        </w:tabs>
        <w:spacing w:before="120" w:line="235" w:lineRule="auto"/>
        <w:ind w:right="228" w:firstLine="0"/>
        <w:jc w:val="both"/>
        <w:rPr>
          <w:rFonts w:ascii="Calibri" w:hAnsi="Calibri" w:cs="Calibri"/>
          <w:sz w:val="24"/>
        </w:rPr>
      </w:pPr>
      <w:r w:rsidRPr="00B17B7B">
        <w:rPr>
          <w:rFonts w:ascii="Calibri" w:hAnsi="Calibri" w:cs="Calibri"/>
          <w:sz w:val="24"/>
        </w:rPr>
        <w:t>Apreciar e opinar sobre a proposta orçamentária e</w:t>
      </w:r>
      <w:r w:rsidR="002A6E06">
        <w:rPr>
          <w:rFonts w:ascii="Calibri" w:hAnsi="Calibri" w:cs="Calibri"/>
          <w:sz w:val="24"/>
        </w:rPr>
        <w:t xml:space="preserve"> </w:t>
      </w:r>
      <w:r w:rsidRPr="00B17B7B">
        <w:rPr>
          <w:rFonts w:ascii="Calibri" w:hAnsi="Calibri" w:cs="Calibri"/>
          <w:sz w:val="24"/>
        </w:rPr>
        <w:t>sobre os pedidos de créditos adicionais, submetendo-os à aprovação do</w:t>
      </w:r>
      <w:r w:rsidRPr="00B17B7B">
        <w:rPr>
          <w:rFonts w:ascii="Calibri" w:hAnsi="Calibri" w:cs="Calibri"/>
          <w:spacing w:val="-5"/>
          <w:sz w:val="24"/>
        </w:rPr>
        <w:t xml:space="preserve"> </w:t>
      </w:r>
      <w:r w:rsidRPr="00B17B7B">
        <w:rPr>
          <w:rFonts w:ascii="Calibri" w:hAnsi="Calibri" w:cs="Calibri"/>
          <w:sz w:val="24"/>
        </w:rPr>
        <w:t>Plenário;</w:t>
      </w:r>
    </w:p>
    <w:p w14:paraId="09C52916" w14:textId="77777777" w:rsidR="008973A5" w:rsidRPr="00B17B7B" w:rsidRDefault="00397D6F" w:rsidP="00C47CCD">
      <w:pPr>
        <w:pStyle w:val="PargrafodaLista"/>
        <w:numPr>
          <w:ilvl w:val="0"/>
          <w:numId w:val="18"/>
        </w:numPr>
        <w:tabs>
          <w:tab w:val="left" w:pos="524"/>
        </w:tabs>
        <w:spacing w:before="122" w:line="235" w:lineRule="auto"/>
        <w:ind w:right="238" w:firstLine="0"/>
        <w:jc w:val="both"/>
        <w:rPr>
          <w:rFonts w:ascii="Calibri" w:hAnsi="Calibri" w:cs="Calibri"/>
          <w:sz w:val="24"/>
        </w:rPr>
      </w:pPr>
      <w:r w:rsidRPr="00B17B7B">
        <w:rPr>
          <w:rFonts w:ascii="Calibri" w:hAnsi="Calibri" w:cs="Calibri"/>
          <w:sz w:val="24"/>
        </w:rPr>
        <w:t>- acompanhar a política de Governança e Integridade, os indicadores de gestão, as demandas da ouvidoria e o relato das atividades das Comissões Temáticas e</w:t>
      </w:r>
      <w:r w:rsidRPr="00B17B7B">
        <w:rPr>
          <w:rFonts w:ascii="Calibri" w:hAnsi="Calibri" w:cs="Calibri"/>
          <w:spacing w:val="-19"/>
          <w:sz w:val="24"/>
        </w:rPr>
        <w:t xml:space="preserve"> </w:t>
      </w:r>
      <w:r w:rsidRPr="00B17B7B">
        <w:rPr>
          <w:rFonts w:ascii="Calibri" w:hAnsi="Calibri" w:cs="Calibri"/>
          <w:sz w:val="24"/>
        </w:rPr>
        <w:t>Administrativas;</w:t>
      </w:r>
    </w:p>
    <w:p w14:paraId="09C52917" w14:textId="77777777" w:rsidR="008973A5" w:rsidRPr="00B17B7B" w:rsidRDefault="008973A5" w:rsidP="00C47CCD">
      <w:pPr>
        <w:pStyle w:val="Corpodetexto"/>
        <w:ind w:left="0"/>
        <w:jc w:val="both"/>
        <w:rPr>
          <w:rFonts w:ascii="Calibri" w:hAnsi="Calibri" w:cs="Calibri"/>
        </w:rPr>
      </w:pPr>
    </w:p>
    <w:p w14:paraId="09C52918" w14:textId="77777777" w:rsidR="008973A5" w:rsidRPr="00B17B7B" w:rsidRDefault="008973A5" w:rsidP="00C47CCD">
      <w:pPr>
        <w:pStyle w:val="Corpodetexto"/>
        <w:spacing w:before="5"/>
        <w:ind w:left="0"/>
        <w:jc w:val="both"/>
        <w:rPr>
          <w:rFonts w:ascii="Calibri" w:hAnsi="Calibri" w:cs="Calibri"/>
          <w:sz w:val="19"/>
        </w:rPr>
      </w:pPr>
    </w:p>
    <w:p w14:paraId="09C52919" w14:textId="77777777" w:rsidR="008973A5" w:rsidRPr="00B17B7B" w:rsidRDefault="00397D6F" w:rsidP="00C47CCD">
      <w:pPr>
        <w:pStyle w:val="PargrafodaLista"/>
        <w:numPr>
          <w:ilvl w:val="0"/>
          <w:numId w:val="18"/>
        </w:numPr>
        <w:tabs>
          <w:tab w:val="left" w:pos="466"/>
        </w:tabs>
        <w:spacing w:before="0" w:line="235" w:lineRule="auto"/>
        <w:ind w:right="232" w:firstLine="0"/>
        <w:jc w:val="both"/>
        <w:rPr>
          <w:rFonts w:ascii="Calibri" w:hAnsi="Calibri" w:cs="Calibri"/>
          <w:sz w:val="24"/>
        </w:rPr>
      </w:pPr>
      <w:r w:rsidRPr="00B17B7B">
        <w:rPr>
          <w:rFonts w:ascii="Calibri" w:hAnsi="Calibri" w:cs="Calibri"/>
          <w:sz w:val="24"/>
        </w:rPr>
        <w:t>- Sugerir ao Plenário, a implementação de plano de ação a ser desenvolvido junto aos delegados representantes;</w:t>
      </w:r>
    </w:p>
    <w:p w14:paraId="09C5291A" w14:textId="77777777" w:rsidR="008973A5" w:rsidRPr="00B17B7B" w:rsidRDefault="008973A5" w:rsidP="00C47CCD">
      <w:pPr>
        <w:pStyle w:val="Corpodetexto"/>
        <w:ind w:left="0"/>
        <w:jc w:val="both"/>
        <w:rPr>
          <w:rFonts w:ascii="Calibri" w:hAnsi="Calibri" w:cs="Calibri"/>
        </w:rPr>
      </w:pPr>
    </w:p>
    <w:p w14:paraId="09C5291B" w14:textId="77777777" w:rsidR="008973A5" w:rsidRPr="00B17B7B" w:rsidRDefault="008973A5" w:rsidP="00C47CCD">
      <w:pPr>
        <w:pStyle w:val="Corpodetexto"/>
        <w:spacing w:before="5"/>
        <w:ind w:left="0"/>
        <w:jc w:val="both"/>
        <w:rPr>
          <w:rFonts w:ascii="Calibri" w:hAnsi="Calibri" w:cs="Calibri"/>
          <w:sz w:val="19"/>
        </w:rPr>
      </w:pPr>
    </w:p>
    <w:p w14:paraId="09C5291C" w14:textId="77777777" w:rsidR="008973A5" w:rsidRPr="00B17B7B" w:rsidRDefault="00397D6F" w:rsidP="00C47CCD">
      <w:pPr>
        <w:pStyle w:val="PargrafodaLista"/>
        <w:numPr>
          <w:ilvl w:val="0"/>
          <w:numId w:val="18"/>
        </w:numPr>
        <w:tabs>
          <w:tab w:val="left" w:pos="540"/>
        </w:tabs>
        <w:spacing w:before="0" w:line="235" w:lineRule="auto"/>
        <w:ind w:right="242" w:firstLine="0"/>
        <w:jc w:val="both"/>
        <w:rPr>
          <w:rFonts w:ascii="Calibri" w:hAnsi="Calibri" w:cs="Calibri"/>
          <w:sz w:val="24"/>
        </w:rPr>
      </w:pPr>
      <w:r w:rsidRPr="00B17B7B">
        <w:rPr>
          <w:rFonts w:ascii="Calibri" w:hAnsi="Calibri" w:cs="Calibri"/>
          <w:sz w:val="24"/>
        </w:rPr>
        <w:t>Sugerir ações de políticas de relacionamento institucional com o legislativo, órgãos e entidades públicas, privadas e entidades de</w:t>
      </w:r>
      <w:r w:rsidRPr="00B17B7B">
        <w:rPr>
          <w:rFonts w:ascii="Calibri" w:hAnsi="Calibri" w:cs="Calibri"/>
          <w:spacing w:val="-7"/>
          <w:sz w:val="24"/>
        </w:rPr>
        <w:t xml:space="preserve"> </w:t>
      </w:r>
      <w:r w:rsidRPr="00B17B7B">
        <w:rPr>
          <w:rFonts w:ascii="Calibri" w:hAnsi="Calibri" w:cs="Calibri"/>
          <w:sz w:val="24"/>
        </w:rPr>
        <w:t>classe;</w:t>
      </w:r>
    </w:p>
    <w:p w14:paraId="09C5291D" w14:textId="77777777" w:rsidR="008973A5" w:rsidRPr="00B17B7B" w:rsidRDefault="008973A5" w:rsidP="00C47CCD">
      <w:pPr>
        <w:pStyle w:val="Corpodetexto"/>
        <w:ind w:left="0"/>
        <w:jc w:val="both"/>
        <w:rPr>
          <w:rFonts w:ascii="Calibri" w:hAnsi="Calibri" w:cs="Calibri"/>
        </w:rPr>
      </w:pPr>
    </w:p>
    <w:p w14:paraId="09C5291E" w14:textId="77777777" w:rsidR="008973A5" w:rsidRPr="00B17B7B" w:rsidRDefault="008973A5" w:rsidP="00C47CCD">
      <w:pPr>
        <w:pStyle w:val="Corpodetexto"/>
        <w:spacing w:before="5"/>
        <w:ind w:left="0"/>
        <w:jc w:val="both"/>
        <w:rPr>
          <w:rFonts w:ascii="Calibri" w:hAnsi="Calibri" w:cs="Calibri"/>
          <w:sz w:val="19"/>
        </w:rPr>
      </w:pPr>
    </w:p>
    <w:p w14:paraId="09C5291F" w14:textId="77777777" w:rsidR="008973A5" w:rsidRPr="00B17B7B" w:rsidRDefault="00397D6F" w:rsidP="00C47CCD">
      <w:pPr>
        <w:pStyle w:val="PargrafodaLista"/>
        <w:numPr>
          <w:ilvl w:val="0"/>
          <w:numId w:val="18"/>
        </w:numPr>
        <w:tabs>
          <w:tab w:val="left" w:pos="570"/>
        </w:tabs>
        <w:spacing w:before="0" w:line="235" w:lineRule="auto"/>
        <w:ind w:right="228" w:firstLine="0"/>
        <w:jc w:val="both"/>
        <w:rPr>
          <w:rFonts w:ascii="Calibri" w:hAnsi="Calibri" w:cs="Calibri"/>
          <w:sz w:val="24"/>
        </w:rPr>
      </w:pPr>
      <w:r w:rsidRPr="00B17B7B">
        <w:rPr>
          <w:rFonts w:ascii="Calibri" w:hAnsi="Calibri" w:cs="Calibri"/>
          <w:sz w:val="24"/>
        </w:rPr>
        <w:t>propor ao Plenário, por meio da Presidência, a abertura de sindicância para apurar irregularidades praticadas por conselheiros ou presidente do CRCGO exceto nos casos de irregularidades em atos de gestão do presidente e de infração ao Código de Conduta para Conselheiros e Presidente, quando a competência será do</w:t>
      </w:r>
      <w:r w:rsidRPr="00B17B7B">
        <w:rPr>
          <w:rFonts w:ascii="Calibri" w:hAnsi="Calibri" w:cs="Calibri"/>
          <w:spacing w:val="-4"/>
          <w:sz w:val="24"/>
        </w:rPr>
        <w:t xml:space="preserve"> </w:t>
      </w:r>
      <w:r w:rsidRPr="00B17B7B">
        <w:rPr>
          <w:rFonts w:ascii="Calibri" w:hAnsi="Calibri" w:cs="Calibri"/>
          <w:sz w:val="24"/>
        </w:rPr>
        <w:t>CFC;</w:t>
      </w:r>
    </w:p>
    <w:p w14:paraId="09C52920" w14:textId="77777777" w:rsidR="008973A5" w:rsidRPr="00B17B7B" w:rsidRDefault="00397D6F" w:rsidP="00C47CCD">
      <w:pPr>
        <w:pStyle w:val="PargrafodaLista"/>
        <w:numPr>
          <w:ilvl w:val="0"/>
          <w:numId w:val="18"/>
        </w:numPr>
        <w:tabs>
          <w:tab w:val="left" w:pos="602"/>
        </w:tabs>
        <w:spacing w:before="120"/>
        <w:ind w:left="601" w:hanging="372"/>
        <w:jc w:val="both"/>
        <w:rPr>
          <w:rFonts w:ascii="Calibri" w:hAnsi="Calibri" w:cs="Calibri"/>
          <w:sz w:val="24"/>
        </w:rPr>
      </w:pPr>
      <w:r w:rsidRPr="00B17B7B">
        <w:rPr>
          <w:rFonts w:ascii="Calibri" w:hAnsi="Calibri" w:cs="Calibri"/>
          <w:sz w:val="24"/>
        </w:rPr>
        <w:t>auxiliar o presidente nos assuntos de sua competência, quando solicitado</w:t>
      </w:r>
      <w:r w:rsidRPr="00B17B7B">
        <w:rPr>
          <w:rFonts w:ascii="Calibri" w:hAnsi="Calibri" w:cs="Calibri"/>
          <w:spacing w:val="-24"/>
          <w:sz w:val="24"/>
        </w:rPr>
        <w:t xml:space="preserve"> </w:t>
      </w:r>
      <w:r w:rsidRPr="00B17B7B">
        <w:rPr>
          <w:rFonts w:ascii="Calibri" w:hAnsi="Calibri" w:cs="Calibri"/>
          <w:sz w:val="24"/>
        </w:rPr>
        <w:t>.</w:t>
      </w:r>
    </w:p>
    <w:p w14:paraId="09C52921" w14:textId="77777777" w:rsidR="008973A5" w:rsidRPr="00B17B7B" w:rsidRDefault="008973A5" w:rsidP="00C47CCD">
      <w:pPr>
        <w:pStyle w:val="Corpodetexto"/>
        <w:ind w:left="0"/>
        <w:jc w:val="both"/>
        <w:rPr>
          <w:rFonts w:ascii="Calibri" w:hAnsi="Calibri" w:cs="Calibri"/>
        </w:rPr>
      </w:pPr>
    </w:p>
    <w:p w14:paraId="09C52922" w14:textId="77777777" w:rsidR="008973A5" w:rsidRPr="00B17B7B" w:rsidRDefault="008973A5" w:rsidP="00C47CCD">
      <w:pPr>
        <w:pStyle w:val="Corpodetexto"/>
        <w:spacing w:before="2"/>
        <w:ind w:left="0"/>
        <w:jc w:val="both"/>
        <w:rPr>
          <w:rFonts w:ascii="Calibri" w:hAnsi="Calibri" w:cs="Calibri"/>
          <w:sz w:val="19"/>
        </w:rPr>
      </w:pPr>
    </w:p>
    <w:p w14:paraId="09C52923" w14:textId="77777777" w:rsidR="008973A5" w:rsidRPr="00B17B7B" w:rsidRDefault="00397D6F" w:rsidP="00C47CCD">
      <w:pPr>
        <w:pStyle w:val="Corpodetexto"/>
        <w:spacing w:before="1" w:line="235" w:lineRule="auto"/>
        <w:ind w:right="236"/>
        <w:jc w:val="both"/>
        <w:rPr>
          <w:rFonts w:ascii="Calibri" w:hAnsi="Calibri" w:cs="Calibri"/>
        </w:rPr>
      </w:pPr>
      <w:r w:rsidRPr="00B17B7B">
        <w:rPr>
          <w:rFonts w:ascii="Calibri" w:hAnsi="Calibri" w:cs="Calibri"/>
        </w:rPr>
        <w:t>Parágrafo Único: As reuniões do Conselho Diretor serão realizadas, ordinariamente, uma vez a cada mês e, extraordinariamente, sempre que convocadas pelo presidente do CRCGO ou por, no mínimo, 50% (cinquenta por cento) dos seus membros.</w:t>
      </w:r>
    </w:p>
    <w:p w14:paraId="09C52924" w14:textId="77777777" w:rsidR="008973A5" w:rsidRPr="00B17B7B" w:rsidRDefault="008973A5" w:rsidP="00C47CCD">
      <w:pPr>
        <w:pStyle w:val="Corpodetexto"/>
        <w:ind w:left="0"/>
        <w:jc w:val="both"/>
        <w:rPr>
          <w:rFonts w:ascii="Calibri" w:hAnsi="Calibri" w:cs="Calibri"/>
        </w:rPr>
      </w:pPr>
    </w:p>
    <w:p w14:paraId="09C52925" w14:textId="77777777" w:rsidR="008973A5" w:rsidRPr="00B17B7B" w:rsidRDefault="008973A5" w:rsidP="00C47CCD">
      <w:pPr>
        <w:pStyle w:val="Corpodetexto"/>
        <w:spacing w:before="5"/>
        <w:ind w:left="0"/>
        <w:jc w:val="both"/>
        <w:rPr>
          <w:rFonts w:ascii="Calibri" w:hAnsi="Calibri" w:cs="Calibri"/>
          <w:sz w:val="19"/>
        </w:rPr>
      </w:pPr>
    </w:p>
    <w:p w14:paraId="09C52926" w14:textId="77777777" w:rsidR="008973A5" w:rsidRPr="00B17B7B" w:rsidRDefault="00397D6F" w:rsidP="00C47CCD">
      <w:pPr>
        <w:pStyle w:val="Corpodetexto"/>
        <w:spacing w:before="1" w:line="235" w:lineRule="auto"/>
        <w:ind w:right="251"/>
        <w:jc w:val="both"/>
        <w:rPr>
          <w:rFonts w:ascii="Calibri" w:hAnsi="Calibri" w:cs="Calibri"/>
        </w:rPr>
      </w:pPr>
      <w:r w:rsidRPr="00B17B7B">
        <w:rPr>
          <w:rFonts w:ascii="Calibri" w:hAnsi="Calibri" w:cs="Calibri"/>
        </w:rPr>
        <w:t>Art. 3</w:t>
      </w:r>
      <w:r w:rsidR="00810497" w:rsidRPr="00B17B7B">
        <w:rPr>
          <w:rFonts w:ascii="Calibri" w:hAnsi="Calibri" w:cs="Calibri"/>
        </w:rPr>
        <w:t>3</w:t>
      </w:r>
      <w:r w:rsidRPr="00B17B7B">
        <w:rPr>
          <w:rFonts w:ascii="Calibri" w:hAnsi="Calibri" w:cs="Calibri"/>
        </w:rPr>
        <w:t>. O Conselho Consultivo é integrado pelo Presidente do CRCGO, que o presidirá, e por ex- presidentes, que compete:</w:t>
      </w:r>
    </w:p>
    <w:p w14:paraId="09C52927" w14:textId="77777777" w:rsidR="008973A5" w:rsidRPr="00B17B7B" w:rsidRDefault="00397D6F" w:rsidP="00C47CCD">
      <w:pPr>
        <w:pStyle w:val="PargrafodaLista"/>
        <w:numPr>
          <w:ilvl w:val="0"/>
          <w:numId w:val="17"/>
        </w:numPr>
        <w:tabs>
          <w:tab w:val="left" w:pos="475"/>
        </w:tabs>
        <w:spacing w:before="122" w:line="235" w:lineRule="auto"/>
        <w:ind w:right="233" w:firstLine="0"/>
        <w:jc w:val="both"/>
        <w:rPr>
          <w:rFonts w:ascii="Calibri" w:hAnsi="Calibri" w:cs="Calibri"/>
          <w:sz w:val="24"/>
        </w:rPr>
      </w:pPr>
      <w:r w:rsidRPr="00B17B7B">
        <w:rPr>
          <w:rFonts w:ascii="Calibri" w:hAnsi="Calibri" w:cs="Calibri"/>
          <w:sz w:val="24"/>
        </w:rPr>
        <w:t>Assessorar o Presidente, o Conselho Diretor e o Plenário do CRCGO em matéria de alta relevância para as atividades</w:t>
      </w:r>
      <w:r w:rsidRPr="00B17B7B">
        <w:rPr>
          <w:rFonts w:ascii="Calibri" w:hAnsi="Calibri" w:cs="Calibri"/>
          <w:spacing w:val="-3"/>
          <w:sz w:val="24"/>
        </w:rPr>
        <w:t xml:space="preserve"> </w:t>
      </w:r>
      <w:r w:rsidRPr="00B17B7B">
        <w:rPr>
          <w:rFonts w:ascii="Calibri" w:hAnsi="Calibri" w:cs="Calibri"/>
          <w:sz w:val="24"/>
        </w:rPr>
        <w:t>institucionais;</w:t>
      </w:r>
    </w:p>
    <w:p w14:paraId="09C52928" w14:textId="77777777" w:rsidR="008973A5" w:rsidRPr="00B17B7B" w:rsidRDefault="008973A5" w:rsidP="00C47CCD">
      <w:pPr>
        <w:pStyle w:val="Corpodetexto"/>
        <w:ind w:left="0"/>
        <w:jc w:val="both"/>
        <w:rPr>
          <w:rFonts w:ascii="Calibri" w:hAnsi="Calibri" w:cs="Calibri"/>
        </w:rPr>
      </w:pPr>
    </w:p>
    <w:p w14:paraId="09C52929" w14:textId="77777777" w:rsidR="008973A5" w:rsidRPr="00B17B7B" w:rsidRDefault="008973A5" w:rsidP="00C47CCD">
      <w:pPr>
        <w:pStyle w:val="Corpodetexto"/>
        <w:spacing w:before="5"/>
        <w:ind w:left="0"/>
        <w:jc w:val="both"/>
        <w:rPr>
          <w:rFonts w:ascii="Calibri" w:hAnsi="Calibri" w:cs="Calibri"/>
          <w:sz w:val="19"/>
        </w:rPr>
      </w:pPr>
    </w:p>
    <w:p w14:paraId="09C5292A" w14:textId="77777777" w:rsidR="008973A5" w:rsidRPr="00B17B7B" w:rsidRDefault="00397D6F" w:rsidP="00C47CCD">
      <w:pPr>
        <w:pStyle w:val="PargrafodaLista"/>
        <w:numPr>
          <w:ilvl w:val="0"/>
          <w:numId w:val="17"/>
        </w:numPr>
        <w:tabs>
          <w:tab w:val="left" w:pos="525"/>
        </w:tabs>
        <w:spacing w:before="0" w:line="235" w:lineRule="auto"/>
        <w:ind w:right="259" w:firstLine="0"/>
        <w:jc w:val="both"/>
        <w:rPr>
          <w:rFonts w:ascii="Calibri" w:hAnsi="Calibri" w:cs="Calibri"/>
          <w:sz w:val="24"/>
        </w:rPr>
      </w:pPr>
      <w:r w:rsidRPr="00B17B7B">
        <w:rPr>
          <w:rFonts w:ascii="Calibri" w:hAnsi="Calibri" w:cs="Calibri"/>
          <w:sz w:val="24"/>
        </w:rPr>
        <w:t xml:space="preserve">Propor ao Plenário e/ou Conselho </w:t>
      </w:r>
      <w:r w:rsidRPr="00B17B7B">
        <w:rPr>
          <w:rFonts w:ascii="Calibri" w:hAnsi="Calibri" w:cs="Calibri"/>
          <w:spacing w:val="-4"/>
          <w:sz w:val="24"/>
        </w:rPr>
        <w:t xml:space="preserve">Diretor, </w:t>
      </w:r>
      <w:r w:rsidRPr="00B17B7B">
        <w:rPr>
          <w:rFonts w:ascii="Calibri" w:hAnsi="Calibri" w:cs="Calibri"/>
          <w:sz w:val="24"/>
        </w:rPr>
        <w:t>por intermédio do Presidente do CRCGO, a adoção de medidas julgadas de interesse para a classe</w:t>
      </w:r>
      <w:r w:rsidRPr="00B17B7B">
        <w:rPr>
          <w:rFonts w:ascii="Calibri" w:hAnsi="Calibri" w:cs="Calibri"/>
          <w:spacing w:val="-10"/>
          <w:sz w:val="24"/>
        </w:rPr>
        <w:t xml:space="preserve"> </w:t>
      </w:r>
      <w:r w:rsidRPr="00B17B7B">
        <w:rPr>
          <w:rFonts w:ascii="Calibri" w:hAnsi="Calibri" w:cs="Calibri"/>
          <w:sz w:val="24"/>
        </w:rPr>
        <w:t>contábil;</w:t>
      </w:r>
    </w:p>
    <w:p w14:paraId="09C5292B" w14:textId="77777777" w:rsidR="008973A5" w:rsidRPr="00B17B7B" w:rsidRDefault="008973A5" w:rsidP="00C47CCD">
      <w:pPr>
        <w:pStyle w:val="Corpodetexto"/>
        <w:ind w:left="0"/>
        <w:jc w:val="both"/>
        <w:rPr>
          <w:rFonts w:ascii="Calibri" w:hAnsi="Calibri" w:cs="Calibri"/>
        </w:rPr>
      </w:pPr>
    </w:p>
    <w:p w14:paraId="09C5292C" w14:textId="77777777" w:rsidR="008973A5" w:rsidRPr="00B17B7B" w:rsidRDefault="008973A5" w:rsidP="00C47CCD">
      <w:pPr>
        <w:pStyle w:val="Corpodetexto"/>
        <w:ind w:left="0"/>
        <w:jc w:val="both"/>
        <w:rPr>
          <w:rFonts w:ascii="Calibri" w:hAnsi="Calibri" w:cs="Calibri"/>
          <w:sz w:val="19"/>
        </w:rPr>
      </w:pPr>
    </w:p>
    <w:p w14:paraId="09C5292D" w14:textId="77777777" w:rsidR="008973A5" w:rsidRPr="00B17B7B" w:rsidRDefault="00397D6F" w:rsidP="00C47CCD">
      <w:pPr>
        <w:pStyle w:val="PargrafodaLista"/>
        <w:numPr>
          <w:ilvl w:val="0"/>
          <w:numId w:val="17"/>
        </w:numPr>
        <w:tabs>
          <w:tab w:val="left" w:pos="459"/>
        </w:tabs>
        <w:spacing w:before="0"/>
        <w:ind w:left="458" w:hanging="229"/>
        <w:jc w:val="both"/>
        <w:rPr>
          <w:rFonts w:ascii="Calibri" w:hAnsi="Calibri" w:cs="Calibri"/>
          <w:sz w:val="24"/>
        </w:rPr>
      </w:pPr>
      <w:r w:rsidRPr="00B17B7B">
        <w:rPr>
          <w:rFonts w:ascii="Calibri" w:hAnsi="Calibri" w:cs="Calibri"/>
          <w:sz w:val="24"/>
        </w:rPr>
        <w:t>Representar</w:t>
      </w:r>
      <w:r w:rsidRPr="00B17B7B">
        <w:rPr>
          <w:rFonts w:ascii="Calibri" w:hAnsi="Calibri" w:cs="Calibri"/>
          <w:spacing w:val="-4"/>
          <w:sz w:val="24"/>
        </w:rPr>
        <w:t xml:space="preserve"> </w:t>
      </w:r>
      <w:r w:rsidRPr="00B17B7B">
        <w:rPr>
          <w:rFonts w:ascii="Calibri" w:hAnsi="Calibri" w:cs="Calibri"/>
          <w:sz w:val="24"/>
        </w:rPr>
        <w:t>o</w:t>
      </w:r>
      <w:r w:rsidRPr="00B17B7B">
        <w:rPr>
          <w:rFonts w:ascii="Calibri" w:hAnsi="Calibri" w:cs="Calibri"/>
          <w:spacing w:val="-4"/>
          <w:sz w:val="24"/>
        </w:rPr>
        <w:t xml:space="preserve"> </w:t>
      </w:r>
      <w:r w:rsidRPr="00B17B7B">
        <w:rPr>
          <w:rFonts w:ascii="Calibri" w:hAnsi="Calibri" w:cs="Calibri"/>
          <w:sz w:val="24"/>
        </w:rPr>
        <w:t>CRCGO</w:t>
      </w:r>
      <w:r w:rsidRPr="00B17B7B">
        <w:rPr>
          <w:rFonts w:ascii="Calibri" w:hAnsi="Calibri" w:cs="Calibri"/>
          <w:spacing w:val="-4"/>
          <w:sz w:val="24"/>
        </w:rPr>
        <w:t xml:space="preserve"> </w:t>
      </w:r>
      <w:r w:rsidRPr="00B17B7B">
        <w:rPr>
          <w:rFonts w:ascii="Calibri" w:hAnsi="Calibri" w:cs="Calibri"/>
          <w:sz w:val="24"/>
        </w:rPr>
        <w:t>em</w:t>
      </w:r>
      <w:r w:rsidRPr="00B17B7B">
        <w:rPr>
          <w:rFonts w:ascii="Calibri" w:hAnsi="Calibri" w:cs="Calibri"/>
          <w:spacing w:val="-4"/>
          <w:sz w:val="24"/>
        </w:rPr>
        <w:t xml:space="preserve"> </w:t>
      </w:r>
      <w:r w:rsidRPr="00B17B7B">
        <w:rPr>
          <w:rFonts w:ascii="Calibri" w:hAnsi="Calibri" w:cs="Calibri"/>
          <w:sz w:val="24"/>
        </w:rPr>
        <w:t>atividades</w:t>
      </w:r>
      <w:r w:rsidRPr="00B17B7B">
        <w:rPr>
          <w:rFonts w:ascii="Calibri" w:hAnsi="Calibri" w:cs="Calibri"/>
          <w:spacing w:val="-3"/>
          <w:sz w:val="24"/>
        </w:rPr>
        <w:t xml:space="preserve"> </w:t>
      </w:r>
      <w:r w:rsidRPr="00B17B7B">
        <w:rPr>
          <w:rFonts w:ascii="Calibri" w:hAnsi="Calibri" w:cs="Calibri"/>
          <w:sz w:val="24"/>
        </w:rPr>
        <w:t>institucionais</w:t>
      </w:r>
      <w:r w:rsidRPr="00B17B7B">
        <w:rPr>
          <w:rFonts w:ascii="Calibri" w:hAnsi="Calibri" w:cs="Calibri"/>
          <w:spacing w:val="-4"/>
          <w:sz w:val="24"/>
        </w:rPr>
        <w:t xml:space="preserve"> </w:t>
      </w:r>
      <w:r w:rsidRPr="00B17B7B">
        <w:rPr>
          <w:rFonts w:ascii="Calibri" w:hAnsi="Calibri" w:cs="Calibri"/>
          <w:sz w:val="24"/>
        </w:rPr>
        <w:t>para</w:t>
      </w:r>
      <w:r w:rsidRPr="00B17B7B">
        <w:rPr>
          <w:rFonts w:ascii="Calibri" w:hAnsi="Calibri" w:cs="Calibri"/>
          <w:spacing w:val="-4"/>
          <w:sz w:val="24"/>
        </w:rPr>
        <w:t xml:space="preserve"> </w:t>
      </w:r>
      <w:r w:rsidRPr="00B17B7B">
        <w:rPr>
          <w:rFonts w:ascii="Calibri" w:hAnsi="Calibri" w:cs="Calibri"/>
          <w:sz w:val="24"/>
        </w:rPr>
        <w:t>as</w:t>
      </w:r>
      <w:r w:rsidRPr="00B17B7B">
        <w:rPr>
          <w:rFonts w:ascii="Calibri" w:hAnsi="Calibri" w:cs="Calibri"/>
          <w:spacing w:val="-4"/>
          <w:sz w:val="24"/>
        </w:rPr>
        <w:t xml:space="preserve"> </w:t>
      </w:r>
      <w:r w:rsidRPr="00B17B7B">
        <w:rPr>
          <w:rFonts w:ascii="Calibri" w:hAnsi="Calibri" w:cs="Calibri"/>
          <w:sz w:val="24"/>
        </w:rPr>
        <w:t>quais</w:t>
      </w:r>
      <w:r w:rsidRPr="00B17B7B">
        <w:rPr>
          <w:rFonts w:ascii="Calibri" w:hAnsi="Calibri" w:cs="Calibri"/>
          <w:spacing w:val="-4"/>
          <w:sz w:val="24"/>
        </w:rPr>
        <w:t xml:space="preserve"> </w:t>
      </w:r>
      <w:r w:rsidRPr="00B17B7B">
        <w:rPr>
          <w:rFonts w:ascii="Calibri" w:hAnsi="Calibri" w:cs="Calibri"/>
          <w:sz w:val="24"/>
        </w:rPr>
        <w:t>sejam</w:t>
      </w:r>
      <w:r w:rsidRPr="00B17B7B">
        <w:rPr>
          <w:rFonts w:ascii="Calibri" w:hAnsi="Calibri" w:cs="Calibri"/>
          <w:spacing w:val="-3"/>
          <w:sz w:val="24"/>
        </w:rPr>
        <w:t xml:space="preserve"> </w:t>
      </w:r>
      <w:r w:rsidRPr="00B17B7B">
        <w:rPr>
          <w:rFonts w:ascii="Calibri" w:hAnsi="Calibri" w:cs="Calibri"/>
          <w:sz w:val="24"/>
        </w:rPr>
        <w:t>designados</w:t>
      </w:r>
      <w:r w:rsidRPr="00B17B7B">
        <w:rPr>
          <w:rFonts w:ascii="Calibri" w:hAnsi="Calibri" w:cs="Calibri"/>
          <w:spacing w:val="-4"/>
          <w:sz w:val="24"/>
        </w:rPr>
        <w:t xml:space="preserve"> </w:t>
      </w:r>
      <w:r w:rsidRPr="00B17B7B">
        <w:rPr>
          <w:rFonts w:ascii="Calibri" w:hAnsi="Calibri" w:cs="Calibri"/>
          <w:sz w:val="24"/>
        </w:rPr>
        <w:t>pela</w:t>
      </w:r>
      <w:r w:rsidRPr="00B17B7B">
        <w:rPr>
          <w:rFonts w:ascii="Calibri" w:hAnsi="Calibri" w:cs="Calibri"/>
          <w:spacing w:val="-4"/>
          <w:sz w:val="24"/>
        </w:rPr>
        <w:t xml:space="preserve"> </w:t>
      </w:r>
      <w:r w:rsidRPr="00B17B7B">
        <w:rPr>
          <w:rFonts w:ascii="Calibri" w:hAnsi="Calibri" w:cs="Calibri"/>
          <w:sz w:val="24"/>
        </w:rPr>
        <w:t>Presidência.</w:t>
      </w:r>
    </w:p>
    <w:p w14:paraId="09C5292E" w14:textId="77777777" w:rsidR="008973A5" w:rsidRPr="00B17B7B" w:rsidRDefault="008973A5" w:rsidP="00C47CCD">
      <w:pPr>
        <w:pStyle w:val="Corpodetexto"/>
        <w:ind w:left="0"/>
        <w:jc w:val="both"/>
        <w:rPr>
          <w:rFonts w:ascii="Calibri" w:hAnsi="Calibri" w:cs="Calibri"/>
        </w:rPr>
      </w:pPr>
    </w:p>
    <w:p w14:paraId="09C5292F" w14:textId="77777777" w:rsidR="008973A5" w:rsidRPr="00B17B7B" w:rsidRDefault="008973A5" w:rsidP="00C47CCD">
      <w:pPr>
        <w:pStyle w:val="Corpodetexto"/>
        <w:spacing w:before="3"/>
        <w:ind w:left="0"/>
        <w:jc w:val="both"/>
        <w:rPr>
          <w:rFonts w:ascii="Calibri" w:hAnsi="Calibri" w:cs="Calibri"/>
          <w:sz w:val="19"/>
        </w:rPr>
      </w:pPr>
    </w:p>
    <w:p w14:paraId="09C52930" w14:textId="77777777" w:rsidR="008973A5" w:rsidRPr="00B17B7B" w:rsidRDefault="00397D6F" w:rsidP="00C47CCD">
      <w:pPr>
        <w:pStyle w:val="Corpodetexto"/>
        <w:spacing w:line="235" w:lineRule="auto"/>
        <w:ind w:right="234" w:firstLine="214"/>
        <w:jc w:val="both"/>
        <w:rPr>
          <w:rFonts w:ascii="Calibri" w:hAnsi="Calibri" w:cs="Calibri"/>
        </w:rPr>
      </w:pPr>
      <w:r w:rsidRPr="00B17B7B">
        <w:rPr>
          <w:rFonts w:ascii="Calibri" w:hAnsi="Calibri" w:cs="Calibri"/>
        </w:rPr>
        <w:t>§ 1º. Não terá assento no Conselho Consultivo o ex-presidente que no exercício do cargo tenha praticado ato em desconformidade com suas atribuições, veriﬁcadas em processo administrativo ou judicial.</w:t>
      </w:r>
    </w:p>
    <w:p w14:paraId="09C52931" w14:textId="77777777" w:rsidR="008973A5" w:rsidRPr="00B17B7B" w:rsidRDefault="00397D6F" w:rsidP="00C47CCD">
      <w:pPr>
        <w:pStyle w:val="Corpodetexto"/>
        <w:spacing w:before="123" w:line="235" w:lineRule="auto"/>
        <w:ind w:right="250" w:firstLine="114"/>
        <w:jc w:val="both"/>
        <w:rPr>
          <w:rFonts w:ascii="Calibri" w:hAnsi="Calibri" w:cs="Calibri"/>
        </w:rPr>
      </w:pPr>
      <w:r w:rsidRPr="00B17B7B">
        <w:rPr>
          <w:rFonts w:ascii="Calibri" w:hAnsi="Calibri" w:cs="Calibri"/>
        </w:rPr>
        <w:t>§ 2º. Para o exercício das atribuições deﬁnidas neste artigo, os conselheiros do Conselho Consultivo não serão remunerados.</w:t>
      </w:r>
    </w:p>
    <w:p w14:paraId="09C52933" w14:textId="0AEF2FA9" w:rsidR="008973A5" w:rsidRPr="00B17B7B" w:rsidRDefault="00397D6F" w:rsidP="002A6E06">
      <w:pPr>
        <w:pStyle w:val="Corpodetexto"/>
        <w:spacing w:before="118"/>
        <w:ind w:left="338"/>
        <w:jc w:val="both"/>
        <w:rPr>
          <w:rFonts w:ascii="Calibri" w:hAnsi="Calibri" w:cs="Calibri"/>
        </w:rPr>
      </w:pPr>
      <w:r w:rsidRPr="00B17B7B">
        <w:rPr>
          <w:rFonts w:ascii="Calibri" w:hAnsi="Calibri" w:cs="Calibri"/>
        </w:rPr>
        <w:t>§ 3º. As despesas dos conselheiros do Conselho Consultivo para</w:t>
      </w:r>
      <w:r w:rsidR="002A6E06">
        <w:rPr>
          <w:rFonts w:ascii="Calibri" w:hAnsi="Calibri" w:cs="Calibri"/>
        </w:rPr>
        <w:t xml:space="preserve"> </w:t>
      </w:r>
      <w:r w:rsidRPr="00B17B7B">
        <w:rPr>
          <w:rFonts w:ascii="Calibri" w:hAnsi="Calibri" w:cs="Calibri"/>
        </w:rPr>
        <w:t>cumprimento de suas atribuições correrão por conta do CRCGO, nos termos da norma que regulamenta a concessão de diárias a Conselheiros da</w:t>
      </w:r>
      <w:r w:rsidRPr="00B17B7B">
        <w:rPr>
          <w:rFonts w:ascii="Calibri" w:hAnsi="Calibri" w:cs="Calibri"/>
          <w:spacing w:val="-10"/>
        </w:rPr>
        <w:t xml:space="preserve"> </w:t>
      </w:r>
      <w:r w:rsidRPr="00B17B7B">
        <w:rPr>
          <w:rFonts w:ascii="Calibri" w:hAnsi="Calibri" w:cs="Calibri"/>
        </w:rPr>
        <w:t>Plenária.</w:t>
      </w:r>
    </w:p>
    <w:p w14:paraId="09C52934" w14:textId="77777777" w:rsidR="008973A5" w:rsidRPr="00B17B7B" w:rsidRDefault="00397D6F" w:rsidP="00C47CCD">
      <w:pPr>
        <w:pStyle w:val="Corpodetexto"/>
        <w:spacing w:before="122" w:line="235" w:lineRule="auto"/>
        <w:ind w:right="231" w:firstLine="141"/>
        <w:jc w:val="both"/>
        <w:rPr>
          <w:rFonts w:ascii="Calibri" w:hAnsi="Calibri" w:cs="Calibri"/>
        </w:rPr>
      </w:pPr>
      <w:r w:rsidRPr="00B17B7B">
        <w:rPr>
          <w:rFonts w:ascii="Calibri" w:hAnsi="Calibri" w:cs="Calibri"/>
        </w:rPr>
        <w:t>§ 4º. As reuniões do Conselho Consultivo serão realizadas sempre que convocadas pelo Presidente do CRCGO, sendo obrigatório a realização de 02 (duas) reuniões anuais, nos meses de janeiro e dezembro.</w:t>
      </w:r>
    </w:p>
    <w:p w14:paraId="09C52935" w14:textId="1545DEA3" w:rsidR="00F31D3D" w:rsidRPr="00B17B7B" w:rsidRDefault="00397D6F" w:rsidP="00F31D3D">
      <w:pPr>
        <w:pStyle w:val="Corpodetexto"/>
        <w:spacing w:before="122" w:line="235" w:lineRule="auto"/>
        <w:ind w:right="233" w:firstLine="146"/>
        <w:jc w:val="both"/>
        <w:rPr>
          <w:rFonts w:ascii="Calibri" w:hAnsi="Calibri" w:cs="Calibri"/>
        </w:rPr>
      </w:pPr>
      <w:r w:rsidRPr="00B17B7B">
        <w:rPr>
          <w:rFonts w:ascii="Calibri" w:hAnsi="Calibri" w:cs="Calibri"/>
        </w:rPr>
        <w:t>§ 5º Os Conselheiros do Conselho Consultivo terão direito a participar de eventos</w:t>
      </w:r>
      <w:r w:rsidR="00925295" w:rsidRPr="00B17B7B">
        <w:rPr>
          <w:rFonts w:ascii="Calibri" w:hAnsi="Calibri" w:cs="Calibri"/>
        </w:rPr>
        <w:t xml:space="preserve"> estadual e </w:t>
      </w:r>
      <w:r w:rsidRPr="00B17B7B">
        <w:rPr>
          <w:rFonts w:ascii="Calibri" w:hAnsi="Calibri" w:cs="Calibri"/>
        </w:rPr>
        <w:t xml:space="preserve"> nacionais da Classe Contábil, quando solicitado em requerimento por escrito, e seja deferido pela Presidencia.</w:t>
      </w:r>
    </w:p>
    <w:p w14:paraId="09C52936" w14:textId="068512E9" w:rsidR="008973A5" w:rsidRPr="00B17B7B" w:rsidRDefault="00397D6F" w:rsidP="00F31D3D">
      <w:pPr>
        <w:pStyle w:val="Corpodetexto"/>
        <w:spacing w:before="122" w:line="235" w:lineRule="auto"/>
        <w:ind w:right="233" w:firstLine="146"/>
        <w:jc w:val="both"/>
        <w:rPr>
          <w:rFonts w:ascii="Calibri" w:hAnsi="Calibri" w:cs="Calibri"/>
        </w:rPr>
      </w:pPr>
      <w:r w:rsidRPr="00B17B7B">
        <w:rPr>
          <w:rFonts w:ascii="Calibri" w:hAnsi="Calibri" w:cs="Calibri"/>
        </w:rPr>
        <w:t>Art. 3</w:t>
      </w:r>
      <w:r w:rsidR="0053734E" w:rsidRPr="00B17B7B">
        <w:rPr>
          <w:rFonts w:ascii="Calibri" w:hAnsi="Calibri" w:cs="Calibri"/>
        </w:rPr>
        <w:t>4</w:t>
      </w:r>
      <w:r w:rsidRPr="00B17B7B">
        <w:rPr>
          <w:rFonts w:ascii="Calibri" w:hAnsi="Calibri" w:cs="Calibri"/>
        </w:rPr>
        <w:t xml:space="preserve">. As comissões administrativas, os Grupos de </w:t>
      </w:r>
      <w:r w:rsidRPr="00B17B7B">
        <w:rPr>
          <w:rFonts w:ascii="Calibri" w:hAnsi="Calibri" w:cs="Calibri"/>
          <w:spacing w:val="-3"/>
        </w:rPr>
        <w:t xml:space="preserve">Trabalho </w:t>
      </w:r>
      <w:r w:rsidRPr="00B17B7B">
        <w:rPr>
          <w:rFonts w:ascii="Calibri" w:hAnsi="Calibri" w:cs="Calibri"/>
        </w:rPr>
        <w:t xml:space="preserve">administrativos e as Assessoria Especiais são constituídas para viabilizar a </w:t>
      </w:r>
      <w:r w:rsidRPr="00B17B7B">
        <w:rPr>
          <w:rFonts w:ascii="Calibri" w:hAnsi="Calibri" w:cs="Calibri"/>
          <w:spacing w:val="-3"/>
        </w:rPr>
        <w:t xml:space="preserve">execução </w:t>
      </w:r>
      <w:r w:rsidRPr="00B17B7B">
        <w:rPr>
          <w:rFonts w:ascii="Calibri" w:hAnsi="Calibri" w:cs="Calibri"/>
        </w:rPr>
        <w:t xml:space="preserve">do Plano de </w:t>
      </w:r>
      <w:r w:rsidRPr="00B17B7B">
        <w:rPr>
          <w:rFonts w:ascii="Calibri" w:hAnsi="Calibri" w:cs="Calibri"/>
          <w:spacing w:val="-3"/>
        </w:rPr>
        <w:t xml:space="preserve">Trabalho </w:t>
      </w:r>
      <w:r w:rsidRPr="00B17B7B">
        <w:rPr>
          <w:rFonts w:ascii="Calibri" w:hAnsi="Calibri" w:cs="Calibri"/>
        </w:rPr>
        <w:t>como também de assessorar os órgãos deliberativos do CRCGO, visando apoiar a gestão quanto as questões administrativas, éticas, operacionais e</w:t>
      </w:r>
      <w:r w:rsidRPr="00B17B7B">
        <w:rPr>
          <w:rFonts w:ascii="Calibri" w:hAnsi="Calibri" w:cs="Calibri"/>
          <w:spacing w:val="-6"/>
        </w:rPr>
        <w:t xml:space="preserve"> </w:t>
      </w:r>
      <w:r w:rsidRPr="00B17B7B">
        <w:rPr>
          <w:rFonts w:ascii="Calibri" w:hAnsi="Calibri" w:cs="Calibri"/>
        </w:rPr>
        <w:t>organizacionais,</w:t>
      </w:r>
      <w:r w:rsidRPr="00B17B7B">
        <w:rPr>
          <w:rFonts w:ascii="Calibri" w:hAnsi="Calibri" w:cs="Calibri"/>
          <w:spacing w:val="-5"/>
        </w:rPr>
        <w:t xml:space="preserve"> </w:t>
      </w:r>
      <w:r w:rsidRPr="00B17B7B">
        <w:rPr>
          <w:rFonts w:ascii="Calibri" w:hAnsi="Calibri" w:cs="Calibri"/>
        </w:rPr>
        <w:t>definindo</w:t>
      </w:r>
      <w:r w:rsidRPr="00B17B7B">
        <w:rPr>
          <w:rFonts w:ascii="Calibri" w:hAnsi="Calibri" w:cs="Calibri"/>
          <w:spacing w:val="-5"/>
        </w:rPr>
        <w:t xml:space="preserve"> </w:t>
      </w:r>
      <w:r w:rsidRPr="00B17B7B">
        <w:rPr>
          <w:rFonts w:ascii="Calibri" w:hAnsi="Calibri" w:cs="Calibri"/>
        </w:rPr>
        <w:t>seus</w:t>
      </w:r>
      <w:r w:rsidRPr="00B17B7B">
        <w:rPr>
          <w:rFonts w:ascii="Calibri" w:hAnsi="Calibri" w:cs="Calibri"/>
          <w:spacing w:val="-6"/>
        </w:rPr>
        <w:t xml:space="preserve"> </w:t>
      </w:r>
      <w:r w:rsidRPr="00B17B7B">
        <w:rPr>
          <w:rFonts w:ascii="Calibri" w:hAnsi="Calibri" w:cs="Calibri"/>
        </w:rPr>
        <w:t>objetivos,</w:t>
      </w:r>
      <w:r w:rsidRPr="00B17B7B">
        <w:rPr>
          <w:rFonts w:ascii="Calibri" w:hAnsi="Calibri" w:cs="Calibri"/>
          <w:spacing w:val="-5"/>
        </w:rPr>
        <w:t xml:space="preserve"> </w:t>
      </w:r>
      <w:r w:rsidRPr="00B17B7B">
        <w:rPr>
          <w:rFonts w:ascii="Calibri" w:hAnsi="Calibri" w:cs="Calibri"/>
        </w:rPr>
        <w:t>finalidade</w:t>
      </w:r>
      <w:r w:rsidRPr="00B17B7B">
        <w:rPr>
          <w:rFonts w:ascii="Calibri" w:hAnsi="Calibri" w:cs="Calibri"/>
          <w:spacing w:val="-5"/>
        </w:rPr>
        <w:t xml:space="preserve"> </w:t>
      </w:r>
      <w:r w:rsidRPr="00B17B7B">
        <w:rPr>
          <w:rFonts w:ascii="Calibri" w:hAnsi="Calibri" w:cs="Calibri"/>
        </w:rPr>
        <w:t>e</w:t>
      </w:r>
      <w:r w:rsidRPr="00B17B7B">
        <w:rPr>
          <w:rFonts w:ascii="Calibri" w:hAnsi="Calibri" w:cs="Calibri"/>
          <w:spacing w:val="-6"/>
        </w:rPr>
        <w:t xml:space="preserve"> </w:t>
      </w:r>
      <w:r w:rsidRPr="00B17B7B">
        <w:rPr>
          <w:rFonts w:ascii="Calibri" w:hAnsi="Calibri" w:cs="Calibri"/>
        </w:rPr>
        <w:t>composição,</w:t>
      </w:r>
      <w:r w:rsidRPr="00B17B7B">
        <w:rPr>
          <w:rFonts w:ascii="Calibri" w:hAnsi="Calibri" w:cs="Calibri"/>
          <w:spacing w:val="-5"/>
        </w:rPr>
        <w:t xml:space="preserve"> </w:t>
      </w:r>
      <w:r w:rsidRPr="00B17B7B">
        <w:rPr>
          <w:rFonts w:ascii="Calibri" w:hAnsi="Calibri" w:cs="Calibri"/>
        </w:rPr>
        <w:t>através</w:t>
      </w:r>
      <w:r w:rsidRPr="00B17B7B">
        <w:rPr>
          <w:rFonts w:ascii="Calibri" w:hAnsi="Calibri" w:cs="Calibri"/>
          <w:spacing w:val="-5"/>
        </w:rPr>
        <w:t xml:space="preserve"> </w:t>
      </w:r>
      <w:r w:rsidRPr="00B17B7B">
        <w:rPr>
          <w:rFonts w:ascii="Calibri" w:hAnsi="Calibri" w:cs="Calibri"/>
        </w:rPr>
        <w:t>de</w:t>
      </w:r>
      <w:r w:rsidRPr="00B17B7B">
        <w:rPr>
          <w:rFonts w:ascii="Calibri" w:hAnsi="Calibri" w:cs="Calibri"/>
          <w:spacing w:val="-6"/>
        </w:rPr>
        <w:t xml:space="preserve"> </w:t>
      </w:r>
      <w:r w:rsidRPr="00B17B7B">
        <w:rPr>
          <w:rFonts w:ascii="Calibri" w:hAnsi="Calibri" w:cs="Calibri"/>
        </w:rPr>
        <w:t>Resolução</w:t>
      </w:r>
      <w:r w:rsidRPr="00B17B7B">
        <w:rPr>
          <w:rFonts w:ascii="Calibri" w:hAnsi="Calibri" w:cs="Calibri"/>
          <w:spacing w:val="-5"/>
        </w:rPr>
        <w:t xml:space="preserve"> </w:t>
      </w:r>
      <w:r w:rsidRPr="00B17B7B">
        <w:rPr>
          <w:rFonts w:ascii="Calibri" w:hAnsi="Calibri" w:cs="Calibri"/>
        </w:rPr>
        <w:t>e</w:t>
      </w:r>
      <w:r w:rsidRPr="00B17B7B">
        <w:rPr>
          <w:rFonts w:ascii="Calibri" w:hAnsi="Calibri" w:cs="Calibri"/>
          <w:spacing w:val="-5"/>
        </w:rPr>
        <w:t xml:space="preserve"> </w:t>
      </w:r>
      <w:r w:rsidRPr="00B17B7B">
        <w:rPr>
          <w:rFonts w:ascii="Calibri" w:hAnsi="Calibri" w:cs="Calibri"/>
        </w:rPr>
        <w:t>de</w:t>
      </w:r>
      <w:r w:rsidRPr="00B17B7B">
        <w:rPr>
          <w:rFonts w:ascii="Calibri" w:hAnsi="Calibri" w:cs="Calibri"/>
          <w:spacing w:val="-6"/>
        </w:rPr>
        <w:t xml:space="preserve"> </w:t>
      </w:r>
      <w:r w:rsidRPr="00B17B7B">
        <w:rPr>
          <w:rFonts w:ascii="Calibri" w:hAnsi="Calibri" w:cs="Calibri"/>
        </w:rPr>
        <w:t>Portaria</w:t>
      </w:r>
      <w:r w:rsidRPr="00B17B7B">
        <w:rPr>
          <w:rFonts w:ascii="Calibri" w:hAnsi="Calibri" w:cs="Calibri"/>
          <w:spacing w:val="-5"/>
        </w:rPr>
        <w:t xml:space="preserve"> </w:t>
      </w:r>
      <w:r w:rsidRPr="00B17B7B">
        <w:rPr>
          <w:rFonts w:ascii="Calibri" w:hAnsi="Calibri" w:cs="Calibri"/>
        </w:rPr>
        <w:t>a serem baixadas pelo</w:t>
      </w:r>
      <w:r w:rsidRPr="00B17B7B">
        <w:rPr>
          <w:rFonts w:ascii="Calibri" w:hAnsi="Calibri" w:cs="Calibri"/>
          <w:spacing w:val="-4"/>
        </w:rPr>
        <w:t xml:space="preserve"> </w:t>
      </w:r>
      <w:r w:rsidRPr="00B17B7B">
        <w:rPr>
          <w:rFonts w:ascii="Calibri" w:hAnsi="Calibri" w:cs="Calibri"/>
        </w:rPr>
        <w:t>CRCGO.</w:t>
      </w:r>
    </w:p>
    <w:p w14:paraId="09C52937" w14:textId="77777777" w:rsidR="008973A5" w:rsidRPr="00B17B7B" w:rsidRDefault="008973A5" w:rsidP="00C47CCD">
      <w:pPr>
        <w:pStyle w:val="Corpodetexto"/>
        <w:ind w:left="0"/>
        <w:jc w:val="both"/>
        <w:rPr>
          <w:rFonts w:ascii="Calibri" w:hAnsi="Calibri" w:cs="Calibri"/>
        </w:rPr>
      </w:pPr>
    </w:p>
    <w:p w14:paraId="09C52938" w14:textId="77777777" w:rsidR="008973A5" w:rsidRPr="00B17B7B" w:rsidRDefault="008973A5" w:rsidP="00C47CCD">
      <w:pPr>
        <w:pStyle w:val="Corpodetexto"/>
        <w:spacing w:before="1"/>
        <w:ind w:left="0"/>
        <w:jc w:val="both"/>
        <w:rPr>
          <w:rFonts w:ascii="Calibri" w:hAnsi="Calibri" w:cs="Calibri"/>
          <w:sz w:val="27"/>
        </w:rPr>
      </w:pPr>
    </w:p>
    <w:p w14:paraId="09C52939" w14:textId="77777777" w:rsidR="008973A5" w:rsidRPr="00B17B7B" w:rsidRDefault="00397D6F" w:rsidP="00F31D3D">
      <w:pPr>
        <w:pStyle w:val="Corpodetexto"/>
        <w:ind w:left="506" w:right="525"/>
        <w:jc w:val="center"/>
        <w:rPr>
          <w:rFonts w:ascii="Calibri" w:hAnsi="Calibri" w:cs="Calibri"/>
        </w:rPr>
      </w:pPr>
      <w:r w:rsidRPr="00B17B7B">
        <w:rPr>
          <w:rFonts w:ascii="Calibri" w:hAnsi="Calibri" w:cs="Calibri"/>
        </w:rPr>
        <w:t>Seção IV</w:t>
      </w:r>
    </w:p>
    <w:p w14:paraId="09C5293A" w14:textId="77777777" w:rsidR="008973A5" w:rsidRPr="00B17B7B" w:rsidRDefault="00397D6F" w:rsidP="00F31D3D">
      <w:pPr>
        <w:pStyle w:val="Corpodetexto"/>
        <w:spacing w:before="128"/>
        <w:ind w:left="491" w:right="525"/>
        <w:jc w:val="center"/>
        <w:rPr>
          <w:rFonts w:ascii="Calibri" w:hAnsi="Calibri" w:cs="Calibri"/>
        </w:rPr>
      </w:pPr>
      <w:r w:rsidRPr="00B17B7B">
        <w:rPr>
          <w:rFonts w:ascii="Calibri" w:hAnsi="Calibri" w:cs="Calibri"/>
        </w:rPr>
        <w:t>DOS ÓRGÃOS EXECUTIVOS</w:t>
      </w:r>
    </w:p>
    <w:p w14:paraId="09C5293B" w14:textId="77777777" w:rsidR="008973A5" w:rsidRPr="00B17B7B" w:rsidRDefault="008973A5" w:rsidP="00C47CCD">
      <w:pPr>
        <w:pStyle w:val="Corpodetexto"/>
        <w:ind w:left="0"/>
        <w:jc w:val="both"/>
        <w:rPr>
          <w:rFonts w:ascii="Calibri" w:hAnsi="Calibri" w:cs="Calibri"/>
        </w:rPr>
      </w:pPr>
    </w:p>
    <w:p w14:paraId="09C5293C" w14:textId="77777777" w:rsidR="008973A5" w:rsidRPr="00B17B7B" w:rsidRDefault="008973A5" w:rsidP="00C47CCD">
      <w:pPr>
        <w:pStyle w:val="Corpodetexto"/>
        <w:spacing w:before="10"/>
        <w:ind w:left="0"/>
        <w:jc w:val="both"/>
        <w:rPr>
          <w:rFonts w:ascii="Calibri" w:hAnsi="Calibri" w:cs="Calibri"/>
          <w:sz w:val="18"/>
        </w:rPr>
      </w:pPr>
    </w:p>
    <w:p w14:paraId="09C5293D" w14:textId="58015A26" w:rsidR="00F31D3D" w:rsidRPr="00B17B7B" w:rsidRDefault="00810497" w:rsidP="00810497">
      <w:pPr>
        <w:pStyle w:val="Corpodetexto"/>
        <w:spacing w:line="333" w:lineRule="auto"/>
        <w:ind w:right="5495" w:firstLine="54"/>
        <w:jc w:val="both"/>
        <w:rPr>
          <w:rFonts w:ascii="Calibri" w:hAnsi="Calibri" w:cs="Calibri"/>
        </w:rPr>
      </w:pPr>
      <w:r w:rsidRPr="00B17B7B">
        <w:rPr>
          <w:rFonts w:ascii="Calibri" w:hAnsi="Calibri" w:cs="Calibri"/>
        </w:rPr>
        <w:t>Art. 3</w:t>
      </w:r>
      <w:r w:rsidR="0053734E" w:rsidRPr="00B17B7B">
        <w:rPr>
          <w:rFonts w:ascii="Calibri" w:hAnsi="Calibri" w:cs="Calibri"/>
        </w:rPr>
        <w:t>5</w:t>
      </w:r>
      <w:r w:rsidR="00397D6F" w:rsidRPr="00B17B7B">
        <w:rPr>
          <w:rFonts w:ascii="Calibri" w:hAnsi="Calibri" w:cs="Calibri"/>
        </w:rPr>
        <w:t xml:space="preserve">. Órgãos Executivos: </w:t>
      </w:r>
    </w:p>
    <w:p w14:paraId="09C5293E" w14:textId="77777777" w:rsidR="008973A5" w:rsidRPr="00B17B7B" w:rsidRDefault="00397D6F" w:rsidP="00F31D3D">
      <w:pPr>
        <w:pStyle w:val="Corpodetexto"/>
        <w:spacing w:line="333" w:lineRule="auto"/>
        <w:ind w:right="5495" w:firstLine="54"/>
        <w:jc w:val="both"/>
        <w:rPr>
          <w:rFonts w:ascii="Calibri" w:hAnsi="Calibri" w:cs="Calibri"/>
        </w:rPr>
      </w:pPr>
      <w:r w:rsidRPr="00B17B7B">
        <w:rPr>
          <w:rFonts w:ascii="Calibri" w:hAnsi="Calibri" w:cs="Calibri"/>
        </w:rPr>
        <w:t>I – Presidência;</w:t>
      </w:r>
    </w:p>
    <w:p w14:paraId="09C5293F" w14:textId="77777777" w:rsidR="008973A5" w:rsidRPr="00B17B7B" w:rsidRDefault="00397D6F" w:rsidP="00C47CCD">
      <w:pPr>
        <w:pStyle w:val="Corpodetexto"/>
        <w:spacing w:before="2"/>
        <w:jc w:val="both"/>
        <w:rPr>
          <w:rFonts w:ascii="Calibri" w:hAnsi="Calibri" w:cs="Calibri"/>
        </w:rPr>
      </w:pPr>
      <w:r w:rsidRPr="00B17B7B">
        <w:rPr>
          <w:rFonts w:ascii="Calibri" w:hAnsi="Calibri" w:cs="Calibri"/>
        </w:rPr>
        <w:t>II – Vice-presidências.</w:t>
      </w:r>
    </w:p>
    <w:p w14:paraId="09C52940" w14:textId="77777777" w:rsidR="008973A5" w:rsidRPr="00B17B7B" w:rsidRDefault="008973A5" w:rsidP="00C47CCD">
      <w:pPr>
        <w:pStyle w:val="Corpodetexto"/>
        <w:ind w:left="0"/>
        <w:jc w:val="both"/>
        <w:rPr>
          <w:rFonts w:ascii="Calibri" w:hAnsi="Calibri" w:cs="Calibri"/>
        </w:rPr>
      </w:pPr>
    </w:p>
    <w:p w14:paraId="09C52941" w14:textId="77777777" w:rsidR="008973A5" w:rsidRPr="00B17B7B" w:rsidRDefault="008973A5" w:rsidP="00C47CCD">
      <w:pPr>
        <w:pStyle w:val="Corpodetexto"/>
        <w:spacing w:before="10"/>
        <w:ind w:left="0"/>
        <w:jc w:val="both"/>
        <w:rPr>
          <w:rFonts w:ascii="Calibri" w:hAnsi="Calibri" w:cs="Calibri"/>
          <w:sz w:val="18"/>
        </w:rPr>
      </w:pPr>
    </w:p>
    <w:p w14:paraId="09C52942" w14:textId="7019D3B5" w:rsidR="008973A5" w:rsidRPr="00B17B7B" w:rsidRDefault="00397D6F" w:rsidP="00C47CCD">
      <w:pPr>
        <w:pStyle w:val="Corpodetexto"/>
        <w:spacing w:before="1"/>
        <w:jc w:val="both"/>
        <w:rPr>
          <w:rFonts w:ascii="Calibri" w:hAnsi="Calibri" w:cs="Calibri"/>
        </w:rPr>
      </w:pPr>
      <w:r w:rsidRPr="00B17B7B">
        <w:rPr>
          <w:rFonts w:ascii="Calibri" w:hAnsi="Calibri" w:cs="Calibri"/>
        </w:rPr>
        <w:t>Art. 3</w:t>
      </w:r>
      <w:r w:rsidR="0053734E" w:rsidRPr="00B17B7B">
        <w:rPr>
          <w:rFonts w:ascii="Calibri" w:hAnsi="Calibri" w:cs="Calibri"/>
        </w:rPr>
        <w:t>6</w:t>
      </w:r>
      <w:r w:rsidRPr="00B17B7B">
        <w:rPr>
          <w:rFonts w:ascii="Calibri" w:hAnsi="Calibri" w:cs="Calibri"/>
        </w:rPr>
        <w:t>. São atribuições do Presidente:</w:t>
      </w:r>
    </w:p>
    <w:p w14:paraId="09C52943" w14:textId="77777777" w:rsidR="008973A5" w:rsidRPr="00B17B7B" w:rsidRDefault="00397D6F" w:rsidP="00C47CCD">
      <w:pPr>
        <w:pStyle w:val="PargrafodaLista"/>
        <w:numPr>
          <w:ilvl w:val="0"/>
          <w:numId w:val="16"/>
        </w:numPr>
        <w:tabs>
          <w:tab w:val="left" w:pos="454"/>
        </w:tabs>
        <w:ind w:hanging="116"/>
        <w:jc w:val="both"/>
        <w:rPr>
          <w:rFonts w:ascii="Calibri" w:hAnsi="Calibri" w:cs="Calibri"/>
          <w:sz w:val="24"/>
        </w:rPr>
      </w:pPr>
      <w:r w:rsidRPr="00B17B7B">
        <w:rPr>
          <w:rFonts w:ascii="Calibri" w:hAnsi="Calibri" w:cs="Calibri"/>
          <w:sz w:val="24"/>
        </w:rPr>
        <w:t>– Superintender, orientar e coordenar os serviços e as atividades do</w:t>
      </w:r>
      <w:r w:rsidRPr="00B17B7B">
        <w:rPr>
          <w:rFonts w:ascii="Calibri" w:hAnsi="Calibri" w:cs="Calibri"/>
          <w:spacing w:val="-19"/>
          <w:sz w:val="24"/>
        </w:rPr>
        <w:t xml:space="preserve"> </w:t>
      </w:r>
      <w:r w:rsidRPr="00B17B7B">
        <w:rPr>
          <w:rFonts w:ascii="Calibri" w:hAnsi="Calibri" w:cs="Calibri"/>
          <w:sz w:val="24"/>
        </w:rPr>
        <w:t>CRCGO;</w:t>
      </w:r>
    </w:p>
    <w:p w14:paraId="09C52944" w14:textId="77777777" w:rsidR="008973A5" w:rsidRPr="00B17B7B" w:rsidRDefault="00397D6F" w:rsidP="00C47CCD">
      <w:pPr>
        <w:pStyle w:val="PargrafodaLista"/>
        <w:numPr>
          <w:ilvl w:val="0"/>
          <w:numId w:val="16"/>
        </w:numPr>
        <w:tabs>
          <w:tab w:val="left" w:pos="542"/>
        </w:tabs>
        <w:spacing w:before="119" w:line="235" w:lineRule="auto"/>
        <w:ind w:left="230" w:right="251" w:firstLine="126"/>
        <w:jc w:val="both"/>
        <w:rPr>
          <w:rFonts w:ascii="Calibri" w:hAnsi="Calibri" w:cs="Calibri"/>
          <w:sz w:val="24"/>
        </w:rPr>
      </w:pPr>
      <w:r w:rsidRPr="00B17B7B">
        <w:rPr>
          <w:rFonts w:ascii="Calibri" w:hAnsi="Calibri" w:cs="Calibri"/>
          <w:sz w:val="24"/>
        </w:rPr>
        <w:t>– Representar administrativamente e legalmente o CRCGO, constituir mandatários e corresponder-se com as</w:t>
      </w:r>
      <w:r w:rsidRPr="00B17B7B">
        <w:rPr>
          <w:rFonts w:ascii="Calibri" w:hAnsi="Calibri" w:cs="Calibri"/>
          <w:spacing w:val="-3"/>
          <w:sz w:val="24"/>
        </w:rPr>
        <w:t xml:space="preserve"> </w:t>
      </w:r>
      <w:r w:rsidRPr="00B17B7B">
        <w:rPr>
          <w:rFonts w:ascii="Calibri" w:hAnsi="Calibri" w:cs="Calibri"/>
          <w:sz w:val="24"/>
        </w:rPr>
        <w:t>autoridades;</w:t>
      </w:r>
    </w:p>
    <w:p w14:paraId="09C52945" w14:textId="77777777" w:rsidR="008973A5" w:rsidRPr="00B17B7B" w:rsidRDefault="00397D6F" w:rsidP="00C47CCD">
      <w:pPr>
        <w:pStyle w:val="PargrafodaLista"/>
        <w:numPr>
          <w:ilvl w:val="0"/>
          <w:numId w:val="16"/>
        </w:numPr>
        <w:tabs>
          <w:tab w:val="left" w:pos="574"/>
        </w:tabs>
        <w:spacing w:before="118"/>
        <w:ind w:left="573" w:hanging="236"/>
        <w:jc w:val="both"/>
        <w:rPr>
          <w:rFonts w:ascii="Calibri" w:hAnsi="Calibri" w:cs="Calibri"/>
          <w:sz w:val="24"/>
        </w:rPr>
      </w:pPr>
      <w:r w:rsidRPr="00B17B7B">
        <w:rPr>
          <w:rFonts w:ascii="Calibri" w:hAnsi="Calibri" w:cs="Calibri"/>
          <w:sz w:val="24"/>
        </w:rPr>
        <w:t>– instituir comissões especiais administrativas e assessorias</w:t>
      </w:r>
      <w:r w:rsidRPr="00B17B7B">
        <w:rPr>
          <w:rFonts w:ascii="Calibri" w:hAnsi="Calibri" w:cs="Calibri"/>
          <w:spacing w:val="-13"/>
          <w:sz w:val="24"/>
        </w:rPr>
        <w:t xml:space="preserve"> </w:t>
      </w:r>
      <w:r w:rsidRPr="00B17B7B">
        <w:rPr>
          <w:rFonts w:ascii="Calibri" w:hAnsi="Calibri" w:cs="Calibri"/>
          <w:sz w:val="24"/>
        </w:rPr>
        <w:t>especiais;</w:t>
      </w:r>
    </w:p>
    <w:p w14:paraId="09C52946" w14:textId="77777777" w:rsidR="008973A5" w:rsidRPr="00B17B7B" w:rsidRDefault="00397D6F" w:rsidP="00C47CCD">
      <w:pPr>
        <w:pStyle w:val="PargrafodaLista"/>
        <w:numPr>
          <w:ilvl w:val="0"/>
          <w:numId w:val="16"/>
        </w:numPr>
        <w:tabs>
          <w:tab w:val="left" w:pos="594"/>
        </w:tabs>
        <w:spacing w:before="119" w:line="235" w:lineRule="auto"/>
        <w:ind w:left="230" w:right="240" w:firstLine="111"/>
        <w:jc w:val="both"/>
        <w:rPr>
          <w:rFonts w:ascii="Calibri" w:hAnsi="Calibri" w:cs="Calibri"/>
          <w:sz w:val="24"/>
        </w:rPr>
      </w:pPr>
      <w:r w:rsidRPr="00B17B7B">
        <w:rPr>
          <w:rFonts w:ascii="Calibri" w:hAnsi="Calibri" w:cs="Calibri"/>
          <w:sz w:val="24"/>
        </w:rPr>
        <w:t xml:space="preserve">– Adotar as medidas necessárias à realização dos serviços, das atividades e das ﬁnalidades do CRCGO, bem como sua administração, apresentando o Plano de </w:t>
      </w:r>
      <w:r w:rsidRPr="00B17B7B">
        <w:rPr>
          <w:rFonts w:ascii="Calibri" w:hAnsi="Calibri" w:cs="Calibri"/>
          <w:spacing w:val="-3"/>
          <w:sz w:val="24"/>
        </w:rPr>
        <w:t xml:space="preserve">Trabalho </w:t>
      </w:r>
      <w:r w:rsidRPr="00B17B7B">
        <w:rPr>
          <w:rFonts w:ascii="Calibri" w:hAnsi="Calibri" w:cs="Calibri"/>
          <w:sz w:val="24"/>
        </w:rPr>
        <w:t>Anual e os relatórios para aprovação pelo</w:t>
      </w:r>
      <w:r w:rsidRPr="00B17B7B">
        <w:rPr>
          <w:rFonts w:ascii="Calibri" w:hAnsi="Calibri" w:cs="Calibri"/>
          <w:spacing w:val="-2"/>
          <w:sz w:val="24"/>
        </w:rPr>
        <w:t xml:space="preserve"> </w:t>
      </w:r>
      <w:r w:rsidRPr="00B17B7B">
        <w:rPr>
          <w:rFonts w:ascii="Calibri" w:hAnsi="Calibri" w:cs="Calibri"/>
          <w:sz w:val="24"/>
        </w:rPr>
        <w:t>Plenário;</w:t>
      </w:r>
    </w:p>
    <w:p w14:paraId="09C52947" w14:textId="77777777" w:rsidR="008973A5" w:rsidRPr="00B17B7B" w:rsidRDefault="00397D6F" w:rsidP="00C47CCD">
      <w:pPr>
        <w:pStyle w:val="PargrafodaLista"/>
        <w:numPr>
          <w:ilvl w:val="0"/>
          <w:numId w:val="16"/>
        </w:numPr>
        <w:tabs>
          <w:tab w:val="left" w:pos="529"/>
        </w:tabs>
        <w:spacing w:before="119"/>
        <w:ind w:left="528" w:hanging="191"/>
        <w:jc w:val="both"/>
        <w:rPr>
          <w:rFonts w:ascii="Calibri" w:hAnsi="Calibri" w:cs="Calibri"/>
          <w:sz w:val="24"/>
        </w:rPr>
      </w:pPr>
      <w:r w:rsidRPr="00B17B7B">
        <w:rPr>
          <w:rFonts w:ascii="Calibri" w:hAnsi="Calibri" w:cs="Calibri"/>
          <w:sz w:val="24"/>
        </w:rPr>
        <w:t>– dar posse aos Conselheiros efetivos, suplentes e aos membros das</w:t>
      </w:r>
      <w:r w:rsidRPr="00B17B7B">
        <w:rPr>
          <w:rFonts w:ascii="Calibri" w:hAnsi="Calibri" w:cs="Calibri"/>
          <w:spacing w:val="-20"/>
          <w:sz w:val="24"/>
        </w:rPr>
        <w:t xml:space="preserve"> </w:t>
      </w:r>
      <w:r w:rsidRPr="00B17B7B">
        <w:rPr>
          <w:rFonts w:ascii="Calibri" w:hAnsi="Calibri" w:cs="Calibri"/>
          <w:sz w:val="24"/>
        </w:rPr>
        <w:t>Câmaras;</w:t>
      </w:r>
    </w:p>
    <w:p w14:paraId="09C52948" w14:textId="77777777" w:rsidR="008973A5" w:rsidRPr="00B17B7B" w:rsidRDefault="00397D6F" w:rsidP="00C47CCD">
      <w:pPr>
        <w:pStyle w:val="PargrafodaLista"/>
        <w:numPr>
          <w:ilvl w:val="0"/>
          <w:numId w:val="16"/>
        </w:numPr>
        <w:tabs>
          <w:tab w:val="left" w:pos="727"/>
        </w:tabs>
        <w:spacing w:before="120" w:line="235" w:lineRule="auto"/>
        <w:ind w:left="230" w:right="229" w:firstLine="199"/>
        <w:jc w:val="both"/>
        <w:rPr>
          <w:rFonts w:ascii="Calibri" w:hAnsi="Calibri" w:cs="Calibri"/>
          <w:sz w:val="24"/>
        </w:rPr>
      </w:pPr>
      <w:r w:rsidRPr="00B17B7B">
        <w:rPr>
          <w:rFonts w:ascii="Calibri" w:hAnsi="Calibri" w:cs="Calibri"/>
          <w:sz w:val="24"/>
        </w:rPr>
        <w:t>– presidir as sessões, orientando e disciplinando os trabalhos, mantendo a ordem, propondo e submetendo as questões à votação, apurando os votos e proclamando as</w:t>
      </w:r>
      <w:r w:rsidRPr="00B17B7B">
        <w:rPr>
          <w:rFonts w:ascii="Calibri" w:hAnsi="Calibri" w:cs="Calibri"/>
          <w:spacing w:val="-21"/>
          <w:sz w:val="24"/>
        </w:rPr>
        <w:t xml:space="preserve"> </w:t>
      </w:r>
      <w:r w:rsidRPr="00B17B7B">
        <w:rPr>
          <w:rFonts w:ascii="Calibri" w:hAnsi="Calibri" w:cs="Calibri"/>
          <w:sz w:val="24"/>
        </w:rPr>
        <w:t>decisões;</w:t>
      </w:r>
    </w:p>
    <w:p w14:paraId="1C56DCE5" w14:textId="77777777" w:rsidR="005A5AC1" w:rsidRPr="00B17B7B" w:rsidRDefault="00397D6F" w:rsidP="00C47CCD">
      <w:pPr>
        <w:pStyle w:val="PargrafodaLista"/>
        <w:numPr>
          <w:ilvl w:val="0"/>
          <w:numId w:val="16"/>
        </w:numPr>
        <w:tabs>
          <w:tab w:val="left" w:pos="650"/>
        </w:tabs>
        <w:spacing w:before="117" w:line="333" w:lineRule="auto"/>
        <w:ind w:left="338" w:right="984" w:firstLine="0"/>
        <w:jc w:val="both"/>
        <w:rPr>
          <w:rFonts w:ascii="Calibri" w:hAnsi="Calibri" w:cs="Calibri"/>
          <w:sz w:val="24"/>
        </w:rPr>
      </w:pPr>
      <w:r w:rsidRPr="00B17B7B">
        <w:rPr>
          <w:rFonts w:ascii="Calibri" w:hAnsi="Calibri" w:cs="Calibri"/>
          <w:sz w:val="24"/>
        </w:rPr>
        <w:t>–</w:t>
      </w:r>
      <w:r w:rsidRPr="00B17B7B">
        <w:rPr>
          <w:rFonts w:ascii="Calibri" w:hAnsi="Calibri" w:cs="Calibri"/>
          <w:spacing w:val="-5"/>
          <w:sz w:val="24"/>
        </w:rPr>
        <w:t xml:space="preserve"> </w:t>
      </w:r>
      <w:r w:rsidRPr="00B17B7B">
        <w:rPr>
          <w:rFonts w:ascii="Calibri" w:hAnsi="Calibri" w:cs="Calibri"/>
          <w:sz w:val="24"/>
        </w:rPr>
        <w:t>conceder</w:t>
      </w:r>
      <w:r w:rsidRPr="00B17B7B">
        <w:rPr>
          <w:rFonts w:ascii="Calibri" w:hAnsi="Calibri" w:cs="Calibri"/>
          <w:spacing w:val="-4"/>
          <w:sz w:val="24"/>
        </w:rPr>
        <w:t xml:space="preserve"> </w:t>
      </w:r>
      <w:r w:rsidRPr="00B17B7B">
        <w:rPr>
          <w:rFonts w:ascii="Calibri" w:hAnsi="Calibri" w:cs="Calibri"/>
          <w:sz w:val="24"/>
        </w:rPr>
        <w:t>e</w:t>
      </w:r>
      <w:r w:rsidRPr="00B17B7B">
        <w:rPr>
          <w:rFonts w:ascii="Calibri" w:hAnsi="Calibri" w:cs="Calibri"/>
          <w:spacing w:val="-5"/>
          <w:sz w:val="24"/>
        </w:rPr>
        <w:t xml:space="preserve"> </w:t>
      </w:r>
      <w:r w:rsidRPr="00B17B7B">
        <w:rPr>
          <w:rFonts w:ascii="Calibri" w:hAnsi="Calibri" w:cs="Calibri"/>
          <w:sz w:val="24"/>
        </w:rPr>
        <w:t>cassar</w:t>
      </w:r>
      <w:r w:rsidRPr="00B17B7B">
        <w:rPr>
          <w:rFonts w:ascii="Calibri" w:hAnsi="Calibri" w:cs="Calibri"/>
          <w:spacing w:val="-4"/>
          <w:sz w:val="24"/>
        </w:rPr>
        <w:t xml:space="preserve"> </w:t>
      </w:r>
      <w:r w:rsidRPr="00B17B7B">
        <w:rPr>
          <w:rFonts w:ascii="Calibri" w:hAnsi="Calibri" w:cs="Calibri"/>
          <w:sz w:val="24"/>
        </w:rPr>
        <w:t>a</w:t>
      </w:r>
      <w:r w:rsidRPr="00B17B7B">
        <w:rPr>
          <w:rFonts w:ascii="Calibri" w:hAnsi="Calibri" w:cs="Calibri"/>
          <w:spacing w:val="-4"/>
          <w:sz w:val="24"/>
        </w:rPr>
        <w:t xml:space="preserve"> </w:t>
      </w:r>
      <w:r w:rsidRPr="00B17B7B">
        <w:rPr>
          <w:rFonts w:ascii="Calibri" w:hAnsi="Calibri" w:cs="Calibri"/>
          <w:sz w:val="24"/>
        </w:rPr>
        <w:t>palavra,</w:t>
      </w:r>
      <w:r w:rsidRPr="00B17B7B">
        <w:rPr>
          <w:rFonts w:ascii="Calibri" w:hAnsi="Calibri" w:cs="Calibri"/>
          <w:spacing w:val="-5"/>
          <w:sz w:val="24"/>
        </w:rPr>
        <w:t xml:space="preserve"> </w:t>
      </w:r>
      <w:r w:rsidRPr="00B17B7B">
        <w:rPr>
          <w:rFonts w:ascii="Calibri" w:hAnsi="Calibri" w:cs="Calibri"/>
          <w:sz w:val="24"/>
        </w:rPr>
        <w:t>interrompendo</w:t>
      </w:r>
      <w:r w:rsidRPr="00B17B7B">
        <w:rPr>
          <w:rFonts w:ascii="Calibri" w:hAnsi="Calibri" w:cs="Calibri"/>
          <w:spacing w:val="-4"/>
          <w:sz w:val="24"/>
        </w:rPr>
        <w:t xml:space="preserve"> </w:t>
      </w:r>
      <w:r w:rsidRPr="00B17B7B">
        <w:rPr>
          <w:rFonts w:ascii="Calibri" w:hAnsi="Calibri" w:cs="Calibri"/>
          <w:sz w:val="24"/>
        </w:rPr>
        <w:t>o</w:t>
      </w:r>
      <w:r w:rsidRPr="00B17B7B">
        <w:rPr>
          <w:rFonts w:ascii="Calibri" w:hAnsi="Calibri" w:cs="Calibri"/>
          <w:spacing w:val="-4"/>
          <w:sz w:val="24"/>
        </w:rPr>
        <w:t xml:space="preserve"> </w:t>
      </w:r>
      <w:r w:rsidRPr="00B17B7B">
        <w:rPr>
          <w:rFonts w:ascii="Calibri" w:hAnsi="Calibri" w:cs="Calibri"/>
          <w:sz w:val="24"/>
        </w:rPr>
        <w:t>orador</w:t>
      </w:r>
      <w:r w:rsidRPr="00B17B7B">
        <w:rPr>
          <w:rFonts w:ascii="Calibri" w:hAnsi="Calibri" w:cs="Calibri"/>
          <w:spacing w:val="-5"/>
          <w:sz w:val="24"/>
        </w:rPr>
        <w:t xml:space="preserve"> </w:t>
      </w:r>
      <w:r w:rsidRPr="00B17B7B">
        <w:rPr>
          <w:rFonts w:ascii="Calibri" w:hAnsi="Calibri" w:cs="Calibri"/>
          <w:sz w:val="24"/>
        </w:rPr>
        <w:t>que</w:t>
      </w:r>
      <w:r w:rsidRPr="00B17B7B">
        <w:rPr>
          <w:rFonts w:ascii="Calibri" w:hAnsi="Calibri" w:cs="Calibri"/>
          <w:spacing w:val="-4"/>
          <w:sz w:val="24"/>
        </w:rPr>
        <w:t xml:space="preserve"> </w:t>
      </w:r>
      <w:r w:rsidRPr="00B17B7B">
        <w:rPr>
          <w:rFonts w:ascii="Calibri" w:hAnsi="Calibri" w:cs="Calibri"/>
          <w:sz w:val="24"/>
        </w:rPr>
        <w:t>se</w:t>
      </w:r>
      <w:r w:rsidRPr="00B17B7B">
        <w:rPr>
          <w:rFonts w:ascii="Calibri" w:hAnsi="Calibri" w:cs="Calibri"/>
          <w:spacing w:val="-5"/>
          <w:sz w:val="24"/>
        </w:rPr>
        <w:t xml:space="preserve"> </w:t>
      </w:r>
      <w:r w:rsidRPr="00B17B7B">
        <w:rPr>
          <w:rFonts w:ascii="Calibri" w:hAnsi="Calibri" w:cs="Calibri"/>
          <w:sz w:val="24"/>
        </w:rPr>
        <w:t>desviar</w:t>
      </w:r>
      <w:r w:rsidRPr="00B17B7B">
        <w:rPr>
          <w:rFonts w:ascii="Calibri" w:hAnsi="Calibri" w:cs="Calibri"/>
          <w:spacing w:val="-4"/>
          <w:sz w:val="24"/>
        </w:rPr>
        <w:t xml:space="preserve"> </w:t>
      </w:r>
      <w:r w:rsidRPr="00B17B7B">
        <w:rPr>
          <w:rFonts w:ascii="Calibri" w:hAnsi="Calibri" w:cs="Calibri"/>
          <w:sz w:val="24"/>
        </w:rPr>
        <w:t>da</w:t>
      </w:r>
      <w:r w:rsidRPr="00B17B7B">
        <w:rPr>
          <w:rFonts w:ascii="Calibri" w:hAnsi="Calibri" w:cs="Calibri"/>
          <w:spacing w:val="-4"/>
          <w:sz w:val="24"/>
        </w:rPr>
        <w:t xml:space="preserve"> </w:t>
      </w:r>
      <w:r w:rsidRPr="00B17B7B">
        <w:rPr>
          <w:rFonts w:ascii="Calibri" w:hAnsi="Calibri" w:cs="Calibri"/>
          <w:sz w:val="24"/>
        </w:rPr>
        <w:t>questão</w:t>
      </w:r>
      <w:r w:rsidRPr="00B17B7B">
        <w:rPr>
          <w:rFonts w:ascii="Calibri" w:hAnsi="Calibri" w:cs="Calibri"/>
          <w:spacing w:val="-5"/>
          <w:sz w:val="24"/>
        </w:rPr>
        <w:t xml:space="preserve"> </w:t>
      </w:r>
      <w:r w:rsidRPr="00B17B7B">
        <w:rPr>
          <w:rFonts w:ascii="Calibri" w:hAnsi="Calibri" w:cs="Calibri"/>
          <w:sz w:val="24"/>
        </w:rPr>
        <w:t>em</w:t>
      </w:r>
      <w:r w:rsidRPr="00B17B7B">
        <w:rPr>
          <w:rFonts w:ascii="Calibri" w:hAnsi="Calibri" w:cs="Calibri"/>
          <w:spacing w:val="-4"/>
          <w:sz w:val="24"/>
        </w:rPr>
        <w:t xml:space="preserve"> </w:t>
      </w:r>
      <w:r w:rsidRPr="00B17B7B">
        <w:rPr>
          <w:rFonts w:ascii="Calibri" w:hAnsi="Calibri" w:cs="Calibri"/>
          <w:sz w:val="24"/>
        </w:rPr>
        <w:t xml:space="preserve">debate; </w:t>
      </w:r>
    </w:p>
    <w:p w14:paraId="09C52949" w14:textId="2CA4A103" w:rsidR="008973A5" w:rsidRPr="00B17B7B" w:rsidRDefault="00397D6F" w:rsidP="00C47CCD">
      <w:pPr>
        <w:pStyle w:val="PargrafodaLista"/>
        <w:numPr>
          <w:ilvl w:val="0"/>
          <w:numId w:val="16"/>
        </w:numPr>
        <w:tabs>
          <w:tab w:val="left" w:pos="650"/>
        </w:tabs>
        <w:spacing w:before="117" w:line="333" w:lineRule="auto"/>
        <w:ind w:left="338" w:right="984" w:firstLine="0"/>
        <w:jc w:val="both"/>
        <w:rPr>
          <w:rFonts w:ascii="Calibri" w:hAnsi="Calibri" w:cs="Calibri"/>
          <w:sz w:val="24"/>
        </w:rPr>
      </w:pPr>
      <w:r w:rsidRPr="00B17B7B">
        <w:rPr>
          <w:rFonts w:ascii="Calibri" w:hAnsi="Calibri" w:cs="Calibri"/>
          <w:sz w:val="24"/>
        </w:rPr>
        <w:t>– proferir, além do voto comum, o de qualidade, em caso de</w:t>
      </w:r>
      <w:r w:rsidRPr="00B17B7B">
        <w:rPr>
          <w:rFonts w:ascii="Calibri" w:hAnsi="Calibri" w:cs="Calibri"/>
          <w:spacing w:val="-23"/>
          <w:sz w:val="24"/>
        </w:rPr>
        <w:t xml:space="preserve"> </w:t>
      </w:r>
      <w:r w:rsidRPr="00B17B7B">
        <w:rPr>
          <w:rFonts w:ascii="Calibri" w:hAnsi="Calibri" w:cs="Calibri"/>
          <w:sz w:val="24"/>
        </w:rPr>
        <w:t>empate;</w:t>
      </w:r>
    </w:p>
    <w:p w14:paraId="09C5294A" w14:textId="77777777" w:rsidR="008973A5" w:rsidRPr="00B17B7B" w:rsidRDefault="00397D6F" w:rsidP="00C47CCD">
      <w:pPr>
        <w:pStyle w:val="Corpodetexto"/>
        <w:spacing w:before="6" w:line="235" w:lineRule="auto"/>
        <w:ind w:right="237" w:firstLine="198"/>
        <w:jc w:val="both"/>
        <w:rPr>
          <w:rFonts w:ascii="Calibri" w:hAnsi="Calibri" w:cs="Calibri"/>
        </w:rPr>
      </w:pPr>
      <w:r w:rsidRPr="00B17B7B">
        <w:rPr>
          <w:rFonts w:ascii="Calibri" w:hAnsi="Calibri" w:cs="Calibri"/>
        </w:rPr>
        <w:t>IX – decidir, conclusivamente, as questões de ordem e, com recursos ao Plenário, as reclamações formuladas pelos Conselheiros, os incidentes processuais e as justiﬁcativas de ausências dos Conselheiros;</w:t>
      </w:r>
    </w:p>
    <w:p w14:paraId="09C5294B" w14:textId="77777777" w:rsidR="008973A5" w:rsidRPr="00B17B7B" w:rsidRDefault="00397D6F" w:rsidP="00C47CCD">
      <w:pPr>
        <w:pStyle w:val="PargrafodaLista"/>
        <w:numPr>
          <w:ilvl w:val="0"/>
          <w:numId w:val="15"/>
        </w:numPr>
        <w:tabs>
          <w:tab w:val="left" w:pos="518"/>
        </w:tabs>
        <w:spacing w:before="119"/>
        <w:ind w:hanging="180"/>
        <w:jc w:val="both"/>
        <w:rPr>
          <w:rFonts w:ascii="Calibri" w:hAnsi="Calibri" w:cs="Calibri"/>
          <w:sz w:val="24"/>
        </w:rPr>
      </w:pPr>
      <w:r w:rsidRPr="00B17B7B">
        <w:rPr>
          <w:rFonts w:ascii="Calibri" w:hAnsi="Calibri" w:cs="Calibri"/>
          <w:sz w:val="24"/>
        </w:rPr>
        <w:t>– cumprir e fazer cumprir as decisões do Plenário e as disposições deste</w:t>
      </w:r>
      <w:r w:rsidRPr="00B17B7B">
        <w:rPr>
          <w:rFonts w:ascii="Calibri" w:hAnsi="Calibri" w:cs="Calibri"/>
          <w:spacing w:val="-26"/>
          <w:sz w:val="24"/>
        </w:rPr>
        <w:t xml:space="preserve"> </w:t>
      </w:r>
      <w:r w:rsidRPr="00B17B7B">
        <w:rPr>
          <w:rFonts w:ascii="Calibri" w:hAnsi="Calibri" w:cs="Calibri"/>
          <w:sz w:val="24"/>
        </w:rPr>
        <w:t>Regimento;</w:t>
      </w:r>
    </w:p>
    <w:p w14:paraId="383308DF" w14:textId="77777777" w:rsidR="006F21B2" w:rsidRPr="00B17B7B" w:rsidRDefault="00397D6F" w:rsidP="00C47CCD">
      <w:pPr>
        <w:pStyle w:val="PargrafodaLista"/>
        <w:numPr>
          <w:ilvl w:val="0"/>
          <w:numId w:val="15"/>
        </w:numPr>
        <w:tabs>
          <w:tab w:val="left" w:pos="578"/>
        </w:tabs>
        <w:spacing w:line="333" w:lineRule="auto"/>
        <w:ind w:left="338" w:right="563" w:firstLine="0"/>
        <w:jc w:val="both"/>
        <w:rPr>
          <w:rFonts w:ascii="Calibri" w:hAnsi="Calibri" w:cs="Calibri"/>
          <w:sz w:val="24"/>
        </w:rPr>
      </w:pPr>
      <w:r w:rsidRPr="00B17B7B">
        <w:rPr>
          <w:rFonts w:ascii="Calibri" w:hAnsi="Calibri" w:cs="Calibri"/>
          <w:sz w:val="24"/>
        </w:rPr>
        <w:t>–</w:t>
      </w:r>
      <w:r w:rsidRPr="00B17B7B">
        <w:rPr>
          <w:rFonts w:ascii="Calibri" w:hAnsi="Calibri" w:cs="Calibri"/>
          <w:spacing w:val="-5"/>
          <w:sz w:val="24"/>
        </w:rPr>
        <w:t xml:space="preserve"> </w:t>
      </w:r>
      <w:r w:rsidRPr="00B17B7B">
        <w:rPr>
          <w:rFonts w:ascii="Calibri" w:hAnsi="Calibri" w:cs="Calibri"/>
          <w:sz w:val="24"/>
        </w:rPr>
        <w:t>presidir</w:t>
      </w:r>
      <w:r w:rsidRPr="00B17B7B">
        <w:rPr>
          <w:rFonts w:ascii="Calibri" w:hAnsi="Calibri" w:cs="Calibri"/>
          <w:spacing w:val="-5"/>
          <w:sz w:val="24"/>
        </w:rPr>
        <w:t xml:space="preserve"> </w:t>
      </w:r>
      <w:r w:rsidRPr="00B17B7B">
        <w:rPr>
          <w:rFonts w:ascii="Calibri" w:hAnsi="Calibri" w:cs="Calibri"/>
          <w:sz w:val="24"/>
        </w:rPr>
        <w:t>as</w:t>
      </w:r>
      <w:r w:rsidRPr="00B17B7B">
        <w:rPr>
          <w:rFonts w:ascii="Calibri" w:hAnsi="Calibri" w:cs="Calibri"/>
          <w:spacing w:val="-4"/>
          <w:sz w:val="24"/>
        </w:rPr>
        <w:t xml:space="preserve"> </w:t>
      </w:r>
      <w:r w:rsidRPr="00B17B7B">
        <w:rPr>
          <w:rFonts w:ascii="Calibri" w:hAnsi="Calibri" w:cs="Calibri"/>
          <w:sz w:val="24"/>
        </w:rPr>
        <w:t>reuniões</w:t>
      </w:r>
      <w:r w:rsidRPr="00B17B7B">
        <w:rPr>
          <w:rFonts w:ascii="Calibri" w:hAnsi="Calibri" w:cs="Calibri"/>
          <w:spacing w:val="-5"/>
          <w:sz w:val="24"/>
        </w:rPr>
        <w:t xml:space="preserve"> </w:t>
      </w:r>
      <w:r w:rsidRPr="00B17B7B">
        <w:rPr>
          <w:rFonts w:ascii="Calibri" w:hAnsi="Calibri" w:cs="Calibri"/>
          <w:sz w:val="24"/>
        </w:rPr>
        <w:t>do</w:t>
      </w:r>
      <w:r w:rsidRPr="00B17B7B">
        <w:rPr>
          <w:rFonts w:ascii="Calibri" w:hAnsi="Calibri" w:cs="Calibri"/>
          <w:spacing w:val="-4"/>
          <w:sz w:val="24"/>
        </w:rPr>
        <w:t xml:space="preserve"> </w:t>
      </w:r>
      <w:r w:rsidRPr="00B17B7B">
        <w:rPr>
          <w:rFonts w:ascii="Calibri" w:hAnsi="Calibri" w:cs="Calibri"/>
          <w:sz w:val="24"/>
        </w:rPr>
        <w:t>Plenário,</w:t>
      </w:r>
      <w:r w:rsidRPr="00B17B7B">
        <w:rPr>
          <w:rFonts w:ascii="Calibri" w:hAnsi="Calibri" w:cs="Calibri"/>
          <w:spacing w:val="-5"/>
          <w:sz w:val="24"/>
        </w:rPr>
        <w:t xml:space="preserve"> </w:t>
      </w:r>
      <w:r w:rsidRPr="00B17B7B">
        <w:rPr>
          <w:rFonts w:ascii="Calibri" w:hAnsi="Calibri" w:cs="Calibri"/>
          <w:sz w:val="24"/>
        </w:rPr>
        <w:t>do</w:t>
      </w:r>
      <w:r w:rsidRPr="00B17B7B">
        <w:rPr>
          <w:rFonts w:ascii="Calibri" w:hAnsi="Calibri" w:cs="Calibri"/>
          <w:spacing w:val="-4"/>
          <w:sz w:val="24"/>
        </w:rPr>
        <w:t xml:space="preserve"> </w:t>
      </w:r>
      <w:r w:rsidRPr="00B17B7B">
        <w:rPr>
          <w:rFonts w:ascii="Calibri" w:hAnsi="Calibri" w:cs="Calibri"/>
          <w:sz w:val="24"/>
        </w:rPr>
        <w:t>Tribunal</w:t>
      </w:r>
      <w:r w:rsidRPr="00B17B7B">
        <w:rPr>
          <w:rFonts w:ascii="Calibri" w:hAnsi="Calibri" w:cs="Calibri"/>
          <w:spacing w:val="-5"/>
          <w:sz w:val="24"/>
        </w:rPr>
        <w:t xml:space="preserve"> </w:t>
      </w:r>
      <w:r w:rsidRPr="00B17B7B">
        <w:rPr>
          <w:rFonts w:ascii="Calibri" w:hAnsi="Calibri" w:cs="Calibri"/>
          <w:sz w:val="24"/>
        </w:rPr>
        <w:t>Regional</w:t>
      </w:r>
      <w:r w:rsidRPr="00B17B7B">
        <w:rPr>
          <w:rFonts w:ascii="Calibri" w:hAnsi="Calibri" w:cs="Calibri"/>
          <w:spacing w:val="-4"/>
          <w:sz w:val="24"/>
        </w:rPr>
        <w:t xml:space="preserve"> </w:t>
      </w:r>
      <w:r w:rsidRPr="00B17B7B">
        <w:rPr>
          <w:rFonts w:ascii="Calibri" w:hAnsi="Calibri" w:cs="Calibri"/>
          <w:sz w:val="24"/>
        </w:rPr>
        <w:t>de</w:t>
      </w:r>
      <w:r w:rsidRPr="00B17B7B">
        <w:rPr>
          <w:rFonts w:ascii="Calibri" w:hAnsi="Calibri" w:cs="Calibri"/>
          <w:spacing w:val="-5"/>
          <w:sz w:val="24"/>
        </w:rPr>
        <w:t xml:space="preserve"> </w:t>
      </w:r>
      <w:r w:rsidRPr="00B17B7B">
        <w:rPr>
          <w:rFonts w:ascii="Calibri" w:hAnsi="Calibri" w:cs="Calibri"/>
          <w:sz w:val="24"/>
        </w:rPr>
        <w:t>Ética</w:t>
      </w:r>
      <w:r w:rsidRPr="00B17B7B">
        <w:rPr>
          <w:rFonts w:ascii="Calibri" w:hAnsi="Calibri" w:cs="Calibri"/>
          <w:spacing w:val="-4"/>
          <w:sz w:val="24"/>
        </w:rPr>
        <w:t xml:space="preserve"> </w:t>
      </w:r>
      <w:r w:rsidRPr="00B17B7B">
        <w:rPr>
          <w:rFonts w:ascii="Calibri" w:hAnsi="Calibri" w:cs="Calibri"/>
          <w:sz w:val="24"/>
        </w:rPr>
        <w:t>e</w:t>
      </w:r>
      <w:r w:rsidRPr="00B17B7B">
        <w:rPr>
          <w:rFonts w:ascii="Calibri" w:hAnsi="Calibri" w:cs="Calibri"/>
          <w:spacing w:val="-5"/>
          <w:sz w:val="24"/>
        </w:rPr>
        <w:t xml:space="preserve"> </w:t>
      </w:r>
      <w:r w:rsidRPr="00B17B7B">
        <w:rPr>
          <w:rFonts w:ascii="Calibri" w:hAnsi="Calibri" w:cs="Calibri"/>
          <w:sz w:val="24"/>
        </w:rPr>
        <w:t>Disciplina</w:t>
      </w:r>
      <w:r w:rsidRPr="00B17B7B">
        <w:rPr>
          <w:rFonts w:ascii="Calibri" w:hAnsi="Calibri" w:cs="Calibri"/>
          <w:spacing w:val="-4"/>
          <w:sz w:val="24"/>
        </w:rPr>
        <w:t xml:space="preserve"> </w:t>
      </w:r>
      <w:r w:rsidRPr="00B17B7B">
        <w:rPr>
          <w:rFonts w:ascii="Calibri" w:hAnsi="Calibri" w:cs="Calibri"/>
          <w:sz w:val="24"/>
        </w:rPr>
        <w:t>e</w:t>
      </w:r>
      <w:r w:rsidRPr="00B17B7B">
        <w:rPr>
          <w:rFonts w:ascii="Calibri" w:hAnsi="Calibri" w:cs="Calibri"/>
          <w:spacing w:val="-5"/>
          <w:sz w:val="24"/>
        </w:rPr>
        <w:t xml:space="preserve"> </w:t>
      </w:r>
      <w:r w:rsidRPr="00B17B7B">
        <w:rPr>
          <w:rFonts w:ascii="Calibri" w:hAnsi="Calibri" w:cs="Calibri"/>
          <w:sz w:val="24"/>
        </w:rPr>
        <w:t>do</w:t>
      </w:r>
      <w:r w:rsidRPr="00B17B7B">
        <w:rPr>
          <w:rFonts w:ascii="Calibri" w:hAnsi="Calibri" w:cs="Calibri"/>
          <w:spacing w:val="-4"/>
          <w:sz w:val="24"/>
        </w:rPr>
        <w:t xml:space="preserve"> </w:t>
      </w:r>
      <w:r w:rsidRPr="00B17B7B">
        <w:rPr>
          <w:rFonts w:ascii="Calibri" w:hAnsi="Calibri" w:cs="Calibri"/>
          <w:sz w:val="24"/>
        </w:rPr>
        <w:t>Conselho</w:t>
      </w:r>
      <w:r w:rsidRPr="00B17B7B">
        <w:rPr>
          <w:rFonts w:ascii="Calibri" w:hAnsi="Calibri" w:cs="Calibri"/>
          <w:spacing w:val="-5"/>
          <w:sz w:val="24"/>
        </w:rPr>
        <w:t xml:space="preserve"> </w:t>
      </w:r>
      <w:r w:rsidRPr="00B17B7B">
        <w:rPr>
          <w:rFonts w:ascii="Calibri" w:hAnsi="Calibri" w:cs="Calibri"/>
          <w:sz w:val="24"/>
        </w:rPr>
        <w:t xml:space="preserve">Diretor; </w:t>
      </w:r>
    </w:p>
    <w:p w14:paraId="09C5294C" w14:textId="7BE4655E" w:rsidR="008973A5" w:rsidRPr="00B17B7B" w:rsidRDefault="00397D6F" w:rsidP="00C47CCD">
      <w:pPr>
        <w:pStyle w:val="PargrafodaLista"/>
        <w:numPr>
          <w:ilvl w:val="0"/>
          <w:numId w:val="15"/>
        </w:numPr>
        <w:tabs>
          <w:tab w:val="left" w:pos="578"/>
        </w:tabs>
        <w:spacing w:line="333" w:lineRule="auto"/>
        <w:ind w:left="338" w:right="563" w:firstLine="0"/>
        <w:jc w:val="both"/>
        <w:rPr>
          <w:rFonts w:ascii="Calibri" w:hAnsi="Calibri" w:cs="Calibri"/>
          <w:sz w:val="24"/>
        </w:rPr>
      </w:pPr>
      <w:r w:rsidRPr="00B17B7B">
        <w:rPr>
          <w:rFonts w:ascii="Calibri" w:hAnsi="Calibri" w:cs="Calibri"/>
          <w:sz w:val="24"/>
        </w:rPr>
        <w:t>– zelar pelo prestígio e pelo decoro do</w:t>
      </w:r>
      <w:r w:rsidRPr="00B17B7B">
        <w:rPr>
          <w:rFonts w:ascii="Calibri" w:hAnsi="Calibri" w:cs="Calibri"/>
          <w:spacing w:val="-12"/>
          <w:sz w:val="24"/>
        </w:rPr>
        <w:t xml:space="preserve"> </w:t>
      </w:r>
      <w:r w:rsidRPr="00B17B7B">
        <w:rPr>
          <w:rFonts w:ascii="Calibri" w:hAnsi="Calibri" w:cs="Calibri"/>
          <w:sz w:val="24"/>
        </w:rPr>
        <w:t>CRCGO;</w:t>
      </w:r>
    </w:p>
    <w:p w14:paraId="09C5294D" w14:textId="77777777" w:rsidR="008973A5" w:rsidRPr="00B17B7B" w:rsidRDefault="00397D6F" w:rsidP="00FD2224">
      <w:pPr>
        <w:pStyle w:val="PargrafodaLista"/>
        <w:numPr>
          <w:ilvl w:val="0"/>
          <w:numId w:val="14"/>
        </w:numPr>
        <w:tabs>
          <w:tab w:val="left" w:pos="699"/>
        </w:tabs>
        <w:spacing w:before="2"/>
        <w:ind w:left="709" w:hanging="361"/>
        <w:jc w:val="both"/>
        <w:rPr>
          <w:rFonts w:ascii="Calibri" w:hAnsi="Calibri" w:cs="Calibri"/>
          <w:sz w:val="24"/>
        </w:rPr>
      </w:pPr>
      <w:r w:rsidRPr="00B17B7B">
        <w:rPr>
          <w:rFonts w:ascii="Calibri" w:hAnsi="Calibri" w:cs="Calibri"/>
          <w:sz w:val="24"/>
        </w:rPr>
        <w:t>– presidir, orientar e disciplinar as sessões</w:t>
      </w:r>
      <w:r w:rsidRPr="00B17B7B">
        <w:rPr>
          <w:rFonts w:ascii="Calibri" w:hAnsi="Calibri" w:cs="Calibri"/>
          <w:spacing w:val="-10"/>
          <w:sz w:val="24"/>
        </w:rPr>
        <w:t xml:space="preserve"> </w:t>
      </w:r>
      <w:r w:rsidRPr="00B17B7B">
        <w:rPr>
          <w:rFonts w:ascii="Calibri" w:hAnsi="Calibri" w:cs="Calibri"/>
          <w:sz w:val="24"/>
        </w:rPr>
        <w:t>eleitorais;</w:t>
      </w:r>
    </w:p>
    <w:p w14:paraId="09C5294E" w14:textId="77777777" w:rsidR="008973A5" w:rsidRPr="00B17B7B" w:rsidRDefault="00397D6F" w:rsidP="00C47CCD">
      <w:pPr>
        <w:pStyle w:val="PargrafodaLista"/>
        <w:numPr>
          <w:ilvl w:val="0"/>
          <w:numId w:val="14"/>
        </w:numPr>
        <w:tabs>
          <w:tab w:val="left" w:pos="714"/>
        </w:tabs>
        <w:ind w:left="713" w:hanging="376"/>
        <w:jc w:val="both"/>
        <w:rPr>
          <w:rFonts w:ascii="Calibri" w:hAnsi="Calibri" w:cs="Calibri"/>
          <w:sz w:val="24"/>
        </w:rPr>
      </w:pPr>
      <w:r w:rsidRPr="00B17B7B">
        <w:rPr>
          <w:rFonts w:ascii="Calibri" w:hAnsi="Calibri" w:cs="Calibri"/>
          <w:sz w:val="24"/>
        </w:rPr>
        <w:t>– convocar as sessões ordinárias e extraordinárias do Plenário e organizar a pauta</w:t>
      </w:r>
      <w:r w:rsidRPr="00B17B7B">
        <w:rPr>
          <w:rFonts w:ascii="Calibri" w:hAnsi="Calibri" w:cs="Calibri"/>
          <w:spacing w:val="-32"/>
          <w:sz w:val="24"/>
        </w:rPr>
        <w:t xml:space="preserve"> </w:t>
      </w:r>
      <w:r w:rsidRPr="00B17B7B">
        <w:rPr>
          <w:rFonts w:ascii="Calibri" w:hAnsi="Calibri" w:cs="Calibri"/>
          <w:sz w:val="24"/>
        </w:rPr>
        <w:t>destas;</w:t>
      </w:r>
    </w:p>
    <w:p w14:paraId="09C5294F" w14:textId="77777777" w:rsidR="008973A5" w:rsidRPr="00B17B7B" w:rsidRDefault="00397D6F" w:rsidP="00C47CCD">
      <w:pPr>
        <w:pStyle w:val="PargrafodaLista"/>
        <w:numPr>
          <w:ilvl w:val="0"/>
          <w:numId w:val="14"/>
        </w:numPr>
        <w:tabs>
          <w:tab w:val="left" w:pos="654"/>
        </w:tabs>
        <w:ind w:left="653" w:hanging="316"/>
        <w:jc w:val="both"/>
        <w:rPr>
          <w:rFonts w:ascii="Calibri" w:hAnsi="Calibri" w:cs="Calibri"/>
          <w:sz w:val="24"/>
        </w:rPr>
      </w:pPr>
      <w:r w:rsidRPr="00B17B7B">
        <w:rPr>
          <w:rFonts w:ascii="Calibri" w:hAnsi="Calibri" w:cs="Calibri"/>
          <w:sz w:val="24"/>
        </w:rPr>
        <w:t>–</w:t>
      </w:r>
      <w:r w:rsidRPr="00B17B7B">
        <w:rPr>
          <w:rFonts w:ascii="Calibri" w:hAnsi="Calibri" w:cs="Calibri"/>
          <w:spacing w:val="-3"/>
          <w:sz w:val="24"/>
        </w:rPr>
        <w:t xml:space="preserve"> </w:t>
      </w:r>
      <w:r w:rsidRPr="00B17B7B">
        <w:rPr>
          <w:rFonts w:ascii="Calibri" w:hAnsi="Calibri" w:cs="Calibri"/>
          <w:sz w:val="24"/>
        </w:rPr>
        <w:t>Convocar</w:t>
      </w:r>
      <w:r w:rsidRPr="00B17B7B">
        <w:rPr>
          <w:rFonts w:ascii="Calibri" w:hAnsi="Calibri" w:cs="Calibri"/>
          <w:spacing w:val="-3"/>
          <w:sz w:val="24"/>
        </w:rPr>
        <w:t xml:space="preserve"> </w:t>
      </w:r>
      <w:r w:rsidRPr="00B17B7B">
        <w:rPr>
          <w:rFonts w:ascii="Calibri" w:hAnsi="Calibri" w:cs="Calibri"/>
          <w:sz w:val="24"/>
        </w:rPr>
        <w:t>as</w:t>
      </w:r>
      <w:r w:rsidRPr="00B17B7B">
        <w:rPr>
          <w:rFonts w:ascii="Calibri" w:hAnsi="Calibri" w:cs="Calibri"/>
          <w:spacing w:val="-3"/>
          <w:sz w:val="24"/>
        </w:rPr>
        <w:t xml:space="preserve"> </w:t>
      </w:r>
      <w:r w:rsidRPr="00B17B7B">
        <w:rPr>
          <w:rFonts w:ascii="Calibri" w:hAnsi="Calibri" w:cs="Calibri"/>
          <w:sz w:val="24"/>
        </w:rPr>
        <w:t>sessões</w:t>
      </w:r>
      <w:r w:rsidRPr="00B17B7B">
        <w:rPr>
          <w:rFonts w:ascii="Calibri" w:hAnsi="Calibri" w:cs="Calibri"/>
          <w:spacing w:val="-3"/>
          <w:sz w:val="24"/>
        </w:rPr>
        <w:t xml:space="preserve"> </w:t>
      </w:r>
      <w:r w:rsidRPr="00B17B7B">
        <w:rPr>
          <w:rFonts w:ascii="Calibri" w:hAnsi="Calibri" w:cs="Calibri"/>
          <w:sz w:val="24"/>
        </w:rPr>
        <w:t>das</w:t>
      </w:r>
      <w:r w:rsidRPr="00B17B7B">
        <w:rPr>
          <w:rFonts w:ascii="Calibri" w:hAnsi="Calibri" w:cs="Calibri"/>
          <w:spacing w:val="-3"/>
          <w:sz w:val="24"/>
        </w:rPr>
        <w:t xml:space="preserve"> </w:t>
      </w:r>
      <w:r w:rsidRPr="00B17B7B">
        <w:rPr>
          <w:rFonts w:ascii="Calibri" w:hAnsi="Calibri" w:cs="Calibri"/>
          <w:sz w:val="24"/>
        </w:rPr>
        <w:t>Câmaras</w:t>
      </w:r>
      <w:r w:rsidRPr="00B17B7B">
        <w:rPr>
          <w:rFonts w:ascii="Calibri" w:hAnsi="Calibri" w:cs="Calibri"/>
          <w:spacing w:val="-3"/>
          <w:sz w:val="24"/>
        </w:rPr>
        <w:t xml:space="preserve"> </w:t>
      </w:r>
      <w:r w:rsidRPr="00B17B7B">
        <w:rPr>
          <w:rFonts w:ascii="Calibri" w:hAnsi="Calibri" w:cs="Calibri"/>
          <w:sz w:val="24"/>
        </w:rPr>
        <w:t>com</w:t>
      </w:r>
      <w:r w:rsidRPr="00B17B7B">
        <w:rPr>
          <w:rFonts w:ascii="Calibri" w:hAnsi="Calibri" w:cs="Calibri"/>
          <w:spacing w:val="-3"/>
          <w:sz w:val="24"/>
        </w:rPr>
        <w:t xml:space="preserve"> </w:t>
      </w:r>
      <w:r w:rsidRPr="00B17B7B">
        <w:rPr>
          <w:rFonts w:ascii="Calibri" w:hAnsi="Calibri" w:cs="Calibri"/>
          <w:sz w:val="24"/>
        </w:rPr>
        <w:t>antecedência</w:t>
      </w:r>
      <w:r w:rsidRPr="00B17B7B">
        <w:rPr>
          <w:rFonts w:ascii="Calibri" w:hAnsi="Calibri" w:cs="Calibri"/>
          <w:spacing w:val="-3"/>
          <w:sz w:val="24"/>
        </w:rPr>
        <w:t xml:space="preserve"> </w:t>
      </w:r>
      <w:r w:rsidRPr="00B17B7B">
        <w:rPr>
          <w:rFonts w:ascii="Calibri" w:hAnsi="Calibri" w:cs="Calibri"/>
          <w:sz w:val="24"/>
        </w:rPr>
        <w:t>de</w:t>
      </w:r>
      <w:r w:rsidRPr="00B17B7B">
        <w:rPr>
          <w:rFonts w:ascii="Calibri" w:hAnsi="Calibri" w:cs="Calibri"/>
          <w:spacing w:val="-3"/>
          <w:sz w:val="24"/>
        </w:rPr>
        <w:t xml:space="preserve"> </w:t>
      </w:r>
      <w:r w:rsidRPr="00B17B7B">
        <w:rPr>
          <w:rFonts w:ascii="Calibri" w:hAnsi="Calibri" w:cs="Calibri"/>
          <w:sz w:val="24"/>
        </w:rPr>
        <w:t>uma</w:t>
      </w:r>
      <w:r w:rsidRPr="00B17B7B">
        <w:rPr>
          <w:rFonts w:ascii="Calibri" w:hAnsi="Calibri" w:cs="Calibri"/>
          <w:spacing w:val="-3"/>
          <w:sz w:val="24"/>
        </w:rPr>
        <w:t xml:space="preserve"> </w:t>
      </w:r>
      <w:r w:rsidRPr="00B17B7B">
        <w:rPr>
          <w:rFonts w:ascii="Calibri" w:hAnsi="Calibri" w:cs="Calibri"/>
          <w:sz w:val="24"/>
        </w:rPr>
        <w:t>semana</w:t>
      </w:r>
      <w:r w:rsidRPr="00B17B7B">
        <w:rPr>
          <w:rFonts w:ascii="Calibri" w:hAnsi="Calibri" w:cs="Calibri"/>
          <w:spacing w:val="-3"/>
          <w:sz w:val="24"/>
        </w:rPr>
        <w:t xml:space="preserve"> </w:t>
      </w:r>
      <w:r w:rsidRPr="00B17B7B">
        <w:rPr>
          <w:rFonts w:ascii="Calibri" w:hAnsi="Calibri" w:cs="Calibri"/>
          <w:sz w:val="24"/>
        </w:rPr>
        <w:t>antes</w:t>
      </w:r>
      <w:r w:rsidRPr="00B17B7B">
        <w:rPr>
          <w:rFonts w:ascii="Calibri" w:hAnsi="Calibri" w:cs="Calibri"/>
          <w:spacing w:val="-3"/>
          <w:sz w:val="24"/>
        </w:rPr>
        <w:t xml:space="preserve"> </w:t>
      </w:r>
      <w:r w:rsidRPr="00B17B7B">
        <w:rPr>
          <w:rFonts w:ascii="Calibri" w:hAnsi="Calibri" w:cs="Calibri"/>
          <w:sz w:val="24"/>
        </w:rPr>
        <w:t>da</w:t>
      </w:r>
      <w:r w:rsidRPr="00B17B7B">
        <w:rPr>
          <w:rFonts w:ascii="Calibri" w:hAnsi="Calibri" w:cs="Calibri"/>
          <w:spacing w:val="-3"/>
          <w:sz w:val="24"/>
        </w:rPr>
        <w:t xml:space="preserve"> </w:t>
      </w:r>
      <w:r w:rsidRPr="00B17B7B">
        <w:rPr>
          <w:rFonts w:ascii="Calibri" w:hAnsi="Calibri" w:cs="Calibri"/>
          <w:sz w:val="24"/>
        </w:rPr>
        <w:t>sessão</w:t>
      </w:r>
      <w:r w:rsidRPr="00B17B7B">
        <w:rPr>
          <w:rFonts w:ascii="Calibri" w:hAnsi="Calibri" w:cs="Calibri"/>
          <w:spacing w:val="-3"/>
          <w:sz w:val="24"/>
        </w:rPr>
        <w:t xml:space="preserve"> </w:t>
      </w:r>
      <w:r w:rsidRPr="00B17B7B">
        <w:rPr>
          <w:rFonts w:ascii="Calibri" w:hAnsi="Calibri" w:cs="Calibri"/>
          <w:sz w:val="24"/>
        </w:rPr>
        <w:t>plenária;</w:t>
      </w:r>
    </w:p>
    <w:p w14:paraId="09C52950" w14:textId="77777777" w:rsidR="008973A5" w:rsidRPr="00B17B7B" w:rsidRDefault="00397D6F" w:rsidP="00C47CCD">
      <w:pPr>
        <w:pStyle w:val="PargrafodaLista"/>
        <w:numPr>
          <w:ilvl w:val="0"/>
          <w:numId w:val="14"/>
        </w:numPr>
        <w:tabs>
          <w:tab w:val="left" w:pos="729"/>
        </w:tabs>
        <w:spacing w:before="120" w:line="235" w:lineRule="auto"/>
        <w:ind w:left="230" w:right="237" w:firstLine="118"/>
        <w:jc w:val="both"/>
        <w:rPr>
          <w:rFonts w:ascii="Calibri" w:hAnsi="Calibri" w:cs="Calibri"/>
          <w:sz w:val="24"/>
        </w:rPr>
      </w:pPr>
      <w:r w:rsidRPr="00B17B7B">
        <w:rPr>
          <w:rFonts w:ascii="Calibri" w:hAnsi="Calibri" w:cs="Calibri"/>
          <w:sz w:val="24"/>
        </w:rPr>
        <w:t>– suspender a decisão do Plenário que julgar inconveniente ou contrária aos interesses da proﬁssão ou da instituição, mediante ato</w:t>
      </w:r>
      <w:r w:rsidRPr="00B17B7B">
        <w:rPr>
          <w:rFonts w:ascii="Calibri" w:hAnsi="Calibri" w:cs="Calibri"/>
          <w:spacing w:val="-7"/>
          <w:sz w:val="24"/>
        </w:rPr>
        <w:t xml:space="preserve"> </w:t>
      </w:r>
      <w:r w:rsidRPr="00B17B7B">
        <w:rPr>
          <w:rFonts w:ascii="Calibri" w:hAnsi="Calibri" w:cs="Calibri"/>
          <w:sz w:val="24"/>
        </w:rPr>
        <w:t>fundamentado;</w:t>
      </w:r>
    </w:p>
    <w:p w14:paraId="09C52951" w14:textId="77777777" w:rsidR="008973A5" w:rsidRPr="00B17B7B" w:rsidRDefault="00397D6F" w:rsidP="00C47CCD">
      <w:pPr>
        <w:pStyle w:val="PargrafodaLista"/>
        <w:numPr>
          <w:ilvl w:val="0"/>
          <w:numId w:val="14"/>
        </w:numPr>
        <w:tabs>
          <w:tab w:val="left" w:pos="815"/>
        </w:tabs>
        <w:spacing w:before="122" w:line="235" w:lineRule="auto"/>
        <w:ind w:left="230" w:right="238" w:firstLine="135"/>
        <w:jc w:val="both"/>
        <w:rPr>
          <w:rFonts w:ascii="Calibri" w:hAnsi="Calibri" w:cs="Calibri"/>
          <w:sz w:val="24"/>
        </w:rPr>
      </w:pPr>
      <w:r w:rsidRPr="00B17B7B">
        <w:rPr>
          <w:rFonts w:ascii="Calibri" w:hAnsi="Calibri" w:cs="Calibri"/>
          <w:sz w:val="24"/>
        </w:rPr>
        <w:t>– despachar os expedientes, distribuir os processos aos relatores e com eles assinar as resoluções ou as deliberações aprovadas, podendo delegar estas atribuições aos</w:t>
      </w:r>
      <w:r w:rsidRPr="00B17B7B">
        <w:rPr>
          <w:rFonts w:ascii="Calibri" w:hAnsi="Calibri" w:cs="Calibri"/>
          <w:spacing w:val="-22"/>
          <w:sz w:val="24"/>
        </w:rPr>
        <w:t xml:space="preserve"> </w:t>
      </w:r>
      <w:r w:rsidRPr="00B17B7B">
        <w:rPr>
          <w:rFonts w:ascii="Calibri" w:hAnsi="Calibri" w:cs="Calibri"/>
          <w:sz w:val="24"/>
        </w:rPr>
        <w:t>Vice-presidentes;</w:t>
      </w:r>
    </w:p>
    <w:p w14:paraId="09C52952" w14:textId="77777777" w:rsidR="008973A5" w:rsidRPr="00B17B7B" w:rsidRDefault="00397D6F" w:rsidP="00C47CCD">
      <w:pPr>
        <w:pStyle w:val="PargrafodaLista"/>
        <w:numPr>
          <w:ilvl w:val="0"/>
          <w:numId w:val="14"/>
        </w:numPr>
        <w:tabs>
          <w:tab w:val="left" w:pos="1008"/>
        </w:tabs>
        <w:spacing w:before="122" w:line="235" w:lineRule="auto"/>
        <w:ind w:left="230" w:right="259" w:firstLine="223"/>
        <w:jc w:val="both"/>
        <w:rPr>
          <w:rFonts w:ascii="Calibri" w:hAnsi="Calibri" w:cs="Calibri"/>
          <w:sz w:val="24"/>
        </w:rPr>
      </w:pPr>
      <w:r w:rsidRPr="00B17B7B">
        <w:rPr>
          <w:rFonts w:ascii="Calibri" w:hAnsi="Calibri" w:cs="Calibri"/>
          <w:sz w:val="24"/>
        </w:rPr>
        <w:t xml:space="preserve">– contratar empregados sob o regime jurídico da Consolidação das Leis do </w:t>
      </w:r>
      <w:r w:rsidRPr="00B17B7B">
        <w:rPr>
          <w:rFonts w:ascii="Calibri" w:hAnsi="Calibri" w:cs="Calibri"/>
          <w:spacing w:val="-3"/>
          <w:sz w:val="24"/>
        </w:rPr>
        <w:t xml:space="preserve">Trabalho (CLT), </w:t>
      </w:r>
      <w:r w:rsidRPr="00B17B7B">
        <w:rPr>
          <w:rFonts w:ascii="Calibri" w:hAnsi="Calibri" w:cs="Calibri"/>
          <w:sz w:val="24"/>
        </w:rPr>
        <w:t>promovê-los</w:t>
      </w:r>
      <w:r w:rsidRPr="00B17B7B">
        <w:rPr>
          <w:rFonts w:ascii="Calibri" w:hAnsi="Calibri" w:cs="Calibri"/>
          <w:spacing w:val="-6"/>
          <w:sz w:val="24"/>
        </w:rPr>
        <w:t xml:space="preserve"> </w:t>
      </w:r>
      <w:r w:rsidRPr="00B17B7B">
        <w:rPr>
          <w:rFonts w:ascii="Calibri" w:hAnsi="Calibri" w:cs="Calibri"/>
          <w:sz w:val="24"/>
        </w:rPr>
        <w:t>e</w:t>
      </w:r>
      <w:r w:rsidRPr="00B17B7B">
        <w:rPr>
          <w:rFonts w:ascii="Calibri" w:hAnsi="Calibri" w:cs="Calibri"/>
          <w:spacing w:val="-6"/>
          <w:sz w:val="24"/>
        </w:rPr>
        <w:t xml:space="preserve"> </w:t>
      </w:r>
      <w:r w:rsidRPr="00B17B7B">
        <w:rPr>
          <w:rFonts w:ascii="Calibri" w:hAnsi="Calibri" w:cs="Calibri"/>
          <w:sz w:val="24"/>
        </w:rPr>
        <w:t>rescindir</w:t>
      </w:r>
      <w:r w:rsidRPr="00B17B7B">
        <w:rPr>
          <w:rFonts w:ascii="Calibri" w:hAnsi="Calibri" w:cs="Calibri"/>
          <w:spacing w:val="-5"/>
          <w:sz w:val="24"/>
        </w:rPr>
        <w:t xml:space="preserve"> </w:t>
      </w:r>
      <w:r w:rsidRPr="00B17B7B">
        <w:rPr>
          <w:rFonts w:ascii="Calibri" w:hAnsi="Calibri" w:cs="Calibri"/>
          <w:sz w:val="24"/>
        </w:rPr>
        <w:t>o</w:t>
      </w:r>
      <w:r w:rsidRPr="00B17B7B">
        <w:rPr>
          <w:rFonts w:ascii="Calibri" w:hAnsi="Calibri" w:cs="Calibri"/>
          <w:spacing w:val="-6"/>
          <w:sz w:val="24"/>
        </w:rPr>
        <w:t xml:space="preserve"> </w:t>
      </w:r>
      <w:r w:rsidRPr="00B17B7B">
        <w:rPr>
          <w:rFonts w:ascii="Calibri" w:hAnsi="Calibri" w:cs="Calibri"/>
          <w:sz w:val="24"/>
        </w:rPr>
        <w:t>contrato</w:t>
      </w:r>
      <w:r w:rsidRPr="00B17B7B">
        <w:rPr>
          <w:rFonts w:ascii="Calibri" w:hAnsi="Calibri" w:cs="Calibri"/>
          <w:spacing w:val="-6"/>
          <w:sz w:val="24"/>
        </w:rPr>
        <w:t xml:space="preserve"> </w:t>
      </w:r>
      <w:r w:rsidRPr="00B17B7B">
        <w:rPr>
          <w:rFonts w:ascii="Calibri" w:hAnsi="Calibri" w:cs="Calibri"/>
          <w:sz w:val="24"/>
        </w:rPr>
        <w:t>de</w:t>
      </w:r>
      <w:r w:rsidRPr="00B17B7B">
        <w:rPr>
          <w:rFonts w:ascii="Calibri" w:hAnsi="Calibri" w:cs="Calibri"/>
          <w:spacing w:val="-5"/>
          <w:sz w:val="24"/>
        </w:rPr>
        <w:t xml:space="preserve"> </w:t>
      </w:r>
      <w:r w:rsidRPr="00B17B7B">
        <w:rPr>
          <w:rFonts w:ascii="Calibri" w:hAnsi="Calibri" w:cs="Calibri"/>
          <w:sz w:val="24"/>
        </w:rPr>
        <w:t>trabalho,</w:t>
      </w:r>
      <w:r w:rsidRPr="00B17B7B">
        <w:rPr>
          <w:rFonts w:ascii="Calibri" w:hAnsi="Calibri" w:cs="Calibri"/>
          <w:spacing w:val="-6"/>
          <w:sz w:val="24"/>
        </w:rPr>
        <w:t xml:space="preserve"> </w:t>
      </w:r>
      <w:r w:rsidRPr="00B17B7B">
        <w:rPr>
          <w:rFonts w:ascii="Calibri" w:hAnsi="Calibri" w:cs="Calibri"/>
          <w:sz w:val="24"/>
        </w:rPr>
        <w:t>podendo</w:t>
      </w:r>
      <w:r w:rsidRPr="00B17B7B">
        <w:rPr>
          <w:rFonts w:ascii="Calibri" w:hAnsi="Calibri" w:cs="Calibri"/>
          <w:spacing w:val="-6"/>
          <w:sz w:val="24"/>
        </w:rPr>
        <w:t xml:space="preserve"> </w:t>
      </w:r>
      <w:r w:rsidRPr="00B17B7B">
        <w:rPr>
          <w:rFonts w:ascii="Calibri" w:hAnsi="Calibri" w:cs="Calibri"/>
          <w:sz w:val="24"/>
        </w:rPr>
        <w:t>delegar</w:t>
      </w:r>
      <w:r w:rsidRPr="00B17B7B">
        <w:rPr>
          <w:rFonts w:ascii="Calibri" w:hAnsi="Calibri" w:cs="Calibri"/>
          <w:spacing w:val="-5"/>
          <w:sz w:val="24"/>
        </w:rPr>
        <w:t xml:space="preserve"> </w:t>
      </w:r>
      <w:r w:rsidRPr="00B17B7B">
        <w:rPr>
          <w:rFonts w:ascii="Calibri" w:hAnsi="Calibri" w:cs="Calibri"/>
          <w:sz w:val="24"/>
        </w:rPr>
        <w:t>estas</w:t>
      </w:r>
      <w:r w:rsidRPr="00B17B7B">
        <w:rPr>
          <w:rFonts w:ascii="Calibri" w:hAnsi="Calibri" w:cs="Calibri"/>
          <w:spacing w:val="-6"/>
          <w:sz w:val="24"/>
        </w:rPr>
        <w:t xml:space="preserve"> </w:t>
      </w:r>
      <w:r w:rsidRPr="00B17B7B">
        <w:rPr>
          <w:rFonts w:ascii="Calibri" w:hAnsi="Calibri" w:cs="Calibri"/>
          <w:sz w:val="24"/>
        </w:rPr>
        <w:t>atribuições</w:t>
      </w:r>
      <w:r w:rsidRPr="00B17B7B">
        <w:rPr>
          <w:rFonts w:ascii="Calibri" w:hAnsi="Calibri" w:cs="Calibri"/>
          <w:spacing w:val="-6"/>
          <w:sz w:val="24"/>
        </w:rPr>
        <w:t xml:space="preserve"> </w:t>
      </w:r>
      <w:r w:rsidRPr="00B17B7B">
        <w:rPr>
          <w:rFonts w:ascii="Calibri" w:hAnsi="Calibri" w:cs="Calibri"/>
          <w:sz w:val="24"/>
        </w:rPr>
        <w:t>aos</w:t>
      </w:r>
      <w:r w:rsidRPr="00B17B7B">
        <w:rPr>
          <w:rFonts w:ascii="Calibri" w:hAnsi="Calibri" w:cs="Calibri"/>
          <w:spacing w:val="-5"/>
          <w:sz w:val="24"/>
        </w:rPr>
        <w:t xml:space="preserve"> </w:t>
      </w:r>
      <w:r w:rsidRPr="00B17B7B">
        <w:rPr>
          <w:rFonts w:ascii="Calibri" w:hAnsi="Calibri" w:cs="Calibri"/>
          <w:sz w:val="24"/>
        </w:rPr>
        <w:t>Vice-presidentes;</w:t>
      </w:r>
    </w:p>
    <w:p w14:paraId="09C52953" w14:textId="77777777" w:rsidR="008973A5" w:rsidRPr="00B17B7B" w:rsidRDefault="00397D6F" w:rsidP="00C47CCD">
      <w:pPr>
        <w:pStyle w:val="PargrafodaLista"/>
        <w:numPr>
          <w:ilvl w:val="0"/>
          <w:numId w:val="14"/>
        </w:numPr>
        <w:tabs>
          <w:tab w:val="left" w:pos="754"/>
        </w:tabs>
        <w:spacing w:before="37" w:line="235" w:lineRule="auto"/>
        <w:ind w:left="230" w:right="238" w:firstLine="142"/>
        <w:jc w:val="both"/>
        <w:rPr>
          <w:rFonts w:ascii="Calibri" w:hAnsi="Calibri" w:cs="Calibri"/>
          <w:sz w:val="24"/>
        </w:rPr>
      </w:pPr>
      <w:r w:rsidRPr="00B17B7B">
        <w:rPr>
          <w:rFonts w:ascii="Calibri" w:hAnsi="Calibri" w:cs="Calibri"/>
          <w:sz w:val="24"/>
        </w:rPr>
        <w:t>– ﬁxar o plano de cargos, salários, carreira e conceder gratiﬁcações, deﬁnindo o Regulamento de Administração e de</w:t>
      </w:r>
      <w:r w:rsidRPr="00B17B7B">
        <w:rPr>
          <w:rFonts w:ascii="Calibri" w:hAnsi="Calibri" w:cs="Calibri"/>
          <w:spacing w:val="-4"/>
          <w:sz w:val="24"/>
        </w:rPr>
        <w:t xml:space="preserve"> </w:t>
      </w:r>
      <w:r w:rsidRPr="00B17B7B">
        <w:rPr>
          <w:rFonts w:ascii="Calibri" w:hAnsi="Calibri" w:cs="Calibri"/>
          <w:sz w:val="24"/>
        </w:rPr>
        <w:t>Pessoal;</w:t>
      </w:r>
    </w:p>
    <w:p w14:paraId="09C52954" w14:textId="77777777" w:rsidR="008973A5" w:rsidRPr="00B17B7B" w:rsidRDefault="00397D6F" w:rsidP="00C47CCD">
      <w:pPr>
        <w:pStyle w:val="PargrafodaLista"/>
        <w:numPr>
          <w:ilvl w:val="0"/>
          <w:numId w:val="14"/>
        </w:numPr>
        <w:tabs>
          <w:tab w:val="left" w:pos="642"/>
        </w:tabs>
        <w:spacing w:before="118"/>
        <w:ind w:left="641" w:hanging="304"/>
        <w:jc w:val="both"/>
        <w:rPr>
          <w:rFonts w:ascii="Calibri" w:hAnsi="Calibri" w:cs="Calibri"/>
          <w:sz w:val="24"/>
        </w:rPr>
      </w:pPr>
      <w:r w:rsidRPr="00B17B7B">
        <w:rPr>
          <w:rFonts w:ascii="Calibri" w:hAnsi="Calibri" w:cs="Calibri"/>
          <w:sz w:val="24"/>
        </w:rPr>
        <w:t>– propor ao Plenário a abertura de créditos</w:t>
      </w:r>
      <w:r w:rsidRPr="00B17B7B">
        <w:rPr>
          <w:rFonts w:ascii="Calibri" w:hAnsi="Calibri" w:cs="Calibri"/>
          <w:spacing w:val="-11"/>
          <w:sz w:val="24"/>
        </w:rPr>
        <w:t xml:space="preserve"> </w:t>
      </w:r>
      <w:r w:rsidRPr="00B17B7B">
        <w:rPr>
          <w:rFonts w:ascii="Calibri" w:hAnsi="Calibri" w:cs="Calibri"/>
          <w:sz w:val="24"/>
        </w:rPr>
        <w:t>adicionais;</w:t>
      </w:r>
    </w:p>
    <w:p w14:paraId="09C52955" w14:textId="7CEF44A9" w:rsidR="008973A5" w:rsidRPr="00B17B7B" w:rsidRDefault="00397D6F" w:rsidP="00C47CCD">
      <w:pPr>
        <w:pStyle w:val="PargrafodaLista"/>
        <w:numPr>
          <w:ilvl w:val="0"/>
          <w:numId w:val="14"/>
        </w:numPr>
        <w:tabs>
          <w:tab w:val="left" w:pos="703"/>
        </w:tabs>
        <w:spacing w:before="119" w:line="235" w:lineRule="auto"/>
        <w:ind w:left="230" w:right="204" w:firstLine="108"/>
        <w:jc w:val="both"/>
        <w:rPr>
          <w:rFonts w:ascii="Calibri" w:hAnsi="Calibri" w:cs="Calibri"/>
          <w:sz w:val="24"/>
        </w:rPr>
      </w:pPr>
      <w:r w:rsidRPr="00B17B7B">
        <w:rPr>
          <w:rFonts w:ascii="Calibri" w:hAnsi="Calibri" w:cs="Calibri"/>
          <w:sz w:val="24"/>
        </w:rPr>
        <w:t>–</w:t>
      </w:r>
      <w:r w:rsidRPr="00B17B7B">
        <w:rPr>
          <w:rFonts w:ascii="Calibri" w:hAnsi="Calibri" w:cs="Calibri"/>
          <w:spacing w:val="-5"/>
          <w:sz w:val="24"/>
        </w:rPr>
        <w:t xml:space="preserve"> </w:t>
      </w:r>
      <w:r w:rsidRPr="00B17B7B">
        <w:rPr>
          <w:rFonts w:ascii="Calibri" w:hAnsi="Calibri" w:cs="Calibri"/>
          <w:sz w:val="24"/>
        </w:rPr>
        <w:t>promover</w:t>
      </w:r>
      <w:r w:rsidRPr="00B17B7B">
        <w:rPr>
          <w:rFonts w:ascii="Calibri" w:hAnsi="Calibri" w:cs="Calibri"/>
          <w:spacing w:val="-5"/>
          <w:sz w:val="24"/>
        </w:rPr>
        <w:t xml:space="preserve"> </w:t>
      </w:r>
      <w:r w:rsidRPr="00B17B7B">
        <w:rPr>
          <w:rFonts w:ascii="Calibri" w:hAnsi="Calibri" w:cs="Calibri"/>
          <w:sz w:val="24"/>
        </w:rPr>
        <w:t>a</w:t>
      </w:r>
      <w:r w:rsidRPr="00B17B7B">
        <w:rPr>
          <w:rFonts w:ascii="Calibri" w:hAnsi="Calibri" w:cs="Calibri"/>
          <w:spacing w:val="-5"/>
          <w:sz w:val="24"/>
        </w:rPr>
        <w:t xml:space="preserve"> </w:t>
      </w:r>
      <w:r w:rsidRPr="00B17B7B">
        <w:rPr>
          <w:rFonts w:ascii="Calibri" w:hAnsi="Calibri" w:cs="Calibri"/>
          <w:sz w:val="24"/>
        </w:rPr>
        <w:t>abertura</w:t>
      </w:r>
      <w:r w:rsidRPr="00B17B7B">
        <w:rPr>
          <w:rFonts w:ascii="Calibri" w:hAnsi="Calibri" w:cs="Calibri"/>
          <w:spacing w:val="-5"/>
          <w:sz w:val="24"/>
        </w:rPr>
        <w:t xml:space="preserve"> </w:t>
      </w:r>
      <w:r w:rsidRPr="00B17B7B">
        <w:rPr>
          <w:rFonts w:ascii="Calibri" w:hAnsi="Calibri" w:cs="Calibri"/>
          <w:sz w:val="24"/>
        </w:rPr>
        <w:t>e</w:t>
      </w:r>
      <w:r w:rsidRPr="00B17B7B">
        <w:rPr>
          <w:rFonts w:ascii="Calibri" w:hAnsi="Calibri" w:cs="Calibri"/>
          <w:spacing w:val="-5"/>
          <w:sz w:val="24"/>
        </w:rPr>
        <w:t xml:space="preserve"> </w:t>
      </w:r>
      <w:r w:rsidRPr="00B17B7B">
        <w:rPr>
          <w:rFonts w:ascii="Calibri" w:hAnsi="Calibri" w:cs="Calibri"/>
          <w:sz w:val="24"/>
        </w:rPr>
        <w:t>a</w:t>
      </w:r>
      <w:r w:rsidRPr="00B17B7B">
        <w:rPr>
          <w:rFonts w:ascii="Calibri" w:hAnsi="Calibri" w:cs="Calibri"/>
          <w:spacing w:val="-5"/>
          <w:sz w:val="24"/>
        </w:rPr>
        <w:t xml:space="preserve"> </w:t>
      </w:r>
      <w:r w:rsidRPr="00B17B7B">
        <w:rPr>
          <w:rFonts w:ascii="Calibri" w:hAnsi="Calibri" w:cs="Calibri"/>
          <w:sz w:val="24"/>
        </w:rPr>
        <w:t>movimentação</w:t>
      </w:r>
      <w:r w:rsidRPr="00B17B7B">
        <w:rPr>
          <w:rFonts w:ascii="Calibri" w:hAnsi="Calibri" w:cs="Calibri"/>
          <w:spacing w:val="-4"/>
          <w:sz w:val="24"/>
        </w:rPr>
        <w:t xml:space="preserve"> </w:t>
      </w:r>
      <w:r w:rsidRPr="00B17B7B">
        <w:rPr>
          <w:rFonts w:ascii="Calibri" w:hAnsi="Calibri" w:cs="Calibri"/>
          <w:sz w:val="24"/>
        </w:rPr>
        <w:t>de</w:t>
      </w:r>
      <w:r w:rsidRPr="00B17B7B">
        <w:rPr>
          <w:rFonts w:ascii="Calibri" w:hAnsi="Calibri" w:cs="Calibri"/>
          <w:spacing w:val="-5"/>
          <w:sz w:val="24"/>
        </w:rPr>
        <w:t xml:space="preserve"> </w:t>
      </w:r>
      <w:r w:rsidRPr="00B17B7B">
        <w:rPr>
          <w:rFonts w:ascii="Calibri" w:hAnsi="Calibri" w:cs="Calibri"/>
          <w:sz w:val="24"/>
        </w:rPr>
        <w:t>contas</w:t>
      </w:r>
      <w:r w:rsidRPr="00B17B7B">
        <w:rPr>
          <w:rFonts w:ascii="Calibri" w:hAnsi="Calibri" w:cs="Calibri"/>
          <w:spacing w:val="-5"/>
          <w:sz w:val="24"/>
        </w:rPr>
        <w:t xml:space="preserve"> </w:t>
      </w:r>
      <w:r w:rsidRPr="00B17B7B">
        <w:rPr>
          <w:rFonts w:ascii="Calibri" w:hAnsi="Calibri" w:cs="Calibri"/>
          <w:sz w:val="24"/>
        </w:rPr>
        <w:t>bancárias,</w:t>
      </w:r>
      <w:r w:rsidRPr="00B17B7B">
        <w:rPr>
          <w:rFonts w:ascii="Calibri" w:hAnsi="Calibri" w:cs="Calibri"/>
          <w:spacing w:val="-5"/>
          <w:sz w:val="24"/>
        </w:rPr>
        <w:t xml:space="preserve"> </w:t>
      </w:r>
      <w:r w:rsidRPr="00B17B7B">
        <w:rPr>
          <w:rFonts w:ascii="Calibri" w:hAnsi="Calibri" w:cs="Calibri"/>
          <w:sz w:val="24"/>
        </w:rPr>
        <w:t>em</w:t>
      </w:r>
      <w:r w:rsidRPr="00B17B7B">
        <w:rPr>
          <w:rFonts w:ascii="Calibri" w:hAnsi="Calibri" w:cs="Calibri"/>
          <w:spacing w:val="-5"/>
          <w:sz w:val="24"/>
        </w:rPr>
        <w:t xml:space="preserve"> </w:t>
      </w:r>
      <w:r w:rsidRPr="00B17B7B">
        <w:rPr>
          <w:rFonts w:ascii="Calibri" w:hAnsi="Calibri" w:cs="Calibri"/>
          <w:sz w:val="24"/>
        </w:rPr>
        <w:t>conjunto</w:t>
      </w:r>
      <w:r w:rsidRPr="00B17B7B">
        <w:rPr>
          <w:rFonts w:ascii="Calibri" w:hAnsi="Calibri" w:cs="Calibri"/>
          <w:spacing w:val="-5"/>
          <w:sz w:val="24"/>
        </w:rPr>
        <w:t xml:space="preserve"> </w:t>
      </w:r>
      <w:r w:rsidRPr="00B17B7B">
        <w:rPr>
          <w:rFonts w:ascii="Calibri" w:hAnsi="Calibri" w:cs="Calibri"/>
          <w:sz w:val="24"/>
        </w:rPr>
        <w:t>com</w:t>
      </w:r>
      <w:r w:rsidRPr="00B17B7B">
        <w:rPr>
          <w:rFonts w:ascii="Calibri" w:hAnsi="Calibri" w:cs="Calibri"/>
          <w:spacing w:val="-4"/>
          <w:sz w:val="24"/>
        </w:rPr>
        <w:t xml:space="preserve"> </w:t>
      </w:r>
      <w:r w:rsidRPr="00B17B7B">
        <w:rPr>
          <w:rFonts w:ascii="Calibri" w:hAnsi="Calibri" w:cs="Calibri"/>
          <w:sz w:val="24"/>
        </w:rPr>
        <w:t>um</w:t>
      </w:r>
      <w:r w:rsidRPr="00B17B7B">
        <w:rPr>
          <w:rFonts w:ascii="Calibri" w:hAnsi="Calibri" w:cs="Calibri"/>
          <w:spacing w:val="-5"/>
          <w:sz w:val="24"/>
        </w:rPr>
        <w:t xml:space="preserve"> </w:t>
      </w:r>
      <w:r w:rsidRPr="00B17B7B">
        <w:rPr>
          <w:rFonts w:ascii="Calibri" w:hAnsi="Calibri" w:cs="Calibri"/>
          <w:sz w:val="24"/>
        </w:rPr>
        <w:t>Vice-presidente nos</w:t>
      </w:r>
      <w:r w:rsidRPr="00B17B7B">
        <w:rPr>
          <w:rFonts w:ascii="Calibri" w:hAnsi="Calibri" w:cs="Calibri"/>
          <w:spacing w:val="-3"/>
          <w:sz w:val="24"/>
        </w:rPr>
        <w:t xml:space="preserve"> </w:t>
      </w:r>
      <w:r w:rsidRPr="00B17B7B">
        <w:rPr>
          <w:rFonts w:ascii="Calibri" w:hAnsi="Calibri" w:cs="Calibri"/>
          <w:sz w:val="24"/>
        </w:rPr>
        <w:t>termos</w:t>
      </w:r>
      <w:r w:rsidRPr="00B17B7B">
        <w:rPr>
          <w:rFonts w:ascii="Calibri" w:hAnsi="Calibri" w:cs="Calibri"/>
          <w:spacing w:val="-3"/>
          <w:sz w:val="24"/>
        </w:rPr>
        <w:t xml:space="preserve"> </w:t>
      </w:r>
      <w:r w:rsidRPr="00B17B7B">
        <w:rPr>
          <w:rFonts w:ascii="Calibri" w:hAnsi="Calibri" w:cs="Calibri"/>
          <w:sz w:val="24"/>
        </w:rPr>
        <w:t>do</w:t>
      </w:r>
      <w:r w:rsidRPr="00B17B7B">
        <w:rPr>
          <w:rFonts w:ascii="Calibri" w:hAnsi="Calibri" w:cs="Calibri"/>
          <w:spacing w:val="-3"/>
          <w:sz w:val="24"/>
        </w:rPr>
        <w:t xml:space="preserve"> </w:t>
      </w:r>
      <w:r w:rsidRPr="00B17B7B">
        <w:rPr>
          <w:rFonts w:ascii="Calibri" w:hAnsi="Calibri" w:cs="Calibri"/>
          <w:sz w:val="24"/>
        </w:rPr>
        <w:t>Inciso</w:t>
      </w:r>
      <w:r w:rsidRPr="00B17B7B">
        <w:rPr>
          <w:rFonts w:ascii="Calibri" w:hAnsi="Calibri" w:cs="Calibri"/>
          <w:spacing w:val="-3"/>
          <w:sz w:val="24"/>
        </w:rPr>
        <w:t xml:space="preserve"> </w:t>
      </w:r>
      <w:r w:rsidRPr="00B17B7B">
        <w:rPr>
          <w:rFonts w:ascii="Calibri" w:hAnsi="Calibri" w:cs="Calibri"/>
          <w:sz w:val="24"/>
        </w:rPr>
        <w:t>VII</w:t>
      </w:r>
      <w:r w:rsidRPr="00B17B7B">
        <w:rPr>
          <w:rFonts w:ascii="Calibri" w:hAnsi="Calibri" w:cs="Calibri"/>
          <w:spacing w:val="-3"/>
          <w:sz w:val="24"/>
        </w:rPr>
        <w:t xml:space="preserve"> </w:t>
      </w:r>
      <w:r w:rsidRPr="00B17B7B">
        <w:rPr>
          <w:rFonts w:ascii="Calibri" w:hAnsi="Calibri" w:cs="Calibri"/>
          <w:sz w:val="24"/>
        </w:rPr>
        <w:t>do</w:t>
      </w:r>
      <w:r w:rsidRPr="00B17B7B">
        <w:rPr>
          <w:rFonts w:ascii="Calibri" w:hAnsi="Calibri" w:cs="Calibri"/>
          <w:spacing w:val="-2"/>
          <w:sz w:val="24"/>
        </w:rPr>
        <w:t xml:space="preserve"> </w:t>
      </w:r>
      <w:r w:rsidRPr="00B17B7B">
        <w:rPr>
          <w:rFonts w:ascii="Calibri" w:hAnsi="Calibri" w:cs="Calibri"/>
          <w:sz w:val="24"/>
        </w:rPr>
        <w:t>Artigo</w:t>
      </w:r>
      <w:r w:rsidRPr="00B17B7B">
        <w:rPr>
          <w:rFonts w:ascii="Calibri" w:hAnsi="Calibri" w:cs="Calibri"/>
          <w:spacing w:val="-3"/>
          <w:sz w:val="24"/>
        </w:rPr>
        <w:t xml:space="preserve"> </w:t>
      </w:r>
      <w:r w:rsidRPr="00B17B7B">
        <w:rPr>
          <w:rFonts w:ascii="Calibri" w:hAnsi="Calibri" w:cs="Calibri"/>
          <w:sz w:val="24"/>
        </w:rPr>
        <w:t>3</w:t>
      </w:r>
      <w:r w:rsidR="003D70AF" w:rsidRPr="00B17B7B">
        <w:rPr>
          <w:rFonts w:ascii="Calibri" w:hAnsi="Calibri" w:cs="Calibri"/>
          <w:sz w:val="24"/>
        </w:rPr>
        <w:t>7</w:t>
      </w:r>
      <w:r w:rsidRPr="00B17B7B">
        <w:rPr>
          <w:rFonts w:ascii="Calibri" w:hAnsi="Calibri" w:cs="Calibri"/>
          <w:sz w:val="24"/>
        </w:rPr>
        <w:t>,</w:t>
      </w:r>
      <w:r w:rsidRPr="00B17B7B">
        <w:rPr>
          <w:rFonts w:ascii="Calibri" w:hAnsi="Calibri" w:cs="Calibri"/>
          <w:spacing w:val="-3"/>
          <w:sz w:val="24"/>
        </w:rPr>
        <w:t xml:space="preserve"> </w:t>
      </w:r>
      <w:r w:rsidRPr="00B17B7B">
        <w:rPr>
          <w:rFonts w:ascii="Calibri" w:hAnsi="Calibri" w:cs="Calibri"/>
          <w:sz w:val="24"/>
        </w:rPr>
        <w:t>podendo</w:t>
      </w:r>
      <w:r w:rsidRPr="00B17B7B">
        <w:rPr>
          <w:rFonts w:ascii="Calibri" w:hAnsi="Calibri" w:cs="Calibri"/>
          <w:spacing w:val="-3"/>
          <w:sz w:val="24"/>
        </w:rPr>
        <w:t xml:space="preserve"> </w:t>
      </w:r>
      <w:r w:rsidRPr="00B17B7B">
        <w:rPr>
          <w:rFonts w:ascii="Calibri" w:hAnsi="Calibri" w:cs="Calibri"/>
          <w:sz w:val="24"/>
        </w:rPr>
        <w:t>designar</w:t>
      </w:r>
      <w:r w:rsidRPr="00B17B7B">
        <w:rPr>
          <w:rFonts w:ascii="Calibri" w:hAnsi="Calibri" w:cs="Calibri"/>
          <w:spacing w:val="-3"/>
          <w:sz w:val="24"/>
        </w:rPr>
        <w:t xml:space="preserve"> </w:t>
      </w:r>
      <w:r w:rsidRPr="00B17B7B">
        <w:rPr>
          <w:rFonts w:ascii="Calibri" w:hAnsi="Calibri" w:cs="Calibri"/>
          <w:sz w:val="24"/>
        </w:rPr>
        <w:t>empregado</w:t>
      </w:r>
      <w:r w:rsidRPr="00B17B7B">
        <w:rPr>
          <w:rFonts w:ascii="Calibri" w:hAnsi="Calibri" w:cs="Calibri"/>
          <w:spacing w:val="-3"/>
          <w:sz w:val="24"/>
        </w:rPr>
        <w:t xml:space="preserve"> </w:t>
      </w:r>
      <w:r w:rsidRPr="00B17B7B">
        <w:rPr>
          <w:rFonts w:ascii="Calibri" w:hAnsi="Calibri" w:cs="Calibri"/>
          <w:sz w:val="24"/>
        </w:rPr>
        <w:t>especialmente</w:t>
      </w:r>
      <w:r w:rsidRPr="00B17B7B">
        <w:rPr>
          <w:rFonts w:ascii="Calibri" w:hAnsi="Calibri" w:cs="Calibri"/>
          <w:spacing w:val="-2"/>
          <w:sz w:val="24"/>
        </w:rPr>
        <w:t xml:space="preserve"> </w:t>
      </w:r>
      <w:r w:rsidRPr="00B17B7B">
        <w:rPr>
          <w:rFonts w:ascii="Calibri" w:hAnsi="Calibri" w:cs="Calibri"/>
          <w:sz w:val="24"/>
        </w:rPr>
        <w:t>para</w:t>
      </w:r>
      <w:r w:rsidRPr="00B17B7B">
        <w:rPr>
          <w:rFonts w:ascii="Calibri" w:hAnsi="Calibri" w:cs="Calibri"/>
          <w:spacing w:val="-3"/>
          <w:sz w:val="24"/>
        </w:rPr>
        <w:t xml:space="preserve"> </w:t>
      </w:r>
      <w:r w:rsidRPr="00B17B7B">
        <w:rPr>
          <w:rFonts w:ascii="Calibri" w:hAnsi="Calibri" w:cs="Calibri"/>
          <w:sz w:val="24"/>
        </w:rPr>
        <w:t>tal</w:t>
      </w:r>
      <w:r w:rsidRPr="00B17B7B">
        <w:rPr>
          <w:rFonts w:ascii="Calibri" w:hAnsi="Calibri" w:cs="Calibri"/>
          <w:spacing w:val="-3"/>
          <w:sz w:val="24"/>
        </w:rPr>
        <w:t xml:space="preserve"> </w:t>
      </w:r>
      <w:r w:rsidRPr="00B17B7B">
        <w:rPr>
          <w:rFonts w:ascii="Calibri" w:hAnsi="Calibri" w:cs="Calibri"/>
          <w:sz w:val="24"/>
        </w:rPr>
        <w:t>fim;</w:t>
      </w:r>
    </w:p>
    <w:p w14:paraId="09C52956" w14:textId="77777777" w:rsidR="008973A5" w:rsidRPr="00B17B7B" w:rsidRDefault="00397D6F" w:rsidP="00C47CCD">
      <w:pPr>
        <w:pStyle w:val="PargrafodaLista"/>
        <w:numPr>
          <w:ilvl w:val="0"/>
          <w:numId w:val="14"/>
        </w:numPr>
        <w:tabs>
          <w:tab w:val="left" w:pos="779"/>
        </w:tabs>
        <w:spacing w:before="122" w:line="235" w:lineRule="auto"/>
        <w:ind w:left="230" w:right="228" w:firstLine="118"/>
        <w:jc w:val="both"/>
        <w:rPr>
          <w:rFonts w:ascii="Calibri" w:hAnsi="Calibri" w:cs="Calibri"/>
          <w:sz w:val="24"/>
        </w:rPr>
      </w:pPr>
      <w:r w:rsidRPr="00B17B7B">
        <w:rPr>
          <w:rFonts w:ascii="Calibri" w:hAnsi="Calibri" w:cs="Calibri"/>
          <w:sz w:val="24"/>
        </w:rPr>
        <w:t>– baixar atos de competência do Plenário, ad referendum deste, em matéria que, por sua urgência, reclame disciplina ou decisão</w:t>
      </w:r>
      <w:r w:rsidRPr="00B17B7B">
        <w:rPr>
          <w:rFonts w:ascii="Calibri" w:hAnsi="Calibri" w:cs="Calibri"/>
          <w:spacing w:val="-5"/>
          <w:sz w:val="24"/>
        </w:rPr>
        <w:t xml:space="preserve"> </w:t>
      </w:r>
      <w:r w:rsidRPr="00B17B7B">
        <w:rPr>
          <w:rFonts w:ascii="Calibri" w:hAnsi="Calibri" w:cs="Calibri"/>
          <w:sz w:val="24"/>
        </w:rPr>
        <w:t>imediata;</w:t>
      </w:r>
    </w:p>
    <w:p w14:paraId="09C52957" w14:textId="77777777" w:rsidR="008973A5" w:rsidRPr="00B17B7B" w:rsidRDefault="00397D6F" w:rsidP="00C47CCD">
      <w:pPr>
        <w:pStyle w:val="PargrafodaLista"/>
        <w:numPr>
          <w:ilvl w:val="0"/>
          <w:numId w:val="14"/>
        </w:numPr>
        <w:tabs>
          <w:tab w:val="left" w:pos="823"/>
        </w:tabs>
        <w:spacing w:before="118"/>
        <w:ind w:left="822" w:hanging="485"/>
        <w:jc w:val="both"/>
        <w:rPr>
          <w:rFonts w:ascii="Calibri" w:hAnsi="Calibri" w:cs="Calibri"/>
          <w:sz w:val="24"/>
        </w:rPr>
      </w:pPr>
      <w:r w:rsidRPr="00B17B7B">
        <w:rPr>
          <w:rFonts w:ascii="Calibri" w:hAnsi="Calibri" w:cs="Calibri"/>
          <w:sz w:val="24"/>
        </w:rPr>
        <w:t>– delegar competência, definindo e estabelecendo a corresponsabilidade de</w:t>
      </w:r>
      <w:r w:rsidRPr="00B17B7B">
        <w:rPr>
          <w:rFonts w:ascii="Calibri" w:hAnsi="Calibri" w:cs="Calibri"/>
          <w:spacing w:val="-22"/>
          <w:sz w:val="24"/>
        </w:rPr>
        <w:t xml:space="preserve"> </w:t>
      </w:r>
      <w:r w:rsidRPr="00B17B7B">
        <w:rPr>
          <w:rFonts w:ascii="Calibri" w:hAnsi="Calibri" w:cs="Calibri"/>
          <w:sz w:val="24"/>
        </w:rPr>
        <w:t>gestão;</w:t>
      </w:r>
    </w:p>
    <w:p w14:paraId="09C52958" w14:textId="77777777" w:rsidR="008973A5" w:rsidRPr="00B17B7B" w:rsidRDefault="00397D6F" w:rsidP="00C47CCD">
      <w:pPr>
        <w:pStyle w:val="PargrafodaLista"/>
        <w:numPr>
          <w:ilvl w:val="0"/>
          <w:numId w:val="14"/>
        </w:numPr>
        <w:tabs>
          <w:tab w:val="left" w:pos="950"/>
        </w:tabs>
        <w:spacing w:before="120" w:line="235" w:lineRule="auto"/>
        <w:ind w:left="230" w:right="237" w:firstLine="182"/>
        <w:jc w:val="both"/>
        <w:rPr>
          <w:rFonts w:ascii="Calibri" w:hAnsi="Calibri" w:cs="Calibri"/>
          <w:sz w:val="24"/>
        </w:rPr>
      </w:pPr>
      <w:r w:rsidRPr="00B17B7B">
        <w:rPr>
          <w:rFonts w:ascii="Calibri" w:hAnsi="Calibri" w:cs="Calibri"/>
          <w:sz w:val="24"/>
        </w:rPr>
        <w:t>– prever e prover no sentido de que, nas reuniões, o Plenário e os demais órgãos colegiados funcionem em toda a plenitude, cumprindo-lhe, inclusive, convocar os respectivos suplentes em número previsto necessário à realização desses</w:t>
      </w:r>
      <w:r w:rsidRPr="00B17B7B">
        <w:rPr>
          <w:rFonts w:ascii="Calibri" w:hAnsi="Calibri" w:cs="Calibri"/>
          <w:spacing w:val="-7"/>
          <w:sz w:val="24"/>
        </w:rPr>
        <w:t xml:space="preserve"> </w:t>
      </w:r>
      <w:r w:rsidRPr="00B17B7B">
        <w:rPr>
          <w:rFonts w:ascii="Calibri" w:hAnsi="Calibri" w:cs="Calibri"/>
          <w:sz w:val="24"/>
        </w:rPr>
        <w:t>objetivos;</w:t>
      </w:r>
    </w:p>
    <w:p w14:paraId="09C52959" w14:textId="657DCB87" w:rsidR="008973A5" w:rsidRPr="00B17B7B" w:rsidRDefault="00397D6F" w:rsidP="00C47CCD">
      <w:pPr>
        <w:pStyle w:val="PargrafodaLista"/>
        <w:numPr>
          <w:ilvl w:val="0"/>
          <w:numId w:val="14"/>
        </w:numPr>
        <w:tabs>
          <w:tab w:val="left" w:pos="1122"/>
        </w:tabs>
        <w:spacing w:before="122" w:line="235" w:lineRule="auto"/>
        <w:ind w:left="230" w:right="239" w:firstLine="337"/>
        <w:jc w:val="both"/>
        <w:rPr>
          <w:rFonts w:ascii="Calibri" w:hAnsi="Calibri" w:cs="Calibri"/>
          <w:sz w:val="24"/>
        </w:rPr>
      </w:pPr>
      <w:r w:rsidRPr="00B17B7B">
        <w:rPr>
          <w:rFonts w:ascii="Calibri" w:hAnsi="Calibri" w:cs="Calibri"/>
          <w:sz w:val="24"/>
        </w:rPr>
        <w:t xml:space="preserve">– designar um Vice-presidente para substituí-lo, nas suas ausências e impedimentos, especialmente, quando se </w:t>
      </w:r>
      <w:r w:rsidRPr="00B17B7B">
        <w:rPr>
          <w:rFonts w:ascii="Calibri" w:hAnsi="Calibri" w:cs="Calibri"/>
          <w:spacing w:val="-4"/>
          <w:sz w:val="24"/>
        </w:rPr>
        <w:t xml:space="preserve">ausentar, </w:t>
      </w:r>
      <w:r w:rsidRPr="00B17B7B">
        <w:rPr>
          <w:rFonts w:ascii="Calibri" w:hAnsi="Calibri" w:cs="Calibri"/>
          <w:sz w:val="24"/>
        </w:rPr>
        <w:t>na ordem que con</w:t>
      </w:r>
      <w:r w:rsidR="00137C2A" w:rsidRPr="00B17B7B">
        <w:rPr>
          <w:rFonts w:ascii="Calibri" w:hAnsi="Calibri" w:cs="Calibri"/>
          <w:sz w:val="24"/>
        </w:rPr>
        <w:t>s</w:t>
      </w:r>
      <w:r w:rsidRPr="00B17B7B">
        <w:rPr>
          <w:rFonts w:ascii="Calibri" w:hAnsi="Calibri" w:cs="Calibri"/>
          <w:sz w:val="24"/>
        </w:rPr>
        <w:t xml:space="preserve">ta na alínea b do inciso IV do artigo </w:t>
      </w:r>
      <w:r w:rsidR="00AF0159" w:rsidRPr="00B17B7B">
        <w:rPr>
          <w:rFonts w:ascii="Calibri" w:hAnsi="Calibri" w:cs="Calibri"/>
          <w:sz w:val="24"/>
        </w:rPr>
        <w:t>20</w:t>
      </w:r>
      <w:r w:rsidRPr="00B17B7B">
        <w:rPr>
          <w:rFonts w:ascii="Calibri" w:hAnsi="Calibri" w:cs="Calibri"/>
          <w:sz w:val="24"/>
        </w:rPr>
        <w:t xml:space="preserve"> deste regimento, exceto, o vice-presidente de Controle Interno, desde que não conﬂite com o Art. 3º do Decreto-Lei n.º</w:t>
      </w:r>
      <w:r w:rsidRPr="00B17B7B">
        <w:rPr>
          <w:rFonts w:ascii="Calibri" w:hAnsi="Calibri" w:cs="Calibri"/>
          <w:spacing w:val="-3"/>
          <w:sz w:val="24"/>
        </w:rPr>
        <w:t xml:space="preserve"> </w:t>
      </w:r>
      <w:r w:rsidRPr="00B17B7B">
        <w:rPr>
          <w:rFonts w:ascii="Calibri" w:hAnsi="Calibri" w:cs="Calibri"/>
          <w:sz w:val="24"/>
        </w:rPr>
        <w:t>1.040/1969.</w:t>
      </w:r>
    </w:p>
    <w:p w14:paraId="09C5295A" w14:textId="77777777" w:rsidR="008973A5" w:rsidRPr="00B17B7B" w:rsidRDefault="00397D6F" w:rsidP="00C47CCD">
      <w:pPr>
        <w:pStyle w:val="PargrafodaLista"/>
        <w:numPr>
          <w:ilvl w:val="0"/>
          <w:numId w:val="14"/>
        </w:numPr>
        <w:tabs>
          <w:tab w:val="left" w:pos="936"/>
        </w:tabs>
        <w:spacing w:before="124" w:line="235" w:lineRule="auto"/>
        <w:ind w:left="230" w:right="230" w:firstLine="173"/>
        <w:jc w:val="both"/>
        <w:rPr>
          <w:rFonts w:ascii="Calibri" w:hAnsi="Calibri" w:cs="Calibri"/>
          <w:sz w:val="24"/>
        </w:rPr>
      </w:pPr>
      <w:r w:rsidRPr="00B17B7B">
        <w:rPr>
          <w:rFonts w:ascii="Calibri" w:hAnsi="Calibri" w:cs="Calibri"/>
          <w:sz w:val="24"/>
        </w:rPr>
        <w:t xml:space="preserve">- Constituir Comissões administrativas especial, as Comissões </w:t>
      </w:r>
      <w:r w:rsidRPr="00B17B7B">
        <w:rPr>
          <w:rFonts w:ascii="Calibri" w:hAnsi="Calibri" w:cs="Calibri"/>
          <w:spacing w:val="-4"/>
          <w:sz w:val="24"/>
        </w:rPr>
        <w:t xml:space="preserve">Temáticas, </w:t>
      </w:r>
      <w:r w:rsidRPr="00B17B7B">
        <w:rPr>
          <w:rFonts w:ascii="Calibri" w:hAnsi="Calibri" w:cs="Calibri"/>
          <w:sz w:val="24"/>
        </w:rPr>
        <w:t xml:space="preserve">Grupos de </w:t>
      </w:r>
      <w:r w:rsidRPr="00B17B7B">
        <w:rPr>
          <w:rFonts w:ascii="Calibri" w:hAnsi="Calibri" w:cs="Calibri"/>
          <w:spacing w:val="-3"/>
          <w:sz w:val="24"/>
        </w:rPr>
        <w:t xml:space="preserve">Trabalho </w:t>
      </w:r>
      <w:r w:rsidRPr="00B17B7B">
        <w:rPr>
          <w:rFonts w:ascii="Calibri" w:hAnsi="Calibri" w:cs="Calibri"/>
          <w:sz w:val="24"/>
        </w:rPr>
        <w:t>e Assessorias Especiais para auxiliar e subsidiar o CRCGO nos projetos, atividades e nos assuntos de interesse geral da profissão, submetendo-os à aprovação do Plenário, se</w:t>
      </w:r>
      <w:r w:rsidRPr="00B17B7B">
        <w:rPr>
          <w:rFonts w:ascii="Calibri" w:hAnsi="Calibri" w:cs="Calibri"/>
          <w:spacing w:val="-21"/>
          <w:sz w:val="24"/>
        </w:rPr>
        <w:t xml:space="preserve"> </w:t>
      </w:r>
      <w:r w:rsidRPr="00B17B7B">
        <w:rPr>
          <w:rFonts w:ascii="Calibri" w:hAnsi="Calibri" w:cs="Calibri"/>
          <w:sz w:val="24"/>
        </w:rPr>
        <w:t>necessário;</w:t>
      </w:r>
    </w:p>
    <w:p w14:paraId="09C5295B" w14:textId="77777777" w:rsidR="008973A5" w:rsidRPr="00B17B7B" w:rsidRDefault="00397D6F" w:rsidP="00C47CCD">
      <w:pPr>
        <w:pStyle w:val="PargrafodaLista"/>
        <w:numPr>
          <w:ilvl w:val="0"/>
          <w:numId w:val="14"/>
        </w:numPr>
        <w:tabs>
          <w:tab w:val="left" w:pos="1043"/>
        </w:tabs>
        <w:spacing w:before="123" w:line="235" w:lineRule="auto"/>
        <w:ind w:left="230" w:right="235" w:firstLine="204"/>
        <w:jc w:val="both"/>
        <w:rPr>
          <w:rFonts w:ascii="Calibri" w:hAnsi="Calibri" w:cs="Calibri"/>
          <w:sz w:val="24"/>
        </w:rPr>
      </w:pPr>
      <w:r w:rsidRPr="00B17B7B">
        <w:rPr>
          <w:rFonts w:ascii="Calibri" w:hAnsi="Calibri" w:cs="Calibri"/>
          <w:sz w:val="24"/>
        </w:rPr>
        <w:t xml:space="preserve">– superintender os trabalhos desenvolvidos pelas Comissões Especíﬁcas administrativas e as temáticas, Grupos de </w:t>
      </w:r>
      <w:r w:rsidRPr="00B17B7B">
        <w:rPr>
          <w:rFonts w:ascii="Calibri" w:hAnsi="Calibri" w:cs="Calibri"/>
          <w:spacing w:val="-3"/>
          <w:sz w:val="24"/>
        </w:rPr>
        <w:t xml:space="preserve">Trabalho </w:t>
      </w:r>
      <w:r w:rsidRPr="00B17B7B">
        <w:rPr>
          <w:rFonts w:ascii="Calibri" w:hAnsi="Calibri" w:cs="Calibri"/>
          <w:sz w:val="24"/>
        </w:rPr>
        <w:t>e Assessorias Especiais constituídos para implementar as ações previstas nos projetos da</w:t>
      </w:r>
      <w:r w:rsidRPr="00B17B7B">
        <w:rPr>
          <w:rFonts w:ascii="Calibri" w:hAnsi="Calibri" w:cs="Calibri"/>
          <w:spacing w:val="-4"/>
          <w:sz w:val="24"/>
        </w:rPr>
        <w:t xml:space="preserve"> </w:t>
      </w:r>
      <w:r w:rsidRPr="00B17B7B">
        <w:rPr>
          <w:rFonts w:ascii="Calibri" w:hAnsi="Calibri" w:cs="Calibri"/>
          <w:sz w:val="24"/>
        </w:rPr>
        <w:t>Presidência;</w:t>
      </w:r>
    </w:p>
    <w:p w14:paraId="09C5295C" w14:textId="77777777" w:rsidR="008973A5" w:rsidRPr="00B17B7B" w:rsidRDefault="00397D6F" w:rsidP="00265216">
      <w:pPr>
        <w:pStyle w:val="PargrafodaLista"/>
        <w:numPr>
          <w:ilvl w:val="0"/>
          <w:numId w:val="14"/>
        </w:numPr>
        <w:tabs>
          <w:tab w:val="left" w:pos="987"/>
        </w:tabs>
        <w:spacing w:before="123" w:line="235" w:lineRule="auto"/>
        <w:ind w:left="230" w:right="239" w:firstLine="126"/>
        <w:jc w:val="both"/>
        <w:rPr>
          <w:rFonts w:ascii="Calibri" w:hAnsi="Calibri" w:cs="Calibri"/>
          <w:sz w:val="24"/>
        </w:rPr>
      </w:pPr>
      <w:r w:rsidRPr="00B17B7B">
        <w:rPr>
          <w:rFonts w:ascii="Calibri" w:hAnsi="Calibri" w:cs="Calibri"/>
          <w:sz w:val="24"/>
        </w:rPr>
        <w:t>– coordenar o relacionamento institucional do CRCGO com órgãos públicos e privados do Estado de</w:t>
      </w:r>
      <w:r w:rsidRPr="00B17B7B">
        <w:rPr>
          <w:rFonts w:ascii="Calibri" w:hAnsi="Calibri" w:cs="Calibri"/>
          <w:spacing w:val="-2"/>
          <w:sz w:val="24"/>
        </w:rPr>
        <w:t xml:space="preserve"> </w:t>
      </w:r>
      <w:r w:rsidRPr="00B17B7B">
        <w:rPr>
          <w:rFonts w:ascii="Calibri" w:hAnsi="Calibri" w:cs="Calibri"/>
          <w:sz w:val="24"/>
        </w:rPr>
        <w:t>Goiás.</w:t>
      </w:r>
    </w:p>
    <w:p w14:paraId="5C245050" w14:textId="43D09349" w:rsidR="009761F6" w:rsidRPr="00B17B7B" w:rsidRDefault="00397D6F" w:rsidP="00265216">
      <w:pPr>
        <w:pStyle w:val="PargrafodaLista"/>
        <w:numPr>
          <w:ilvl w:val="0"/>
          <w:numId w:val="14"/>
        </w:numPr>
        <w:tabs>
          <w:tab w:val="left" w:pos="827"/>
        </w:tabs>
        <w:spacing w:before="118"/>
        <w:ind w:left="340" w:right="1503" w:firstLine="0"/>
        <w:jc w:val="both"/>
        <w:rPr>
          <w:rFonts w:ascii="Calibri" w:hAnsi="Calibri" w:cs="Calibri"/>
          <w:sz w:val="24"/>
        </w:rPr>
      </w:pPr>
      <w:r w:rsidRPr="00B17B7B">
        <w:rPr>
          <w:rFonts w:ascii="Calibri" w:hAnsi="Calibri" w:cs="Calibri"/>
          <w:sz w:val="24"/>
        </w:rPr>
        <w:t>–</w:t>
      </w:r>
      <w:r w:rsidRPr="00B17B7B">
        <w:rPr>
          <w:rFonts w:ascii="Calibri" w:hAnsi="Calibri" w:cs="Calibri"/>
          <w:spacing w:val="-5"/>
          <w:sz w:val="24"/>
        </w:rPr>
        <w:t xml:space="preserve"> </w:t>
      </w:r>
      <w:r w:rsidRPr="00B17B7B">
        <w:rPr>
          <w:rFonts w:ascii="Calibri" w:hAnsi="Calibri" w:cs="Calibri"/>
          <w:sz w:val="24"/>
        </w:rPr>
        <w:t>coordenar</w:t>
      </w:r>
      <w:r w:rsidRPr="00B17B7B">
        <w:rPr>
          <w:rFonts w:ascii="Calibri" w:hAnsi="Calibri" w:cs="Calibri"/>
          <w:spacing w:val="-5"/>
          <w:sz w:val="24"/>
        </w:rPr>
        <w:t xml:space="preserve"> </w:t>
      </w:r>
      <w:r w:rsidRPr="00B17B7B">
        <w:rPr>
          <w:rFonts w:ascii="Calibri" w:hAnsi="Calibri" w:cs="Calibri"/>
          <w:sz w:val="24"/>
        </w:rPr>
        <w:t>assuntos</w:t>
      </w:r>
      <w:r w:rsidRPr="00B17B7B">
        <w:rPr>
          <w:rFonts w:ascii="Calibri" w:hAnsi="Calibri" w:cs="Calibri"/>
          <w:spacing w:val="-5"/>
          <w:sz w:val="24"/>
        </w:rPr>
        <w:t xml:space="preserve"> </w:t>
      </w:r>
      <w:r w:rsidRPr="00B17B7B">
        <w:rPr>
          <w:rFonts w:ascii="Calibri" w:hAnsi="Calibri" w:cs="Calibri"/>
          <w:sz w:val="24"/>
        </w:rPr>
        <w:t>relacionados</w:t>
      </w:r>
      <w:r w:rsidRPr="00B17B7B">
        <w:rPr>
          <w:rFonts w:ascii="Calibri" w:hAnsi="Calibri" w:cs="Calibri"/>
          <w:spacing w:val="-5"/>
          <w:sz w:val="24"/>
        </w:rPr>
        <w:t xml:space="preserve"> </w:t>
      </w:r>
      <w:r w:rsidRPr="00B17B7B">
        <w:rPr>
          <w:rFonts w:ascii="Calibri" w:hAnsi="Calibri" w:cs="Calibri"/>
          <w:sz w:val="24"/>
        </w:rPr>
        <w:t>à</w:t>
      </w:r>
      <w:r w:rsidRPr="00B17B7B">
        <w:rPr>
          <w:rFonts w:ascii="Calibri" w:hAnsi="Calibri" w:cs="Calibri"/>
          <w:spacing w:val="-4"/>
          <w:sz w:val="24"/>
        </w:rPr>
        <w:t xml:space="preserve"> </w:t>
      </w:r>
      <w:r w:rsidRPr="00B17B7B">
        <w:rPr>
          <w:rFonts w:ascii="Calibri" w:hAnsi="Calibri" w:cs="Calibri"/>
          <w:sz w:val="24"/>
        </w:rPr>
        <w:t>organização</w:t>
      </w:r>
      <w:r w:rsidRPr="00B17B7B">
        <w:rPr>
          <w:rFonts w:ascii="Calibri" w:hAnsi="Calibri" w:cs="Calibri"/>
          <w:spacing w:val="-5"/>
          <w:sz w:val="24"/>
        </w:rPr>
        <w:t xml:space="preserve"> </w:t>
      </w:r>
      <w:r w:rsidRPr="00B17B7B">
        <w:rPr>
          <w:rFonts w:ascii="Calibri" w:hAnsi="Calibri" w:cs="Calibri"/>
          <w:sz w:val="24"/>
        </w:rPr>
        <w:t>e</w:t>
      </w:r>
      <w:r w:rsidRPr="00B17B7B">
        <w:rPr>
          <w:rFonts w:ascii="Calibri" w:hAnsi="Calibri" w:cs="Calibri"/>
          <w:spacing w:val="-5"/>
          <w:sz w:val="24"/>
        </w:rPr>
        <w:t xml:space="preserve"> </w:t>
      </w:r>
      <w:r w:rsidRPr="00B17B7B">
        <w:rPr>
          <w:rFonts w:ascii="Calibri" w:hAnsi="Calibri" w:cs="Calibri"/>
          <w:sz w:val="24"/>
        </w:rPr>
        <w:t>à</w:t>
      </w:r>
      <w:r w:rsidRPr="00B17B7B">
        <w:rPr>
          <w:rFonts w:ascii="Calibri" w:hAnsi="Calibri" w:cs="Calibri"/>
          <w:spacing w:val="-5"/>
          <w:sz w:val="24"/>
        </w:rPr>
        <w:t xml:space="preserve"> </w:t>
      </w:r>
      <w:r w:rsidRPr="00B17B7B">
        <w:rPr>
          <w:rFonts w:ascii="Calibri" w:hAnsi="Calibri" w:cs="Calibri"/>
          <w:sz w:val="24"/>
        </w:rPr>
        <w:t>realização</w:t>
      </w:r>
      <w:r w:rsidRPr="00B17B7B">
        <w:rPr>
          <w:rFonts w:ascii="Calibri" w:hAnsi="Calibri" w:cs="Calibri"/>
          <w:spacing w:val="-5"/>
          <w:sz w:val="24"/>
        </w:rPr>
        <w:t xml:space="preserve"> </w:t>
      </w:r>
      <w:r w:rsidRPr="00B17B7B">
        <w:rPr>
          <w:rFonts w:ascii="Calibri" w:hAnsi="Calibri" w:cs="Calibri"/>
          <w:sz w:val="24"/>
        </w:rPr>
        <w:t>de</w:t>
      </w:r>
      <w:r w:rsidR="00265216" w:rsidRPr="00B17B7B">
        <w:rPr>
          <w:rFonts w:ascii="Calibri" w:hAnsi="Calibri" w:cs="Calibri"/>
          <w:spacing w:val="-4"/>
          <w:sz w:val="24"/>
        </w:rPr>
        <w:t xml:space="preserve"> </w:t>
      </w:r>
      <w:r w:rsidRPr="00B17B7B">
        <w:rPr>
          <w:rFonts w:ascii="Calibri" w:hAnsi="Calibri" w:cs="Calibri"/>
          <w:sz w:val="24"/>
        </w:rPr>
        <w:t>eventos</w:t>
      </w:r>
      <w:r w:rsidRPr="00B17B7B">
        <w:rPr>
          <w:rFonts w:ascii="Calibri" w:hAnsi="Calibri" w:cs="Calibri"/>
          <w:spacing w:val="-5"/>
          <w:sz w:val="24"/>
        </w:rPr>
        <w:t xml:space="preserve"> </w:t>
      </w:r>
      <w:r w:rsidRPr="00B17B7B">
        <w:rPr>
          <w:rFonts w:ascii="Calibri" w:hAnsi="Calibri" w:cs="Calibri"/>
          <w:sz w:val="24"/>
        </w:rPr>
        <w:t>do</w:t>
      </w:r>
      <w:r w:rsidRPr="00B17B7B">
        <w:rPr>
          <w:rFonts w:ascii="Calibri" w:hAnsi="Calibri" w:cs="Calibri"/>
          <w:spacing w:val="-5"/>
          <w:sz w:val="24"/>
        </w:rPr>
        <w:t xml:space="preserve"> </w:t>
      </w:r>
      <w:r w:rsidRPr="00B17B7B">
        <w:rPr>
          <w:rFonts w:ascii="Calibri" w:hAnsi="Calibri" w:cs="Calibri"/>
          <w:sz w:val="24"/>
        </w:rPr>
        <w:t xml:space="preserve">CRCGO; </w:t>
      </w:r>
    </w:p>
    <w:p w14:paraId="09C5295D" w14:textId="6261C736" w:rsidR="008973A5" w:rsidRPr="00B17B7B" w:rsidRDefault="00397D6F" w:rsidP="009761F6">
      <w:pPr>
        <w:pStyle w:val="PargrafodaLista"/>
        <w:tabs>
          <w:tab w:val="left" w:pos="827"/>
        </w:tabs>
        <w:spacing w:before="118" w:line="333" w:lineRule="auto"/>
        <w:ind w:left="338" w:right="1500"/>
        <w:rPr>
          <w:rFonts w:ascii="Calibri" w:hAnsi="Calibri" w:cs="Calibri"/>
          <w:sz w:val="24"/>
        </w:rPr>
      </w:pPr>
      <w:r w:rsidRPr="00B17B7B">
        <w:rPr>
          <w:rFonts w:ascii="Calibri" w:hAnsi="Calibri" w:cs="Calibri"/>
          <w:sz w:val="24"/>
        </w:rPr>
        <w:t>XXX – acompanhar projetos de parceria com</w:t>
      </w:r>
      <w:r w:rsidRPr="00B17B7B">
        <w:rPr>
          <w:rFonts w:ascii="Calibri" w:hAnsi="Calibri" w:cs="Calibri"/>
          <w:spacing w:val="-11"/>
          <w:sz w:val="24"/>
        </w:rPr>
        <w:t xml:space="preserve"> </w:t>
      </w:r>
      <w:r w:rsidRPr="00B17B7B">
        <w:rPr>
          <w:rFonts w:ascii="Calibri" w:hAnsi="Calibri" w:cs="Calibri"/>
          <w:sz w:val="24"/>
        </w:rPr>
        <w:t>instituições;</w:t>
      </w:r>
    </w:p>
    <w:p w14:paraId="09C5295E" w14:textId="77777777" w:rsidR="008973A5" w:rsidRPr="00B17B7B" w:rsidRDefault="00397D6F" w:rsidP="00C47CCD">
      <w:pPr>
        <w:pStyle w:val="PargrafodaLista"/>
        <w:numPr>
          <w:ilvl w:val="0"/>
          <w:numId w:val="13"/>
        </w:numPr>
        <w:tabs>
          <w:tab w:val="left" w:pos="827"/>
        </w:tabs>
        <w:spacing w:before="1"/>
        <w:jc w:val="both"/>
        <w:rPr>
          <w:rFonts w:ascii="Calibri" w:hAnsi="Calibri" w:cs="Calibri"/>
          <w:sz w:val="24"/>
        </w:rPr>
      </w:pPr>
      <w:r w:rsidRPr="00B17B7B">
        <w:rPr>
          <w:rFonts w:ascii="Calibri" w:hAnsi="Calibri" w:cs="Calibri"/>
          <w:sz w:val="24"/>
        </w:rPr>
        <w:t>– acompanhar o desenvolvimento dos eventos realizados pelo</w:t>
      </w:r>
      <w:r w:rsidRPr="00B17B7B">
        <w:rPr>
          <w:rFonts w:ascii="Calibri" w:hAnsi="Calibri" w:cs="Calibri"/>
          <w:spacing w:val="-14"/>
          <w:sz w:val="24"/>
        </w:rPr>
        <w:t xml:space="preserve"> </w:t>
      </w:r>
      <w:r w:rsidRPr="00B17B7B">
        <w:rPr>
          <w:rFonts w:ascii="Calibri" w:hAnsi="Calibri" w:cs="Calibri"/>
          <w:sz w:val="24"/>
        </w:rPr>
        <w:t>CRCGO;</w:t>
      </w:r>
    </w:p>
    <w:p w14:paraId="09C5295F" w14:textId="77777777" w:rsidR="00C11096" w:rsidRPr="00B17B7B" w:rsidRDefault="00397D6F" w:rsidP="00CF317A">
      <w:pPr>
        <w:pStyle w:val="PargrafodaLista"/>
        <w:numPr>
          <w:ilvl w:val="0"/>
          <w:numId w:val="13"/>
        </w:numPr>
        <w:tabs>
          <w:tab w:val="left" w:pos="888"/>
        </w:tabs>
        <w:spacing w:before="116"/>
        <w:ind w:left="340" w:right="2268" w:firstLine="0"/>
        <w:jc w:val="both"/>
        <w:rPr>
          <w:rFonts w:ascii="Calibri" w:hAnsi="Calibri" w:cs="Calibri"/>
          <w:sz w:val="24"/>
        </w:rPr>
      </w:pPr>
      <w:r w:rsidRPr="00B17B7B">
        <w:rPr>
          <w:rFonts w:ascii="Calibri" w:hAnsi="Calibri" w:cs="Calibri"/>
          <w:sz w:val="24"/>
        </w:rPr>
        <w:t>–</w:t>
      </w:r>
      <w:r w:rsidRPr="00B17B7B">
        <w:rPr>
          <w:rFonts w:ascii="Calibri" w:hAnsi="Calibri" w:cs="Calibri"/>
          <w:spacing w:val="-6"/>
          <w:sz w:val="24"/>
        </w:rPr>
        <w:t xml:space="preserve"> </w:t>
      </w:r>
      <w:r w:rsidRPr="00B17B7B">
        <w:rPr>
          <w:rFonts w:ascii="Calibri" w:hAnsi="Calibri" w:cs="Calibri"/>
          <w:sz w:val="24"/>
        </w:rPr>
        <w:t>superintender</w:t>
      </w:r>
      <w:r w:rsidRPr="00B17B7B">
        <w:rPr>
          <w:rFonts w:ascii="Calibri" w:hAnsi="Calibri" w:cs="Calibri"/>
          <w:spacing w:val="-6"/>
          <w:sz w:val="24"/>
        </w:rPr>
        <w:t xml:space="preserve"> </w:t>
      </w:r>
      <w:r w:rsidRPr="00B17B7B">
        <w:rPr>
          <w:rFonts w:ascii="Calibri" w:hAnsi="Calibri" w:cs="Calibri"/>
          <w:sz w:val="24"/>
        </w:rPr>
        <w:t>a</w:t>
      </w:r>
      <w:r w:rsidRPr="00B17B7B">
        <w:rPr>
          <w:rFonts w:ascii="Calibri" w:hAnsi="Calibri" w:cs="Calibri"/>
          <w:spacing w:val="-5"/>
          <w:sz w:val="24"/>
        </w:rPr>
        <w:t xml:space="preserve"> </w:t>
      </w:r>
      <w:r w:rsidRPr="00B17B7B">
        <w:rPr>
          <w:rFonts w:ascii="Calibri" w:hAnsi="Calibri" w:cs="Calibri"/>
          <w:sz w:val="24"/>
        </w:rPr>
        <w:t>divulgação</w:t>
      </w:r>
      <w:r w:rsidRPr="00B17B7B">
        <w:rPr>
          <w:rFonts w:ascii="Calibri" w:hAnsi="Calibri" w:cs="Calibri"/>
          <w:spacing w:val="-6"/>
          <w:sz w:val="24"/>
        </w:rPr>
        <w:t xml:space="preserve"> </w:t>
      </w:r>
      <w:r w:rsidRPr="00B17B7B">
        <w:rPr>
          <w:rFonts w:ascii="Calibri" w:hAnsi="Calibri" w:cs="Calibri"/>
          <w:sz w:val="24"/>
        </w:rPr>
        <w:t>das</w:t>
      </w:r>
      <w:r w:rsidRPr="00B17B7B">
        <w:rPr>
          <w:rFonts w:ascii="Calibri" w:hAnsi="Calibri" w:cs="Calibri"/>
          <w:spacing w:val="-6"/>
          <w:sz w:val="24"/>
        </w:rPr>
        <w:t xml:space="preserve"> </w:t>
      </w:r>
      <w:r w:rsidRPr="00B17B7B">
        <w:rPr>
          <w:rFonts w:ascii="Calibri" w:hAnsi="Calibri" w:cs="Calibri"/>
          <w:sz w:val="24"/>
        </w:rPr>
        <w:t>informações</w:t>
      </w:r>
      <w:r w:rsidRPr="00B17B7B">
        <w:rPr>
          <w:rFonts w:ascii="Calibri" w:hAnsi="Calibri" w:cs="Calibri"/>
          <w:spacing w:val="-5"/>
          <w:sz w:val="24"/>
        </w:rPr>
        <w:t xml:space="preserve"> </w:t>
      </w:r>
      <w:r w:rsidRPr="00B17B7B">
        <w:rPr>
          <w:rFonts w:ascii="Calibri" w:hAnsi="Calibri" w:cs="Calibri"/>
          <w:sz w:val="24"/>
        </w:rPr>
        <w:t>para</w:t>
      </w:r>
      <w:r w:rsidRPr="00B17B7B">
        <w:rPr>
          <w:rFonts w:ascii="Calibri" w:hAnsi="Calibri" w:cs="Calibri"/>
          <w:spacing w:val="-6"/>
          <w:sz w:val="24"/>
        </w:rPr>
        <w:t xml:space="preserve"> </w:t>
      </w:r>
      <w:r w:rsidRPr="00B17B7B">
        <w:rPr>
          <w:rFonts w:ascii="Calibri" w:hAnsi="Calibri" w:cs="Calibri"/>
          <w:sz w:val="24"/>
        </w:rPr>
        <w:t>o</w:t>
      </w:r>
      <w:r w:rsidRPr="00B17B7B">
        <w:rPr>
          <w:rFonts w:ascii="Calibri" w:hAnsi="Calibri" w:cs="Calibri"/>
          <w:spacing w:val="-6"/>
          <w:sz w:val="24"/>
        </w:rPr>
        <w:t xml:space="preserve"> </w:t>
      </w:r>
      <w:r w:rsidRPr="00B17B7B">
        <w:rPr>
          <w:rFonts w:ascii="Calibri" w:hAnsi="Calibri" w:cs="Calibri"/>
          <w:sz w:val="24"/>
        </w:rPr>
        <w:t>Portal</w:t>
      </w:r>
      <w:r w:rsidRPr="00B17B7B">
        <w:rPr>
          <w:rFonts w:ascii="Calibri" w:hAnsi="Calibri" w:cs="Calibri"/>
          <w:spacing w:val="-5"/>
          <w:sz w:val="24"/>
        </w:rPr>
        <w:t xml:space="preserve"> </w:t>
      </w:r>
      <w:r w:rsidRPr="00B17B7B">
        <w:rPr>
          <w:rFonts w:ascii="Calibri" w:hAnsi="Calibri" w:cs="Calibri"/>
          <w:sz w:val="24"/>
        </w:rPr>
        <w:t>da</w:t>
      </w:r>
      <w:r w:rsidRPr="00B17B7B">
        <w:rPr>
          <w:rFonts w:ascii="Calibri" w:hAnsi="Calibri" w:cs="Calibri"/>
          <w:spacing w:val="-6"/>
          <w:sz w:val="24"/>
        </w:rPr>
        <w:t xml:space="preserve"> </w:t>
      </w:r>
      <w:r w:rsidRPr="00B17B7B">
        <w:rPr>
          <w:rFonts w:ascii="Calibri" w:hAnsi="Calibri" w:cs="Calibri"/>
          <w:sz w:val="24"/>
        </w:rPr>
        <w:t xml:space="preserve">Transparência; </w:t>
      </w:r>
    </w:p>
    <w:p w14:paraId="09C52960" w14:textId="79EA6986" w:rsidR="00B72EE2" w:rsidRPr="00B17B7B" w:rsidRDefault="00397D6F" w:rsidP="00B72EE2">
      <w:pPr>
        <w:pStyle w:val="PargrafodaLista"/>
        <w:tabs>
          <w:tab w:val="left" w:pos="888"/>
        </w:tabs>
        <w:spacing w:before="116" w:line="333" w:lineRule="auto"/>
        <w:ind w:left="338" w:right="817"/>
        <w:jc w:val="both"/>
        <w:rPr>
          <w:rFonts w:ascii="Calibri" w:hAnsi="Calibri" w:cs="Calibri"/>
          <w:sz w:val="24"/>
        </w:rPr>
      </w:pPr>
      <w:r w:rsidRPr="00B17B7B">
        <w:rPr>
          <w:rFonts w:ascii="Calibri" w:hAnsi="Calibri" w:cs="Calibri"/>
          <w:sz w:val="24"/>
        </w:rPr>
        <w:t xml:space="preserve">XXXIII – superintender o Programa de Integridade e  </w:t>
      </w:r>
      <w:r w:rsidRPr="00B17B7B">
        <w:rPr>
          <w:rFonts w:ascii="Calibri" w:hAnsi="Calibri" w:cs="Calibri"/>
          <w:iCs/>
          <w:sz w:val="24"/>
        </w:rPr>
        <w:t xml:space="preserve">Compliance </w:t>
      </w:r>
      <w:r w:rsidRPr="00B17B7B">
        <w:rPr>
          <w:rFonts w:ascii="Calibri" w:hAnsi="Calibri" w:cs="Calibri"/>
          <w:sz w:val="24"/>
        </w:rPr>
        <w:t xml:space="preserve">do CRCGO;  </w:t>
      </w:r>
    </w:p>
    <w:p w14:paraId="09C52961" w14:textId="7BDF65C0" w:rsidR="008973A5" w:rsidRPr="00B17B7B" w:rsidRDefault="00397D6F" w:rsidP="00B72EE2">
      <w:pPr>
        <w:pStyle w:val="PargrafodaLista"/>
        <w:tabs>
          <w:tab w:val="left" w:pos="888"/>
        </w:tabs>
        <w:spacing w:before="116" w:line="333" w:lineRule="auto"/>
        <w:ind w:left="338" w:right="817"/>
        <w:jc w:val="both"/>
        <w:rPr>
          <w:rFonts w:ascii="Calibri" w:hAnsi="Calibri" w:cs="Calibri"/>
          <w:sz w:val="24"/>
        </w:rPr>
      </w:pPr>
      <w:r w:rsidRPr="00B17B7B">
        <w:rPr>
          <w:rFonts w:ascii="Calibri" w:hAnsi="Calibri" w:cs="Calibri"/>
          <w:sz w:val="24"/>
        </w:rPr>
        <w:t>XXXIV – superintender as ações das Boas Práticas de Governança do</w:t>
      </w:r>
      <w:r w:rsidRPr="00B17B7B">
        <w:rPr>
          <w:rFonts w:ascii="Calibri" w:hAnsi="Calibri" w:cs="Calibri"/>
          <w:spacing w:val="-31"/>
          <w:sz w:val="24"/>
        </w:rPr>
        <w:t xml:space="preserve"> </w:t>
      </w:r>
      <w:r w:rsidRPr="00B17B7B">
        <w:rPr>
          <w:rFonts w:ascii="Calibri" w:hAnsi="Calibri" w:cs="Calibri"/>
          <w:sz w:val="24"/>
        </w:rPr>
        <w:t>CRCGO</w:t>
      </w:r>
      <w:r w:rsidR="00D15AD9" w:rsidRPr="00B17B7B">
        <w:rPr>
          <w:rFonts w:ascii="Calibri" w:hAnsi="Calibri" w:cs="Calibri"/>
          <w:sz w:val="24"/>
        </w:rPr>
        <w:t>;</w:t>
      </w:r>
    </w:p>
    <w:p w14:paraId="09C52962" w14:textId="7DDEB910" w:rsidR="008973A5" w:rsidRPr="00B17B7B" w:rsidRDefault="001936B9" w:rsidP="00C47CCD">
      <w:pPr>
        <w:pStyle w:val="Corpodetexto"/>
        <w:spacing w:before="2"/>
        <w:ind w:left="338"/>
        <w:jc w:val="both"/>
        <w:rPr>
          <w:rFonts w:ascii="Calibri" w:hAnsi="Calibri" w:cs="Calibri"/>
        </w:rPr>
      </w:pPr>
      <w:r w:rsidRPr="00B17B7B">
        <w:rPr>
          <w:rFonts w:ascii="Calibri" w:hAnsi="Calibri" w:cs="Calibri"/>
        </w:rPr>
        <w:t>XXXV</w:t>
      </w:r>
      <w:r w:rsidR="00397D6F" w:rsidRPr="00B17B7B">
        <w:rPr>
          <w:rFonts w:ascii="Calibri" w:hAnsi="Calibri" w:cs="Calibri"/>
        </w:rPr>
        <w:t xml:space="preserve"> – Superintender as atividades desenvolvidas pelos Delegados Representantes do CRCGO.</w:t>
      </w:r>
    </w:p>
    <w:p w14:paraId="09C52963" w14:textId="77777777" w:rsidR="008973A5" w:rsidRPr="00B17B7B" w:rsidRDefault="00397D6F" w:rsidP="00C47CCD">
      <w:pPr>
        <w:pStyle w:val="Corpodetexto"/>
        <w:spacing w:before="120" w:line="235" w:lineRule="auto"/>
        <w:ind w:right="229" w:firstLine="102"/>
        <w:jc w:val="both"/>
        <w:rPr>
          <w:rFonts w:ascii="Calibri" w:hAnsi="Calibri" w:cs="Calibri"/>
        </w:rPr>
      </w:pPr>
      <w:r w:rsidRPr="00B17B7B">
        <w:rPr>
          <w:rFonts w:ascii="Calibri" w:hAnsi="Calibri" w:cs="Calibri"/>
        </w:rPr>
        <w:t>§ 1º Considera-se revogada a decisão suspensa, se o Plenário, na sua reunião subsequente, não a confirmar por maioria de 2/3 (dois terços).</w:t>
      </w:r>
    </w:p>
    <w:p w14:paraId="09C52964" w14:textId="77777777" w:rsidR="008973A5" w:rsidRPr="00B17B7B" w:rsidRDefault="00397D6F" w:rsidP="00C47CCD">
      <w:pPr>
        <w:pStyle w:val="Corpodetexto"/>
        <w:spacing w:before="122" w:line="235" w:lineRule="auto"/>
        <w:ind w:right="229" w:firstLine="57"/>
        <w:jc w:val="both"/>
        <w:rPr>
          <w:rFonts w:ascii="Calibri" w:hAnsi="Calibri" w:cs="Calibri"/>
        </w:rPr>
      </w:pPr>
      <w:r w:rsidRPr="00B17B7B">
        <w:rPr>
          <w:rFonts w:ascii="Calibri" w:hAnsi="Calibri" w:cs="Calibri"/>
        </w:rPr>
        <w:t>§ 2º O ato do Presidente, praticado na forma do disposto no inciso XXII, se não for referendado, no todo ou em parte, pelo Plenário, na reunião subsequente, terá validade até essa data.</w:t>
      </w:r>
    </w:p>
    <w:p w14:paraId="09C52965" w14:textId="77777777" w:rsidR="008973A5" w:rsidRPr="00B17B7B" w:rsidRDefault="008973A5" w:rsidP="00C47CCD">
      <w:pPr>
        <w:pStyle w:val="Corpodetexto"/>
        <w:ind w:left="0"/>
        <w:jc w:val="both"/>
        <w:rPr>
          <w:rFonts w:ascii="Calibri" w:hAnsi="Calibri" w:cs="Calibri"/>
        </w:rPr>
      </w:pPr>
    </w:p>
    <w:p w14:paraId="09C52966" w14:textId="77777777" w:rsidR="008973A5" w:rsidRPr="00B17B7B" w:rsidRDefault="008973A5" w:rsidP="00C47CCD">
      <w:pPr>
        <w:pStyle w:val="Corpodetexto"/>
        <w:ind w:left="0"/>
        <w:jc w:val="both"/>
        <w:rPr>
          <w:rFonts w:ascii="Calibri" w:hAnsi="Calibri" w:cs="Calibri"/>
          <w:sz w:val="19"/>
        </w:rPr>
      </w:pPr>
    </w:p>
    <w:p w14:paraId="09C52967" w14:textId="6B08893D" w:rsidR="008973A5" w:rsidRPr="00B17B7B" w:rsidRDefault="00397D6F" w:rsidP="00C47CCD">
      <w:pPr>
        <w:pStyle w:val="Corpodetexto"/>
        <w:spacing w:before="1"/>
        <w:jc w:val="both"/>
        <w:rPr>
          <w:rFonts w:ascii="Calibri" w:hAnsi="Calibri" w:cs="Calibri"/>
        </w:rPr>
      </w:pPr>
      <w:r w:rsidRPr="00B17B7B">
        <w:rPr>
          <w:rFonts w:ascii="Calibri" w:hAnsi="Calibri" w:cs="Calibri"/>
        </w:rPr>
        <w:t>Art. 3</w:t>
      </w:r>
      <w:r w:rsidR="0053734E" w:rsidRPr="00B17B7B">
        <w:rPr>
          <w:rFonts w:ascii="Calibri" w:hAnsi="Calibri" w:cs="Calibri"/>
        </w:rPr>
        <w:t>7</w:t>
      </w:r>
      <w:r w:rsidRPr="00B17B7B">
        <w:rPr>
          <w:rFonts w:ascii="Calibri" w:hAnsi="Calibri" w:cs="Calibri"/>
        </w:rPr>
        <w:t>. São atribuições das Vice-presidências:</w:t>
      </w:r>
    </w:p>
    <w:p w14:paraId="09C52968" w14:textId="77777777" w:rsidR="008973A5" w:rsidRPr="00B17B7B" w:rsidRDefault="00397D6F" w:rsidP="002A6E06">
      <w:pPr>
        <w:pStyle w:val="PargrafodaLista"/>
        <w:numPr>
          <w:ilvl w:val="0"/>
          <w:numId w:val="12"/>
        </w:numPr>
        <w:tabs>
          <w:tab w:val="left" w:pos="573"/>
        </w:tabs>
        <w:spacing w:before="119" w:line="235" w:lineRule="auto"/>
        <w:ind w:right="256" w:firstLine="54"/>
        <w:jc w:val="both"/>
        <w:rPr>
          <w:rFonts w:ascii="Calibri" w:hAnsi="Calibri" w:cs="Calibri"/>
          <w:sz w:val="24"/>
        </w:rPr>
      </w:pPr>
      <w:r w:rsidRPr="00B17B7B">
        <w:rPr>
          <w:rFonts w:ascii="Calibri" w:hAnsi="Calibri" w:cs="Calibri"/>
          <w:sz w:val="24"/>
        </w:rPr>
        <w:t xml:space="preserve">– </w:t>
      </w:r>
      <w:r w:rsidRPr="00B17B7B">
        <w:rPr>
          <w:rFonts w:ascii="Calibri" w:hAnsi="Calibri" w:cs="Calibri"/>
          <w:spacing w:val="-3"/>
          <w:sz w:val="24"/>
        </w:rPr>
        <w:t xml:space="preserve">superintender, </w:t>
      </w:r>
      <w:r w:rsidRPr="00B17B7B">
        <w:rPr>
          <w:rFonts w:ascii="Calibri" w:hAnsi="Calibri" w:cs="Calibri"/>
          <w:sz w:val="24"/>
        </w:rPr>
        <w:t>orientar e coordenar os serviços e as atividades do CRCGO no âmbito das Vice- presidências</w:t>
      </w:r>
      <w:r w:rsidRPr="00B17B7B">
        <w:rPr>
          <w:rFonts w:ascii="Calibri" w:hAnsi="Calibri" w:cs="Calibri"/>
          <w:spacing w:val="-2"/>
          <w:sz w:val="24"/>
        </w:rPr>
        <w:t xml:space="preserve"> </w:t>
      </w:r>
      <w:r w:rsidRPr="00B17B7B">
        <w:rPr>
          <w:rFonts w:ascii="Calibri" w:hAnsi="Calibri" w:cs="Calibri"/>
          <w:sz w:val="24"/>
        </w:rPr>
        <w:t>respectivas;</w:t>
      </w:r>
    </w:p>
    <w:p w14:paraId="09C52969" w14:textId="77777777" w:rsidR="008973A5" w:rsidRPr="00B17B7B" w:rsidRDefault="00397D6F" w:rsidP="00B72EE2">
      <w:pPr>
        <w:pStyle w:val="PargrafodaLista"/>
        <w:numPr>
          <w:ilvl w:val="0"/>
          <w:numId w:val="12"/>
        </w:numPr>
        <w:tabs>
          <w:tab w:val="left" w:pos="649"/>
        </w:tabs>
        <w:spacing w:before="122" w:line="235" w:lineRule="auto"/>
        <w:ind w:right="248" w:firstLine="54"/>
        <w:jc w:val="both"/>
        <w:rPr>
          <w:rFonts w:ascii="Calibri" w:hAnsi="Calibri" w:cs="Calibri"/>
          <w:sz w:val="24"/>
        </w:rPr>
      </w:pPr>
      <w:r w:rsidRPr="00B17B7B">
        <w:rPr>
          <w:rFonts w:ascii="Calibri" w:hAnsi="Calibri" w:cs="Calibri"/>
          <w:sz w:val="24"/>
        </w:rPr>
        <w:t xml:space="preserve">– auxiliar o Presidente no planejamento, na </w:t>
      </w:r>
      <w:r w:rsidRPr="00B17B7B">
        <w:rPr>
          <w:rFonts w:ascii="Calibri" w:hAnsi="Calibri" w:cs="Calibri"/>
          <w:spacing w:val="-3"/>
          <w:sz w:val="24"/>
        </w:rPr>
        <w:t xml:space="preserve">execução, </w:t>
      </w:r>
      <w:r w:rsidRPr="00B17B7B">
        <w:rPr>
          <w:rFonts w:ascii="Calibri" w:hAnsi="Calibri" w:cs="Calibri"/>
          <w:sz w:val="24"/>
        </w:rPr>
        <w:t>na avaliação e no controle dos objetivos fixados em suas respectivas áreas de</w:t>
      </w:r>
      <w:r w:rsidRPr="00B17B7B">
        <w:rPr>
          <w:rFonts w:ascii="Calibri" w:hAnsi="Calibri" w:cs="Calibri"/>
          <w:spacing w:val="-8"/>
          <w:sz w:val="24"/>
        </w:rPr>
        <w:t xml:space="preserve"> </w:t>
      </w:r>
      <w:r w:rsidRPr="00B17B7B">
        <w:rPr>
          <w:rFonts w:ascii="Calibri" w:hAnsi="Calibri" w:cs="Calibri"/>
          <w:sz w:val="24"/>
        </w:rPr>
        <w:t>atuação;</w:t>
      </w:r>
    </w:p>
    <w:p w14:paraId="09C5296A" w14:textId="77777777" w:rsidR="008973A5" w:rsidRPr="00B17B7B" w:rsidRDefault="00397D6F" w:rsidP="002A6E06">
      <w:pPr>
        <w:pStyle w:val="PargrafodaLista"/>
        <w:numPr>
          <w:ilvl w:val="0"/>
          <w:numId w:val="12"/>
        </w:numPr>
        <w:tabs>
          <w:tab w:val="left" w:pos="567"/>
        </w:tabs>
        <w:spacing w:before="118"/>
        <w:ind w:left="573" w:hanging="289"/>
        <w:jc w:val="both"/>
        <w:rPr>
          <w:rFonts w:ascii="Calibri" w:hAnsi="Calibri" w:cs="Calibri"/>
          <w:sz w:val="24"/>
        </w:rPr>
      </w:pPr>
      <w:r w:rsidRPr="00B17B7B">
        <w:rPr>
          <w:rFonts w:ascii="Calibri" w:hAnsi="Calibri" w:cs="Calibri"/>
          <w:sz w:val="24"/>
        </w:rPr>
        <w:t>– coordenar as sessões das Câmaras afetas às suas</w:t>
      </w:r>
      <w:r w:rsidRPr="00B17B7B">
        <w:rPr>
          <w:rFonts w:ascii="Calibri" w:hAnsi="Calibri" w:cs="Calibri"/>
          <w:spacing w:val="-15"/>
          <w:sz w:val="24"/>
        </w:rPr>
        <w:t xml:space="preserve"> </w:t>
      </w:r>
      <w:r w:rsidRPr="00B17B7B">
        <w:rPr>
          <w:rFonts w:ascii="Calibri" w:hAnsi="Calibri" w:cs="Calibri"/>
          <w:sz w:val="24"/>
        </w:rPr>
        <w:t>Vice-presidências;</w:t>
      </w:r>
    </w:p>
    <w:p w14:paraId="09C5296B" w14:textId="77777777" w:rsidR="008973A5" w:rsidRPr="00B17B7B" w:rsidRDefault="00397D6F" w:rsidP="002A6E06">
      <w:pPr>
        <w:pStyle w:val="PargrafodaLista"/>
        <w:numPr>
          <w:ilvl w:val="0"/>
          <w:numId w:val="12"/>
        </w:numPr>
        <w:tabs>
          <w:tab w:val="left" w:pos="567"/>
        </w:tabs>
        <w:ind w:left="589" w:hanging="305"/>
        <w:jc w:val="both"/>
        <w:rPr>
          <w:rFonts w:ascii="Calibri" w:hAnsi="Calibri" w:cs="Calibri"/>
          <w:sz w:val="24"/>
        </w:rPr>
      </w:pPr>
      <w:r w:rsidRPr="00B17B7B">
        <w:rPr>
          <w:rFonts w:ascii="Calibri" w:hAnsi="Calibri" w:cs="Calibri"/>
          <w:sz w:val="24"/>
        </w:rPr>
        <w:t>– submeter ao Plenário as decisões de suas respectivas Câmaras</w:t>
      </w:r>
      <w:r w:rsidRPr="00B17B7B">
        <w:rPr>
          <w:rFonts w:ascii="Calibri" w:hAnsi="Calibri" w:cs="Calibri"/>
          <w:spacing w:val="-19"/>
          <w:sz w:val="24"/>
        </w:rPr>
        <w:t xml:space="preserve"> </w:t>
      </w:r>
      <w:r w:rsidRPr="00B17B7B">
        <w:rPr>
          <w:rFonts w:ascii="Calibri" w:hAnsi="Calibri" w:cs="Calibri"/>
          <w:sz w:val="24"/>
        </w:rPr>
        <w:t>julgadoras;</w:t>
      </w:r>
    </w:p>
    <w:p w14:paraId="09C5296C" w14:textId="77777777" w:rsidR="00B72EE2" w:rsidRPr="00B17B7B" w:rsidRDefault="00397D6F" w:rsidP="00B72EE2">
      <w:pPr>
        <w:pStyle w:val="PargrafodaLista"/>
        <w:numPr>
          <w:ilvl w:val="0"/>
          <w:numId w:val="12"/>
        </w:numPr>
        <w:tabs>
          <w:tab w:val="left" w:pos="529"/>
        </w:tabs>
        <w:spacing w:before="29" w:line="235" w:lineRule="auto"/>
        <w:ind w:right="229" w:firstLine="54"/>
        <w:jc w:val="both"/>
        <w:rPr>
          <w:rFonts w:ascii="Calibri" w:hAnsi="Calibri" w:cs="Calibri"/>
          <w:sz w:val="24"/>
        </w:rPr>
      </w:pPr>
      <w:r w:rsidRPr="00B17B7B">
        <w:rPr>
          <w:rFonts w:ascii="Calibri" w:hAnsi="Calibri" w:cs="Calibri"/>
          <w:sz w:val="24"/>
        </w:rPr>
        <w:t>– emitir voto de qualidade quando houver empate nos julgamentos de suas Câmaras;</w:t>
      </w:r>
      <w:r w:rsidRPr="00B17B7B">
        <w:rPr>
          <w:rFonts w:ascii="Calibri" w:hAnsi="Calibri" w:cs="Calibri"/>
          <w:spacing w:val="-28"/>
          <w:sz w:val="24"/>
        </w:rPr>
        <w:t xml:space="preserve"> </w:t>
      </w:r>
      <w:r w:rsidRPr="00B17B7B">
        <w:rPr>
          <w:rFonts w:ascii="Calibri" w:hAnsi="Calibri" w:cs="Calibri"/>
          <w:sz w:val="24"/>
        </w:rPr>
        <w:t>e</w:t>
      </w:r>
    </w:p>
    <w:p w14:paraId="09C5296D" w14:textId="77777777" w:rsidR="008973A5" w:rsidRPr="00B17B7B" w:rsidRDefault="00397D6F" w:rsidP="00B72EE2">
      <w:pPr>
        <w:pStyle w:val="PargrafodaLista"/>
        <w:numPr>
          <w:ilvl w:val="0"/>
          <w:numId w:val="12"/>
        </w:numPr>
        <w:tabs>
          <w:tab w:val="left" w:pos="529"/>
        </w:tabs>
        <w:spacing w:before="29" w:line="235" w:lineRule="auto"/>
        <w:ind w:right="229" w:firstLine="54"/>
        <w:jc w:val="both"/>
        <w:rPr>
          <w:rFonts w:ascii="Calibri" w:hAnsi="Calibri" w:cs="Calibri"/>
          <w:sz w:val="24"/>
        </w:rPr>
      </w:pPr>
      <w:r w:rsidRPr="00B17B7B">
        <w:rPr>
          <w:rFonts w:ascii="Calibri" w:hAnsi="Calibri" w:cs="Calibri"/>
          <w:sz w:val="24"/>
        </w:rPr>
        <w:t>–</w:t>
      </w:r>
      <w:r w:rsidRPr="00B17B7B">
        <w:rPr>
          <w:rFonts w:ascii="Calibri" w:hAnsi="Calibri" w:cs="Calibri"/>
          <w:spacing w:val="-6"/>
          <w:sz w:val="24"/>
        </w:rPr>
        <w:t xml:space="preserve"> </w:t>
      </w:r>
      <w:r w:rsidRPr="00B17B7B">
        <w:rPr>
          <w:rFonts w:ascii="Calibri" w:hAnsi="Calibri" w:cs="Calibri"/>
          <w:sz w:val="24"/>
        </w:rPr>
        <w:t>gerir</w:t>
      </w:r>
      <w:r w:rsidRPr="00B17B7B">
        <w:rPr>
          <w:rFonts w:ascii="Calibri" w:hAnsi="Calibri" w:cs="Calibri"/>
          <w:spacing w:val="-6"/>
          <w:sz w:val="24"/>
        </w:rPr>
        <w:t xml:space="preserve"> </w:t>
      </w:r>
      <w:r w:rsidRPr="00B17B7B">
        <w:rPr>
          <w:rFonts w:ascii="Calibri" w:hAnsi="Calibri" w:cs="Calibri"/>
          <w:sz w:val="24"/>
        </w:rPr>
        <w:t>as</w:t>
      </w:r>
      <w:r w:rsidRPr="00B17B7B">
        <w:rPr>
          <w:rFonts w:ascii="Calibri" w:hAnsi="Calibri" w:cs="Calibri"/>
          <w:spacing w:val="-5"/>
          <w:sz w:val="24"/>
        </w:rPr>
        <w:t xml:space="preserve"> </w:t>
      </w:r>
      <w:r w:rsidRPr="00B17B7B">
        <w:rPr>
          <w:rFonts w:ascii="Calibri" w:hAnsi="Calibri" w:cs="Calibri"/>
          <w:sz w:val="24"/>
        </w:rPr>
        <w:t>atividades</w:t>
      </w:r>
      <w:r w:rsidRPr="00B17B7B">
        <w:rPr>
          <w:rFonts w:ascii="Calibri" w:hAnsi="Calibri" w:cs="Calibri"/>
          <w:spacing w:val="-6"/>
          <w:sz w:val="24"/>
        </w:rPr>
        <w:t xml:space="preserve"> </w:t>
      </w:r>
      <w:r w:rsidRPr="00B17B7B">
        <w:rPr>
          <w:rFonts w:ascii="Calibri" w:hAnsi="Calibri" w:cs="Calibri"/>
          <w:sz w:val="24"/>
        </w:rPr>
        <w:t>relacionadas</w:t>
      </w:r>
      <w:r w:rsidRPr="00B17B7B">
        <w:rPr>
          <w:rFonts w:ascii="Calibri" w:hAnsi="Calibri" w:cs="Calibri"/>
          <w:spacing w:val="-5"/>
          <w:sz w:val="24"/>
        </w:rPr>
        <w:t xml:space="preserve"> </w:t>
      </w:r>
      <w:r w:rsidRPr="00B17B7B">
        <w:rPr>
          <w:rFonts w:ascii="Calibri" w:hAnsi="Calibri" w:cs="Calibri"/>
          <w:sz w:val="24"/>
        </w:rPr>
        <w:t>ao</w:t>
      </w:r>
      <w:r w:rsidRPr="00B17B7B">
        <w:rPr>
          <w:rFonts w:ascii="Calibri" w:hAnsi="Calibri" w:cs="Calibri"/>
          <w:spacing w:val="-6"/>
          <w:sz w:val="24"/>
        </w:rPr>
        <w:t xml:space="preserve"> </w:t>
      </w:r>
      <w:r w:rsidRPr="00B17B7B">
        <w:rPr>
          <w:rFonts w:ascii="Calibri" w:hAnsi="Calibri" w:cs="Calibri"/>
          <w:sz w:val="24"/>
        </w:rPr>
        <w:t>atendimento,</w:t>
      </w:r>
      <w:r w:rsidRPr="00B17B7B">
        <w:rPr>
          <w:rFonts w:ascii="Calibri" w:hAnsi="Calibri" w:cs="Calibri"/>
          <w:spacing w:val="-6"/>
          <w:sz w:val="24"/>
        </w:rPr>
        <w:t xml:space="preserve"> </w:t>
      </w:r>
      <w:r w:rsidRPr="00B17B7B">
        <w:rPr>
          <w:rFonts w:ascii="Calibri" w:hAnsi="Calibri" w:cs="Calibri"/>
          <w:sz w:val="24"/>
        </w:rPr>
        <w:t>às</w:t>
      </w:r>
      <w:r w:rsidRPr="00B17B7B">
        <w:rPr>
          <w:rFonts w:ascii="Calibri" w:hAnsi="Calibri" w:cs="Calibri"/>
          <w:spacing w:val="-5"/>
          <w:sz w:val="24"/>
        </w:rPr>
        <w:t xml:space="preserve"> </w:t>
      </w:r>
      <w:r w:rsidRPr="00B17B7B">
        <w:rPr>
          <w:rFonts w:ascii="Calibri" w:hAnsi="Calibri" w:cs="Calibri"/>
          <w:sz w:val="24"/>
        </w:rPr>
        <w:t>consultas</w:t>
      </w:r>
      <w:r w:rsidRPr="00B17B7B">
        <w:rPr>
          <w:rFonts w:ascii="Calibri" w:hAnsi="Calibri" w:cs="Calibri"/>
          <w:spacing w:val="-6"/>
          <w:sz w:val="24"/>
        </w:rPr>
        <w:t xml:space="preserve"> </w:t>
      </w:r>
      <w:r w:rsidRPr="00B17B7B">
        <w:rPr>
          <w:rFonts w:ascii="Calibri" w:hAnsi="Calibri" w:cs="Calibri"/>
          <w:sz w:val="24"/>
        </w:rPr>
        <w:t>e</w:t>
      </w:r>
      <w:r w:rsidRPr="00B17B7B">
        <w:rPr>
          <w:rFonts w:ascii="Calibri" w:hAnsi="Calibri" w:cs="Calibri"/>
          <w:spacing w:val="-5"/>
          <w:sz w:val="24"/>
        </w:rPr>
        <w:t xml:space="preserve"> </w:t>
      </w:r>
      <w:r w:rsidRPr="00B17B7B">
        <w:rPr>
          <w:rFonts w:ascii="Calibri" w:hAnsi="Calibri" w:cs="Calibri"/>
          <w:sz w:val="24"/>
        </w:rPr>
        <w:t>aos</w:t>
      </w:r>
      <w:r w:rsidRPr="00B17B7B">
        <w:rPr>
          <w:rFonts w:ascii="Calibri" w:hAnsi="Calibri" w:cs="Calibri"/>
          <w:spacing w:val="-6"/>
          <w:sz w:val="24"/>
        </w:rPr>
        <w:t xml:space="preserve"> </w:t>
      </w:r>
      <w:r w:rsidRPr="00B17B7B">
        <w:rPr>
          <w:rFonts w:ascii="Calibri" w:hAnsi="Calibri" w:cs="Calibri"/>
          <w:sz w:val="24"/>
        </w:rPr>
        <w:t>questionamentos</w:t>
      </w:r>
      <w:r w:rsidRPr="00B17B7B">
        <w:rPr>
          <w:rFonts w:ascii="Calibri" w:hAnsi="Calibri" w:cs="Calibri"/>
          <w:spacing w:val="-5"/>
          <w:sz w:val="24"/>
        </w:rPr>
        <w:t xml:space="preserve"> </w:t>
      </w:r>
      <w:r w:rsidRPr="00B17B7B">
        <w:rPr>
          <w:rFonts w:ascii="Calibri" w:hAnsi="Calibri" w:cs="Calibri"/>
          <w:sz w:val="24"/>
        </w:rPr>
        <w:t>referentes</w:t>
      </w:r>
      <w:r w:rsidRPr="00B17B7B">
        <w:rPr>
          <w:rFonts w:ascii="Calibri" w:hAnsi="Calibri" w:cs="Calibri"/>
          <w:spacing w:val="-6"/>
          <w:sz w:val="24"/>
        </w:rPr>
        <w:t xml:space="preserve"> </w:t>
      </w:r>
      <w:r w:rsidRPr="00B17B7B">
        <w:rPr>
          <w:rFonts w:ascii="Calibri" w:hAnsi="Calibri" w:cs="Calibri"/>
          <w:sz w:val="24"/>
        </w:rPr>
        <w:t>aos assuntos pertinentes a suas respectivas</w:t>
      </w:r>
      <w:r w:rsidRPr="00B17B7B">
        <w:rPr>
          <w:rFonts w:ascii="Calibri" w:hAnsi="Calibri" w:cs="Calibri"/>
          <w:spacing w:val="-7"/>
          <w:sz w:val="24"/>
        </w:rPr>
        <w:t xml:space="preserve"> </w:t>
      </w:r>
      <w:r w:rsidRPr="00B17B7B">
        <w:rPr>
          <w:rFonts w:ascii="Calibri" w:hAnsi="Calibri" w:cs="Calibri"/>
          <w:sz w:val="24"/>
        </w:rPr>
        <w:t>Câmaras.</w:t>
      </w:r>
    </w:p>
    <w:p w14:paraId="09C5296E" w14:textId="6CFC7244" w:rsidR="008973A5" w:rsidRPr="00B17B7B" w:rsidRDefault="00397D6F" w:rsidP="00C47CCD">
      <w:pPr>
        <w:pStyle w:val="PargrafodaLista"/>
        <w:numPr>
          <w:ilvl w:val="0"/>
          <w:numId w:val="12"/>
        </w:numPr>
        <w:tabs>
          <w:tab w:val="left" w:pos="557"/>
        </w:tabs>
        <w:spacing w:before="122" w:line="235" w:lineRule="auto"/>
        <w:ind w:right="233" w:firstLine="0"/>
        <w:jc w:val="both"/>
        <w:rPr>
          <w:rFonts w:ascii="Calibri" w:hAnsi="Calibri" w:cs="Calibri"/>
          <w:sz w:val="24"/>
        </w:rPr>
      </w:pPr>
      <w:r w:rsidRPr="00B17B7B">
        <w:rPr>
          <w:rFonts w:ascii="Calibri" w:hAnsi="Calibri" w:cs="Calibri"/>
          <w:sz w:val="24"/>
        </w:rPr>
        <w:t xml:space="preserve">– realizar a movimentação das contas correntes das instituições ﬁnanceiras na ordem </w:t>
      </w:r>
      <w:r w:rsidR="00B72EE2" w:rsidRPr="00B17B7B">
        <w:rPr>
          <w:rFonts w:ascii="Calibri" w:hAnsi="Calibri" w:cs="Calibri"/>
          <w:sz w:val="24"/>
        </w:rPr>
        <w:t xml:space="preserve">do </w:t>
      </w:r>
      <w:r w:rsidRPr="00B17B7B">
        <w:rPr>
          <w:rFonts w:ascii="Calibri" w:hAnsi="Calibri" w:cs="Calibri"/>
          <w:sz w:val="24"/>
        </w:rPr>
        <w:t>que</w:t>
      </w:r>
      <w:r w:rsidR="00B72EE2" w:rsidRPr="00B17B7B">
        <w:rPr>
          <w:rFonts w:ascii="Calibri" w:hAnsi="Calibri" w:cs="Calibri"/>
          <w:sz w:val="24"/>
        </w:rPr>
        <w:t xml:space="preserve"> dispõe a alínea b do inciso IV do art.</w:t>
      </w:r>
      <w:r w:rsidRPr="00B17B7B">
        <w:rPr>
          <w:rFonts w:ascii="Calibri" w:hAnsi="Calibri" w:cs="Calibri"/>
          <w:sz w:val="24"/>
        </w:rPr>
        <w:t xml:space="preserve"> </w:t>
      </w:r>
      <w:r w:rsidR="006C4789" w:rsidRPr="00B17B7B">
        <w:rPr>
          <w:rFonts w:ascii="Calibri" w:hAnsi="Calibri" w:cs="Calibri"/>
          <w:sz w:val="24"/>
        </w:rPr>
        <w:t>20</w:t>
      </w:r>
      <w:r w:rsidRPr="00B17B7B">
        <w:rPr>
          <w:rFonts w:ascii="Calibri" w:hAnsi="Calibri" w:cs="Calibri"/>
          <w:sz w:val="24"/>
        </w:rPr>
        <w:t xml:space="preserve"> deste regimento, exceto, o vice-presidente de Controle Interno</w:t>
      </w:r>
      <w:r w:rsidR="00B72EE2" w:rsidRPr="00B17B7B">
        <w:rPr>
          <w:rFonts w:ascii="Calibri" w:hAnsi="Calibri" w:cs="Calibri"/>
          <w:sz w:val="24"/>
        </w:rPr>
        <w:t>.</w:t>
      </w:r>
    </w:p>
    <w:p w14:paraId="09C5296F" w14:textId="57610276" w:rsidR="008973A5" w:rsidRPr="00B17B7B" w:rsidRDefault="00397D6F" w:rsidP="00C47CCD">
      <w:pPr>
        <w:pStyle w:val="Corpodetexto"/>
        <w:spacing w:before="123" w:line="235" w:lineRule="auto"/>
        <w:ind w:right="234"/>
        <w:jc w:val="both"/>
        <w:rPr>
          <w:rFonts w:ascii="Calibri" w:hAnsi="Calibri" w:cs="Calibri"/>
        </w:rPr>
      </w:pPr>
      <w:r w:rsidRPr="00B17B7B">
        <w:rPr>
          <w:rFonts w:ascii="Calibri" w:hAnsi="Calibri" w:cs="Calibri"/>
        </w:rPr>
        <w:t xml:space="preserve">§ 1º Os Vice-presidentes substituirão o Presidente em seus impedimentos temporários, de acordo com a ordem que contas na alínea b do inciso IV do artigo </w:t>
      </w:r>
      <w:r w:rsidR="003A4BA9" w:rsidRPr="00B17B7B">
        <w:rPr>
          <w:rFonts w:ascii="Calibri" w:hAnsi="Calibri" w:cs="Calibri"/>
        </w:rPr>
        <w:t>20</w:t>
      </w:r>
      <w:r w:rsidRPr="00B17B7B">
        <w:rPr>
          <w:rFonts w:ascii="Calibri" w:hAnsi="Calibri" w:cs="Calibri"/>
        </w:rPr>
        <w:t xml:space="preserve"> deste regimento, exceto, o vice-presidente de Controle Interno, desde que não conflite com o Art. 3º do Decreto-Lei n.º 1.040/1969.</w:t>
      </w:r>
    </w:p>
    <w:p w14:paraId="09C52970" w14:textId="77777777" w:rsidR="008973A5" w:rsidRPr="00B17B7B" w:rsidRDefault="00397D6F" w:rsidP="00C47CCD">
      <w:pPr>
        <w:pStyle w:val="Corpodetexto"/>
        <w:spacing w:before="123" w:line="235" w:lineRule="auto"/>
        <w:ind w:right="235"/>
        <w:jc w:val="both"/>
        <w:rPr>
          <w:rFonts w:ascii="Calibri" w:hAnsi="Calibri" w:cs="Calibri"/>
        </w:rPr>
      </w:pPr>
      <w:r w:rsidRPr="00B17B7B">
        <w:rPr>
          <w:rFonts w:ascii="Calibri" w:hAnsi="Calibri" w:cs="Calibri"/>
        </w:rPr>
        <w:t>§ 2º Os Vice-presidentes, no exercício de suas atribuições de supervisionar, orientar e gerir as tarefas de suas pastas, são solidariamente responsáveis, juntamente com o Presidente, pelos atos derivados desse mister; destarte, integram o rol de gestores para todos os ﬁns legais, especialmente, no Tribunal de Contas da União (TCU).</w:t>
      </w:r>
    </w:p>
    <w:p w14:paraId="09C52971" w14:textId="77777777" w:rsidR="008973A5" w:rsidRPr="00B17B7B" w:rsidRDefault="008973A5" w:rsidP="00C47CCD">
      <w:pPr>
        <w:pStyle w:val="Corpodetexto"/>
        <w:ind w:left="0"/>
        <w:jc w:val="both"/>
        <w:rPr>
          <w:rFonts w:ascii="Calibri" w:hAnsi="Calibri" w:cs="Calibri"/>
        </w:rPr>
      </w:pPr>
    </w:p>
    <w:p w14:paraId="09C52972" w14:textId="77777777" w:rsidR="008973A5" w:rsidRPr="00B17B7B" w:rsidRDefault="008973A5" w:rsidP="00C47CCD">
      <w:pPr>
        <w:pStyle w:val="Corpodetexto"/>
        <w:spacing w:before="2"/>
        <w:ind w:left="0"/>
        <w:jc w:val="both"/>
        <w:rPr>
          <w:rFonts w:ascii="Calibri" w:hAnsi="Calibri" w:cs="Calibri"/>
          <w:sz w:val="19"/>
        </w:rPr>
      </w:pPr>
    </w:p>
    <w:p w14:paraId="09C52973" w14:textId="77777777" w:rsidR="008973A5" w:rsidRPr="00B17B7B" w:rsidRDefault="00397D6F" w:rsidP="00C47CCD">
      <w:pPr>
        <w:pStyle w:val="Corpodetexto"/>
        <w:spacing w:before="1"/>
        <w:jc w:val="both"/>
        <w:rPr>
          <w:rFonts w:ascii="Calibri" w:hAnsi="Calibri" w:cs="Calibri"/>
        </w:rPr>
      </w:pPr>
      <w:r w:rsidRPr="00B17B7B">
        <w:rPr>
          <w:rFonts w:ascii="Calibri" w:hAnsi="Calibri" w:cs="Calibri"/>
        </w:rPr>
        <w:t>§ 3º Ao Vice-presidente Administração e Planejamento compete:</w:t>
      </w:r>
    </w:p>
    <w:p w14:paraId="09C52974" w14:textId="77777777" w:rsidR="008973A5" w:rsidRPr="00B17B7B" w:rsidRDefault="00397D6F" w:rsidP="00C47CCD">
      <w:pPr>
        <w:pStyle w:val="PargrafodaLista"/>
        <w:numPr>
          <w:ilvl w:val="0"/>
          <w:numId w:val="11"/>
        </w:numPr>
        <w:tabs>
          <w:tab w:val="left" w:pos="485"/>
        </w:tabs>
        <w:spacing w:before="119" w:line="235" w:lineRule="auto"/>
        <w:ind w:right="229" w:firstLine="0"/>
        <w:jc w:val="both"/>
        <w:rPr>
          <w:rFonts w:ascii="Calibri" w:hAnsi="Calibri" w:cs="Calibri"/>
          <w:sz w:val="24"/>
        </w:rPr>
      </w:pPr>
      <w:r w:rsidRPr="00B17B7B">
        <w:rPr>
          <w:rFonts w:ascii="Calibri" w:hAnsi="Calibri" w:cs="Calibri"/>
          <w:sz w:val="24"/>
        </w:rPr>
        <w:t>movimentar contas bancárias sempre em conjunto com o a Presidente, ou por empregado designado por</w:t>
      </w:r>
      <w:r w:rsidRPr="00B17B7B">
        <w:rPr>
          <w:rFonts w:ascii="Calibri" w:hAnsi="Calibri" w:cs="Calibri"/>
          <w:spacing w:val="-2"/>
          <w:sz w:val="24"/>
        </w:rPr>
        <w:t xml:space="preserve"> </w:t>
      </w:r>
      <w:r w:rsidRPr="00B17B7B">
        <w:rPr>
          <w:rFonts w:ascii="Calibri" w:hAnsi="Calibri" w:cs="Calibri"/>
          <w:sz w:val="24"/>
        </w:rPr>
        <w:t>ele;</w:t>
      </w:r>
    </w:p>
    <w:p w14:paraId="09C52975" w14:textId="77777777" w:rsidR="008973A5" w:rsidRPr="00B17B7B" w:rsidRDefault="00397D6F" w:rsidP="00C47CCD">
      <w:pPr>
        <w:pStyle w:val="PargrafodaLista"/>
        <w:numPr>
          <w:ilvl w:val="0"/>
          <w:numId w:val="11"/>
        </w:numPr>
        <w:tabs>
          <w:tab w:val="left" w:pos="484"/>
        </w:tabs>
        <w:spacing w:before="118"/>
        <w:ind w:left="483"/>
        <w:jc w:val="both"/>
        <w:rPr>
          <w:rFonts w:ascii="Calibri" w:hAnsi="Calibri" w:cs="Calibri"/>
          <w:sz w:val="24"/>
        </w:rPr>
      </w:pPr>
      <w:r w:rsidRPr="00B17B7B">
        <w:rPr>
          <w:rFonts w:ascii="Calibri" w:hAnsi="Calibri" w:cs="Calibri"/>
          <w:sz w:val="24"/>
        </w:rPr>
        <w:t>superintender a Coordenadoria de</w:t>
      </w:r>
      <w:r w:rsidRPr="00B17B7B">
        <w:rPr>
          <w:rFonts w:ascii="Calibri" w:hAnsi="Calibri" w:cs="Calibri"/>
          <w:spacing w:val="-6"/>
          <w:sz w:val="24"/>
        </w:rPr>
        <w:t xml:space="preserve"> </w:t>
      </w:r>
      <w:r w:rsidRPr="00B17B7B">
        <w:rPr>
          <w:rFonts w:ascii="Calibri" w:hAnsi="Calibri" w:cs="Calibri"/>
          <w:sz w:val="24"/>
        </w:rPr>
        <w:t>Administração;</w:t>
      </w:r>
    </w:p>
    <w:p w14:paraId="09C52976" w14:textId="77777777" w:rsidR="008973A5" w:rsidRPr="00B17B7B" w:rsidRDefault="00397D6F" w:rsidP="00C47CCD">
      <w:pPr>
        <w:pStyle w:val="PargrafodaLista"/>
        <w:numPr>
          <w:ilvl w:val="0"/>
          <w:numId w:val="11"/>
        </w:numPr>
        <w:tabs>
          <w:tab w:val="left" w:pos="459"/>
        </w:tabs>
        <w:ind w:left="458" w:hanging="229"/>
        <w:jc w:val="both"/>
        <w:rPr>
          <w:rFonts w:ascii="Calibri" w:hAnsi="Calibri" w:cs="Calibri"/>
          <w:sz w:val="24"/>
        </w:rPr>
      </w:pPr>
      <w:r w:rsidRPr="00B17B7B">
        <w:rPr>
          <w:rFonts w:ascii="Calibri" w:hAnsi="Calibri" w:cs="Calibri"/>
          <w:sz w:val="24"/>
        </w:rPr>
        <w:t>coordenar os trabalhos da Câmara de Administração e</w:t>
      </w:r>
      <w:r w:rsidRPr="00B17B7B">
        <w:rPr>
          <w:rFonts w:ascii="Calibri" w:hAnsi="Calibri" w:cs="Calibri"/>
          <w:spacing w:val="-13"/>
          <w:sz w:val="24"/>
        </w:rPr>
        <w:t xml:space="preserve"> </w:t>
      </w:r>
      <w:r w:rsidRPr="00B17B7B">
        <w:rPr>
          <w:rFonts w:ascii="Calibri" w:hAnsi="Calibri" w:cs="Calibri"/>
          <w:sz w:val="24"/>
        </w:rPr>
        <w:t>Planejamento;</w:t>
      </w:r>
    </w:p>
    <w:p w14:paraId="09C52977" w14:textId="77777777" w:rsidR="008973A5" w:rsidRPr="00B17B7B" w:rsidRDefault="00397D6F" w:rsidP="00C47CCD">
      <w:pPr>
        <w:pStyle w:val="PargrafodaLista"/>
        <w:numPr>
          <w:ilvl w:val="0"/>
          <w:numId w:val="11"/>
        </w:numPr>
        <w:tabs>
          <w:tab w:val="left" w:pos="484"/>
        </w:tabs>
        <w:ind w:left="483"/>
        <w:jc w:val="both"/>
        <w:rPr>
          <w:rFonts w:ascii="Calibri" w:hAnsi="Calibri" w:cs="Calibri"/>
          <w:sz w:val="24"/>
        </w:rPr>
      </w:pPr>
      <w:r w:rsidRPr="00B17B7B">
        <w:rPr>
          <w:rFonts w:ascii="Calibri" w:hAnsi="Calibri" w:cs="Calibri"/>
          <w:sz w:val="24"/>
        </w:rPr>
        <w:t>distribuir os processos para relato na Câmara de Assuntos</w:t>
      </w:r>
      <w:r w:rsidRPr="00B17B7B">
        <w:rPr>
          <w:rFonts w:ascii="Calibri" w:hAnsi="Calibri" w:cs="Calibri"/>
          <w:spacing w:val="-16"/>
          <w:sz w:val="24"/>
        </w:rPr>
        <w:t xml:space="preserve"> </w:t>
      </w:r>
      <w:r w:rsidRPr="00B17B7B">
        <w:rPr>
          <w:rFonts w:ascii="Calibri" w:hAnsi="Calibri" w:cs="Calibri"/>
          <w:sz w:val="24"/>
        </w:rPr>
        <w:t>Administrativos;</w:t>
      </w:r>
    </w:p>
    <w:p w14:paraId="09C52978" w14:textId="77777777" w:rsidR="008973A5" w:rsidRPr="00B17B7B" w:rsidRDefault="00397D6F" w:rsidP="00C47CCD">
      <w:pPr>
        <w:pStyle w:val="PargrafodaLista"/>
        <w:numPr>
          <w:ilvl w:val="0"/>
          <w:numId w:val="11"/>
        </w:numPr>
        <w:tabs>
          <w:tab w:val="left" w:pos="493"/>
        </w:tabs>
        <w:spacing w:before="120" w:line="235" w:lineRule="auto"/>
        <w:ind w:right="249" w:firstLine="0"/>
        <w:jc w:val="both"/>
        <w:rPr>
          <w:rFonts w:ascii="Calibri" w:hAnsi="Calibri" w:cs="Calibri"/>
          <w:sz w:val="24"/>
        </w:rPr>
      </w:pPr>
      <w:r w:rsidRPr="00B17B7B">
        <w:rPr>
          <w:rFonts w:ascii="Calibri" w:hAnsi="Calibri" w:cs="Calibri"/>
          <w:sz w:val="24"/>
        </w:rPr>
        <w:t xml:space="preserve">denunciar ao Plenário do CRCGO o não cumprimento dos objetivos traçados no Plano de </w:t>
      </w:r>
      <w:r w:rsidRPr="00B17B7B">
        <w:rPr>
          <w:rFonts w:ascii="Calibri" w:hAnsi="Calibri" w:cs="Calibri"/>
          <w:spacing w:val="-3"/>
          <w:sz w:val="24"/>
        </w:rPr>
        <w:t xml:space="preserve">Trabalho, </w:t>
      </w:r>
      <w:r w:rsidRPr="00B17B7B">
        <w:rPr>
          <w:rFonts w:ascii="Calibri" w:hAnsi="Calibri" w:cs="Calibri"/>
          <w:sz w:val="24"/>
        </w:rPr>
        <w:t>a fim de que se deliberem as providências a serem</w:t>
      </w:r>
      <w:r w:rsidRPr="00B17B7B">
        <w:rPr>
          <w:rFonts w:ascii="Calibri" w:hAnsi="Calibri" w:cs="Calibri"/>
          <w:spacing w:val="-13"/>
          <w:sz w:val="24"/>
        </w:rPr>
        <w:t xml:space="preserve"> </w:t>
      </w:r>
      <w:r w:rsidRPr="00B17B7B">
        <w:rPr>
          <w:rFonts w:ascii="Calibri" w:hAnsi="Calibri" w:cs="Calibri"/>
          <w:sz w:val="24"/>
        </w:rPr>
        <w:t>tomadas;</w:t>
      </w:r>
    </w:p>
    <w:p w14:paraId="09C52979" w14:textId="6FB77FC0" w:rsidR="008973A5" w:rsidRPr="00B17B7B" w:rsidRDefault="00397D6F" w:rsidP="00C47CCD">
      <w:pPr>
        <w:pStyle w:val="PargrafodaLista"/>
        <w:numPr>
          <w:ilvl w:val="0"/>
          <w:numId w:val="11"/>
        </w:numPr>
        <w:tabs>
          <w:tab w:val="left" w:pos="504"/>
        </w:tabs>
        <w:spacing w:before="122" w:line="235" w:lineRule="auto"/>
        <w:ind w:right="234" w:firstLine="0"/>
        <w:jc w:val="both"/>
        <w:rPr>
          <w:rFonts w:ascii="Calibri" w:hAnsi="Calibri" w:cs="Calibri"/>
          <w:sz w:val="24"/>
        </w:rPr>
      </w:pPr>
      <w:r w:rsidRPr="00B17B7B">
        <w:rPr>
          <w:rFonts w:ascii="Calibri" w:hAnsi="Calibri" w:cs="Calibri"/>
          <w:sz w:val="24"/>
        </w:rPr>
        <w:t>superintender os trabalhos desenvolvidos pelas Comissões especia</w:t>
      </w:r>
      <w:r w:rsidR="002A6E06">
        <w:rPr>
          <w:rFonts w:ascii="Calibri" w:hAnsi="Calibri" w:cs="Calibri"/>
          <w:sz w:val="24"/>
        </w:rPr>
        <w:t>is</w:t>
      </w:r>
      <w:r w:rsidRPr="00B17B7B">
        <w:rPr>
          <w:rFonts w:ascii="Calibri" w:hAnsi="Calibri" w:cs="Calibri"/>
          <w:sz w:val="24"/>
        </w:rPr>
        <w:t xml:space="preserve"> Administrativa e Grupos de </w:t>
      </w:r>
      <w:r w:rsidRPr="00B17B7B">
        <w:rPr>
          <w:rFonts w:ascii="Calibri" w:hAnsi="Calibri" w:cs="Calibri"/>
          <w:spacing w:val="-3"/>
          <w:sz w:val="24"/>
        </w:rPr>
        <w:t xml:space="preserve">Trabalho </w:t>
      </w:r>
      <w:r w:rsidRPr="00B17B7B">
        <w:rPr>
          <w:rFonts w:ascii="Calibri" w:hAnsi="Calibri" w:cs="Calibri"/>
          <w:sz w:val="24"/>
        </w:rPr>
        <w:t>constituídos para implementar as ações previstas nos projetos da Vice-presidência Administrativa.</w:t>
      </w:r>
    </w:p>
    <w:p w14:paraId="09C5297A" w14:textId="77777777" w:rsidR="008973A5" w:rsidRPr="00B17B7B" w:rsidRDefault="008973A5" w:rsidP="00C47CCD">
      <w:pPr>
        <w:pStyle w:val="Corpodetexto"/>
        <w:ind w:left="0"/>
        <w:jc w:val="both"/>
        <w:rPr>
          <w:rFonts w:ascii="Calibri" w:hAnsi="Calibri" w:cs="Calibri"/>
        </w:rPr>
      </w:pPr>
    </w:p>
    <w:p w14:paraId="09C5297B" w14:textId="77777777" w:rsidR="008973A5" w:rsidRPr="00B17B7B" w:rsidRDefault="008973A5" w:rsidP="00C47CCD">
      <w:pPr>
        <w:pStyle w:val="Corpodetexto"/>
        <w:spacing w:before="1"/>
        <w:ind w:left="0"/>
        <w:jc w:val="both"/>
        <w:rPr>
          <w:rFonts w:ascii="Calibri" w:hAnsi="Calibri" w:cs="Calibri"/>
          <w:sz w:val="19"/>
        </w:rPr>
      </w:pPr>
    </w:p>
    <w:p w14:paraId="09C5297C" w14:textId="77777777" w:rsidR="008973A5" w:rsidRPr="00B17B7B" w:rsidRDefault="00397D6F" w:rsidP="00C47CCD">
      <w:pPr>
        <w:pStyle w:val="Corpodetexto"/>
        <w:jc w:val="both"/>
        <w:rPr>
          <w:rFonts w:ascii="Calibri" w:hAnsi="Calibri" w:cs="Calibri"/>
        </w:rPr>
      </w:pPr>
      <w:r w:rsidRPr="00B17B7B">
        <w:rPr>
          <w:rFonts w:ascii="Calibri" w:hAnsi="Calibri" w:cs="Calibri"/>
        </w:rPr>
        <w:t>§ 4º Ao Vice-presidente de Fiscalização, Ética e Disciplina, compete:</w:t>
      </w:r>
    </w:p>
    <w:p w14:paraId="09C5297D" w14:textId="77777777" w:rsidR="008973A5" w:rsidRPr="00B17B7B" w:rsidRDefault="00397D6F" w:rsidP="00C47CCD">
      <w:pPr>
        <w:pStyle w:val="PargrafodaLista"/>
        <w:numPr>
          <w:ilvl w:val="0"/>
          <w:numId w:val="10"/>
        </w:numPr>
        <w:tabs>
          <w:tab w:val="left" w:pos="472"/>
        </w:tabs>
        <w:jc w:val="both"/>
        <w:rPr>
          <w:rFonts w:ascii="Calibri" w:hAnsi="Calibri" w:cs="Calibri"/>
          <w:sz w:val="24"/>
        </w:rPr>
      </w:pPr>
      <w:r w:rsidRPr="00B17B7B">
        <w:rPr>
          <w:rFonts w:ascii="Calibri" w:hAnsi="Calibri" w:cs="Calibri"/>
          <w:sz w:val="24"/>
        </w:rPr>
        <w:t>superintender a Coordenadoria de Fiscalização, Ética e</w:t>
      </w:r>
      <w:r w:rsidRPr="00B17B7B">
        <w:rPr>
          <w:rFonts w:ascii="Calibri" w:hAnsi="Calibri" w:cs="Calibri"/>
          <w:spacing w:val="-11"/>
          <w:sz w:val="24"/>
        </w:rPr>
        <w:t xml:space="preserve"> </w:t>
      </w:r>
      <w:r w:rsidRPr="00B17B7B">
        <w:rPr>
          <w:rFonts w:ascii="Calibri" w:hAnsi="Calibri" w:cs="Calibri"/>
          <w:sz w:val="24"/>
        </w:rPr>
        <w:t>Disciplina;</w:t>
      </w:r>
    </w:p>
    <w:p w14:paraId="09C5297E" w14:textId="77777777" w:rsidR="008973A5" w:rsidRPr="00B17B7B" w:rsidRDefault="00397D6F" w:rsidP="00C47CCD">
      <w:pPr>
        <w:pStyle w:val="PargrafodaLista"/>
        <w:numPr>
          <w:ilvl w:val="0"/>
          <w:numId w:val="10"/>
        </w:numPr>
        <w:tabs>
          <w:tab w:val="left" w:pos="484"/>
        </w:tabs>
        <w:spacing w:before="116"/>
        <w:ind w:left="483" w:hanging="254"/>
        <w:jc w:val="both"/>
        <w:rPr>
          <w:rFonts w:ascii="Calibri" w:hAnsi="Calibri" w:cs="Calibri"/>
          <w:sz w:val="24"/>
        </w:rPr>
      </w:pPr>
      <w:r w:rsidRPr="00B17B7B">
        <w:rPr>
          <w:rFonts w:ascii="Calibri" w:hAnsi="Calibri" w:cs="Calibri"/>
          <w:sz w:val="24"/>
        </w:rPr>
        <w:t>coordenar os trabalhos da Câmara de Fiscalização, Ética e</w:t>
      </w:r>
      <w:r w:rsidRPr="00B17B7B">
        <w:rPr>
          <w:rFonts w:ascii="Calibri" w:hAnsi="Calibri" w:cs="Calibri"/>
          <w:spacing w:val="-15"/>
          <w:sz w:val="24"/>
        </w:rPr>
        <w:t xml:space="preserve"> </w:t>
      </w:r>
      <w:r w:rsidRPr="00B17B7B">
        <w:rPr>
          <w:rFonts w:ascii="Calibri" w:hAnsi="Calibri" w:cs="Calibri"/>
          <w:sz w:val="24"/>
        </w:rPr>
        <w:t>Disciplina;</w:t>
      </w:r>
    </w:p>
    <w:p w14:paraId="09C5297F" w14:textId="77777777" w:rsidR="008973A5" w:rsidRPr="00B17B7B" w:rsidRDefault="00397D6F" w:rsidP="00C47CCD">
      <w:pPr>
        <w:pStyle w:val="PargrafodaLista"/>
        <w:numPr>
          <w:ilvl w:val="0"/>
          <w:numId w:val="10"/>
        </w:numPr>
        <w:tabs>
          <w:tab w:val="left" w:pos="459"/>
        </w:tabs>
        <w:ind w:left="458" w:hanging="229"/>
        <w:jc w:val="both"/>
        <w:rPr>
          <w:rFonts w:ascii="Calibri" w:hAnsi="Calibri" w:cs="Calibri"/>
          <w:sz w:val="24"/>
        </w:rPr>
      </w:pPr>
      <w:r w:rsidRPr="00B17B7B">
        <w:rPr>
          <w:rFonts w:ascii="Calibri" w:hAnsi="Calibri" w:cs="Calibri"/>
          <w:sz w:val="24"/>
        </w:rPr>
        <w:t>distribuir os processos para relato na Câmara de Fiscalização, Ética e</w:t>
      </w:r>
      <w:r w:rsidRPr="00B17B7B">
        <w:rPr>
          <w:rFonts w:ascii="Calibri" w:hAnsi="Calibri" w:cs="Calibri"/>
          <w:spacing w:val="-21"/>
          <w:sz w:val="24"/>
        </w:rPr>
        <w:t xml:space="preserve"> </w:t>
      </w:r>
      <w:r w:rsidRPr="00B17B7B">
        <w:rPr>
          <w:rFonts w:ascii="Calibri" w:hAnsi="Calibri" w:cs="Calibri"/>
          <w:sz w:val="24"/>
        </w:rPr>
        <w:t>Disciplina;</w:t>
      </w:r>
    </w:p>
    <w:p w14:paraId="09C52980" w14:textId="77777777" w:rsidR="008973A5" w:rsidRPr="00B17B7B" w:rsidRDefault="00397D6F" w:rsidP="00C47CCD">
      <w:pPr>
        <w:pStyle w:val="PargrafodaLista"/>
        <w:numPr>
          <w:ilvl w:val="0"/>
          <w:numId w:val="10"/>
        </w:numPr>
        <w:tabs>
          <w:tab w:val="left" w:pos="499"/>
        </w:tabs>
        <w:spacing w:before="119" w:line="235" w:lineRule="auto"/>
        <w:ind w:left="230" w:right="243" w:firstLine="0"/>
        <w:jc w:val="both"/>
        <w:rPr>
          <w:rFonts w:ascii="Calibri" w:hAnsi="Calibri" w:cs="Calibri"/>
          <w:sz w:val="24"/>
        </w:rPr>
      </w:pPr>
      <w:r w:rsidRPr="00B17B7B">
        <w:rPr>
          <w:rFonts w:ascii="Calibri" w:hAnsi="Calibri" w:cs="Calibri"/>
          <w:sz w:val="24"/>
        </w:rPr>
        <w:t xml:space="preserve">denunciar ao Plenário do CRCGO o não cumprimento dos objetivos traçados no Plano de </w:t>
      </w:r>
      <w:r w:rsidRPr="00B17B7B">
        <w:rPr>
          <w:rFonts w:ascii="Calibri" w:hAnsi="Calibri" w:cs="Calibri"/>
          <w:spacing w:val="-3"/>
          <w:sz w:val="24"/>
        </w:rPr>
        <w:t xml:space="preserve">Trabalho, </w:t>
      </w:r>
      <w:r w:rsidRPr="00B17B7B">
        <w:rPr>
          <w:rFonts w:ascii="Calibri" w:hAnsi="Calibri" w:cs="Calibri"/>
          <w:sz w:val="24"/>
        </w:rPr>
        <w:t>a fim de que se deliberem as providências a serem</w:t>
      </w:r>
      <w:r w:rsidRPr="00B17B7B">
        <w:rPr>
          <w:rFonts w:ascii="Calibri" w:hAnsi="Calibri" w:cs="Calibri"/>
          <w:spacing w:val="-13"/>
          <w:sz w:val="24"/>
        </w:rPr>
        <w:t xml:space="preserve"> </w:t>
      </w:r>
      <w:r w:rsidRPr="00B17B7B">
        <w:rPr>
          <w:rFonts w:ascii="Calibri" w:hAnsi="Calibri" w:cs="Calibri"/>
          <w:sz w:val="24"/>
        </w:rPr>
        <w:t>tomadas;</w:t>
      </w:r>
    </w:p>
    <w:p w14:paraId="09C52981" w14:textId="77777777" w:rsidR="008973A5" w:rsidRPr="00B17B7B" w:rsidRDefault="00397D6F" w:rsidP="00C47CCD">
      <w:pPr>
        <w:pStyle w:val="PargrafodaLista"/>
        <w:numPr>
          <w:ilvl w:val="0"/>
          <w:numId w:val="10"/>
        </w:numPr>
        <w:tabs>
          <w:tab w:val="left" w:pos="559"/>
        </w:tabs>
        <w:spacing w:before="122" w:line="235" w:lineRule="auto"/>
        <w:ind w:left="230" w:right="231" w:firstLine="0"/>
        <w:jc w:val="both"/>
        <w:rPr>
          <w:rFonts w:ascii="Calibri" w:hAnsi="Calibri" w:cs="Calibri"/>
          <w:sz w:val="24"/>
        </w:rPr>
      </w:pPr>
      <w:r w:rsidRPr="00B17B7B">
        <w:rPr>
          <w:rFonts w:ascii="Calibri" w:hAnsi="Calibri" w:cs="Calibri"/>
          <w:sz w:val="24"/>
        </w:rPr>
        <w:t xml:space="preserve">submeter ao </w:t>
      </w:r>
      <w:r w:rsidRPr="00B17B7B">
        <w:rPr>
          <w:rFonts w:ascii="Calibri" w:hAnsi="Calibri" w:cs="Calibri"/>
          <w:spacing w:val="-3"/>
          <w:sz w:val="24"/>
        </w:rPr>
        <w:t xml:space="preserve">Tribunal </w:t>
      </w:r>
      <w:r w:rsidRPr="00B17B7B">
        <w:rPr>
          <w:rFonts w:ascii="Calibri" w:hAnsi="Calibri" w:cs="Calibri"/>
          <w:sz w:val="24"/>
        </w:rPr>
        <w:t>Regional de Ética e Disciplina (TRED) as decisões dos processos éticos disciplinares e ao Plenário as decisões dos processos de Fiscalização e os demais Vice-presidentes farão em Plenário, o relato da Ata lavrada da sua reunião de</w:t>
      </w:r>
      <w:r w:rsidRPr="00B17B7B">
        <w:rPr>
          <w:rFonts w:ascii="Calibri" w:hAnsi="Calibri" w:cs="Calibri"/>
          <w:spacing w:val="-16"/>
          <w:sz w:val="24"/>
        </w:rPr>
        <w:t xml:space="preserve"> </w:t>
      </w:r>
      <w:r w:rsidRPr="00B17B7B">
        <w:rPr>
          <w:rFonts w:ascii="Calibri" w:hAnsi="Calibri" w:cs="Calibri"/>
          <w:sz w:val="24"/>
        </w:rPr>
        <w:t>Câmara.</w:t>
      </w:r>
    </w:p>
    <w:p w14:paraId="09C52982" w14:textId="73014A7C" w:rsidR="008973A5" w:rsidRPr="00B17B7B" w:rsidRDefault="00397D6F" w:rsidP="00C47CCD">
      <w:pPr>
        <w:pStyle w:val="PargrafodaLista"/>
        <w:numPr>
          <w:ilvl w:val="0"/>
          <w:numId w:val="10"/>
        </w:numPr>
        <w:tabs>
          <w:tab w:val="left" w:pos="452"/>
        </w:tabs>
        <w:spacing w:before="123" w:line="235" w:lineRule="auto"/>
        <w:ind w:left="230" w:right="236" w:firstLine="0"/>
        <w:jc w:val="both"/>
        <w:rPr>
          <w:rFonts w:ascii="Calibri" w:hAnsi="Calibri" w:cs="Calibri"/>
          <w:sz w:val="24"/>
        </w:rPr>
      </w:pPr>
      <w:r w:rsidRPr="00B17B7B">
        <w:rPr>
          <w:rFonts w:ascii="Calibri" w:hAnsi="Calibri" w:cs="Calibri"/>
          <w:sz w:val="24"/>
        </w:rPr>
        <w:t>superintender os trabalhos desenvolvidos pelas Comissões especia</w:t>
      </w:r>
      <w:r w:rsidR="002A6E06">
        <w:rPr>
          <w:rFonts w:ascii="Calibri" w:hAnsi="Calibri" w:cs="Calibri"/>
          <w:sz w:val="24"/>
        </w:rPr>
        <w:t>is</w:t>
      </w:r>
      <w:r w:rsidRPr="00B17B7B">
        <w:rPr>
          <w:rFonts w:ascii="Calibri" w:hAnsi="Calibri" w:cs="Calibri"/>
          <w:sz w:val="24"/>
        </w:rPr>
        <w:t xml:space="preserve"> administrativa</w:t>
      </w:r>
      <w:r w:rsidR="002A6E06">
        <w:rPr>
          <w:rFonts w:ascii="Calibri" w:hAnsi="Calibri" w:cs="Calibri"/>
          <w:sz w:val="24"/>
        </w:rPr>
        <w:t>s</w:t>
      </w:r>
      <w:r w:rsidRPr="00B17B7B">
        <w:rPr>
          <w:rFonts w:ascii="Calibri" w:hAnsi="Calibri" w:cs="Calibri"/>
          <w:sz w:val="24"/>
        </w:rPr>
        <w:t xml:space="preserve"> e pelos Grupos de </w:t>
      </w:r>
      <w:r w:rsidRPr="00B17B7B">
        <w:rPr>
          <w:rFonts w:ascii="Calibri" w:hAnsi="Calibri" w:cs="Calibri"/>
          <w:spacing w:val="-3"/>
          <w:sz w:val="24"/>
        </w:rPr>
        <w:t xml:space="preserve">Trabalho </w:t>
      </w:r>
      <w:r w:rsidRPr="00B17B7B">
        <w:rPr>
          <w:rFonts w:ascii="Calibri" w:hAnsi="Calibri" w:cs="Calibri"/>
          <w:sz w:val="24"/>
        </w:rPr>
        <w:t>constituídos para implementar as ações previstas nos projetos da Câmara de Fiscalização, Ética e</w:t>
      </w:r>
      <w:r w:rsidRPr="00B17B7B">
        <w:rPr>
          <w:rFonts w:ascii="Calibri" w:hAnsi="Calibri" w:cs="Calibri"/>
          <w:spacing w:val="-2"/>
          <w:sz w:val="24"/>
        </w:rPr>
        <w:t xml:space="preserve"> </w:t>
      </w:r>
      <w:r w:rsidRPr="00B17B7B">
        <w:rPr>
          <w:rFonts w:ascii="Calibri" w:hAnsi="Calibri" w:cs="Calibri"/>
          <w:sz w:val="24"/>
        </w:rPr>
        <w:t>Disciplina.</w:t>
      </w:r>
    </w:p>
    <w:p w14:paraId="09C52983" w14:textId="77777777" w:rsidR="008973A5" w:rsidRPr="00B17B7B" w:rsidRDefault="008973A5" w:rsidP="00C47CCD">
      <w:pPr>
        <w:pStyle w:val="Corpodetexto"/>
        <w:ind w:left="0"/>
        <w:jc w:val="both"/>
        <w:rPr>
          <w:rFonts w:ascii="Calibri" w:hAnsi="Calibri" w:cs="Calibri"/>
        </w:rPr>
      </w:pPr>
    </w:p>
    <w:p w14:paraId="09C52984" w14:textId="77777777" w:rsidR="008973A5" w:rsidRPr="00B17B7B" w:rsidRDefault="008973A5" w:rsidP="00C47CCD">
      <w:pPr>
        <w:pStyle w:val="Corpodetexto"/>
        <w:spacing w:before="2"/>
        <w:ind w:left="0"/>
        <w:jc w:val="both"/>
        <w:rPr>
          <w:rFonts w:ascii="Calibri" w:hAnsi="Calibri" w:cs="Calibri"/>
          <w:sz w:val="19"/>
        </w:rPr>
      </w:pPr>
    </w:p>
    <w:p w14:paraId="09C52985" w14:textId="77777777" w:rsidR="008973A5" w:rsidRPr="00B17B7B" w:rsidRDefault="00397D6F" w:rsidP="00C47CCD">
      <w:pPr>
        <w:pStyle w:val="Corpodetexto"/>
        <w:jc w:val="both"/>
        <w:rPr>
          <w:rFonts w:ascii="Calibri" w:hAnsi="Calibri" w:cs="Calibri"/>
        </w:rPr>
      </w:pPr>
      <w:r w:rsidRPr="00B17B7B">
        <w:rPr>
          <w:rFonts w:ascii="Calibri" w:hAnsi="Calibri" w:cs="Calibri"/>
        </w:rPr>
        <w:t>§ 5º Ao Vice-presidente de Registro, compete:</w:t>
      </w:r>
    </w:p>
    <w:p w14:paraId="09C52986" w14:textId="77777777" w:rsidR="008973A5" w:rsidRPr="00B17B7B" w:rsidRDefault="00397D6F" w:rsidP="00C47CCD">
      <w:pPr>
        <w:pStyle w:val="PargrafodaLista"/>
        <w:numPr>
          <w:ilvl w:val="1"/>
          <w:numId w:val="10"/>
        </w:numPr>
        <w:tabs>
          <w:tab w:val="left" w:pos="581"/>
        </w:tabs>
        <w:ind w:hanging="243"/>
        <w:jc w:val="both"/>
        <w:rPr>
          <w:rFonts w:ascii="Calibri" w:hAnsi="Calibri" w:cs="Calibri"/>
          <w:sz w:val="24"/>
        </w:rPr>
      </w:pPr>
      <w:r w:rsidRPr="00B17B7B">
        <w:rPr>
          <w:rFonts w:ascii="Calibri" w:hAnsi="Calibri" w:cs="Calibri"/>
          <w:sz w:val="24"/>
        </w:rPr>
        <w:t>superintender a Coordenadoria de</w:t>
      </w:r>
      <w:r w:rsidRPr="00B17B7B">
        <w:rPr>
          <w:rFonts w:ascii="Calibri" w:hAnsi="Calibri" w:cs="Calibri"/>
          <w:spacing w:val="-5"/>
          <w:sz w:val="24"/>
        </w:rPr>
        <w:t xml:space="preserve"> </w:t>
      </w:r>
      <w:r w:rsidRPr="00B17B7B">
        <w:rPr>
          <w:rFonts w:ascii="Calibri" w:hAnsi="Calibri" w:cs="Calibri"/>
          <w:sz w:val="24"/>
        </w:rPr>
        <w:t>Registro;</w:t>
      </w:r>
    </w:p>
    <w:p w14:paraId="09C52987" w14:textId="77777777" w:rsidR="008973A5" w:rsidRPr="00B17B7B" w:rsidRDefault="00397D6F" w:rsidP="00C47CCD">
      <w:pPr>
        <w:pStyle w:val="PargrafodaLista"/>
        <w:numPr>
          <w:ilvl w:val="1"/>
          <w:numId w:val="10"/>
        </w:numPr>
        <w:tabs>
          <w:tab w:val="left" w:pos="592"/>
        </w:tabs>
        <w:ind w:left="591" w:hanging="254"/>
        <w:jc w:val="both"/>
        <w:rPr>
          <w:rFonts w:ascii="Calibri" w:hAnsi="Calibri" w:cs="Calibri"/>
          <w:sz w:val="24"/>
        </w:rPr>
      </w:pPr>
      <w:r w:rsidRPr="00B17B7B">
        <w:rPr>
          <w:rFonts w:ascii="Calibri" w:hAnsi="Calibri" w:cs="Calibri"/>
          <w:sz w:val="24"/>
        </w:rPr>
        <w:t>coordenar os trabalhos da Câmara de</w:t>
      </w:r>
      <w:r w:rsidRPr="00B17B7B">
        <w:rPr>
          <w:rFonts w:ascii="Calibri" w:hAnsi="Calibri" w:cs="Calibri"/>
          <w:spacing w:val="-8"/>
          <w:sz w:val="24"/>
        </w:rPr>
        <w:t xml:space="preserve"> </w:t>
      </w:r>
      <w:r w:rsidRPr="00B17B7B">
        <w:rPr>
          <w:rFonts w:ascii="Calibri" w:hAnsi="Calibri" w:cs="Calibri"/>
          <w:sz w:val="24"/>
        </w:rPr>
        <w:t>Registro;</w:t>
      </w:r>
    </w:p>
    <w:p w14:paraId="09C52988" w14:textId="77777777" w:rsidR="008973A5" w:rsidRPr="00B17B7B" w:rsidRDefault="00397D6F" w:rsidP="00C47CCD">
      <w:pPr>
        <w:pStyle w:val="PargrafodaLista"/>
        <w:numPr>
          <w:ilvl w:val="1"/>
          <w:numId w:val="10"/>
        </w:numPr>
        <w:tabs>
          <w:tab w:val="left" w:pos="567"/>
        </w:tabs>
        <w:ind w:left="566" w:hanging="229"/>
        <w:jc w:val="both"/>
        <w:rPr>
          <w:rFonts w:ascii="Calibri" w:hAnsi="Calibri" w:cs="Calibri"/>
          <w:sz w:val="24"/>
        </w:rPr>
      </w:pPr>
      <w:r w:rsidRPr="00B17B7B">
        <w:rPr>
          <w:rFonts w:ascii="Calibri" w:hAnsi="Calibri" w:cs="Calibri"/>
          <w:sz w:val="24"/>
        </w:rPr>
        <w:t>distribuir os processos para relato na Câmara de</w:t>
      </w:r>
      <w:r w:rsidRPr="00B17B7B">
        <w:rPr>
          <w:rFonts w:ascii="Calibri" w:hAnsi="Calibri" w:cs="Calibri"/>
          <w:spacing w:val="-12"/>
          <w:sz w:val="24"/>
        </w:rPr>
        <w:t xml:space="preserve"> </w:t>
      </w:r>
      <w:r w:rsidRPr="00B17B7B">
        <w:rPr>
          <w:rFonts w:ascii="Calibri" w:hAnsi="Calibri" w:cs="Calibri"/>
          <w:sz w:val="24"/>
        </w:rPr>
        <w:t>Registro;</w:t>
      </w:r>
    </w:p>
    <w:p w14:paraId="09C52989" w14:textId="77777777" w:rsidR="008973A5" w:rsidRPr="00B17B7B" w:rsidRDefault="00397D6F" w:rsidP="00C47CCD">
      <w:pPr>
        <w:pStyle w:val="PargrafodaLista"/>
        <w:numPr>
          <w:ilvl w:val="1"/>
          <w:numId w:val="10"/>
        </w:numPr>
        <w:tabs>
          <w:tab w:val="left" w:pos="616"/>
        </w:tabs>
        <w:spacing w:before="120" w:line="235" w:lineRule="auto"/>
        <w:ind w:left="230" w:right="242" w:firstLine="124"/>
        <w:jc w:val="both"/>
        <w:rPr>
          <w:rFonts w:ascii="Calibri" w:hAnsi="Calibri" w:cs="Calibri"/>
          <w:sz w:val="24"/>
        </w:rPr>
      </w:pPr>
      <w:r w:rsidRPr="00B17B7B">
        <w:rPr>
          <w:rFonts w:ascii="Calibri" w:hAnsi="Calibri" w:cs="Calibri"/>
          <w:sz w:val="24"/>
        </w:rPr>
        <w:t xml:space="preserve">denunciar ao Plenário do CRCGO o não cumprimento dos objetivos traçados no Plano de </w:t>
      </w:r>
      <w:r w:rsidRPr="00B17B7B">
        <w:rPr>
          <w:rFonts w:ascii="Calibri" w:hAnsi="Calibri" w:cs="Calibri"/>
          <w:spacing w:val="-3"/>
          <w:sz w:val="24"/>
        </w:rPr>
        <w:t xml:space="preserve">Trabalho, </w:t>
      </w:r>
      <w:r w:rsidRPr="00B17B7B">
        <w:rPr>
          <w:rFonts w:ascii="Calibri" w:hAnsi="Calibri" w:cs="Calibri"/>
          <w:sz w:val="24"/>
        </w:rPr>
        <w:t>a fim de que se deliberem as providências a serem</w:t>
      </w:r>
      <w:r w:rsidRPr="00B17B7B">
        <w:rPr>
          <w:rFonts w:ascii="Calibri" w:hAnsi="Calibri" w:cs="Calibri"/>
          <w:spacing w:val="-13"/>
          <w:sz w:val="24"/>
        </w:rPr>
        <w:t xml:space="preserve"> </w:t>
      </w:r>
      <w:r w:rsidRPr="00B17B7B">
        <w:rPr>
          <w:rFonts w:ascii="Calibri" w:hAnsi="Calibri" w:cs="Calibri"/>
          <w:sz w:val="24"/>
        </w:rPr>
        <w:t>tomadas;</w:t>
      </w:r>
    </w:p>
    <w:p w14:paraId="09C5298A" w14:textId="77777777" w:rsidR="008973A5" w:rsidRPr="00B17B7B" w:rsidRDefault="00397D6F" w:rsidP="00C47CCD">
      <w:pPr>
        <w:pStyle w:val="PargrafodaLista"/>
        <w:numPr>
          <w:ilvl w:val="1"/>
          <w:numId w:val="10"/>
        </w:numPr>
        <w:tabs>
          <w:tab w:val="left" w:pos="605"/>
        </w:tabs>
        <w:spacing w:before="29" w:line="235" w:lineRule="auto"/>
        <w:ind w:left="230" w:right="237" w:firstLine="121"/>
        <w:jc w:val="both"/>
        <w:rPr>
          <w:rFonts w:ascii="Calibri" w:hAnsi="Calibri" w:cs="Calibri"/>
          <w:sz w:val="24"/>
        </w:rPr>
      </w:pPr>
      <w:r w:rsidRPr="00B17B7B">
        <w:rPr>
          <w:rFonts w:ascii="Calibri" w:hAnsi="Calibri" w:cs="Calibri"/>
          <w:sz w:val="24"/>
        </w:rPr>
        <w:t>superintender os trabalhos desenvolvidos pelas Comissões especial administrativa e pelos Grupos de Trabalho constituídos para implementar as ações previstas nos projetos da Câmara de</w:t>
      </w:r>
      <w:r w:rsidRPr="00B17B7B">
        <w:rPr>
          <w:rFonts w:ascii="Calibri" w:hAnsi="Calibri" w:cs="Calibri"/>
          <w:spacing w:val="-35"/>
          <w:sz w:val="24"/>
        </w:rPr>
        <w:t xml:space="preserve"> </w:t>
      </w:r>
      <w:r w:rsidRPr="00B17B7B">
        <w:rPr>
          <w:rFonts w:ascii="Calibri" w:hAnsi="Calibri" w:cs="Calibri"/>
          <w:sz w:val="24"/>
        </w:rPr>
        <w:t>Registro.</w:t>
      </w:r>
    </w:p>
    <w:p w14:paraId="09C5298B" w14:textId="77777777" w:rsidR="008973A5" w:rsidRPr="00B17B7B" w:rsidRDefault="008973A5" w:rsidP="00C47CCD">
      <w:pPr>
        <w:pStyle w:val="Corpodetexto"/>
        <w:ind w:left="0"/>
        <w:jc w:val="both"/>
        <w:rPr>
          <w:rFonts w:ascii="Calibri" w:hAnsi="Calibri" w:cs="Calibri"/>
        </w:rPr>
      </w:pPr>
    </w:p>
    <w:p w14:paraId="09C5298C" w14:textId="77777777" w:rsidR="008973A5" w:rsidRPr="00B17B7B" w:rsidRDefault="008973A5" w:rsidP="00C47CCD">
      <w:pPr>
        <w:pStyle w:val="Corpodetexto"/>
        <w:ind w:left="0"/>
        <w:jc w:val="both"/>
        <w:rPr>
          <w:rFonts w:ascii="Calibri" w:hAnsi="Calibri" w:cs="Calibri"/>
          <w:sz w:val="19"/>
        </w:rPr>
      </w:pPr>
    </w:p>
    <w:p w14:paraId="09C5298D" w14:textId="77777777" w:rsidR="008973A5" w:rsidRPr="00B17B7B" w:rsidRDefault="00397D6F" w:rsidP="00C47CCD">
      <w:pPr>
        <w:pStyle w:val="Corpodetexto"/>
        <w:spacing w:before="1"/>
        <w:ind w:left="392"/>
        <w:jc w:val="both"/>
        <w:rPr>
          <w:rFonts w:ascii="Calibri" w:hAnsi="Calibri" w:cs="Calibri"/>
        </w:rPr>
      </w:pPr>
      <w:r w:rsidRPr="00B17B7B">
        <w:rPr>
          <w:rFonts w:ascii="Calibri" w:hAnsi="Calibri" w:cs="Calibri"/>
        </w:rPr>
        <w:t>§ 6º Ao Vice-presidente Técnico compete:</w:t>
      </w:r>
    </w:p>
    <w:p w14:paraId="09C5298E" w14:textId="77777777" w:rsidR="008973A5" w:rsidRPr="00B17B7B" w:rsidRDefault="00397D6F" w:rsidP="002A6E06">
      <w:pPr>
        <w:pStyle w:val="PargrafodaLista"/>
        <w:numPr>
          <w:ilvl w:val="2"/>
          <w:numId w:val="10"/>
        </w:numPr>
        <w:tabs>
          <w:tab w:val="left" w:pos="750"/>
        </w:tabs>
        <w:spacing w:before="119" w:line="235" w:lineRule="auto"/>
        <w:ind w:right="230" w:firstLine="196"/>
        <w:jc w:val="both"/>
        <w:rPr>
          <w:rFonts w:ascii="Calibri" w:hAnsi="Calibri" w:cs="Calibri"/>
          <w:sz w:val="24"/>
        </w:rPr>
      </w:pPr>
      <w:r w:rsidRPr="00B17B7B">
        <w:rPr>
          <w:rFonts w:ascii="Calibri" w:hAnsi="Calibri" w:cs="Calibri"/>
          <w:sz w:val="24"/>
        </w:rPr>
        <w:t>estudar e divulgar matérias pertinentes a sua área de atuação, bem como propor a estruturação, do ponto de vista técnico, de cursos, seminários e</w:t>
      </w:r>
      <w:r w:rsidRPr="00B17B7B">
        <w:rPr>
          <w:rFonts w:ascii="Calibri" w:hAnsi="Calibri" w:cs="Calibri"/>
          <w:spacing w:val="-12"/>
          <w:sz w:val="24"/>
        </w:rPr>
        <w:t xml:space="preserve"> </w:t>
      </w:r>
      <w:r w:rsidRPr="00B17B7B">
        <w:rPr>
          <w:rFonts w:ascii="Calibri" w:hAnsi="Calibri" w:cs="Calibri"/>
          <w:sz w:val="24"/>
        </w:rPr>
        <w:t>palestras;</w:t>
      </w:r>
    </w:p>
    <w:p w14:paraId="09C5298F" w14:textId="77777777" w:rsidR="008973A5" w:rsidRPr="00B17B7B" w:rsidRDefault="00397D6F" w:rsidP="00C47CCD">
      <w:pPr>
        <w:pStyle w:val="PargrafodaLista"/>
        <w:numPr>
          <w:ilvl w:val="2"/>
          <w:numId w:val="10"/>
        </w:numPr>
        <w:tabs>
          <w:tab w:val="left" w:pos="755"/>
        </w:tabs>
        <w:spacing w:before="118"/>
        <w:ind w:left="754" w:hanging="254"/>
        <w:jc w:val="both"/>
        <w:rPr>
          <w:rFonts w:ascii="Calibri" w:hAnsi="Calibri" w:cs="Calibri"/>
          <w:sz w:val="24"/>
        </w:rPr>
      </w:pPr>
      <w:r w:rsidRPr="00B17B7B">
        <w:rPr>
          <w:rFonts w:ascii="Calibri" w:hAnsi="Calibri" w:cs="Calibri"/>
          <w:sz w:val="24"/>
        </w:rPr>
        <w:t>revisar e opinar sobre o conteúdo técnico de trabalhos destinado à</w:t>
      </w:r>
      <w:r w:rsidRPr="00B17B7B">
        <w:rPr>
          <w:rFonts w:ascii="Calibri" w:hAnsi="Calibri" w:cs="Calibri"/>
          <w:spacing w:val="-21"/>
          <w:sz w:val="24"/>
        </w:rPr>
        <w:t xml:space="preserve"> </w:t>
      </w:r>
      <w:r w:rsidRPr="00B17B7B">
        <w:rPr>
          <w:rFonts w:ascii="Calibri" w:hAnsi="Calibri" w:cs="Calibri"/>
          <w:sz w:val="24"/>
        </w:rPr>
        <w:t>publicação;</w:t>
      </w:r>
    </w:p>
    <w:p w14:paraId="09C52990" w14:textId="77777777" w:rsidR="008973A5" w:rsidRPr="00B17B7B" w:rsidRDefault="00397D6F" w:rsidP="00C47CCD">
      <w:pPr>
        <w:pStyle w:val="PargrafodaLista"/>
        <w:numPr>
          <w:ilvl w:val="2"/>
          <w:numId w:val="10"/>
        </w:numPr>
        <w:tabs>
          <w:tab w:val="left" w:pos="730"/>
        </w:tabs>
        <w:ind w:left="729" w:hanging="229"/>
        <w:jc w:val="both"/>
        <w:rPr>
          <w:rFonts w:ascii="Calibri" w:hAnsi="Calibri" w:cs="Calibri"/>
          <w:sz w:val="24"/>
        </w:rPr>
      </w:pPr>
      <w:r w:rsidRPr="00B17B7B">
        <w:rPr>
          <w:rFonts w:ascii="Calibri" w:hAnsi="Calibri" w:cs="Calibri"/>
          <w:sz w:val="24"/>
        </w:rPr>
        <w:t>elaborar, quando oportuno, comentários sobre as normas da</w:t>
      </w:r>
      <w:r w:rsidRPr="00B17B7B">
        <w:rPr>
          <w:rFonts w:ascii="Calibri" w:hAnsi="Calibri" w:cs="Calibri"/>
          <w:spacing w:val="-13"/>
          <w:sz w:val="24"/>
        </w:rPr>
        <w:t xml:space="preserve"> </w:t>
      </w:r>
      <w:r w:rsidRPr="00B17B7B">
        <w:rPr>
          <w:rFonts w:ascii="Calibri" w:hAnsi="Calibri" w:cs="Calibri"/>
          <w:sz w:val="24"/>
        </w:rPr>
        <w:t>profissão;</w:t>
      </w:r>
    </w:p>
    <w:p w14:paraId="09C52991" w14:textId="77777777" w:rsidR="008973A5" w:rsidRPr="00B17B7B" w:rsidRDefault="00397D6F" w:rsidP="00C47CCD">
      <w:pPr>
        <w:pStyle w:val="PargrafodaLista"/>
        <w:numPr>
          <w:ilvl w:val="2"/>
          <w:numId w:val="10"/>
        </w:numPr>
        <w:tabs>
          <w:tab w:val="left" w:pos="755"/>
        </w:tabs>
        <w:ind w:left="754" w:hanging="254"/>
        <w:jc w:val="both"/>
        <w:rPr>
          <w:rFonts w:ascii="Calibri" w:hAnsi="Calibri" w:cs="Calibri"/>
          <w:sz w:val="24"/>
        </w:rPr>
      </w:pPr>
      <w:r w:rsidRPr="00B17B7B">
        <w:rPr>
          <w:rFonts w:ascii="Calibri" w:hAnsi="Calibri" w:cs="Calibri"/>
          <w:sz w:val="24"/>
        </w:rPr>
        <w:t>organizar Grupos de Estudo das Normativas pertinentes à Profissão</w:t>
      </w:r>
      <w:r w:rsidRPr="00B17B7B">
        <w:rPr>
          <w:rFonts w:ascii="Calibri" w:hAnsi="Calibri" w:cs="Calibri"/>
          <w:spacing w:val="-17"/>
          <w:sz w:val="24"/>
        </w:rPr>
        <w:t xml:space="preserve"> </w:t>
      </w:r>
      <w:r w:rsidRPr="00B17B7B">
        <w:rPr>
          <w:rFonts w:ascii="Calibri" w:hAnsi="Calibri" w:cs="Calibri"/>
          <w:sz w:val="24"/>
        </w:rPr>
        <w:t>Contábil;</w:t>
      </w:r>
    </w:p>
    <w:p w14:paraId="09C52992" w14:textId="77777777" w:rsidR="008973A5" w:rsidRPr="00B17B7B" w:rsidRDefault="00397D6F" w:rsidP="002A6E06">
      <w:pPr>
        <w:pStyle w:val="PargrafodaLista"/>
        <w:numPr>
          <w:ilvl w:val="2"/>
          <w:numId w:val="10"/>
        </w:numPr>
        <w:tabs>
          <w:tab w:val="left" w:pos="1079"/>
        </w:tabs>
        <w:spacing w:before="120" w:line="235" w:lineRule="auto"/>
        <w:ind w:right="231" w:firstLine="337"/>
        <w:jc w:val="both"/>
        <w:rPr>
          <w:rFonts w:ascii="Calibri" w:hAnsi="Calibri" w:cs="Calibri"/>
          <w:sz w:val="24"/>
        </w:rPr>
      </w:pPr>
      <w:r w:rsidRPr="00B17B7B">
        <w:rPr>
          <w:rFonts w:ascii="Calibri" w:hAnsi="Calibri" w:cs="Calibri"/>
          <w:sz w:val="24"/>
        </w:rPr>
        <w:t>recepcionar e responder questões técnicas feitas por Proﬁssionais, Organizações Contábeis, Entidades de Classe, Universidades, Faculdades e demais</w:t>
      </w:r>
      <w:r w:rsidRPr="00B17B7B">
        <w:rPr>
          <w:rFonts w:ascii="Calibri" w:hAnsi="Calibri" w:cs="Calibri"/>
          <w:spacing w:val="-12"/>
          <w:sz w:val="24"/>
        </w:rPr>
        <w:t xml:space="preserve"> </w:t>
      </w:r>
      <w:r w:rsidRPr="00B17B7B">
        <w:rPr>
          <w:rFonts w:ascii="Calibri" w:hAnsi="Calibri" w:cs="Calibri"/>
          <w:sz w:val="24"/>
        </w:rPr>
        <w:t>Empresas;</w:t>
      </w:r>
    </w:p>
    <w:p w14:paraId="09C52993" w14:textId="77777777" w:rsidR="008973A5" w:rsidRPr="00B17B7B" w:rsidRDefault="00397D6F" w:rsidP="00C47CCD">
      <w:pPr>
        <w:pStyle w:val="PargrafodaLista"/>
        <w:numPr>
          <w:ilvl w:val="2"/>
          <w:numId w:val="10"/>
        </w:numPr>
        <w:tabs>
          <w:tab w:val="left" w:pos="756"/>
        </w:tabs>
        <w:spacing w:before="122" w:line="235" w:lineRule="auto"/>
        <w:ind w:right="236" w:firstLine="316"/>
        <w:jc w:val="both"/>
        <w:rPr>
          <w:rFonts w:ascii="Calibri" w:hAnsi="Calibri" w:cs="Calibri"/>
          <w:sz w:val="24"/>
        </w:rPr>
      </w:pPr>
      <w:r w:rsidRPr="00B17B7B">
        <w:rPr>
          <w:rFonts w:ascii="Calibri" w:hAnsi="Calibri" w:cs="Calibri"/>
          <w:sz w:val="24"/>
        </w:rPr>
        <w:t>analisar e opinar sobre as propostas de criação e projetos de educação continuada do CRCGO ação de normas</w:t>
      </w:r>
      <w:r w:rsidRPr="00B17B7B">
        <w:rPr>
          <w:rFonts w:ascii="Calibri" w:hAnsi="Calibri" w:cs="Calibri"/>
          <w:spacing w:val="-3"/>
          <w:sz w:val="24"/>
        </w:rPr>
        <w:t xml:space="preserve"> </w:t>
      </w:r>
      <w:r w:rsidRPr="00B17B7B">
        <w:rPr>
          <w:rFonts w:ascii="Calibri" w:hAnsi="Calibri" w:cs="Calibri"/>
          <w:sz w:val="24"/>
        </w:rPr>
        <w:t>contábeis;</w:t>
      </w:r>
    </w:p>
    <w:p w14:paraId="09C52994" w14:textId="77777777" w:rsidR="008973A5" w:rsidRPr="00B17B7B" w:rsidRDefault="00397D6F" w:rsidP="00C47CCD">
      <w:pPr>
        <w:pStyle w:val="PargrafodaLista"/>
        <w:numPr>
          <w:ilvl w:val="2"/>
          <w:numId w:val="10"/>
        </w:numPr>
        <w:tabs>
          <w:tab w:val="left" w:pos="788"/>
        </w:tabs>
        <w:spacing w:before="122" w:line="235" w:lineRule="auto"/>
        <w:ind w:right="250" w:firstLine="309"/>
        <w:jc w:val="both"/>
        <w:rPr>
          <w:rFonts w:ascii="Calibri" w:hAnsi="Calibri" w:cs="Calibri"/>
          <w:sz w:val="24"/>
        </w:rPr>
      </w:pPr>
      <w:r w:rsidRPr="00B17B7B">
        <w:rPr>
          <w:rFonts w:ascii="Calibri" w:hAnsi="Calibri" w:cs="Calibri"/>
          <w:sz w:val="24"/>
        </w:rPr>
        <w:t xml:space="preserve">denunciar ao Plenário do CRCGO o não cumprimento dos objetivos traçados no Plano de </w:t>
      </w:r>
      <w:r w:rsidRPr="00B17B7B">
        <w:rPr>
          <w:rFonts w:ascii="Calibri" w:hAnsi="Calibri" w:cs="Calibri"/>
          <w:spacing w:val="-3"/>
          <w:sz w:val="24"/>
        </w:rPr>
        <w:t xml:space="preserve">Trabalho, </w:t>
      </w:r>
      <w:r w:rsidRPr="00B17B7B">
        <w:rPr>
          <w:rFonts w:ascii="Calibri" w:hAnsi="Calibri" w:cs="Calibri"/>
          <w:sz w:val="24"/>
        </w:rPr>
        <w:t>a fim de que se deliberem as providências a serem</w:t>
      </w:r>
      <w:r w:rsidRPr="00B17B7B">
        <w:rPr>
          <w:rFonts w:ascii="Calibri" w:hAnsi="Calibri" w:cs="Calibri"/>
          <w:spacing w:val="-14"/>
          <w:sz w:val="24"/>
        </w:rPr>
        <w:t xml:space="preserve"> </w:t>
      </w:r>
      <w:r w:rsidRPr="00B17B7B">
        <w:rPr>
          <w:rFonts w:ascii="Calibri" w:hAnsi="Calibri" w:cs="Calibri"/>
          <w:sz w:val="24"/>
        </w:rPr>
        <w:t>tomadas;</w:t>
      </w:r>
    </w:p>
    <w:p w14:paraId="09C52995" w14:textId="77777777" w:rsidR="008973A5" w:rsidRPr="00B17B7B" w:rsidRDefault="00397D6F" w:rsidP="00C47CCD">
      <w:pPr>
        <w:pStyle w:val="PargrafodaLista"/>
        <w:numPr>
          <w:ilvl w:val="2"/>
          <w:numId w:val="10"/>
        </w:numPr>
        <w:tabs>
          <w:tab w:val="left" w:pos="755"/>
        </w:tabs>
        <w:spacing w:before="117"/>
        <w:ind w:left="754" w:hanging="254"/>
        <w:jc w:val="both"/>
        <w:rPr>
          <w:rFonts w:ascii="Calibri" w:hAnsi="Calibri" w:cs="Calibri"/>
          <w:sz w:val="24"/>
        </w:rPr>
      </w:pPr>
      <w:r w:rsidRPr="00B17B7B">
        <w:rPr>
          <w:rFonts w:ascii="Calibri" w:hAnsi="Calibri" w:cs="Calibri"/>
          <w:sz w:val="24"/>
        </w:rPr>
        <w:t>assessorar o Conselho Diretor e Plenário do CRCGO, quando</w:t>
      </w:r>
      <w:r w:rsidRPr="00B17B7B">
        <w:rPr>
          <w:rFonts w:ascii="Calibri" w:hAnsi="Calibri" w:cs="Calibri"/>
          <w:spacing w:val="-15"/>
          <w:sz w:val="24"/>
        </w:rPr>
        <w:t xml:space="preserve"> </w:t>
      </w:r>
      <w:r w:rsidRPr="00B17B7B">
        <w:rPr>
          <w:rFonts w:ascii="Calibri" w:hAnsi="Calibri" w:cs="Calibri"/>
          <w:sz w:val="24"/>
        </w:rPr>
        <w:t>solicitado;</w:t>
      </w:r>
    </w:p>
    <w:p w14:paraId="09C52996" w14:textId="77777777" w:rsidR="008973A5" w:rsidRPr="00B17B7B" w:rsidRDefault="00397D6F" w:rsidP="00C47CCD">
      <w:pPr>
        <w:pStyle w:val="PargrafodaLista"/>
        <w:numPr>
          <w:ilvl w:val="2"/>
          <w:numId w:val="10"/>
        </w:numPr>
        <w:tabs>
          <w:tab w:val="left" w:pos="683"/>
        </w:tabs>
        <w:ind w:left="683" w:hanging="182"/>
        <w:jc w:val="both"/>
        <w:rPr>
          <w:rFonts w:ascii="Calibri" w:hAnsi="Calibri" w:cs="Calibri"/>
          <w:sz w:val="24"/>
        </w:rPr>
      </w:pPr>
      <w:r w:rsidRPr="00B17B7B">
        <w:rPr>
          <w:rFonts w:ascii="Calibri" w:hAnsi="Calibri" w:cs="Calibri"/>
          <w:sz w:val="24"/>
        </w:rPr>
        <w:t>Quando consultado, indicar instrutores e palestrantes para os diversos</w:t>
      </w:r>
      <w:r w:rsidRPr="00B17B7B">
        <w:rPr>
          <w:rFonts w:ascii="Calibri" w:hAnsi="Calibri" w:cs="Calibri"/>
          <w:spacing w:val="-19"/>
          <w:sz w:val="24"/>
        </w:rPr>
        <w:t xml:space="preserve"> </w:t>
      </w:r>
      <w:r w:rsidRPr="00B17B7B">
        <w:rPr>
          <w:rFonts w:ascii="Calibri" w:hAnsi="Calibri" w:cs="Calibri"/>
          <w:sz w:val="24"/>
        </w:rPr>
        <w:t>projetos.</w:t>
      </w:r>
    </w:p>
    <w:p w14:paraId="09C52997" w14:textId="77777777" w:rsidR="008973A5" w:rsidRPr="00B17B7B" w:rsidRDefault="008973A5" w:rsidP="00C47CCD">
      <w:pPr>
        <w:pStyle w:val="Corpodetexto"/>
        <w:ind w:left="0"/>
        <w:jc w:val="both"/>
        <w:rPr>
          <w:rFonts w:ascii="Calibri" w:hAnsi="Calibri" w:cs="Calibri"/>
        </w:rPr>
      </w:pPr>
    </w:p>
    <w:p w14:paraId="09C52998" w14:textId="77777777" w:rsidR="008973A5" w:rsidRPr="00B17B7B" w:rsidRDefault="008973A5" w:rsidP="00C47CCD">
      <w:pPr>
        <w:pStyle w:val="Corpodetexto"/>
        <w:spacing w:before="11"/>
        <w:ind w:left="0"/>
        <w:jc w:val="both"/>
        <w:rPr>
          <w:rFonts w:ascii="Calibri" w:hAnsi="Calibri" w:cs="Calibri"/>
          <w:sz w:val="18"/>
        </w:rPr>
      </w:pPr>
    </w:p>
    <w:p w14:paraId="09C52999" w14:textId="77777777" w:rsidR="008973A5" w:rsidRPr="00B17B7B" w:rsidRDefault="00397D6F" w:rsidP="00C47CCD">
      <w:pPr>
        <w:pStyle w:val="Corpodetexto"/>
        <w:jc w:val="both"/>
        <w:rPr>
          <w:rFonts w:ascii="Calibri" w:hAnsi="Calibri" w:cs="Calibri"/>
        </w:rPr>
      </w:pPr>
      <w:r w:rsidRPr="00B17B7B">
        <w:rPr>
          <w:rFonts w:ascii="Calibri" w:hAnsi="Calibri" w:cs="Calibri"/>
        </w:rPr>
        <w:t>§ 7º Ao Vice-presidente de Controle Interno compete:</w:t>
      </w:r>
    </w:p>
    <w:p w14:paraId="09C5299A" w14:textId="77777777" w:rsidR="008973A5" w:rsidRPr="00B17B7B" w:rsidRDefault="00397D6F" w:rsidP="00C47CCD">
      <w:pPr>
        <w:pStyle w:val="PargrafodaLista"/>
        <w:numPr>
          <w:ilvl w:val="0"/>
          <w:numId w:val="9"/>
        </w:numPr>
        <w:tabs>
          <w:tab w:val="left" w:pos="527"/>
        </w:tabs>
        <w:ind w:hanging="243"/>
        <w:jc w:val="both"/>
        <w:rPr>
          <w:rFonts w:ascii="Calibri" w:hAnsi="Calibri" w:cs="Calibri"/>
          <w:sz w:val="24"/>
        </w:rPr>
      </w:pPr>
      <w:r w:rsidRPr="00B17B7B">
        <w:rPr>
          <w:rFonts w:ascii="Calibri" w:hAnsi="Calibri" w:cs="Calibri"/>
          <w:sz w:val="24"/>
        </w:rPr>
        <w:t>superintender a Coordenadoria de Controle</w:t>
      </w:r>
      <w:r w:rsidRPr="00B17B7B">
        <w:rPr>
          <w:rFonts w:ascii="Calibri" w:hAnsi="Calibri" w:cs="Calibri"/>
          <w:spacing w:val="-7"/>
          <w:sz w:val="24"/>
        </w:rPr>
        <w:t xml:space="preserve"> </w:t>
      </w:r>
      <w:r w:rsidRPr="00B17B7B">
        <w:rPr>
          <w:rFonts w:ascii="Calibri" w:hAnsi="Calibri" w:cs="Calibri"/>
          <w:sz w:val="24"/>
        </w:rPr>
        <w:t>Interno;</w:t>
      </w:r>
    </w:p>
    <w:p w14:paraId="09C5299B" w14:textId="77777777" w:rsidR="008973A5" w:rsidRPr="00B17B7B" w:rsidRDefault="00397D6F" w:rsidP="00C47CCD">
      <w:pPr>
        <w:pStyle w:val="PargrafodaLista"/>
        <w:numPr>
          <w:ilvl w:val="0"/>
          <w:numId w:val="9"/>
        </w:numPr>
        <w:tabs>
          <w:tab w:val="left" w:pos="538"/>
        </w:tabs>
        <w:ind w:left="537" w:hanging="254"/>
        <w:jc w:val="both"/>
        <w:rPr>
          <w:rFonts w:ascii="Calibri" w:hAnsi="Calibri" w:cs="Calibri"/>
          <w:sz w:val="24"/>
        </w:rPr>
      </w:pPr>
      <w:r w:rsidRPr="00B17B7B">
        <w:rPr>
          <w:rFonts w:ascii="Calibri" w:hAnsi="Calibri" w:cs="Calibri"/>
          <w:sz w:val="24"/>
        </w:rPr>
        <w:t>coordenar os trabalhos da Câmara de Controle</w:t>
      </w:r>
      <w:r w:rsidRPr="00B17B7B">
        <w:rPr>
          <w:rFonts w:ascii="Calibri" w:hAnsi="Calibri" w:cs="Calibri"/>
          <w:spacing w:val="-10"/>
          <w:sz w:val="24"/>
        </w:rPr>
        <w:t xml:space="preserve"> </w:t>
      </w:r>
      <w:r w:rsidRPr="00B17B7B">
        <w:rPr>
          <w:rFonts w:ascii="Calibri" w:hAnsi="Calibri" w:cs="Calibri"/>
          <w:sz w:val="24"/>
        </w:rPr>
        <w:t>Interno;</w:t>
      </w:r>
    </w:p>
    <w:p w14:paraId="09C5299C" w14:textId="77777777" w:rsidR="008973A5" w:rsidRPr="00B17B7B" w:rsidRDefault="00397D6F" w:rsidP="00C47CCD">
      <w:pPr>
        <w:pStyle w:val="PargrafodaLista"/>
        <w:numPr>
          <w:ilvl w:val="0"/>
          <w:numId w:val="9"/>
        </w:numPr>
        <w:tabs>
          <w:tab w:val="left" w:pos="513"/>
        </w:tabs>
        <w:ind w:left="512" w:hanging="229"/>
        <w:jc w:val="both"/>
        <w:rPr>
          <w:rFonts w:ascii="Calibri" w:hAnsi="Calibri" w:cs="Calibri"/>
          <w:sz w:val="24"/>
        </w:rPr>
      </w:pPr>
      <w:r w:rsidRPr="00B17B7B">
        <w:rPr>
          <w:rFonts w:ascii="Calibri" w:hAnsi="Calibri" w:cs="Calibri"/>
          <w:sz w:val="24"/>
        </w:rPr>
        <w:t>distribuir os processos para relato na Câmara de Controle</w:t>
      </w:r>
      <w:r w:rsidRPr="00B17B7B">
        <w:rPr>
          <w:rFonts w:ascii="Calibri" w:hAnsi="Calibri" w:cs="Calibri"/>
          <w:spacing w:val="-14"/>
          <w:sz w:val="24"/>
        </w:rPr>
        <w:t xml:space="preserve"> </w:t>
      </w:r>
      <w:r w:rsidRPr="00B17B7B">
        <w:rPr>
          <w:rFonts w:ascii="Calibri" w:hAnsi="Calibri" w:cs="Calibri"/>
          <w:sz w:val="24"/>
        </w:rPr>
        <w:t>Interno;</w:t>
      </w:r>
    </w:p>
    <w:p w14:paraId="09C5299D" w14:textId="77777777" w:rsidR="008973A5" w:rsidRPr="00B17B7B" w:rsidRDefault="00397D6F" w:rsidP="00C47CCD">
      <w:pPr>
        <w:pStyle w:val="PargrafodaLista"/>
        <w:numPr>
          <w:ilvl w:val="0"/>
          <w:numId w:val="9"/>
        </w:numPr>
        <w:tabs>
          <w:tab w:val="left" w:pos="549"/>
        </w:tabs>
        <w:spacing w:before="120" w:line="235" w:lineRule="auto"/>
        <w:ind w:left="230" w:right="227" w:firstLine="59"/>
        <w:jc w:val="both"/>
        <w:rPr>
          <w:rFonts w:ascii="Calibri" w:hAnsi="Calibri" w:cs="Calibri"/>
          <w:sz w:val="24"/>
        </w:rPr>
      </w:pPr>
      <w:r w:rsidRPr="00B17B7B">
        <w:rPr>
          <w:rFonts w:ascii="Calibri" w:hAnsi="Calibri" w:cs="Calibri"/>
          <w:sz w:val="24"/>
        </w:rPr>
        <w:t>comunicar ao Plenário do CRCGO o não cumprimento da proposta orçamentária, prestação de contas anual</w:t>
      </w:r>
      <w:r w:rsidRPr="00B17B7B">
        <w:rPr>
          <w:rFonts w:ascii="Calibri" w:hAnsi="Calibri" w:cs="Calibri"/>
          <w:spacing w:val="-4"/>
          <w:sz w:val="24"/>
        </w:rPr>
        <w:t xml:space="preserve"> </w:t>
      </w:r>
      <w:r w:rsidRPr="00B17B7B">
        <w:rPr>
          <w:rFonts w:ascii="Calibri" w:hAnsi="Calibri" w:cs="Calibri"/>
          <w:sz w:val="24"/>
        </w:rPr>
        <w:t>e</w:t>
      </w:r>
      <w:r w:rsidRPr="00B17B7B">
        <w:rPr>
          <w:rFonts w:ascii="Calibri" w:hAnsi="Calibri" w:cs="Calibri"/>
          <w:spacing w:val="-3"/>
          <w:sz w:val="24"/>
        </w:rPr>
        <w:t xml:space="preserve"> </w:t>
      </w:r>
      <w:r w:rsidRPr="00B17B7B">
        <w:rPr>
          <w:rFonts w:ascii="Calibri" w:hAnsi="Calibri" w:cs="Calibri"/>
          <w:sz w:val="24"/>
        </w:rPr>
        <w:t>balancetes</w:t>
      </w:r>
      <w:r w:rsidRPr="00B17B7B">
        <w:rPr>
          <w:rFonts w:ascii="Calibri" w:hAnsi="Calibri" w:cs="Calibri"/>
          <w:spacing w:val="-4"/>
          <w:sz w:val="24"/>
        </w:rPr>
        <w:t xml:space="preserve"> </w:t>
      </w:r>
      <w:r w:rsidRPr="00B17B7B">
        <w:rPr>
          <w:rFonts w:ascii="Calibri" w:hAnsi="Calibri" w:cs="Calibri"/>
          <w:sz w:val="24"/>
        </w:rPr>
        <w:t>mensais</w:t>
      </w:r>
      <w:r w:rsidRPr="00B17B7B">
        <w:rPr>
          <w:rFonts w:ascii="Calibri" w:hAnsi="Calibri" w:cs="Calibri"/>
          <w:spacing w:val="-3"/>
          <w:sz w:val="24"/>
        </w:rPr>
        <w:t xml:space="preserve"> </w:t>
      </w:r>
      <w:r w:rsidRPr="00B17B7B">
        <w:rPr>
          <w:rFonts w:ascii="Calibri" w:hAnsi="Calibri" w:cs="Calibri"/>
          <w:sz w:val="24"/>
        </w:rPr>
        <w:t>ao</w:t>
      </w:r>
      <w:r w:rsidRPr="00B17B7B">
        <w:rPr>
          <w:rFonts w:ascii="Calibri" w:hAnsi="Calibri" w:cs="Calibri"/>
          <w:spacing w:val="-4"/>
          <w:sz w:val="24"/>
        </w:rPr>
        <w:t xml:space="preserve"> </w:t>
      </w:r>
      <w:r w:rsidRPr="00B17B7B">
        <w:rPr>
          <w:rFonts w:ascii="Calibri" w:hAnsi="Calibri" w:cs="Calibri"/>
          <w:sz w:val="24"/>
        </w:rPr>
        <w:t>CRCGO,</w:t>
      </w:r>
      <w:r w:rsidRPr="00B17B7B">
        <w:rPr>
          <w:rFonts w:ascii="Calibri" w:hAnsi="Calibri" w:cs="Calibri"/>
          <w:spacing w:val="-3"/>
          <w:sz w:val="24"/>
        </w:rPr>
        <w:t xml:space="preserve"> </w:t>
      </w:r>
      <w:r w:rsidRPr="00B17B7B">
        <w:rPr>
          <w:rFonts w:ascii="Calibri" w:hAnsi="Calibri" w:cs="Calibri"/>
          <w:sz w:val="24"/>
        </w:rPr>
        <w:t>a</w:t>
      </w:r>
      <w:r w:rsidRPr="00B17B7B">
        <w:rPr>
          <w:rFonts w:ascii="Calibri" w:hAnsi="Calibri" w:cs="Calibri"/>
          <w:spacing w:val="-3"/>
          <w:sz w:val="24"/>
        </w:rPr>
        <w:t xml:space="preserve"> </w:t>
      </w:r>
      <w:r w:rsidRPr="00B17B7B">
        <w:rPr>
          <w:rFonts w:ascii="Calibri" w:hAnsi="Calibri" w:cs="Calibri"/>
          <w:sz w:val="24"/>
        </w:rPr>
        <w:t>fim</w:t>
      </w:r>
      <w:r w:rsidRPr="00B17B7B">
        <w:rPr>
          <w:rFonts w:ascii="Calibri" w:hAnsi="Calibri" w:cs="Calibri"/>
          <w:spacing w:val="-4"/>
          <w:sz w:val="24"/>
        </w:rPr>
        <w:t xml:space="preserve"> </w:t>
      </w:r>
      <w:r w:rsidRPr="00B17B7B">
        <w:rPr>
          <w:rFonts w:ascii="Calibri" w:hAnsi="Calibri" w:cs="Calibri"/>
          <w:sz w:val="24"/>
        </w:rPr>
        <w:t>de</w:t>
      </w:r>
      <w:r w:rsidRPr="00B17B7B">
        <w:rPr>
          <w:rFonts w:ascii="Calibri" w:hAnsi="Calibri" w:cs="Calibri"/>
          <w:spacing w:val="-3"/>
          <w:sz w:val="24"/>
        </w:rPr>
        <w:t xml:space="preserve"> </w:t>
      </w:r>
      <w:r w:rsidRPr="00B17B7B">
        <w:rPr>
          <w:rFonts w:ascii="Calibri" w:hAnsi="Calibri" w:cs="Calibri"/>
          <w:sz w:val="24"/>
        </w:rPr>
        <w:t>que</w:t>
      </w:r>
      <w:r w:rsidRPr="00B17B7B">
        <w:rPr>
          <w:rFonts w:ascii="Calibri" w:hAnsi="Calibri" w:cs="Calibri"/>
          <w:spacing w:val="-4"/>
          <w:sz w:val="24"/>
        </w:rPr>
        <w:t xml:space="preserve"> </w:t>
      </w:r>
      <w:r w:rsidRPr="00B17B7B">
        <w:rPr>
          <w:rFonts w:ascii="Calibri" w:hAnsi="Calibri" w:cs="Calibri"/>
          <w:sz w:val="24"/>
        </w:rPr>
        <w:t>se</w:t>
      </w:r>
      <w:r w:rsidRPr="00B17B7B">
        <w:rPr>
          <w:rFonts w:ascii="Calibri" w:hAnsi="Calibri" w:cs="Calibri"/>
          <w:spacing w:val="-3"/>
          <w:sz w:val="24"/>
        </w:rPr>
        <w:t xml:space="preserve"> </w:t>
      </w:r>
      <w:r w:rsidRPr="00B17B7B">
        <w:rPr>
          <w:rFonts w:ascii="Calibri" w:hAnsi="Calibri" w:cs="Calibri"/>
          <w:sz w:val="24"/>
        </w:rPr>
        <w:t>deliberem</w:t>
      </w:r>
      <w:r w:rsidRPr="00B17B7B">
        <w:rPr>
          <w:rFonts w:ascii="Calibri" w:hAnsi="Calibri" w:cs="Calibri"/>
          <w:spacing w:val="-4"/>
          <w:sz w:val="24"/>
        </w:rPr>
        <w:t xml:space="preserve"> </w:t>
      </w:r>
      <w:r w:rsidRPr="00B17B7B">
        <w:rPr>
          <w:rFonts w:ascii="Calibri" w:hAnsi="Calibri" w:cs="Calibri"/>
          <w:sz w:val="24"/>
        </w:rPr>
        <w:t>as</w:t>
      </w:r>
      <w:r w:rsidRPr="00B17B7B">
        <w:rPr>
          <w:rFonts w:ascii="Calibri" w:hAnsi="Calibri" w:cs="Calibri"/>
          <w:spacing w:val="-3"/>
          <w:sz w:val="24"/>
        </w:rPr>
        <w:t xml:space="preserve"> </w:t>
      </w:r>
      <w:r w:rsidRPr="00B17B7B">
        <w:rPr>
          <w:rFonts w:ascii="Calibri" w:hAnsi="Calibri" w:cs="Calibri"/>
          <w:sz w:val="24"/>
        </w:rPr>
        <w:t>providências</w:t>
      </w:r>
      <w:r w:rsidRPr="00B17B7B">
        <w:rPr>
          <w:rFonts w:ascii="Calibri" w:hAnsi="Calibri" w:cs="Calibri"/>
          <w:spacing w:val="-3"/>
          <w:sz w:val="24"/>
        </w:rPr>
        <w:t xml:space="preserve"> </w:t>
      </w:r>
      <w:r w:rsidRPr="00B17B7B">
        <w:rPr>
          <w:rFonts w:ascii="Calibri" w:hAnsi="Calibri" w:cs="Calibri"/>
          <w:sz w:val="24"/>
        </w:rPr>
        <w:t>a</w:t>
      </w:r>
      <w:r w:rsidRPr="00B17B7B">
        <w:rPr>
          <w:rFonts w:ascii="Calibri" w:hAnsi="Calibri" w:cs="Calibri"/>
          <w:spacing w:val="-4"/>
          <w:sz w:val="24"/>
        </w:rPr>
        <w:t xml:space="preserve"> </w:t>
      </w:r>
      <w:r w:rsidRPr="00B17B7B">
        <w:rPr>
          <w:rFonts w:ascii="Calibri" w:hAnsi="Calibri" w:cs="Calibri"/>
          <w:sz w:val="24"/>
        </w:rPr>
        <w:t>serem</w:t>
      </w:r>
      <w:r w:rsidRPr="00B17B7B">
        <w:rPr>
          <w:rFonts w:ascii="Calibri" w:hAnsi="Calibri" w:cs="Calibri"/>
          <w:spacing w:val="-3"/>
          <w:sz w:val="24"/>
        </w:rPr>
        <w:t xml:space="preserve"> </w:t>
      </w:r>
      <w:r w:rsidRPr="00B17B7B">
        <w:rPr>
          <w:rFonts w:ascii="Calibri" w:hAnsi="Calibri" w:cs="Calibri"/>
          <w:sz w:val="24"/>
        </w:rPr>
        <w:t>tomadas;</w:t>
      </w:r>
      <w:r w:rsidRPr="00B17B7B">
        <w:rPr>
          <w:rFonts w:ascii="Calibri" w:hAnsi="Calibri" w:cs="Calibri"/>
          <w:spacing w:val="-4"/>
          <w:sz w:val="24"/>
        </w:rPr>
        <w:t xml:space="preserve"> </w:t>
      </w:r>
      <w:r w:rsidRPr="00B17B7B">
        <w:rPr>
          <w:rFonts w:ascii="Calibri" w:hAnsi="Calibri" w:cs="Calibri"/>
          <w:sz w:val="24"/>
        </w:rPr>
        <w:t>e,</w:t>
      </w:r>
    </w:p>
    <w:p w14:paraId="09C5299E" w14:textId="77777777" w:rsidR="008973A5" w:rsidRPr="00B17B7B" w:rsidRDefault="00397D6F" w:rsidP="00C47CCD">
      <w:pPr>
        <w:pStyle w:val="PargrafodaLista"/>
        <w:numPr>
          <w:ilvl w:val="0"/>
          <w:numId w:val="9"/>
        </w:numPr>
        <w:tabs>
          <w:tab w:val="left" w:pos="555"/>
        </w:tabs>
        <w:spacing w:before="122" w:line="235" w:lineRule="auto"/>
        <w:ind w:left="230" w:right="231" w:firstLine="66"/>
        <w:jc w:val="both"/>
        <w:rPr>
          <w:rFonts w:ascii="Calibri" w:hAnsi="Calibri" w:cs="Calibri"/>
          <w:sz w:val="24"/>
        </w:rPr>
      </w:pPr>
      <w:r w:rsidRPr="00B17B7B">
        <w:rPr>
          <w:rFonts w:ascii="Calibri" w:hAnsi="Calibri" w:cs="Calibri"/>
          <w:sz w:val="24"/>
        </w:rPr>
        <w:t xml:space="preserve">superintender os trabalhos desenvolvidos pelas Comissões especial administrativa e pelos Grupos de </w:t>
      </w:r>
      <w:r w:rsidRPr="00B17B7B">
        <w:rPr>
          <w:rFonts w:ascii="Calibri" w:hAnsi="Calibri" w:cs="Calibri"/>
          <w:spacing w:val="-3"/>
          <w:sz w:val="24"/>
        </w:rPr>
        <w:t xml:space="preserve">Trabalho </w:t>
      </w:r>
      <w:r w:rsidRPr="00B17B7B">
        <w:rPr>
          <w:rFonts w:ascii="Calibri" w:hAnsi="Calibri" w:cs="Calibri"/>
          <w:sz w:val="24"/>
        </w:rPr>
        <w:t>constituídos para implementar as ações previstas nos projetos da Vice-presidência de Controle Interno.</w:t>
      </w:r>
    </w:p>
    <w:p w14:paraId="09C5299F" w14:textId="77777777" w:rsidR="008973A5" w:rsidRPr="00B17B7B" w:rsidRDefault="008973A5" w:rsidP="00C47CCD">
      <w:pPr>
        <w:pStyle w:val="Corpodetexto"/>
        <w:ind w:left="0"/>
        <w:jc w:val="both"/>
        <w:rPr>
          <w:rFonts w:ascii="Calibri" w:hAnsi="Calibri" w:cs="Calibri"/>
        </w:rPr>
      </w:pPr>
    </w:p>
    <w:p w14:paraId="09C529A0" w14:textId="77777777" w:rsidR="008973A5" w:rsidRPr="00B17B7B" w:rsidRDefault="008973A5" w:rsidP="00C47CCD">
      <w:pPr>
        <w:pStyle w:val="Corpodetexto"/>
        <w:spacing w:before="1"/>
        <w:ind w:left="0"/>
        <w:jc w:val="both"/>
        <w:rPr>
          <w:rFonts w:ascii="Calibri" w:hAnsi="Calibri" w:cs="Calibri"/>
          <w:sz w:val="19"/>
        </w:rPr>
      </w:pPr>
    </w:p>
    <w:p w14:paraId="09C529A1" w14:textId="77777777" w:rsidR="008973A5" w:rsidRPr="00B17B7B" w:rsidRDefault="00397D6F" w:rsidP="00C47CCD">
      <w:pPr>
        <w:pStyle w:val="Corpodetexto"/>
        <w:spacing w:before="1"/>
        <w:jc w:val="both"/>
        <w:rPr>
          <w:rFonts w:ascii="Calibri" w:hAnsi="Calibri" w:cs="Calibri"/>
        </w:rPr>
      </w:pPr>
      <w:r w:rsidRPr="00B17B7B">
        <w:rPr>
          <w:rFonts w:ascii="Calibri" w:hAnsi="Calibri" w:cs="Calibri"/>
        </w:rPr>
        <w:t>§ 8º Ao Vice-presidente de Desenvolvimento Profissional compete:</w:t>
      </w:r>
    </w:p>
    <w:p w14:paraId="09C529A2" w14:textId="77777777" w:rsidR="008973A5" w:rsidRPr="00B17B7B" w:rsidRDefault="00397D6F" w:rsidP="00C47CCD">
      <w:pPr>
        <w:pStyle w:val="PargrafodaLista"/>
        <w:numPr>
          <w:ilvl w:val="0"/>
          <w:numId w:val="8"/>
        </w:numPr>
        <w:tabs>
          <w:tab w:val="left" w:pos="472"/>
        </w:tabs>
        <w:jc w:val="both"/>
        <w:rPr>
          <w:rFonts w:ascii="Calibri" w:hAnsi="Calibri" w:cs="Calibri"/>
          <w:sz w:val="24"/>
        </w:rPr>
      </w:pPr>
      <w:r w:rsidRPr="00B17B7B">
        <w:rPr>
          <w:rFonts w:ascii="Calibri" w:hAnsi="Calibri" w:cs="Calibri"/>
          <w:sz w:val="24"/>
        </w:rPr>
        <w:t>superintender a Coordenadoria de Desenvolvimento</w:t>
      </w:r>
      <w:r w:rsidRPr="00B17B7B">
        <w:rPr>
          <w:rFonts w:ascii="Calibri" w:hAnsi="Calibri" w:cs="Calibri"/>
          <w:spacing w:val="-8"/>
          <w:sz w:val="24"/>
        </w:rPr>
        <w:t xml:space="preserve"> </w:t>
      </w:r>
      <w:r w:rsidRPr="00B17B7B">
        <w:rPr>
          <w:rFonts w:ascii="Calibri" w:hAnsi="Calibri" w:cs="Calibri"/>
          <w:sz w:val="24"/>
        </w:rPr>
        <w:t>Profissional;</w:t>
      </w:r>
    </w:p>
    <w:p w14:paraId="09C529A3" w14:textId="77777777" w:rsidR="008973A5" w:rsidRPr="00B17B7B" w:rsidRDefault="00397D6F" w:rsidP="00C47CCD">
      <w:pPr>
        <w:pStyle w:val="PargrafodaLista"/>
        <w:numPr>
          <w:ilvl w:val="0"/>
          <w:numId w:val="8"/>
        </w:numPr>
        <w:tabs>
          <w:tab w:val="left" w:pos="484"/>
        </w:tabs>
        <w:ind w:left="483" w:hanging="254"/>
        <w:jc w:val="both"/>
        <w:rPr>
          <w:rFonts w:ascii="Calibri" w:hAnsi="Calibri" w:cs="Calibri"/>
          <w:sz w:val="24"/>
        </w:rPr>
      </w:pPr>
      <w:r w:rsidRPr="00B17B7B">
        <w:rPr>
          <w:rFonts w:ascii="Calibri" w:hAnsi="Calibri" w:cs="Calibri"/>
          <w:sz w:val="24"/>
        </w:rPr>
        <w:t>coordenar os trabalhos da Câmara de Desenvolvimento</w:t>
      </w:r>
      <w:r w:rsidRPr="00B17B7B">
        <w:rPr>
          <w:rFonts w:ascii="Calibri" w:hAnsi="Calibri" w:cs="Calibri"/>
          <w:spacing w:val="-11"/>
          <w:sz w:val="24"/>
        </w:rPr>
        <w:t xml:space="preserve"> </w:t>
      </w:r>
      <w:r w:rsidRPr="00B17B7B">
        <w:rPr>
          <w:rFonts w:ascii="Calibri" w:hAnsi="Calibri" w:cs="Calibri"/>
          <w:sz w:val="24"/>
        </w:rPr>
        <w:t>Profissional;</w:t>
      </w:r>
    </w:p>
    <w:p w14:paraId="09C529A4" w14:textId="77777777" w:rsidR="008973A5" w:rsidRPr="00B17B7B" w:rsidRDefault="00397D6F" w:rsidP="00C47CCD">
      <w:pPr>
        <w:pStyle w:val="PargrafodaLista"/>
        <w:numPr>
          <w:ilvl w:val="0"/>
          <w:numId w:val="8"/>
        </w:numPr>
        <w:tabs>
          <w:tab w:val="left" w:pos="459"/>
        </w:tabs>
        <w:ind w:left="458" w:hanging="229"/>
        <w:jc w:val="both"/>
        <w:rPr>
          <w:rFonts w:ascii="Calibri" w:hAnsi="Calibri" w:cs="Calibri"/>
          <w:sz w:val="24"/>
        </w:rPr>
      </w:pPr>
      <w:r w:rsidRPr="00B17B7B">
        <w:rPr>
          <w:rFonts w:ascii="Calibri" w:hAnsi="Calibri" w:cs="Calibri"/>
          <w:sz w:val="24"/>
        </w:rPr>
        <w:t>distribuir os processos para relato na Câmara de Desenvolvimento</w:t>
      </w:r>
      <w:r w:rsidRPr="00B17B7B">
        <w:rPr>
          <w:rFonts w:ascii="Calibri" w:hAnsi="Calibri" w:cs="Calibri"/>
          <w:spacing w:val="-18"/>
          <w:sz w:val="24"/>
        </w:rPr>
        <w:t xml:space="preserve"> </w:t>
      </w:r>
      <w:r w:rsidRPr="00B17B7B">
        <w:rPr>
          <w:rFonts w:ascii="Calibri" w:hAnsi="Calibri" w:cs="Calibri"/>
          <w:sz w:val="24"/>
        </w:rPr>
        <w:t>Profissional;</w:t>
      </w:r>
    </w:p>
    <w:p w14:paraId="09C529A5" w14:textId="77777777" w:rsidR="008973A5" w:rsidRPr="00B17B7B" w:rsidRDefault="00397D6F" w:rsidP="00C47CCD">
      <w:pPr>
        <w:pStyle w:val="PargrafodaLista"/>
        <w:numPr>
          <w:ilvl w:val="0"/>
          <w:numId w:val="8"/>
        </w:numPr>
        <w:tabs>
          <w:tab w:val="left" w:pos="499"/>
        </w:tabs>
        <w:spacing w:before="120" w:line="235" w:lineRule="auto"/>
        <w:ind w:left="230" w:right="243" w:firstLine="0"/>
        <w:jc w:val="both"/>
        <w:rPr>
          <w:rFonts w:ascii="Calibri" w:hAnsi="Calibri" w:cs="Calibri"/>
          <w:sz w:val="24"/>
        </w:rPr>
      </w:pPr>
      <w:r w:rsidRPr="00B17B7B">
        <w:rPr>
          <w:rFonts w:ascii="Calibri" w:hAnsi="Calibri" w:cs="Calibri"/>
          <w:sz w:val="24"/>
        </w:rPr>
        <w:t xml:space="preserve">denunciar ao Plenário do CRCGO o não cumprimento dos objetivos traçados no Plano de </w:t>
      </w:r>
      <w:r w:rsidRPr="00B17B7B">
        <w:rPr>
          <w:rFonts w:ascii="Calibri" w:hAnsi="Calibri" w:cs="Calibri"/>
          <w:spacing w:val="-3"/>
          <w:sz w:val="24"/>
        </w:rPr>
        <w:t xml:space="preserve">Trabalho, </w:t>
      </w:r>
      <w:r w:rsidRPr="00B17B7B">
        <w:rPr>
          <w:rFonts w:ascii="Calibri" w:hAnsi="Calibri" w:cs="Calibri"/>
          <w:sz w:val="24"/>
        </w:rPr>
        <w:t>a fim de que se deliberem as providências a serem</w:t>
      </w:r>
      <w:r w:rsidRPr="00B17B7B">
        <w:rPr>
          <w:rFonts w:ascii="Calibri" w:hAnsi="Calibri" w:cs="Calibri"/>
          <w:spacing w:val="-13"/>
          <w:sz w:val="24"/>
        </w:rPr>
        <w:t xml:space="preserve"> </w:t>
      </w:r>
      <w:r w:rsidRPr="00B17B7B">
        <w:rPr>
          <w:rFonts w:ascii="Calibri" w:hAnsi="Calibri" w:cs="Calibri"/>
          <w:sz w:val="24"/>
        </w:rPr>
        <w:t>tomadas;</w:t>
      </w:r>
    </w:p>
    <w:p w14:paraId="09C529A6" w14:textId="77777777" w:rsidR="008973A5" w:rsidRPr="00B17B7B" w:rsidRDefault="00397D6F" w:rsidP="00C47CCD">
      <w:pPr>
        <w:pStyle w:val="PargrafodaLista"/>
        <w:numPr>
          <w:ilvl w:val="0"/>
          <w:numId w:val="8"/>
        </w:numPr>
        <w:tabs>
          <w:tab w:val="left" w:pos="494"/>
        </w:tabs>
        <w:spacing w:before="122" w:line="235" w:lineRule="auto"/>
        <w:ind w:left="230" w:right="237" w:firstLine="0"/>
        <w:jc w:val="both"/>
        <w:rPr>
          <w:rFonts w:ascii="Calibri" w:hAnsi="Calibri" w:cs="Calibri"/>
          <w:sz w:val="24"/>
        </w:rPr>
      </w:pPr>
      <w:r w:rsidRPr="00B17B7B">
        <w:rPr>
          <w:rFonts w:ascii="Calibri" w:hAnsi="Calibri" w:cs="Calibri"/>
          <w:sz w:val="24"/>
        </w:rPr>
        <w:t xml:space="preserve">superintender os trabalhos desenvolvidos pelas Comissões especial administrativa e pelos Grupos de </w:t>
      </w:r>
      <w:r w:rsidRPr="00B17B7B">
        <w:rPr>
          <w:rFonts w:ascii="Calibri" w:hAnsi="Calibri" w:cs="Calibri"/>
          <w:spacing w:val="-3"/>
          <w:sz w:val="24"/>
        </w:rPr>
        <w:t xml:space="preserve">Trabalho </w:t>
      </w:r>
      <w:r w:rsidRPr="00B17B7B">
        <w:rPr>
          <w:rFonts w:ascii="Calibri" w:hAnsi="Calibri" w:cs="Calibri"/>
          <w:sz w:val="24"/>
        </w:rPr>
        <w:t>constituídos para implementar as ações previstas nos projetos da Vice-Presidência de Desenvolvimento</w:t>
      </w:r>
      <w:r w:rsidRPr="00B17B7B">
        <w:rPr>
          <w:rFonts w:ascii="Calibri" w:hAnsi="Calibri" w:cs="Calibri"/>
          <w:spacing w:val="-2"/>
          <w:sz w:val="24"/>
        </w:rPr>
        <w:t xml:space="preserve"> </w:t>
      </w:r>
      <w:r w:rsidRPr="00B17B7B">
        <w:rPr>
          <w:rFonts w:ascii="Calibri" w:hAnsi="Calibri" w:cs="Calibri"/>
          <w:sz w:val="24"/>
        </w:rPr>
        <w:t>Profissional.</w:t>
      </w:r>
    </w:p>
    <w:p w14:paraId="09C529A7" w14:textId="77777777" w:rsidR="008973A5" w:rsidRPr="00B17B7B" w:rsidRDefault="008973A5" w:rsidP="00C47CCD">
      <w:pPr>
        <w:pStyle w:val="Corpodetexto"/>
        <w:ind w:left="0"/>
        <w:jc w:val="both"/>
        <w:rPr>
          <w:rFonts w:ascii="Calibri" w:hAnsi="Calibri" w:cs="Calibri"/>
        </w:rPr>
      </w:pPr>
    </w:p>
    <w:p w14:paraId="09C529A8" w14:textId="77777777" w:rsidR="008973A5" w:rsidRPr="00B17B7B" w:rsidRDefault="008973A5" w:rsidP="00C47CCD">
      <w:pPr>
        <w:pStyle w:val="Corpodetexto"/>
        <w:spacing w:before="1"/>
        <w:ind w:left="0"/>
        <w:jc w:val="both"/>
        <w:rPr>
          <w:rFonts w:ascii="Calibri" w:hAnsi="Calibri" w:cs="Calibri"/>
          <w:sz w:val="19"/>
        </w:rPr>
      </w:pPr>
    </w:p>
    <w:p w14:paraId="09C529A9" w14:textId="77777777" w:rsidR="008973A5" w:rsidRPr="00B17B7B" w:rsidRDefault="00397D6F" w:rsidP="00C47CCD">
      <w:pPr>
        <w:pStyle w:val="Corpodetexto"/>
        <w:ind w:left="284"/>
        <w:jc w:val="both"/>
        <w:rPr>
          <w:rFonts w:ascii="Calibri" w:hAnsi="Calibri" w:cs="Calibri"/>
        </w:rPr>
      </w:pPr>
      <w:r w:rsidRPr="00B17B7B">
        <w:rPr>
          <w:rFonts w:ascii="Calibri" w:hAnsi="Calibri" w:cs="Calibri"/>
        </w:rPr>
        <w:t xml:space="preserve">§ 9º </w:t>
      </w:r>
      <w:r w:rsidR="00AD581A" w:rsidRPr="00B17B7B">
        <w:rPr>
          <w:rFonts w:ascii="Calibri" w:hAnsi="Calibri" w:cs="Calibri"/>
        </w:rPr>
        <w:t>Ao Vice-presidente de</w:t>
      </w:r>
      <w:r w:rsidRPr="00B17B7B">
        <w:rPr>
          <w:rFonts w:ascii="Calibri" w:hAnsi="Calibri" w:cs="Calibri"/>
        </w:rPr>
        <w:t xml:space="preserve"> Assuntos Políticos Institucionais</w:t>
      </w:r>
      <w:r w:rsidR="00D865EA" w:rsidRPr="00B17B7B">
        <w:rPr>
          <w:rFonts w:ascii="Calibri" w:hAnsi="Calibri" w:cs="Calibri"/>
        </w:rPr>
        <w:t xml:space="preserve"> compete:</w:t>
      </w:r>
    </w:p>
    <w:p w14:paraId="09C529AA" w14:textId="77777777" w:rsidR="008973A5" w:rsidRPr="00B17B7B" w:rsidRDefault="00397D6F" w:rsidP="00C47CCD">
      <w:pPr>
        <w:pStyle w:val="PargrafodaLista"/>
        <w:numPr>
          <w:ilvl w:val="0"/>
          <w:numId w:val="7"/>
        </w:numPr>
        <w:tabs>
          <w:tab w:val="left" w:pos="527"/>
        </w:tabs>
        <w:ind w:hanging="243"/>
        <w:jc w:val="both"/>
        <w:rPr>
          <w:rFonts w:ascii="Calibri" w:hAnsi="Calibri" w:cs="Calibri"/>
          <w:sz w:val="24"/>
        </w:rPr>
      </w:pPr>
      <w:r w:rsidRPr="00B17B7B">
        <w:rPr>
          <w:rFonts w:ascii="Calibri" w:hAnsi="Calibri" w:cs="Calibri"/>
          <w:sz w:val="24"/>
        </w:rPr>
        <w:t>Acompanhar todas as atividades que envolvam as relações públicas do</w:t>
      </w:r>
      <w:r w:rsidRPr="00B17B7B">
        <w:rPr>
          <w:rFonts w:ascii="Calibri" w:hAnsi="Calibri" w:cs="Calibri"/>
          <w:spacing w:val="-19"/>
          <w:sz w:val="24"/>
        </w:rPr>
        <w:t xml:space="preserve"> </w:t>
      </w:r>
      <w:r w:rsidRPr="00B17B7B">
        <w:rPr>
          <w:rFonts w:ascii="Calibri" w:hAnsi="Calibri" w:cs="Calibri"/>
          <w:sz w:val="24"/>
        </w:rPr>
        <w:t>CRCGO.</w:t>
      </w:r>
    </w:p>
    <w:p w14:paraId="09C529AB" w14:textId="77777777" w:rsidR="008973A5" w:rsidRPr="00B17B7B" w:rsidRDefault="00397D6F" w:rsidP="00C47CCD">
      <w:pPr>
        <w:pStyle w:val="PargrafodaLista"/>
        <w:numPr>
          <w:ilvl w:val="0"/>
          <w:numId w:val="7"/>
        </w:numPr>
        <w:tabs>
          <w:tab w:val="left" w:pos="548"/>
        </w:tabs>
        <w:spacing w:before="120" w:line="235" w:lineRule="auto"/>
        <w:ind w:left="230" w:right="239" w:firstLine="59"/>
        <w:jc w:val="both"/>
        <w:rPr>
          <w:rFonts w:ascii="Calibri" w:hAnsi="Calibri" w:cs="Calibri"/>
          <w:sz w:val="24"/>
        </w:rPr>
      </w:pPr>
      <w:r w:rsidRPr="00B17B7B">
        <w:rPr>
          <w:rFonts w:ascii="Calibri" w:hAnsi="Calibri" w:cs="Calibri"/>
          <w:sz w:val="24"/>
        </w:rPr>
        <w:t>Apresentar relatórios sobre as ações institucionais do CRCGO, sempre que requerido pela Presidência ou pelo Conselho</w:t>
      </w:r>
      <w:r w:rsidRPr="00B17B7B">
        <w:rPr>
          <w:rFonts w:ascii="Calibri" w:hAnsi="Calibri" w:cs="Calibri"/>
          <w:spacing w:val="-4"/>
          <w:sz w:val="24"/>
        </w:rPr>
        <w:t xml:space="preserve"> </w:t>
      </w:r>
      <w:r w:rsidRPr="00B17B7B">
        <w:rPr>
          <w:rFonts w:ascii="Calibri" w:hAnsi="Calibri" w:cs="Calibri"/>
          <w:sz w:val="24"/>
        </w:rPr>
        <w:t>Diretor;</w:t>
      </w:r>
    </w:p>
    <w:p w14:paraId="09C529AC" w14:textId="77777777" w:rsidR="008973A5" w:rsidRPr="00B17B7B" w:rsidRDefault="00397D6F" w:rsidP="00C47CCD">
      <w:pPr>
        <w:pStyle w:val="PargrafodaLista"/>
        <w:numPr>
          <w:ilvl w:val="0"/>
          <w:numId w:val="7"/>
        </w:numPr>
        <w:tabs>
          <w:tab w:val="left" w:pos="513"/>
        </w:tabs>
        <w:spacing w:before="26"/>
        <w:ind w:left="512" w:hanging="229"/>
        <w:jc w:val="both"/>
        <w:rPr>
          <w:rFonts w:ascii="Calibri" w:hAnsi="Calibri" w:cs="Calibri"/>
          <w:sz w:val="24"/>
        </w:rPr>
      </w:pPr>
      <w:r w:rsidRPr="00B17B7B">
        <w:rPr>
          <w:rFonts w:ascii="Calibri" w:hAnsi="Calibri" w:cs="Calibri"/>
          <w:sz w:val="24"/>
        </w:rPr>
        <w:t>Acompanhar o Presidente, sempre que convocado, nas reuniões com Órgãos públicos e</w:t>
      </w:r>
      <w:r w:rsidRPr="00B17B7B">
        <w:rPr>
          <w:rFonts w:ascii="Calibri" w:hAnsi="Calibri" w:cs="Calibri"/>
          <w:spacing w:val="-38"/>
          <w:sz w:val="24"/>
        </w:rPr>
        <w:t xml:space="preserve"> </w:t>
      </w:r>
      <w:r w:rsidRPr="00B17B7B">
        <w:rPr>
          <w:rFonts w:ascii="Calibri" w:hAnsi="Calibri" w:cs="Calibri"/>
          <w:sz w:val="24"/>
        </w:rPr>
        <w:t>privados;</w:t>
      </w:r>
    </w:p>
    <w:p w14:paraId="09C529AD" w14:textId="77777777" w:rsidR="008973A5" w:rsidRPr="00B17B7B" w:rsidRDefault="00397D6F" w:rsidP="00C47CCD">
      <w:pPr>
        <w:pStyle w:val="PargrafodaLista"/>
        <w:numPr>
          <w:ilvl w:val="0"/>
          <w:numId w:val="7"/>
        </w:numPr>
        <w:tabs>
          <w:tab w:val="left" w:pos="538"/>
        </w:tabs>
        <w:ind w:left="537" w:hanging="254"/>
        <w:jc w:val="both"/>
        <w:rPr>
          <w:rFonts w:ascii="Calibri" w:hAnsi="Calibri" w:cs="Calibri"/>
          <w:sz w:val="24"/>
        </w:rPr>
      </w:pPr>
      <w:r w:rsidRPr="00B17B7B">
        <w:rPr>
          <w:rFonts w:ascii="Calibri" w:hAnsi="Calibri" w:cs="Calibri"/>
          <w:sz w:val="24"/>
        </w:rPr>
        <w:t>Acompanhar o relacionamento institucional do CRCGO com órgãos públicos e</w:t>
      </w:r>
      <w:r w:rsidRPr="00B17B7B">
        <w:rPr>
          <w:rFonts w:ascii="Calibri" w:hAnsi="Calibri" w:cs="Calibri"/>
          <w:spacing w:val="-23"/>
          <w:sz w:val="24"/>
        </w:rPr>
        <w:t xml:space="preserve"> </w:t>
      </w:r>
      <w:r w:rsidRPr="00B17B7B">
        <w:rPr>
          <w:rFonts w:ascii="Calibri" w:hAnsi="Calibri" w:cs="Calibri"/>
          <w:sz w:val="24"/>
        </w:rPr>
        <w:t>privados;</w:t>
      </w:r>
    </w:p>
    <w:p w14:paraId="09C529AE" w14:textId="77777777" w:rsidR="008973A5" w:rsidRPr="00B17B7B" w:rsidRDefault="00397D6F" w:rsidP="00C47CCD">
      <w:pPr>
        <w:pStyle w:val="PargrafodaLista"/>
        <w:numPr>
          <w:ilvl w:val="0"/>
          <w:numId w:val="7"/>
        </w:numPr>
        <w:tabs>
          <w:tab w:val="left" w:pos="531"/>
        </w:tabs>
        <w:ind w:left="530" w:hanging="247"/>
        <w:jc w:val="both"/>
        <w:rPr>
          <w:rFonts w:ascii="Calibri" w:hAnsi="Calibri" w:cs="Calibri"/>
          <w:sz w:val="24"/>
        </w:rPr>
      </w:pPr>
      <w:r w:rsidRPr="00B17B7B">
        <w:rPr>
          <w:rFonts w:ascii="Calibri" w:hAnsi="Calibri" w:cs="Calibri"/>
          <w:sz w:val="24"/>
        </w:rPr>
        <w:t>Acompanhar os convênios e/ou parcerias firmadas pelo CRCGO com Órgãos privados e</w:t>
      </w:r>
      <w:r w:rsidRPr="00B17B7B">
        <w:rPr>
          <w:rFonts w:ascii="Calibri" w:hAnsi="Calibri" w:cs="Calibri"/>
          <w:spacing w:val="-35"/>
          <w:sz w:val="24"/>
        </w:rPr>
        <w:t xml:space="preserve"> </w:t>
      </w:r>
      <w:r w:rsidRPr="00B17B7B">
        <w:rPr>
          <w:rFonts w:ascii="Calibri" w:hAnsi="Calibri" w:cs="Calibri"/>
          <w:sz w:val="24"/>
        </w:rPr>
        <w:t>públicos.</w:t>
      </w:r>
    </w:p>
    <w:p w14:paraId="09C529AF" w14:textId="77777777" w:rsidR="008973A5" w:rsidRPr="00B17B7B" w:rsidRDefault="00397D6F" w:rsidP="00C47CCD">
      <w:pPr>
        <w:pStyle w:val="PargrafodaLista"/>
        <w:numPr>
          <w:ilvl w:val="0"/>
          <w:numId w:val="7"/>
        </w:numPr>
        <w:tabs>
          <w:tab w:val="left" w:pos="515"/>
        </w:tabs>
        <w:spacing w:before="120" w:line="235" w:lineRule="auto"/>
        <w:ind w:left="230" w:right="241" w:firstLine="69"/>
        <w:jc w:val="both"/>
        <w:rPr>
          <w:rFonts w:ascii="Calibri" w:hAnsi="Calibri" w:cs="Calibri"/>
          <w:sz w:val="24"/>
        </w:rPr>
      </w:pPr>
      <w:r w:rsidRPr="00B17B7B">
        <w:rPr>
          <w:rFonts w:ascii="Calibri" w:hAnsi="Calibri" w:cs="Calibri"/>
          <w:sz w:val="24"/>
        </w:rPr>
        <w:t xml:space="preserve">denunciar ao Plenário do CRCGO o não cumprimento dos objetivos traçados no Plano de </w:t>
      </w:r>
      <w:r w:rsidRPr="00B17B7B">
        <w:rPr>
          <w:rFonts w:ascii="Calibri" w:hAnsi="Calibri" w:cs="Calibri"/>
          <w:spacing w:val="-3"/>
          <w:sz w:val="24"/>
        </w:rPr>
        <w:t xml:space="preserve">Trabalho, </w:t>
      </w:r>
      <w:r w:rsidRPr="00B17B7B">
        <w:rPr>
          <w:rFonts w:ascii="Calibri" w:hAnsi="Calibri" w:cs="Calibri"/>
          <w:sz w:val="24"/>
        </w:rPr>
        <w:t>a fim de que se deliberem as providências a serem</w:t>
      </w:r>
      <w:r w:rsidRPr="00B17B7B">
        <w:rPr>
          <w:rFonts w:ascii="Calibri" w:hAnsi="Calibri" w:cs="Calibri"/>
          <w:spacing w:val="-13"/>
          <w:sz w:val="24"/>
        </w:rPr>
        <w:t xml:space="preserve"> </w:t>
      </w:r>
      <w:r w:rsidRPr="00B17B7B">
        <w:rPr>
          <w:rFonts w:ascii="Calibri" w:hAnsi="Calibri" w:cs="Calibri"/>
          <w:sz w:val="24"/>
        </w:rPr>
        <w:t>tomadas;</w:t>
      </w:r>
    </w:p>
    <w:p w14:paraId="09C529B0" w14:textId="77777777" w:rsidR="008973A5" w:rsidRPr="00B17B7B" w:rsidRDefault="00397D6F" w:rsidP="00C47CCD">
      <w:pPr>
        <w:pStyle w:val="PargrafodaLista"/>
        <w:numPr>
          <w:ilvl w:val="0"/>
          <w:numId w:val="7"/>
        </w:numPr>
        <w:tabs>
          <w:tab w:val="left" w:pos="549"/>
        </w:tabs>
        <w:spacing w:before="122" w:line="235" w:lineRule="auto"/>
        <w:ind w:left="230" w:right="238" w:firstLine="66"/>
        <w:jc w:val="both"/>
        <w:rPr>
          <w:rFonts w:ascii="Calibri" w:hAnsi="Calibri" w:cs="Calibri"/>
          <w:sz w:val="24"/>
        </w:rPr>
      </w:pPr>
      <w:r w:rsidRPr="00B17B7B">
        <w:rPr>
          <w:rFonts w:ascii="Calibri" w:hAnsi="Calibri" w:cs="Calibri"/>
          <w:sz w:val="24"/>
        </w:rPr>
        <w:t xml:space="preserve">superintender os trabalhos desenvolvidos pelas Comissões especial administrativa e pelos Grupos de </w:t>
      </w:r>
      <w:r w:rsidRPr="00B17B7B">
        <w:rPr>
          <w:rFonts w:ascii="Calibri" w:hAnsi="Calibri" w:cs="Calibri"/>
          <w:spacing w:val="-3"/>
          <w:sz w:val="24"/>
        </w:rPr>
        <w:t xml:space="preserve">Trabalho </w:t>
      </w:r>
      <w:r w:rsidRPr="00B17B7B">
        <w:rPr>
          <w:rFonts w:ascii="Calibri" w:hAnsi="Calibri" w:cs="Calibri"/>
          <w:sz w:val="24"/>
        </w:rPr>
        <w:t>constituídos para implementar as ações previstas nos projetos de Assuntos Políticos Institucionais.</w:t>
      </w:r>
    </w:p>
    <w:p w14:paraId="09C529B1" w14:textId="77777777" w:rsidR="008973A5" w:rsidRPr="00B17B7B" w:rsidRDefault="008973A5" w:rsidP="00C47CCD">
      <w:pPr>
        <w:pStyle w:val="Corpodetexto"/>
        <w:ind w:left="0"/>
        <w:jc w:val="both"/>
        <w:rPr>
          <w:rFonts w:ascii="Calibri" w:hAnsi="Calibri" w:cs="Calibri"/>
        </w:rPr>
      </w:pPr>
    </w:p>
    <w:p w14:paraId="09C529B2" w14:textId="77777777" w:rsidR="008973A5" w:rsidRPr="00B17B7B" w:rsidRDefault="008973A5" w:rsidP="00C47CCD">
      <w:pPr>
        <w:pStyle w:val="Corpodetexto"/>
        <w:ind w:left="0"/>
        <w:jc w:val="both"/>
        <w:rPr>
          <w:rFonts w:ascii="Calibri" w:hAnsi="Calibri" w:cs="Calibri"/>
        </w:rPr>
      </w:pPr>
    </w:p>
    <w:p w14:paraId="09C529B3" w14:textId="77777777" w:rsidR="008973A5" w:rsidRPr="00B17B7B" w:rsidRDefault="008973A5" w:rsidP="00C47CCD">
      <w:pPr>
        <w:pStyle w:val="Corpodetexto"/>
        <w:spacing w:before="7"/>
        <w:ind w:left="0"/>
        <w:jc w:val="both"/>
        <w:rPr>
          <w:rFonts w:ascii="Calibri" w:hAnsi="Calibri" w:cs="Calibri"/>
          <w:sz w:val="28"/>
        </w:rPr>
      </w:pPr>
    </w:p>
    <w:p w14:paraId="09C529B4" w14:textId="49480741" w:rsidR="008973A5" w:rsidRPr="00B17B7B" w:rsidRDefault="00397D6F" w:rsidP="00C47CCD">
      <w:pPr>
        <w:pStyle w:val="Corpodetexto"/>
        <w:jc w:val="both"/>
        <w:rPr>
          <w:rFonts w:ascii="Calibri" w:hAnsi="Calibri" w:cs="Calibri"/>
        </w:rPr>
      </w:pPr>
      <w:r w:rsidRPr="00B17B7B">
        <w:rPr>
          <w:rFonts w:ascii="Calibri" w:hAnsi="Calibri" w:cs="Calibri"/>
        </w:rPr>
        <w:t>Art. 3</w:t>
      </w:r>
      <w:r w:rsidR="0053734E" w:rsidRPr="00B17B7B">
        <w:rPr>
          <w:rFonts w:ascii="Calibri" w:hAnsi="Calibri" w:cs="Calibri"/>
        </w:rPr>
        <w:t>8</w:t>
      </w:r>
      <w:r w:rsidRPr="00B17B7B">
        <w:rPr>
          <w:rFonts w:ascii="Calibri" w:hAnsi="Calibri" w:cs="Calibri"/>
        </w:rPr>
        <w:t xml:space="preserve"> - Compete aos Vice-presidentes na condição de Coordenadores das Câmaras:</w:t>
      </w:r>
    </w:p>
    <w:p w14:paraId="09C529B5" w14:textId="77777777" w:rsidR="008973A5" w:rsidRPr="00B17B7B" w:rsidRDefault="00397D6F" w:rsidP="00C47CCD">
      <w:pPr>
        <w:pStyle w:val="Corpodetexto"/>
        <w:spacing w:before="119" w:line="235" w:lineRule="auto"/>
        <w:jc w:val="both"/>
        <w:rPr>
          <w:rFonts w:ascii="Calibri" w:hAnsi="Calibri" w:cs="Calibri"/>
        </w:rPr>
      </w:pPr>
      <w:r w:rsidRPr="00B17B7B">
        <w:rPr>
          <w:rFonts w:ascii="Calibri" w:hAnsi="Calibri" w:cs="Calibri"/>
        </w:rPr>
        <w:t>I - veriﬁcar o saneamento das matérias que serão pautadas para a Ordem do dia e, também, analisar os respectivos projetos e as ações a serem executadas ou submetidas aos órgãos competentes;</w:t>
      </w:r>
    </w:p>
    <w:p w14:paraId="09C529B6" w14:textId="77777777" w:rsidR="008973A5" w:rsidRPr="00B17B7B" w:rsidRDefault="00397D6F" w:rsidP="00C47CCD">
      <w:pPr>
        <w:pStyle w:val="Corpodetexto"/>
        <w:spacing w:before="118"/>
        <w:jc w:val="both"/>
        <w:rPr>
          <w:rFonts w:ascii="Calibri" w:hAnsi="Calibri" w:cs="Calibri"/>
        </w:rPr>
      </w:pPr>
      <w:r w:rsidRPr="00B17B7B">
        <w:rPr>
          <w:rFonts w:ascii="Calibri" w:hAnsi="Calibri" w:cs="Calibri"/>
        </w:rPr>
        <w:t>II- determinar a lavratura de atas, nelas constando as decisões tomadas;</w:t>
      </w:r>
    </w:p>
    <w:p w14:paraId="09C529B7" w14:textId="77777777" w:rsidR="008973A5" w:rsidRPr="00B17B7B" w:rsidRDefault="008973A5" w:rsidP="00C47CCD">
      <w:pPr>
        <w:pStyle w:val="Corpodetexto"/>
        <w:ind w:left="0"/>
        <w:jc w:val="both"/>
        <w:rPr>
          <w:rFonts w:ascii="Calibri" w:hAnsi="Calibri" w:cs="Calibri"/>
        </w:rPr>
      </w:pPr>
    </w:p>
    <w:p w14:paraId="09C529B8" w14:textId="77777777" w:rsidR="008973A5" w:rsidRPr="00B17B7B" w:rsidRDefault="008973A5" w:rsidP="00C47CCD">
      <w:pPr>
        <w:pStyle w:val="Corpodetexto"/>
        <w:ind w:left="0"/>
        <w:jc w:val="both"/>
        <w:rPr>
          <w:rFonts w:ascii="Calibri" w:hAnsi="Calibri" w:cs="Calibri"/>
        </w:rPr>
      </w:pPr>
    </w:p>
    <w:p w14:paraId="09C529B9" w14:textId="77777777" w:rsidR="008973A5" w:rsidRPr="00B17B7B" w:rsidRDefault="008973A5" w:rsidP="00C47CCD">
      <w:pPr>
        <w:pStyle w:val="Corpodetexto"/>
        <w:spacing w:before="2"/>
        <w:ind w:left="0"/>
        <w:jc w:val="both"/>
        <w:rPr>
          <w:rFonts w:ascii="Calibri" w:hAnsi="Calibri" w:cs="Calibri"/>
          <w:sz w:val="35"/>
        </w:rPr>
      </w:pPr>
    </w:p>
    <w:p w14:paraId="09C529BA" w14:textId="77777777" w:rsidR="008973A5" w:rsidRPr="00B17B7B" w:rsidRDefault="00397D6F" w:rsidP="00F31D3D">
      <w:pPr>
        <w:pStyle w:val="Corpodetexto"/>
        <w:ind w:left="505" w:right="525"/>
        <w:jc w:val="center"/>
        <w:rPr>
          <w:rFonts w:ascii="Calibri" w:hAnsi="Calibri" w:cs="Calibri"/>
        </w:rPr>
      </w:pPr>
      <w:r w:rsidRPr="00B17B7B">
        <w:rPr>
          <w:rFonts w:ascii="Calibri" w:hAnsi="Calibri" w:cs="Calibri"/>
        </w:rPr>
        <w:t>Seção V</w:t>
      </w:r>
    </w:p>
    <w:p w14:paraId="09C529BB" w14:textId="77777777" w:rsidR="008973A5" w:rsidRPr="00B17B7B" w:rsidRDefault="00397D6F" w:rsidP="00F31D3D">
      <w:pPr>
        <w:pStyle w:val="Corpodetexto"/>
        <w:spacing w:before="115"/>
        <w:ind w:left="496" w:right="525"/>
        <w:jc w:val="center"/>
        <w:rPr>
          <w:rFonts w:ascii="Calibri" w:hAnsi="Calibri" w:cs="Calibri"/>
        </w:rPr>
      </w:pPr>
      <w:r w:rsidRPr="00B17B7B">
        <w:rPr>
          <w:rFonts w:ascii="Calibri" w:hAnsi="Calibri" w:cs="Calibri"/>
        </w:rPr>
        <w:t>REPRESENTANTES DE APOIO INSTITUCIONAL E GOVERNANÇA</w:t>
      </w:r>
    </w:p>
    <w:p w14:paraId="09C529BC" w14:textId="77777777" w:rsidR="008973A5" w:rsidRPr="00B17B7B" w:rsidRDefault="008973A5" w:rsidP="00C47CCD">
      <w:pPr>
        <w:pStyle w:val="Corpodetexto"/>
        <w:ind w:left="0"/>
        <w:jc w:val="both"/>
        <w:rPr>
          <w:rFonts w:ascii="Calibri" w:hAnsi="Calibri" w:cs="Calibri"/>
        </w:rPr>
      </w:pPr>
    </w:p>
    <w:p w14:paraId="09C529BD" w14:textId="77777777" w:rsidR="008973A5" w:rsidRPr="00B17B7B" w:rsidRDefault="008973A5" w:rsidP="00C47CCD">
      <w:pPr>
        <w:pStyle w:val="Corpodetexto"/>
        <w:spacing w:before="11"/>
        <w:ind w:left="0"/>
        <w:jc w:val="both"/>
        <w:rPr>
          <w:rFonts w:ascii="Calibri" w:hAnsi="Calibri" w:cs="Calibri"/>
          <w:sz w:val="18"/>
        </w:rPr>
      </w:pPr>
    </w:p>
    <w:p w14:paraId="09C529BE" w14:textId="3BD1B52F" w:rsidR="008973A5" w:rsidRPr="00B17B7B" w:rsidRDefault="00397D6F" w:rsidP="00C47CCD">
      <w:pPr>
        <w:pStyle w:val="Corpodetexto"/>
        <w:jc w:val="both"/>
        <w:rPr>
          <w:rFonts w:ascii="Calibri" w:hAnsi="Calibri" w:cs="Calibri"/>
        </w:rPr>
      </w:pPr>
      <w:r w:rsidRPr="00B17B7B">
        <w:rPr>
          <w:rFonts w:ascii="Calibri" w:hAnsi="Calibri" w:cs="Calibri"/>
        </w:rPr>
        <w:t>Art. 3</w:t>
      </w:r>
      <w:r w:rsidR="0053734E" w:rsidRPr="00B17B7B">
        <w:rPr>
          <w:rFonts w:ascii="Calibri" w:hAnsi="Calibri" w:cs="Calibri"/>
        </w:rPr>
        <w:t>9</w:t>
      </w:r>
      <w:r w:rsidRPr="00B17B7B">
        <w:rPr>
          <w:rFonts w:ascii="Calibri" w:hAnsi="Calibri" w:cs="Calibri"/>
        </w:rPr>
        <w:t>. Representantes apoio institucional e Governança:</w:t>
      </w:r>
    </w:p>
    <w:p w14:paraId="09C529BF" w14:textId="77777777" w:rsidR="008973A5" w:rsidRPr="00B17B7B" w:rsidRDefault="00397D6F" w:rsidP="00C47CCD">
      <w:pPr>
        <w:pStyle w:val="PargrafodaLista"/>
        <w:numPr>
          <w:ilvl w:val="0"/>
          <w:numId w:val="6"/>
        </w:numPr>
        <w:tabs>
          <w:tab w:val="left" w:pos="472"/>
        </w:tabs>
        <w:jc w:val="both"/>
        <w:rPr>
          <w:rFonts w:ascii="Calibri" w:hAnsi="Calibri" w:cs="Calibri"/>
          <w:sz w:val="24"/>
        </w:rPr>
      </w:pPr>
      <w:r w:rsidRPr="00B17B7B">
        <w:rPr>
          <w:rFonts w:ascii="Calibri" w:hAnsi="Calibri" w:cs="Calibri"/>
          <w:sz w:val="24"/>
        </w:rPr>
        <w:t>Delegados</w:t>
      </w:r>
      <w:r w:rsidRPr="00B17B7B">
        <w:rPr>
          <w:rFonts w:ascii="Calibri" w:hAnsi="Calibri" w:cs="Calibri"/>
          <w:spacing w:val="-2"/>
          <w:sz w:val="24"/>
        </w:rPr>
        <w:t xml:space="preserve"> </w:t>
      </w:r>
      <w:r w:rsidRPr="00B17B7B">
        <w:rPr>
          <w:rFonts w:ascii="Calibri" w:hAnsi="Calibri" w:cs="Calibri"/>
          <w:sz w:val="24"/>
        </w:rPr>
        <w:t>Representantes.</w:t>
      </w:r>
    </w:p>
    <w:p w14:paraId="09C529C0" w14:textId="77777777" w:rsidR="008973A5" w:rsidRPr="00B17B7B" w:rsidRDefault="00397D6F" w:rsidP="00C47CCD">
      <w:pPr>
        <w:pStyle w:val="PargrafodaLista"/>
        <w:numPr>
          <w:ilvl w:val="0"/>
          <w:numId w:val="6"/>
        </w:numPr>
        <w:tabs>
          <w:tab w:val="left" w:pos="484"/>
        </w:tabs>
        <w:ind w:left="483" w:hanging="254"/>
        <w:jc w:val="both"/>
        <w:rPr>
          <w:rFonts w:ascii="Calibri" w:hAnsi="Calibri" w:cs="Calibri"/>
          <w:sz w:val="24"/>
        </w:rPr>
      </w:pPr>
      <w:r w:rsidRPr="00B17B7B">
        <w:rPr>
          <w:rFonts w:ascii="Calibri" w:hAnsi="Calibri" w:cs="Calibri"/>
          <w:sz w:val="24"/>
        </w:rPr>
        <w:t>Comissões</w:t>
      </w:r>
      <w:r w:rsidRPr="00B17B7B">
        <w:rPr>
          <w:rFonts w:ascii="Calibri" w:hAnsi="Calibri" w:cs="Calibri"/>
          <w:spacing w:val="-2"/>
          <w:sz w:val="24"/>
        </w:rPr>
        <w:t xml:space="preserve"> </w:t>
      </w:r>
      <w:r w:rsidRPr="00B17B7B">
        <w:rPr>
          <w:rFonts w:ascii="Calibri" w:hAnsi="Calibri" w:cs="Calibri"/>
          <w:sz w:val="24"/>
        </w:rPr>
        <w:t>Temáticas.</w:t>
      </w:r>
    </w:p>
    <w:p w14:paraId="09C529C1" w14:textId="77777777" w:rsidR="008973A5" w:rsidRPr="00B17B7B" w:rsidRDefault="00397D6F" w:rsidP="00C47CCD">
      <w:pPr>
        <w:pStyle w:val="PargrafodaLista"/>
        <w:numPr>
          <w:ilvl w:val="0"/>
          <w:numId w:val="6"/>
        </w:numPr>
        <w:tabs>
          <w:tab w:val="left" w:pos="459"/>
        </w:tabs>
        <w:ind w:left="458" w:hanging="229"/>
        <w:jc w:val="both"/>
        <w:rPr>
          <w:rFonts w:ascii="Calibri" w:hAnsi="Calibri" w:cs="Calibri"/>
          <w:sz w:val="24"/>
        </w:rPr>
      </w:pPr>
      <w:r w:rsidRPr="00B17B7B">
        <w:rPr>
          <w:rFonts w:ascii="Calibri" w:hAnsi="Calibri" w:cs="Calibri"/>
          <w:sz w:val="24"/>
        </w:rPr>
        <w:t>Grupos de Trabalho</w:t>
      </w:r>
      <w:r w:rsidRPr="00B17B7B">
        <w:rPr>
          <w:rFonts w:ascii="Calibri" w:hAnsi="Calibri" w:cs="Calibri"/>
          <w:spacing w:val="-4"/>
          <w:sz w:val="24"/>
        </w:rPr>
        <w:t xml:space="preserve"> </w:t>
      </w:r>
      <w:r w:rsidRPr="00B17B7B">
        <w:rPr>
          <w:rFonts w:ascii="Calibri" w:hAnsi="Calibri" w:cs="Calibri"/>
          <w:sz w:val="24"/>
        </w:rPr>
        <w:t>Temáticos.</w:t>
      </w:r>
    </w:p>
    <w:p w14:paraId="09C529C2" w14:textId="5C070DB4" w:rsidR="008973A5" w:rsidRPr="00B17B7B" w:rsidRDefault="00397D6F" w:rsidP="00C47CCD">
      <w:pPr>
        <w:pStyle w:val="PargrafodaLista"/>
        <w:numPr>
          <w:ilvl w:val="0"/>
          <w:numId w:val="6"/>
        </w:numPr>
        <w:tabs>
          <w:tab w:val="left" w:pos="484"/>
        </w:tabs>
        <w:ind w:left="483" w:hanging="254"/>
        <w:jc w:val="both"/>
        <w:rPr>
          <w:rFonts w:ascii="Calibri" w:hAnsi="Calibri" w:cs="Calibri"/>
          <w:sz w:val="24"/>
        </w:rPr>
      </w:pPr>
      <w:r w:rsidRPr="00B17B7B">
        <w:rPr>
          <w:rFonts w:ascii="Calibri" w:hAnsi="Calibri" w:cs="Calibri"/>
          <w:sz w:val="24"/>
        </w:rPr>
        <w:t>Ouvidoria</w:t>
      </w:r>
      <w:r w:rsidR="00746A47">
        <w:rPr>
          <w:rFonts w:ascii="Calibri" w:hAnsi="Calibri" w:cs="Calibri"/>
          <w:sz w:val="24"/>
        </w:rPr>
        <w:t>.</w:t>
      </w:r>
    </w:p>
    <w:p w14:paraId="09C529C3" w14:textId="77777777" w:rsidR="008973A5" w:rsidRPr="00B17B7B" w:rsidRDefault="008973A5" w:rsidP="00C47CCD">
      <w:pPr>
        <w:pStyle w:val="Corpodetexto"/>
        <w:ind w:left="0"/>
        <w:jc w:val="both"/>
        <w:rPr>
          <w:rFonts w:ascii="Calibri" w:hAnsi="Calibri" w:cs="Calibri"/>
        </w:rPr>
      </w:pPr>
    </w:p>
    <w:p w14:paraId="09C529C4" w14:textId="77777777" w:rsidR="008973A5" w:rsidRPr="00B17B7B" w:rsidRDefault="008973A5" w:rsidP="00C47CCD">
      <w:pPr>
        <w:pStyle w:val="Corpodetexto"/>
        <w:spacing w:before="3"/>
        <w:ind w:left="0"/>
        <w:jc w:val="both"/>
        <w:rPr>
          <w:rFonts w:ascii="Calibri" w:hAnsi="Calibri" w:cs="Calibri"/>
          <w:sz w:val="19"/>
        </w:rPr>
      </w:pPr>
    </w:p>
    <w:p w14:paraId="09C529C5" w14:textId="507E9142" w:rsidR="008973A5" w:rsidRPr="00B17B7B" w:rsidRDefault="00397D6F" w:rsidP="00F31D3D">
      <w:pPr>
        <w:pStyle w:val="Corpodetexto"/>
        <w:spacing w:line="235" w:lineRule="auto"/>
        <w:ind w:right="233" w:firstLine="54"/>
        <w:jc w:val="both"/>
        <w:rPr>
          <w:rFonts w:ascii="Calibri" w:hAnsi="Calibri" w:cs="Calibri"/>
        </w:rPr>
      </w:pPr>
      <w:r w:rsidRPr="00B17B7B">
        <w:rPr>
          <w:rFonts w:ascii="Calibri" w:hAnsi="Calibri" w:cs="Calibri"/>
        </w:rPr>
        <w:t xml:space="preserve">Art. </w:t>
      </w:r>
      <w:r w:rsidR="0053734E" w:rsidRPr="00B17B7B">
        <w:rPr>
          <w:rFonts w:ascii="Calibri" w:hAnsi="Calibri" w:cs="Calibri"/>
        </w:rPr>
        <w:t>40</w:t>
      </w:r>
      <w:r w:rsidRPr="00B17B7B">
        <w:rPr>
          <w:rFonts w:ascii="Calibri" w:hAnsi="Calibri" w:cs="Calibri"/>
        </w:rPr>
        <w:t>. O Delegado Representante é instituído com o objetivo de representação institucional e de relacionamento com os proﬁssionais da contabilidade que residem no interior do Estado, e serão normatizados por dispositivo próprio, através de Resolução e de Portarias a serem baixadas pelo CRCGO.</w:t>
      </w:r>
    </w:p>
    <w:p w14:paraId="09C529C6" w14:textId="77777777" w:rsidR="008973A5" w:rsidRPr="00B17B7B" w:rsidRDefault="008973A5" w:rsidP="00C47CCD">
      <w:pPr>
        <w:pStyle w:val="Corpodetexto"/>
        <w:ind w:left="0"/>
        <w:jc w:val="both"/>
        <w:rPr>
          <w:rFonts w:ascii="Calibri" w:hAnsi="Calibri" w:cs="Calibri"/>
        </w:rPr>
      </w:pPr>
    </w:p>
    <w:p w14:paraId="09C529C7" w14:textId="77777777" w:rsidR="008973A5" w:rsidRPr="00B17B7B" w:rsidRDefault="008973A5" w:rsidP="00C47CCD">
      <w:pPr>
        <w:pStyle w:val="Corpodetexto"/>
        <w:spacing w:before="6"/>
        <w:ind w:left="0"/>
        <w:jc w:val="both"/>
        <w:rPr>
          <w:rFonts w:ascii="Calibri" w:hAnsi="Calibri" w:cs="Calibri"/>
          <w:sz w:val="19"/>
        </w:rPr>
      </w:pPr>
    </w:p>
    <w:p w14:paraId="09C529C8" w14:textId="276DB424" w:rsidR="008973A5" w:rsidRPr="00B17B7B" w:rsidRDefault="00397D6F" w:rsidP="00C47CCD">
      <w:pPr>
        <w:pStyle w:val="Corpodetexto"/>
        <w:spacing w:line="235" w:lineRule="auto"/>
        <w:ind w:right="230"/>
        <w:jc w:val="both"/>
        <w:rPr>
          <w:rFonts w:ascii="Calibri" w:hAnsi="Calibri" w:cs="Calibri"/>
        </w:rPr>
      </w:pPr>
      <w:r w:rsidRPr="00B17B7B">
        <w:rPr>
          <w:rFonts w:ascii="Calibri" w:hAnsi="Calibri" w:cs="Calibri"/>
        </w:rPr>
        <w:t xml:space="preserve">Art. </w:t>
      </w:r>
      <w:r w:rsidR="001D5D0F" w:rsidRPr="00B17B7B">
        <w:rPr>
          <w:rFonts w:ascii="Calibri" w:hAnsi="Calibri" w:cs="Calibri"/>
        </w:rPr>
        <w:t>4</w:t>
      </w:r>
      <w:r w:rsidR="0053734E" w:rsidRPr="00B17B7B">
        <w:rPr>
          <w:rFonts w:ascii="Calibri" w:hAnsi="Calibri" w:cs="Calibri"/>
        </w:rPr>
        <w:t>1</w:t>
      </w:r>
      <w:r w:rsidRPr="00B17B7B">
        <w:rPr>
          <w:rFonts w:ascii="Calibri" w:hAnsi="Calibri" w:cs="Calibri"/>
        </w:rPr>
        <w:t xml:space="preserve">. As comissões temáticas, e os Grupos de trabalho temáticos, têm a missão de </w:t>
      </w:r>
      <w:r w:rsidRPr="00B17B7B">
        <w:rPr>
          <w:rFonts w:ascii="Calibri" w:hAnsi="Calibri" w:cs="Calibri"/>
          <w:spacing w:val="-4"/>
        </w:rPr>
        <w:t xml:space="preserve">debater, </w:t>
      </w:r>
      <w:r w:rsidRPr="00B17B7B">
        <w:rPr>
          <w:rFonts w:ascii="Calibri" w:hAnsi="Calibri" w:cs="Calibri"/>
        </w:rPr>
        <w:t>estudar e sugerir melhorias nos assuntos da área pertinente e de interesse da classe contábil, e serão  normatizados por dispositivo próprios, através de Resolução e de Portarias a serem baixadas pelo CRCGO.</w:t>
      </w:r>
    </w:p>
    <w:p w14:paraId="09C529C9" w14:textId="77777777" w:rsidR="008973A5" w:rsidRPr="00B17B7B" w:rsidRDefault="008973A5" w:rsidP="00C47CCD">
      <w:pPr>
        <w:pStyle w:val="Corpodetexto"/>
        <w:ind w:left="0"/>
        <w:jc w:val="both"/>
        <w:rPr>
          <w:rFonts w:ascii="Calibri" w:hAnsi="Calibri" w:cs="Calibri"/>
        </w:rPr>
      </w:pPr>
    </w:p>
    <w:p w14:paraId="09C529CA" w14:textId="77777777" w:rsidR="008973A5" w:rsidRPr="00B17B7B" w:rsidRDefault="008973A5" w:rsidP="00C47CCD">
      <w:pPr>
        <w:pStyle w:val="Corpodetexto"/>
        <w:spacing w:before="7"/>
        <w:ind w:left="0"/>
        <w:jc w:val="both"/>
        <w:rPr>
          <w:rFonts w:ascii="Calibri" w:hAnsi="Calibri" w:cs="Calibri"/>
          <w:sz w:val="19"/>
        </w:rPr>
      </w:pPr>
    </w:p>
    <w:p w14:paraId="09C529CB" w14:textId="6216E50E" w:rsidR="008973A5" w:rsidRPr="00B17B7B" w:rsidRDefault="00397D6F" w:rsidP="00C47CCD">
      <w:pPr>
        <w:pStyle w:val="Corpodetexto"/>
        <w:spacing w:before="1" w:line="235" w:lineRule="auto"/>
        <w:ind w:firstLine="62"/>
        <w:jc w:val="both"/>
        <w:rPr>
          <w:rFonts w:ascii="Calibri" w:hAnsi="Calibri" w:cs="Calibri"/>
        </w:rPr>
      </w:pPr>
      <w:r w:rsidRPr="00B17B7B">
        <w:rPr>
          <w:rFonts w:ascii="Calibri" w:hAnsi="Calibri" w:cs="Calibri"/>
        </w:rPr>
        <w:t>Art. 4</w:t>
      </w:r>
      <w:r w:rsidR="0053734E" w:rsidRPr="00B17B7B">
        <w:rPr>
          <w:rFonts w:ascii="Calibri" w:hAnsi="Calibri" w:cs="Calibri"/>
        </w:rPr>
        <w:t>2</w:t>
      </w:r>
      <w:r w:rsidRPr="00B17B7B">
        <w:rPr>
          <w:rFonts w:ascii="Calibri" w:hAnsi="Calibri" w:cs="Calibri"/>
        </w:rPr>
        <w:t>. A ouvidoria é órgão diretamente ligado à Presidência e será dirigida por um ouvidor, eleito pelo Plenário que deverá ser Conselheiro do CRCGO.</w:t>
      </w:r>
    </w:p>
    <w:p w14:paraId="09C529CC" w14:textId="77777777" w:rsidR="008973A5" w:rsidRPr="00B17B7B" w:rsidRDefault="00397D6F" w:rsidP="00C47CCD">
      <w:pPr>
        <w:pStyle w:val="Corpodetexto"/>
        <w:spacing w:before="122" w:line="235" w:lineRule="auto"/>
        <w:jc w:val="both"/>
        <w:rPr>
          <w:rFonts w:ascii="Calibri" w:hAnsi="Calibri" w:cs="Calibri"/>
        </w:rPr>
      </w:pPr>
      <w:r w:rsidRPr="00B17B7B">
        <w:rPr>
          <w:rFonts w:ascii="Calibri" w:hAnsi="Calibri" w:cs="Calibri"/>
        </w:rPr>
        <w:t>§ 1° - O exercício das funções de ouvidor será considerado de natureza honoríﬁca, sem pagamento de qualquer remuneração como contraprestação de serviços.</w:t>
      </w:r>
    </w:p>
    <w:p w14:paraId="09C529CD" w14:textId="77777777" w:rsidR="008973A5" w:rsidRPr="00B17B7B" w:rsidRDefault="00397D6F" w:rsidP="00C47CCD">
      <w:pPr>
        <w:pStyle w:val="Corpodetexto"/>
        <w:spacing w:before="117"/>
        <w:jc w:val="both"/>
        <w:rPr>
          <w:rFonts w:ascii="Calibri" w:hAnsi="Calibri" w:cs="Calibri"/>
        </w:rPr>
      </w:pPr>
      <w:r w:rsidRPr="00B17B7B">
        <w:rPr>
          <w:rFonts w:ascii="Calibri" w:hAnsi="Calibri" w:cs="Calibri"/>
        </w:rPr>
        <w:t>§ 2° - Compete o(a) ouvidor(a):</w:t>
      </w:r>
    </w:p>
    <w:p w14:paraId="09C529CE" w14:textId="77777777" w:rsidR="008973A5" w:rsidRPr="00B17B7B" w:rsidRDefault="00397D6F" w:rsidP="00C47CCD">
      <w:pPr>
        <w:pStyle w:val="PargrafodaLista"/>
        <w:numPr>
          <w:ilvl w:val="0"/>
          <w:numId w:val="5"/>
        </w:numPr>
        <w:tabs>
          <w:tab w:val="left" w:pos="367"/>
        </w:tabs>
        <w:spacing w:before="120" w:line="235" w:lineRule="auto"/>
        <w:ind w:right="240" w:firstLine="0"/>
        <w:jc w:val="both"/>
        <w:rPr>
          <w:rFonts w:ascii="Calibri" w:hAnsi="Calibri" w:cs="Calibri"/>
          <w:sz w:val="24"/>
        </w:rPr>
      </w:pPr>
      <w:r w:rsidRPr="00B17B7B">
        <w:rPr>
          <w:rFonts w:ascii="Calibri" w:hAnsi="Calibri" w:cs="Calibri"/>
          <w:sz w:val="24"/>
        </w:rPr>
        <w:t>– receber e analisar as manifestações, acompanhando o tratamento e a efetiva conclusão delas, com encaminhamento de Relatório a</w:t>
      </w:r>
      <w:r w:rsidRPr="00B17B7B">
        <w:rPr>
          <w:rFonts w:ascii="Calibri" w:hAnsi="Calibri" w:cs="Calibri"/>
          <w:spacing w:val="-6"/>
          <w:sz w:val="24"/>
        </w:rPr>
        <w:t xml:space="preserve"> </w:t>
      </w:r>
      <w:r w:rsidRPr="00B17B7B">
        <w:rPr>
          <w:rFonts w:ascii="Calibri" w:hAnsi="Calibri" w:cs="Calibri"/>
          <w:sz w:val="24"/>
        </w:rPr>
        <w:t>Presidência;</w:t>
      </w:r>
    </w:p>
    <w:p w14:paraId="09C529CF" w14:textId="77777777" w:rsidR="008973A5" w:rsidRPr="00B17B7B" w:rsidRDefault="00397D6F" w:rsidP="00C47CCD">
      <w:pPr>
        <w:pStyle w:val="PargrafodaLista"/>
        <w:numPr>
          <w:ilvl w:val="0"/>
          <w:numId w:val="5"/>
        </w:numPr>
        <w:tabs>
          <w:tab w:val="left" w:pos="406"/>
        </w:tabs>
        <w:spacing w:before="117"/>
        <w:ind w:left="405" w:hanging="176"/>
        <w:jc w:val="both"/>
        <w:rPr>
          <w:rFonts w:ascii="Calibri" w:hAnsi="Calibri" w:cs="Calibri"/>
          <w:sz w:val="24"/>
        </w:rPr>
      </w:pPr>
      <w:r w:rsidRPr="00B17B7B">
        <w:rPr>
          <w:rFonts w:ascii="Calibri" w:hAnsi="Calibri" w:cs="Calibri"/>
          <w:sz w:val="24"/>
        </w:rPr>
        <w:t>- Propor aperfeiçoamentos na prestação dos</w:t>
      </w:r>
      <w:r w:rsidRPr="00B17B7B">
        <w:rPr>
          <w:rFonts w:ascii="Calibri" w:hAnsi="Calibri" w:cs="Calibri"/>
          <w:spacing w:val="-8"/>
          <w:sz w:val="24"/>
        </w:rPr>
        <w:t xml:space="preserve"> </w:t>
      </w:r>
      <w:r w:rsidRPr="00B17B7B">
        <w:rPr>
          <w:rFonts w:ascii="Calibri" w:hAnsi="Calibri" w:cs="Calibri"/>
          <w:sz w:val="24"/>
        </w:rPr>
        <w:t>serviços;</w:t>
      </w:r>
    </w:p>
    <w:p w14:paraId="09C529D0" w14:textId="77777777" w:rsidR="008973A5" w:rsidRPr="00B17B7B" w:rsidRDefault="00397D6F" w:rsidP="00C47CCD">
      <w:pPr>
        <w:pStyle w:val="PargrafodaLista"/>
        <w:numPr>
          <w:ilvl w:val="0"/>
          <w:numId w:val="5"/>
        </w:numPr>
        <w:tabs>
          <w:tab w:val="left" w:pos="467"/>
        </w:tabs>
        <w:spacing w:before="30" w:line="235" w:lineRule="auto"/>
        <w:ind w:right="234" w:firstLine="0"/>
        <w:jc w:val="both"/>
        <w:rPr>
          <w:rFonts w:ascii="Calibri" w:hAnsi="Calibri" w:cs="Calibri"/>
          <w:sz w:val="24"/>
        </w:rPr>
      </w:pPr>
      <w:r w:rsidRPr="00B17B7B">
        <w:rPr>
          <w:rFonts w:ascii="Calibri" w:hAnsi="Calibri" w:cs="Calibri"/>
          <w:sz w:val="24"/>
        </w:rPr>
        <w:t>- Auxiliar na prevenção e correção dos atos e procedimentos incompativeis com os estabelecidos neste regimento;</w:t>
      </w:r>
    </w:p>
    <w:p w14:paraId="09C529D1" w14:textId="77777777" w:rsidR="008973A5" w:rsidRPr="00B17B7B" w:rsidRDefault="00397D6F" w:rsidP="00C47CCD">
      <w:pPr>
        <w:pStyle w:val="PargrafodaLista"/>
        <w:numPr>
          <w:ilvl w:val="0"/>
          <w:numId w:val="5"/>
        </w:numPr>
        <w:tabs>
          <w:tab w:val="left" w:pos="516"/>
        </w:tabs>
        <w:spacing w:before="122" w:line="235" w:lineRule="auto"/>
        <w:ind w:right="232" w:firstLine="0"/>
        <w:jc w:val="both"/>
        <w:rPr>
          <w:rFonts w:ascii="Calibri" w:hAnsi="Calibri" w:cs="Calibri"/>
          <w:sz w:val="24"/>
        </w:rPr>
      </w:pPr>
      <w:r w:rsidRPr="00B17B7B">
        <w:rPr>
          <w:rFonts w:ascii="Calibri" w:hAnsi="Calibri" w:cs="Calibri"/>
          <w:sz w:val="24"/>
        </w:rPr>
        <w:t xml:space="preserve">- </w:t>
      </w:r>
      <w:r w:rsidRPr="00B17B7B">
        <w:rPr>
          <w:rFonts w:ascii="Calibri" w:hAnsi="Calibri" w:cs="Calibri"/>
          <w:spacing w:val="-4"/>
          <w:sz w:val="24"/>
        </w:rPr>
        <w:t xml:space="preserve">elaborar, </w:t>
      </w:r>
      <w:r w:rsidRPr="00B17B7B">
        <w:rPr>
          <w:rFonts w:ascii="Calibri" w:hAnsi="Calibri" w:cs="Calibri"/>
          <w:sz w:val="24"/>
        </w:rPr>
        <w:t>mensalmente e anualmente, relatório de gestão, que deverá consolidar as informações mencionadas no inciso I, indicando no mínimo o número de manifestações recebidas, os motivos das manifestações, a análise dos pontos recorrentes e as providências adotadas nas soluções apresentadas. E, com base nelas, apontar falhas e sugerir melhorias na prestação de serviços</w:t>
      </w:r>
      <w:r w:rsidRPr="00B17B7B">
        <w:rPr>
          <w:rFonts w:ascii="Calibri" w:hAnsi="Calibri" w:cs="Calibri"/>
          <w:spacing w:val="-29"/>
          <w:sz w:val="24"/>
        </w:rPr>
        <w:t xml:space="preserve"> </w:t>
      </w:r>
      <w:r w:rsidRPr="00B17B7B">
        <w:rPr>
          <w:rFonts w:ascii="Calibri" w:hAnsi="Calibri" w:cs="Calibri"/>
          <w:sz w:val="24"/>
        </w:rPr>
        <w:t>públicos.</w:t>
      </w:r>
    </w:p>
    <w:p w14:paraId="09C529D2" w14:textId="77777777" w:rsidR="008973A5" w:rsidRPr="00B17B7B" w:rsidRDefault="008973A5" w:rsidP="00C47CCD">
      <w:pPr>
        <w:pStyle w:val="Corpodetexto"/>
        <w:ind w:left="0"/>
        <w:jc w:val="both"/>
        <w:rPr>
          <w:rFonts w:ascii="Calibri" w:hAnsi="Calibri" w:cs="Calibri"/>
        </w:rPr>
      </w:pPr>
    </w:p>
    <w:p w14:paraId="09C529D3" w14:textId="77777777" w:rsidR="008973A5" w:rsidRPr="00B17B7B" w:rsidRDefault="008973A5" w:rsidP="00C47CCD">
      <w:pPr>
        <w:pStyle w:val="Corpodetexto"/>
        <w:spacing w:before="7"/>
        <w:ind w:left="0"/>
        <w:jc w:val="both"/>
        <w:rPr>
          <w:rFonts w:ascii="Calibri" w:hAnsi="Calibri" w:cs="Calibri"/>
          <w:sz w:val="19"/>
        </w:rPr>
      </w:pPr>
    </w:p>
    <w:p w14:paraId="09C529D4" w14:textId="77777777" w:rsidR="008973A5" w:rsidRPr="00B17B7B" w:rsidRDefault="00397D6F" w:rsidP="00C47CCD">
      <w:pPr>
        <w:pStyle w:val="Corpodetexto"/>
        <w:spacing w:line="235" w:lineRule="auto"/>
        <w:ind w:right="228"/>
        <w:jc w:val="both"/>
        <w:rPr>
          <w:rFonts w:ascii="Calibri" w:hAnsi="Calibri" w:cs="Calibri"/>
        </w:rPr>
      </w:pPr>
      <w:r w:rsidRPr="00B17B7B">
        <w:rPr>
          <w:rFonts w:ascii="Calibri" w:hAnsi="Calibri" w:cs="Calibri"/>
        </w:rPr>
        <w:t>§ 3º - As denúncias referentes ao exercício ou exploração de atividades contábeis deverão ser processadas na forma do Regulamento de Procedimentos Processuais dos Conselhos de Contabilidade emitido pelo CFC.</w:t>
      </w:r>
    </w:p>
    <w:p w14:paraId="09C529D5" w14:textId="77777777" w:rsidR="008973A5" w:rsidRPr="00B17B7B" w:rsidRDefault="00397D6F" w:rsidP="00C47CCD">
      <w:pPr>
        <w:pStyle w:val="Corpodetexto"/>
        <w:spacing w:before="123" w:line="235" w:lineRule="auto"/>
        <w:ind w:right="259"/>
        <w:jc w:val="both"/>
        <w:rPr>
          <w:rFonts w:ascii="Calibri" w:hAnsi="Calibri" w:cs="Calibri"/>
        </w:rPr>
      </w:pPr>
      <w:r w:rsidRPr="00B17B7B">
        <w:rPr>
          <w:rFonts w:ascii="Calibri" w:hAnsi="Calibri" w:cs="Calibri"/>
        </w:rPr>
        <w:t>§ 4º - Todos os setores do CRCGO, deverão prestar colaboração e informações à ouvidoria, nos assuntos que lhe forem pertinentes, sempre que houver solicitação neste sentido.</w:t>
      </w:r>
    </w:p>
    <w:p w14:paraId="09C529D6" w14:textId="77777777" w:rsidR="008973A5" w:rsidRPr="00B17B7B" w:rsidRDefault="00397D6F" w:rsidP="00C47CCD">
      <w:pPr>
        <w:pStyle w:val="Corpodetexto"/>
        <w:spacing w:before="122" w:line="235" w:lineRule="auto"/>
        <w:ind w:right="236"/>
        <w:jc w:val="both"/>
        <w:rPr>
          <w:rFonts w:ascii="Calibri" w:hAnsi="Calibri" w:cs="Calibri"/>
        </w:rPr>
      </w:pPr>
      <w:r w:rsidRPr="00B17B7B">
        <w:rPr>
          <w:rFonts w:ascii="Calibri" w:hAnsi="Calibri" w:cs="Calibri"/>
        </w:rPr>
        <w:t>§ 5º - A vice-presidência de Administração e Planejamento, prestará apoio logístico, material e humano ao Ouvidor, para o seu exercício de suas atribuições.</w:t>
      </w:r>
    </w:p>
    <w:p w14:paraId="09C529D7" w14:textId="77777777" w:rsidR="008973A5" w:rsidRPr="00B17B7B" w:rsidRDefault="00397D6F" w:rsidP="00C47CCD">
      <w:pPr>
        <w:pStyle w:val="Corpodetexto"/>
        <w:spacing w:before="122" w:line="235" w:lineRule="auto"/>
        <w:ind w:right="236"/>
        <w:jc w:val="both"/>
        <w:rPr>
          <w:rFonts w:ascii="Calibri" w:hAnsi="Calibri" w:cs="Calibri"/>
        </w:rPr>
      </w:pPr>
      <w:r w:rsidRPr="00B17B7B">
        <w:rPr>
          <w:rFonts w:ascii="Calibri" w:hAnsi="Calibri" w:cs="Calibri"/>
        </w:rPr>
        <w:t>§ 6º - O Ouvidor deverá compor a Comissão Permanente de Simpliﬁcação (CPS) do Conselho Regional de Contabilidade de Goiás, como membro coordenador.</w:t>
      </w:r>
    </w:p>
    <w:p w14:paraId="09C529D8" w14:textId="77777777" w:rsidR="008973A5" w:rsidRPr="00B17B7B" w:rsidRDefault="008973A5" w:rsidP="00C47CCD">
      <w:pPr>
        <w:pStyle w:val="Corpodetexto"/>
        <w:ind w:left="0"/>
        <w:jc w:val="both"/>
        <w:rPr>
          <w:rFonts w:ascii="Calibri" w:hAnsi="Calibri" w:cs="Calibri"/>
        </w:rPr>
      </w:pPr>
    </w:p>
    <w:p w14:paraId="09C529D9" w14:textId="77777777" w:rsidR="008973A5" w:rsidRPr="00B17B7B" w:rsidRDefault="008973A5" w:rsidP="00C47CCD">
      <w:pPr>
        <w:pStyle w:val="Corpodetexto"/>
        <w:ind w:left="0"/>
        <w:jc w:val="both"/>
        <w:rPr>
          <w:rFonts w:ascii="Calibri" w:hAnsi="Calibri" w:cs="Calibri"/>
        </w:rPr>
      </w:pPr>
    </w:p>
    <w:p w14:paraId="09C529DA" w14:textId="77777777" w:rsidR="008973A5" w:rsidRPr="00B17B7B" w:rsidRDefault="008973A5" w:rsidP="00C47CCD">
      <w:pPr>
        <w:pStyle w:val="Corpodetexto"/>
        <w:spacing w:before="6"/>
        <w:ind w:left="0"/>
        <w:jc w:val="both"/>
        <w:rPr>
          <w:rFonts w:ascii="Calibri" w:hAnsi="Calibri" w:cs="Calibri"/>
          <w:sz w:val="27"/>
        </w:rPr>
      </w:pPr>
    </w:p>
    <w:p w14:paraId="09C529DB" w14:textId="77777777" w:rsidR="008973A5" w:rsidRPr="00B17B7B" w:rsidRDefault="00397D6F" w:rsidP="00F31D3D">
      <w:pPr>
        <w:pStyle w:val="Corpodetexto"/>
        <w:ind w:left="506" w:right="525"/>
        <w:jc w:val="center"/>
        <w:rPr>
          <w:rFonts w:ascii="Calibri" w:hAnsi="Calibri" w:cs="Calibri"/>
        </w:rPr>
      </w:pPr>
      <w:r w:rsidRPr="00B17B7B">
        <w:rPr>
          <w:rFonts w:ascii="Calibri" w:hAnsi="Calibri" w:cs="Calibri"/>
        </w:rPr>
        <w:t>CAPÍTULO V</w:t>
      </w:r>
    </w:p>
    <w:p w14:paraId="09C529DC" w14:textId="77777777" w:rsidR="008973A5" w:rsidRPr="00B17B7B" w:rsidRDefault="00397D6F" w:rsidP="00F31D3D">
      <w:pPr>
        <w:pStyle w:val="Corpodetexto"/>
        <w:spacing w:before="128"/>
        <w:ind w:left="502" w:right="525"/>
        <w:jc w:val="center"/>
        <w:rPr>
          <w:rFonts w:ascii="Calibri" w:hAnsi="Calibri" w:cs="Calibri"/>
        </w:rPr>
      </w:pPr>
      <w:r w:rsidRPr="00B17B7B">
        <w:rPr>
          <w:rFonts w:ascii="Calibri" w:hAnsi="Calibri" w:cs="Calibri"/>
        </w:rPr>
        <w:t>DA ORDEM DOS TRABALHOS</w:t>
      </w:r>
    </w:p>
    <w:p w14:paraId="09C529DD" w14:textId="77777777" w:rsidR="008973A5" w:rsidRPr="00B17B7B" w:rsidRDefault="008973A5" w:rsidP="00C47CCD">
      <w:pPr>
        <w:pStyle w:val="Corpodetexto"/>
        <w:ind w:left="0"/>
        <w:jc w:val="both"/>
        <w:rPr>
          <w:rFonts w:ascii="Calibri" w:hAnsi="Calibri" w:cs="Calibri"/>
        </w:rPr>
      </w:pPr>
    </w:p>
    <w:p w14:paraId="09C529DE" w14:textId="77777777" w:rsidR="008973A5" w:rsidRPr="00B17B7B" w:rsidRDefault="008973A5" w:rsidP="00C47CCD">
      <w:pPr>
        <w:pStyle w:val="Corpodetexto"/>
        <w:spacing w:before="10"/>
        <w:ind w:left="0"/>
        <w:jc w:val="both"/>
        <w:rPr>
          <w:rFonts w:ascii="Calibri" w:hAnsi="Calibri" w:cs="Calibri"/>
          <w:sz w:val="18"/>
        </w:rPr>
      </w:pPr>
    </w:p>
    <w:p w14:paraId="09C529DF" w14:textId="77777777" w:rsidR="008973A5" w:rsidRPr="00B17B7B" w:rsidRDefault="00397D6F" w:rsidP="00234C49">
      <w:pPr>
        <w:pStyle w:val="Corpodetexto"/>
        <w:ind w:left="514" w:right="525"/>
        <w:jc w:val="center"/>
        <w:rPr>
          <w:rFonts w:ascii="Calibri" w:hAnsi="Calibri" w:cs="Calibri"/>
        </w:rPr>
      </w:pPr>
      <w:r w:rsidRPr="00B17B7B">
        <w:rPr>
          <w:rFonts w:ascii="Calibri" w:hAnsi="Calibri" w:cs="Calibri"/>
        </w:rPr>
        <w:t>Seção I</w:t>
      </w:r>
    </w:p>
    <w:p w14:paraId="09C529E0" w14:textId="77777777" w:rsidR="008973A5" w:rsidRPr="00B17B7B" w:rsidRDefault="00397D6F" w:rsidP="00234C49">
      <w:pPr>
        <w:pStyle w:val="Corpodetexto"/>
        <w:spacing w:before="127"/>
        <w:ind w:left="521" w:right="525"/>
        <w:jc w:val="center"/>
        <w:rPr>
          <w:rFonts w:ascii="Calibri" w:hAnsi="Calibri" w:cs="Calibri"/>
        </w:rPr>
      </w:pPr>
      <w:r w:rsidRPr="00B17B7B">
        <w:rPr>
          <w:rFonts w:ascii="Calibri" w:hAnsi="Calibri" w:cs="Calibri"/>
        </w:rPr>
        <w:t>DOS DOCUMENTOS PROTOCOLADOS NO CRCGO</w:t>
      </w:r>
    </w:p>
    <w:p w14:paraId="09C529E1" w14:textId="77777777" w:rsidR="008973A5" w:rsidRPr="00B17B7B" w:rsidRDefault="008973A5" w:rsidP="00C47CCD">
      <w:pPr>
        <w:pStyle w:val="Corpodetexto"/>
        <w:ind w:left="0"/>
        <w:jc w:val="both"/>
        <w:rPr>
          <w:rFonts w:ascii="Calibri" w:hAnsi="Calibri" w:cs="Calibri"/>
        </w:rPr>
      </w:pPr>
    </w:p>
    <w:p w14:paraId="09C529E2" w14:textId="77777777" w:rsidR="008973A5" w:rsidRPr="00B17B7B" w:rsidRDefault="008973A5" w:rsidP="00C47CCD">
      <w:pPr>
        <w:pStyle w:val="Corpodetexto"/>
        <w:spacing w:before="3"/>
        <w:ind w:left="0"/>
        <w:jc w:val="both"/>
        <w:rPr>
          <w:rFonts w:ascii="Calibri" w:hAnsi="Calibri" w:cs="Calibri"/>
          <w:sz w:val="19"/>
        </w:rPr>
      </w:pPr>
    </w:p>
    <w:p w14:paraId="09C529E3" w14:textId="6EF69CDC" w:rsidR="008973A5" w:rsidRDefault="00397D6F" w:rsidP="001D5D0F">
      <w:pPr>
        <w:pStyle w:val="Corpodetexto"/>
        <w:spacing w:line="235" w:lineRule="auto"/>
        <w:ind w:left="110" w:firstLine="32"/>
        <w:jc w:val="both"/>
        <w:rPr>
          <w:rFonts w:ascii="Calibri" w:hAnsi="Calibri" w:cs="Calibri"/>
        </w:rPr>
      </w:pPr>
      <w:r w:rsidRPr="00B17B7B">
        <w:rPr>
          <w:rFonts w:ascii="Calibri" w:hAnsi="Calibri" w:cs="Calibri"/>
        </w:rPr>
        <w:t>Art. 4</w:t>
      </w:r>
      <w:r w:rsidR="0053734E" w:rsidRPr="00B17B7B">
        <w:rPr>
          <w:rFonts w:ascii="Calibri" w:hAnsi="Calibri" w:cs="Calibri"/>
        </w:rPr>
        <w:t>3</w:t>
      </w:r>
      <w:r w:rsidRPr="00B17B7B">
        <w:rPr>
          <w:rFonts w:ascii="Calibri" w:hAnsi="Calibri" w:cs="Calibri"/>
        </w:rPr>
        <w:t>. Os documentos, os expedientes e os processos recebidos pelo CRCGO, depois de protocolados, serão encaminhados para devida tramitação, de acordo com a sua natureza, sendo os:</w:t>
      </w:r>
    </w:p>
    <w:p w14:paraId="09AA6AC1" w14:textId="77777777" w:rsidR="00746A47" w:rsidRPr="00B17B7B" w:rsidRDefault="00746A47" w:rsidP="001D5D0F">
      <w:pPr>
        <w:pStyle w:val="Corpodetexto"/>
        <w:spacing w:line="235" w:lineRule="auto"/>
        <w:ind w:left="110" w:firstLine="32"/>
        <w:jc w:val="both"/>
        <w:rPr>
          <w:rFonts w:ascii="Calibri" w:hAnsi="Calibri" w:cs="Calibri"/>
        </w:rPr>
      </w:pPr>
    </w:p>
    <w:p w14:paraId="69F45592" w14:textId="77777777" w:rsidR="008C6838" w:rsidRPr="00B17B7B" w:rsidRDefault="00397D6F" w:rsidP="00746A47">
      <w:pPr>
        <w:pStyle w:val="Corpodetexto"/>
        <w:spacing w:line="333" w:lineRule="auto"/>
        <w:ind w:left="232" w:right="4786"/>
        <w:jc w:val="both"/>
        <w:rPr>
          <w:rFonts w:ascii="Calibri" w:hAnsi="Calibri" w:cs="Calibri"/>
        </w:rPr>
      </w:pPr>
      <w:r w:rsidRPr="00B17B7B">
        <w:rPr>
          <w:rFonts w:ascii="Calibri" w:hAnsi="Calibri" w:cs="Calibri"/>
        </w:rPr>
        <w:t xml:space="preserve">I – De interesse geral e institucional à Presidência; </w:t>
      </w:r>
    </w:p>
    <w:p w14:paraId="09C529E4" w14:textId="7B82F4C0" w:rsidR="008973A5" w:rsidRPr="00B17B7B" w:rsidRDefault="00397D6F" w:rsidP="00746A47">
      <w:pPr>
        <w:pStyle w:val="Corpodetexto"/>
        <w:spacing w:line="333" w:lineRule="auto"/>
        <w:ind w:left="232" w:right="4786"/>
        <w:jc w:val="both"/>
        <w:rPr>
          <w:rFonts w:ascii="Calibri" w:hAnsi="Calibri" w:cs="Calibri"/>
        </w:rPr>
      </w:pPr>
      <w:r w:rsidRPr="00B17B7B">
        <w:rPr>
          <w:rFonts w:ascii="Calibri" w:hAnsi="Calibri" w:cs="Calibri"/>
        </w:rPr>
        <w:t>II</w:t>
      </w:r>
      <w:r w:rsidRPr="00B17B7B">
        <w:rPr>
          <w:rFonts w:ascii="Calibri" w:hAnsi="Calibri" w:cs="Calibri"/>
          <w:spacing w:val="-6"/>
        </w:rPr>
        <w:t xml:space="preserve"> </w:t>
      </w:r>
      <w:r w:rsidRPr="00B17B7B">
        <w:rPr>
          <w:rFonts w:ascii="Calibri" w:hAnsi="Calibri" w:cs="Calibri"/>
        </w:rPr>
        <w:t>–</w:t>
      </w:r>
      <w:r w:rsidRPr="00B17B7B">
        <w:rPr>
          <w:rFonts w:ascii="Calibri" w:hAnsi="Calibri" w:cs="Calibri"/>
          <w:spacing w:val="-6"/>
        </w:rPr>
        <w:t xml:space="preserve"> </w:t>
      </w:r>
      <w:r w:rsidRPr="00B17B7B">
        <w:rPr>
          <w:rFonts w:ascii="Calibri" w:hAnsi="Calibri" w:cs="Calibri"/>
        </w:rPr>
        <w:t>Aos</w:t>
      </w:r>
      <w:r w:rsidRPr="00B17B7B">
        <w:rPr>
          <w:rFonts w:ascii="Calibri" w:hAnsi="Calibri" w:cs="Calibri"/>
          <w:spacing w:val="-6"/>
        </w:rPr>
        <w:t xml:space="preserve"> </w:t>
      </w:r>
      <w:r w:rsidRPr="00B17B7B">
        <w:rPr>
          <w:rFonts w:ascii="Calibri" w:hAnsi="Calibri" w:cs="Calibri"/>
        </w:rPr>
        <w:t>específicos</w:t>
      </w:r>
      <w:r w:rsidRPr="00B17B7B">
        <w:rPr>
          <w:rFonts w:ascii="Calibri" w:hAnsi="Calibri" w:cs="Calibri"/>
          <w:spacing w:val="-5"/>
        </w:rPr>
        <w:t xml:space="preserve"> </w:t>
      </w:r>
      <w:r w:rsidRPr="00B17B7B">
        <w:rPr>
          <w:rFonts w:ascii="Calibri" w:hAnsi="Calibri" w:cs="Calibri"/>
        </w:rPr>
        <w:t>à</w:t>
      </w:r>
      <w:r w:rsidRPr="00B17B7B">
        <w:rPr>
          <w:rFonts w:ascii="Calibri" w:hAnsi="Calibri" w:cs="Calibri"/>
          <w:spacing w:val="-6"/>
        </w:rPr>
        <w:t xml:space="preserve"> </w:t>
      </w:r>
      <w:r w:rsidRPr="00B17B7B">
        <w:rPr>
          <w:rFonts w:ascii="Calibri" w:hAnsi="Calibri" w:cs="Calibri"/>
        </w:rPr>
        <w:t>respectiva</w:t>
      </w:r>
      <w:r w:rsidRPr="00B17B7B">
        <w:rPr>
          <w:rFonts w:ascii="Calibri" w:hAnsi="Calibri" w:cs="Calibri"/>
          <w:spacing w:val="-6"/>
        </w:rPr>
        <w:t xml:space="preserve"> </w:t>
      </w:r>
      <w:r w:rsidRPr="00B17B7B">
        <w:rPr>
          <w:rFonts w:ascii="Calibri" w:hAnsi="Calibri" w:cs="Calibri"/>
        </w:rPr>
        <w:t>Vice-Presidência;</w:t>
      </w:r>
      <w:r w:rsidRPr="00B17B7B">
        <w:rPr>
          <w:rFonts w:ascii="Calibri" w:hAnsi="Calibri" w:cs="Calibri"/>
          <w:spacing w:val="-6"/>
        </w:rPr>
        <w:t xml:space="preserve"> </w:t>
      </w:r>
      <w:r w:rsidRPr="00B17B7B">
        <w:rPr>
          <w:rFonts w:ascii="Calibri" w:hAnsi="Calibri" w:cs="Calibri"/>
        </w:rPr>
        <w:t>e,</w:t>
      </w:r>
    </w:p>
    <w:p w14:paraId="09C529E5" w14:textId="77777777" w:rsidR="008973A5" w:rsidRPr="00B17B7B" w:rsidRDefault="00397D6F" w:rsidP="00746A47">
      <w:pPr>
        <w:pStyle w:val="Corpodetexto"/>
        <w:spacing w:line="235" w:lineRule="auto"/>
        <w:ind w:left="232"/>
        <w:jc w:val="both"/>
        <w:rPr>
          <w:rFonts w:ascii="Calibri" w:hAnsi="Calibri" w:cs="Calibri"/>
        </w:rPr>
      </w:pPr>
      <w:r w:rsidRPr="00B17B7B">
        <w:rPr>
          <w:rFonts w:ascii="Calibri" w:hAnsi="Calibri" w:cs="Calibri"/>
        </w:rPr>
        <w:t>III – Demais casos, direcionados ao órgão competente, e se for o caso, constituídos em processos pelas coordenadorias.</w:t>
      </w:r>
    </w:p>
    <w:p w14:paraId="09C529E6" w14:textId="77777777" w:rsidR="008973A5" w:rsidRPr="00B17B7B" w:rsidRDefault="008973A5" w:rsidP="00C47CCD">
      <w:pPr>
        <w:pStyle w:val="Corpodetexto"/>
        <w:ind w:left="0"/>
        <w:jc w:val="both"/>
        <w:rPr>
          <w:rFonts w:ascii="Calibri" w:hAnsi="Calibri" w:cs="Calibri"/>
        </w:rPr>
      </w:pPr>
    </w:p>
    <w:p w14:paraId="09C529E7" w14:textId="77777777" w:rsidR="008973A5" w:rsidRPr="00B17B7B" w:rsidRDefault="008973A5" w:rsidP="00C47CCD">
      <w:pPr>
        <w:pStyle w:val="Corpodetexto"/>
        <w:ind w:left="0"/>
        <w:jc w:val="both"/>
        <w:rPr>
          <w:rFonts w:ascii="Calibri" w:hAnsi="Calibri" w:cs="Calibri"/>
          <w:sz w:val="19"/>
        </w:rPr>
      </w:pPr>
    </w:p>
    <w:p w14:paraId="09C529E8" w14:textId="77777777" w:rsidR="008973A5" w:rsidRPr="00B17B7B" w:rsidRDefault="00397D6F" w:rsidP="00234C49">
      <w:pPr>
        <w:pStyle w:val="Corpodetexto"/>
        <w:spacing w:before="1"/>
        <w:ind w:left="514" w:right="525"/>
        <w:jc w:val="center"/>
        <w:rPr>
          <w:rFonts w:ascii="Calibri" w:hAnsi="Calibri" w:cs="Calibri"/>
        </w:rPr>
      </w:pPr>
      <w:r w:rsidRPr="00B17B7B">
        <w:rPr>
          <w:rFonts w:ascii="Calibri" w:hAnsi="Calibri" w:cs="Calibri"/>
        </w:rPr>
        <w:t>Seção II</w:t>
      </w:r>
    </w:p>
    <w:p w14:paraId="09C529E9" w14:textId="77777777" w:rsidR="008973A5" w:rsidRPr="00B17B7B" w:rsidRDefault="00397D6F" w:rsidP="00234C49">
      <w:pPr>
        <w:pStyle w:val="Corpodetexto"/>
        <w:spacing w:before="127"/>
        <w:ind w:left="411" w:right="525"/>
        <w:jc w:val="center"/>
        <w:rPr>
          <w:rFonts w:ascii="Calibri" w:hAnsi="Calibri" w:cs="Calibri"/>
        </w:rPr>
      </w:pPr>
      <w:r w:rsidRPr="00B17B7B">
        <w:rPr>
          <w:rFonts w:ascii="Calibri" w:hAnsi="Calibri" w:cs="Calibri"/>
        </w:rPr>
        <w:t>DOS PROCESSOS DISTRIBUÍDOS AOS CONSELHEIROS</w:t>
      </w:r>
    </w:p>
    <w:p w14:paraId="09C529EA" w14:textId="77777777" w:rsidR="008973A5" w:rsidRPr="00B17B7B" w:rsidRDefault="008973A5" w:rsidP="00C47CCD">
      <w:pPr>
        <w:pStyle w:val="Corpodetexto"/>
        <w:ind w:left="0"/>
        <w:jc w:val="both"/>
        <w:rPr>
          <w:rFonts w:ascii="Calibri" w:hAnsi="Calibri" w:cs="Calibri"/>
        </w:rPr>
      </w:pPr>
    </w:p>
    <w:p w14:paraId="09C529EB" w14:textId="77777777" w:rsidR="008973A5" w:rsidRPr="00B17B7B" w:rsidRDefault="008973A5" w:rsidP="00C47CCD">
      <w:pPr>
        <w:pStyle w:val="Corpodetexto"/>
        <w:spacing w:before="2"/>
        <w:ind w:left="0"/>
        <w:jc w:val="both"/>
        <w:rPr>
          <w:rFonts w:ascii="Calibri" w:hAnsi="Calibri" w:cs="Calibri"/>
          <w:sz w:val="19"/>
        </w:rPr>
      </w:pPr>
    </w:p>
    <w:p w14:paraId="09C529ED" w14:textId="69CE1DC4" w:rsidR="008973A5" w:rsidRPr="00B17B7B" w:rsidRDefault="00397D6F" w:rsidP="00746A47">
      <w:pPr>
        <w:pStyle w:val="Corpodetexto"/>
        <w:spacing w:before="1" w:line="235" w:lineRule="auto"/>
        <w:ind w:left="110" w:firstLine="32"/>
        <w:jc w:val="both"/>
        <w:rPr>
          <w:rFonts w:ascii="Calibri" w:hAnsi="Calibri" w:cs="Calibri"/>
        </w:rPr>
      </w:pPr>
      <w:r w:rsidRPr="00B17B7B">
        <w:rPr>
          <w:rFonts w:ascii="Calibri" w:hAnsi="Calibri" w:cs="Calibri"/>
        </w:rPr>
        <w:t>Art. 4</w:t>
      </w:r>
      <w:r w:rsidR="0053734E" w:rsidRPr="00B17B7B">
        <w:rPr>
          <w:rFonts w:ascii="Calibri" w:hAnsi="Calibri" w:cs="Calibri"/>
        </w:rPr>
        <w:t>4</w:t>
      </w:r>
      <w:r w:rsidRPr="00B17B7B">
        <w:rPr>
          <w:rFonts w:ascii="Calibri" w:hAnsi="Calibri" w:cs="Calibri"/>
        </w:rPr>
        <w:t>. Os processos, uma vez autuados e informados, serão distribuídos, para relatório, parecer e voto, a Conselheiro do órgão incumbido de seu exame.</w:t>
      </w:r>
    </w:p>
    <w:p w14:paraId="09C529EE" w14:textId="77777777" w:rsidR="008973A5" w:rsidRPr="00B17B7B" w:rsidRDefault="008973A5" w:rsidP="00C47CCD">
      <w:pPr>
        <w:pStyle w:val="Corpodetexto"/>
        <w:spacing w:before="5"/>
        <w:ind w:left="0"/>
        <w:jc w:val="both"/>
        <w:rPr>
          <w:rFonts w:ascii="Calibri" w:hAnsi="Calibri" w:cs="Calibri"/>
          <w:sz w:val="19"/>
        </w:rPr>
      </w:pPr>
    </w:p>
    <w:p w14:paraId="09C529EF" w14:textId="1F1D68E9" w:rsidR="008973A5" w:rsidRPr="00B17B7B" w:rsidRDefault="00397D6F" w:rsidP="001D5D0F">
      <w:pPr>
        <w:pStyle w:val="Corpodetexto"/>
        <w:spacing w:line="235" w:lineRule="auto"/>
        <w:ind w:hanging="88"/>
        <w:jc w:val="both"/>
        <w:rPr>
          <w:rFonts w:ascii="Calibri" w:hAnsi="Calibri" w:cs="Calibri"/>
        </w:rPr>
      </w:pPr>
      <w:r w:rsidRPr="00B17B7B">
        <w:rPr>
          <w:rFonts w:ascii="Calibri" w:hAnsi="Calibri" w:cs="Calibri"/>
        </w:rPr>
        <w:t>Art. 4</w:t>
      </w:r>
      <w:r w:rsidR="0053734E" w:rsidRPr="00B17B7B">
        <w:rPr>
          <w:rFonts w:ascii="Calibri" w:hAnsi="Calibri" w:cs="Calibri"/>
        </w:rPr>
        <w:t>5</w:t>
      </w:r>
      <w:r w:rsidRPr="00B17B7B">
        <w:rPr>
          <w:rFonts w:ascii="Calibri" w:hAnsi="Calibri" w:cs="Calibri"/>
        </w:rPr>
        <w:t>. O processo distribuído a relator deverá estar concluso para inclusão na Ordem do dia da primeira sessão ordinária subsequente à distribuição.</w:t>
      </w:r>
    </w:p>
    <w:p w14:paraId="09C529F0" w14:textId="77777777" w:rsidR="008973A5" w:rsidRPr="00B17B7B" w:rsidRDefault="00397D6F" w:rsidP="00C47CCD">
      <w:pPr>
        <w:pStyle w:val="Corpodetexto"/>
        <w:spacing w:before="122" w:line="235" w:lineRule="auto"/>
        <w:ind w:firstLine="365"/>
        <w:jc w:val="both"/>
        <w:rPr>
          <w:rFonts w:ascii="Calibri" w:hAnsi="Calibri" w:cs="Calibri"/>
        </w:rPr>
      </w:pPr>
      <w:r w:rsidRPr="00B17B7B">
        <w:rPr>
          <w:rFonts w:ascii="Calibri" w:hAnsi="Calibri" w:cs="Calibri"/>
        </w:rPr>
        <w:t>§ 1º O relator não poderá reter qualquer processo por mais de duas sessões ordinárias consecutivas, contadas a partir da data da distribuição, salvo por motivo justificado.</w:t>
      </w:r>
    </w:p>
    <w:p w14:paraId="09C529F1" w14:textId="77777777" w:rsidR="008973A5" w:rsidRPr="00B17B7B" w:rsidRDefault="00397D6F" w:rsidP="00C47CCD">
      <w:pPr>
        <w:pStyle w:val="Corpodetexto"/>
        <w:spacing w:before="122" w:line="235" w:lineRule="auto"/>
        <w:ind w:firstLine="349"/>
        <w:jc w:val="both"/>
        <w:rPr>
          <w:rFonts w:ascii="Calibri" w:hAnsi="Calibri" w:cs="Calibri"/>
        </w:rPr>
      </w:pPr>
      <w:r w:rsidRPr="00B17B7B">
        <w:rPr>
          <w:rFonts w:ascii="Calibri" w:hAnsi="Calibri" w:cs="Calibri"/>
        </w:rPr>
        <w:t>§ 2º Se o processo, por complexidade ou por necessidade de instrução, exigir mais tempo, o relator o solicitará ao órgão respectivo, salvo se estiver tramitando com nota de urgência.</w:t>
      </w:r>
    </w:p>
    <w:p w14:paraId="09C529F2" w14:textId="77777777" w:rsidR="008973A5" w:rsidRPr="00B17B7B" w:rsidRDefault="00397D6F" w:rsidP="00C47CCD">
      <w:pPr>
        <w:pStyle w:val="Corpodetexto"/>
        <w:spacing w:before="30" w:line="235" w:lineRule="auto"/>
        <w:ind w:right="251" w:firstLine="375"/>
        <w:jc w:val="both"/>
        <w:rPr>
          <w:rFonts w:ascii="Calibri" w:hAnsi="Calibri" w:cs="Calibri"/>
        </w:rPr>
      </w:pPr>
      <w:r w:rsidRPr="00B17B7B">
        <w:rPr>
          <w:rFonts w:ascii="Calibri" w:hAnsi="Calibri" w:cs="Calibri"/>
        </w:rPr>
        <w:t xml:space="preserve">§ 3º Nos casos de processos distribuídos a </w:t>
      </w:r>
      <w:r w:rsidRPr="00B17B7B">
        <w:rPr>
          <w:rFonts w:ascii="Calibri" w:hAnsi="Calibri" w:cs="Calibri"/>
          <w:spacing w:val="-4"/>
        </w:rPr>
        <w:t xml:space="preserve">relator, </w:t>
      </w:r>
      <w:r w:rsidRPr="00B17B7B">
        <w:rPr>
          <w:rFonts w:ascii="Calibri" w:hAnsi="Calibri" w:cs="Calibri"/>
        </w:rPr>
        <w:t xml:space="preserve">ocorrendo a sua impossibilidade de comparecer à reunião designada, estes serão devolvidos à secretaria para redistribuição. Na hipótese de novo </w:t>
      </w:r>
      <w:r w:rsidRPr="00B17B7B">
        <w:rPr>
          <w:rFonts w:ascii="Calibri" w:hAnsi="Calibri" w:cs="Calibri"/>
          <w:spacing w:val="-4"/>
        </w:rPr>
        <w:t xml:space="preserve">relator, </w:t>
      </w:r>
      <w:r w:rsidRPr="00B17B7B">
        <w:rPr>
          <w:rFonts w:ascii="Calibri" w:hAnsi="Calibri" w:cs="Calibri"/>
        </w:rPr>
        <w:t>e desde que já haja voto, este poderá referendá-lo, fazendo-o em breve fundamentação.</w:t>
      </w:r>
    </w:p>
    <w:p w14:paraId="09C529F3" w14:textId="77777777" w:rsidR="008973A5" w:rsidRPr="00B17B7B" w:rsidRDefault="00397D6F" w:rsidP="00C47CCD">
      <w:pPr>
        <w:pStyle w:val="Corpodetexto"/>
        <w:spacing w:before="123" w:line="235" w:lineRule="auto"/>
        <w:ind w:right="230" w:firstLine="368"/>
        <w:jc w:val="both"/>
        <w:rPr>
          <w:rFonts w:ascii="Calibri" w:hAnsi="Calibri" w:cs="Calibri"/>
        </w:rPr>
      </w:pPr>
      <w:r w:rsidRPr="00B17B7B">
        <w:rPr>
          <w:rFonts w:ascii="Calibri" w:hAnsi="Calibri" w:cs="Calibri"/>
        </w:rPr>
        <w:t>§ 4º Os casos de suspeição e impedimento aplicam-se a quaisquer processos em julgamento nas Câmaras e no Plenário, cabendo ao relator devolver o processo a autoridade competente, acompanhado da justificativa, por escrito, de seu ato, caso em que será designado novo relator.</w:t>
      </w:r>
    </w:p>
    <w:p w14:paraId="09C529F4" w14:textId="77777777" w:rsidR="008973A5" w:rsidRPr="00B17B7B" w:rsidRDefault="00397D6F" w:rsidP="00C47CCD">
      <w:pPr>
        <w:pStyle w:val="Corpodetexto"/>
        <w:spacing w:before="123" w:line="235" w:lineRule="auto"/>
        <w:ind w:right="233" w:firstLine="279"/>
        <w:jc w:val="both"/>
        <w:rPr>
          <w:rFonts w:ascii="Calibri" w:hAnsi="Calibri" w:cs="Calibri"/>
          <w:i/>
        </w:rPr>
      </w:pPr>
      <w:r w:rsidRPr="00B17B7B">
        <w:rPr>
          <w:rFonts w:ascii="Calibri" w:hAnsi="Calibri" w:cs="Calibri"/>
        </w:rPr>
        <w:t xml:space="preserve">§ 5º Permanecerá na função de relator no Plenário o mesmo Conselheiro que atuou na relatoria nas Câmaras, mas ocorra a impossibilidade do comparecimento do relator, o Vice-Presidente escolhera o relator </w:t>
      </w:r>
      <w:r w:rsidRPr="00B17B7B">
        <w:rPr>
          <w:rFonts w:ascii="Calibri" w:hAnsi="Calibri" w:cs="Calibri"/>
          <w:i/>
        </w:rPr>
        <w:t>ad hoc.</w:t>
      </w:r>
    </w:p>
    <w:p w14:paraId="09C529F5" w14:textId="77777777" w:rsidR="008973A5" w:rsidRPr="00B17B7B" w:rsidRDefault="00397D6F" w:rsidP="00C47CCD">
      <w:pPr>
        <w:pStyle w:val="Corpodetexto"/>
        <w:spacing w:before="123" w:line="235" w:lineRule="auto"/>
        <w:ind w:right="244" w:firstLine="224"/>
        <w:jc w:val="both"/>
        <w:rPr>
          <w:rFonts w:ascii="Calibri" w:hAnsi="Calibri" w:cs="Calibri"/>
        </w:rPr>
      </w:pPr>
      <w:r w:rsidRPr="00B17B7B">
        <w:rPr>
          <w:rFonts w:ascii="Calibri" w:hAnsi="Calibri" w:cs="Calibri"/>
        </w:rPr>
        <w:t>§ 6º Durante a discussão ou a votação, qualquer Conselheiro poderá declarar-se suspeito ou impedido, cabendo a decisão à Câmara ou ao Plenário, conforme o caso.</w:t>
      </w:r>
    </w:p>
    <w:p w14:paraId="09C529F6" w14:textId="77777777" w:rsidR="008973A5" w:rsidRPr="00B17B7B" w:rsidRDefault="00397D6F" w:rsidP="00C47CCD">
      <w:pPr>
        <w:pStyle w:val="Corpodetexto"/>
        <w:spacing w:before="122" w:line="235" w:lineRule="auto"/>
        <w:ind w:right="235" w:firstLine="264"/>
        <w:jc w:val="both"/>
        <w:rPr>
          <w:rFonts w:ascii="Calibri" w:hAnsi="Calibri" w:cs="Calibri"/>
        </w:rPr>
      </w:pPr>
      <w:r w:rsidRPr="00B17B7B">
        <w:rPr>
          <w:rFonts w:ascii="Calibri" w:hAnsi="Calibri" w:cs="Calibri"/>
        </w:rPr>
        <w:t>§ 7º Antes de cada sessão, os responsáveis pelas áreas fornecerão aos respectivos Vice-presidentes a relação dos processos com prazos esgotados para a apreciação das Câmaras.</w:t>
      </w:r>
    </w:p>
    <w:p w14:paraId="09C529F7" w14:textId="77777777" w:rsidR="008973A5" w:rsidRPr="00B17B7B" w:rsidRDefault="008973A5" w:rsidP="00C47CCD">
      <w:pPr>
        <w:pStyle w:val="Corpodetexto"/>
        <w:ind w:left="0"/>
        <w:jc w:val="both"/>
        <w:rPr>
          <w:rFonts w:ascii="Calibri" w:hAnsi="Calibri" w:cs="Calibri"/>
        </w:rPr>
      </w:pPr>
    </w:p>
    <w:p w14:paraId="09C529F8" w14:textId="77777777" w:rsidR="008973A5" w:rsidRPr="00B17B7B" w:rsidRDefault="008973A5" w:rsidP="00C47CCD">
      <w:pPr>
        <w:pStyle w:val="Corpodetexto"/>
        <w:ind w:left="0"/>
        <w:jc w:val="both"/>
        <w:rPr>
          <w:rFonts w:ascii="Calibri" w:hAnsi="Calibri" w:cs="Calibri"/>
        </w:rPr>
      </w:pPr>
    </w:p>
    <w:p w14:paraId="09C529F9" w14:textId="77777777" w:rsidR="008973A5" w:rsidRPr="00B17B7B" w:rsidRDefault="008973A5" w:rsidP="00C47CCD">
      <w:pPr>
        <w:pStyle w:val="Corpodetexto"/>
        <w:spacing w:before="6"/>
        <w:ind w:left="0"/>
        <w:jc w:val="both"/>
        <w:rPr>
          <w:rFonts w:ascii="Calibri" w:hAnsi="Calibri" w:cs="Calibri"/>
          <w:sz w:val="27"/>
        </w:rPr>
      </w:pPr>
    </w:p>
    <w:p w14:paraId="09C529FA" w14:textId="77777777" w:rsidR="008973A5" w:rsidRPr="00B17B7B" w:rsidRDefault="00397D6F" w:rsidP="00234C49">
      <w:pPr>
        <w:pStyle w:val="Corpodetexto"/>
        <w:ind w:left="514" w:right="525"/>
        <w:jc w:val="center"/>
        <w:rPr>
          <w:rFonts w:ascii="Calibri" w:hAnsi="Calibri" w:cs="Calibri"/>
        </w:rPr>
      </w:pPr>
      <w:r w:rsidRPr="00B17B7B">
        <w:rPr>
          <w:rFonts w:ascii="Calibri" w:hAnsi="Calibri" w:cs="Calibri"/>
        </w:rPr>
        <w:t>Seção III</w:t>
      </w:r>
    </w:p>
    <w:p w14:paraId="09C529FB" w14:textId="77777777" w:rsidR="008973A5" w:rsidRPr="00B17B7B" w:rsidRDefault="00397D6F" w:rsidP="00234C49">
      <w:pPr>
        <w:pStyle w:val="Corpodetexto"/>
        <w:spacing w:before="127"/>
        <w:ind w:left="489" w:right="525"/>
        <w:jc w:val="center"/>
        <w:rPr>
          <w:rFonts w:ascii="Calibri" w:hAnsi="Calibri" w:cs="Calibri"/>
        </w:rPr>
      </w:pPr>
      <w:r w:rsidRPr="00B17B7B">
        <w:rPr>
          <w:rFonts w:ascii="Calibri" w:hAnsi="Calibri" w:cs="Calibri"/>
        </w:rPr>
        <w:t>DAS SESSÕES PLENÁRIAS</w:t>
      </w:r>
    </w:p>
    <w:p w14:paraId="09C529FC" w14:textId="77777777" w:rsidR="008973A5" w:rsidRPr="00B17B7B" w:rsidRDefault="008973A5" w:rsidP="00C47CCD">
      <w:pPr>
        <w:pStyle w:val="Corpodetexto"/>
        <w:ind w:left="0"/>
        <w:jc w:val="both"/>
        <w:rPr>
          <w:rFonts w:ascii="Calibri" w:hAnsi="Calibri" w:cs="Calibri"/>
        </w:rPr>
      </w:pPr>
    </w:p>
    <w:p w14:paraId="09C529FD" w14:textId="77777777" w:rsidR="008973A5" w:rsidRPr="00B17B7B" w:rsidRDefault="008973A5" w:rsidP="00C47CCD">
      <w:pPr>
        <w:pStyle w:val="Corpodetexto"/>
        <w:spacing w:before="3"/>
        <w:ind w:left="0"/>
        <w:jc w:val="both"/>
        <w:rPr>
          <w:rFonts w:ascii="Calibri" w:hAnsi="Calibri" w:cs="Calibri"/>
          <w:sz w:val="19"/>
        </w:rPr>
      </w:pPr>
    </w:p>
    <w:p w14:paraId="09C529FE" w14:textId="49C75864" w:rsidR="008973A5" w:rsidRPr="00B17B7B" w:rsidRDefault="00397D6F" w:rsidP="00234C49">
      <w:pPr>
        <w:pStyle w:val="Corpodetexto"/>
        <w:spacing w:line="235" w:lineRule="auto"/>
        <w:ind w:left="110" w:right="110" w:firstLine="32"/>
        <w:jc w:val="both"/>
        <w:rPr>
          <w:rFonts w:ascii="Calibri" w:hAnsi="Calibri" w:cs="Calibri"/>
        </w:rPr>
      </w:pPr>
      <w:r w:rsidRPr="00B17B7B">
        <w:rPr>
          <w:rFonts w:ascii="Calibri" w:hAnsi="Calibri" w:cs="Calibri"/>
        </w:rPr>
        <w:t>Art. 4</w:t>
      </w:r>
      <w:r w:rsidR="0053734E" w:rsidRPr="00B17B7B">
        <w:rPr>
          <w:rFonts w:ascii="Calibri" w:hAnsi="Calibri" w:cs="Calibri"/>
        </w:rPr>
        <w:t>6</w:t>
      </w:r>
      <w:r w:rsidRPr="00B17B7B">
        <w:rPr>
          <w:rFonts w:ascii="Calibri" w:hAnsi="Calibri" w:cs="Calibri"/>
        </w:rPr>
        <w:t>. O CRCGO reúne-se, ordinariamente, uma vez por mês, e, extraordinariamente, sempre que convocado pelo presidente ou, por, no mínimo, 1/3 (um terço) de seus membros, desde que com prévia indicação dos assuntos a serem tratados.</w:t>
      </w:r>
    </w:p>
    <w:p w14:paraId="09C529FF" w14:textId="77777777" w:rsidR="008973A5" w:rsidRPr="00B17B7B" w:rsidRDefault="00397D6F" w:rsidP="00C47CCD">
      <w:pPr>
        <w:pStyle w:val="Corpodetexto"/>
        <w:spacing w:before="119"/>
        <w:jc w:val="both"/>
        <w:rPr>
          <w:rFonts w:ascii="Calibri" w:hAnsi="Calibri" w:cs="Calibri"/>
        </w:rPr>
      </w:pPr>
      <w:r w:rsidRPr="00B17B7B">
        <w:rPr>
          <w:rFonts w:ascii="Calibri" w:hAnsi="Calibri" w:cs="Calibri"/>
        </w:rPr>
        <w:t>§ 1º As reuniões durarão o tempo necessário à conclusão dos trabalhos e serão públicas.</w:t>
      </w:r>
    </w:p>
    <w:p w14:paraId="09C52A00" w14:textId="77777777" w:rsidR="008973A5" w:rsidRPr="00B17B7B" w:rsidRDefault="00397D6F" w:rsidP="00C47CCD">
      <w:pPr>
        <w:pStyle w:val="Corpodetexto"/>
        <w:spacing w:before="119" w:line="235" w:lineRule="auto"/>
        <w:ind w:right="233"/>
        <w:jc w:val="both"/>
        <w:rPr>
          <w:rFonts w:ascii="Calibri" w:hAnsi="Calibri" w:cs="Calibri"/>
        </w:rPr>
      </w:pPr>
      <w:r w:rsidRPr="00B17B7B">
        <w:rPr>
          <w:rFonts w:ascii="Calibri" w:hAnsi="Calibri" w:cs="Calibri"/>
        </w:rPr>
        <w:t>§ 2º As sessões do Plenário serão secretariadas por empregados do CRCGO, sendo reduzidas em atas circunstanciadas que serão lavradas de forma sumária, contendo as deliberações tomadas e o resultado das votações.</w:t>
      </w:r>
    </w:p>
    <w:p w14:paraId="09C52A01" w14:textId="77777777" w:rsidR="008973A5" w:rsidRPr="00B17B7B" w:rsidRDefault="00397D6F" w:rsidP="00C47CCD">
      <w:pPr>
        <w:pStyle w:val="Corpodetexto"/>
        <w:spacing w:before="123" w:line="235" w:lineRule="auto"/>
        <w:ind w:right="235"/>
        <w:jc w:val="both"/>
        <w:rPr>
          <w:rFonts w:ascii="Calibri" w:hAnsi="Calibri" w:cs="Calibri"/>
        </w:rPr>
      </w:pPr>
      <w:r w:rsidRPr="00B17B7B">
        <w:rPr>
          <w:rFonts w:ascii="Calibri" w:hAnsi="Calibri" w:cs="Calibri"/>
        </w:rPr>
        <w:t>§ 3º Quando o presidente entender que será necessário contar com o apoio técnico da assessoria ou de proﬁssionais que integram o quadro de pessoal do CRCGO fará a convocação verbal e permitirá seu pronunciamento.</w:t>
      </w:r>
    </w:p>
    <w:p w14:paraId="09C52A02" w14:textId="77777777" w:rsidR="008973A5" w:rsidRPr="00B17B7B" w:rsidRDefault="008973A5" w:rsidP="00C47CCD">
      <w:pPr>
        <w:pStyle w:val="Corpodetexto"/>
        <w:ind w:left="0"/>
        <w:jc w:val="both"/>
        <w:rPr>
          <w:rFonts w:ascii="Calibri" w:hAnsi="Calibri" w:cs="Calibri"/>
        </w:rPr>
      </w:pPr>
    </w:p>
    <w:p w14:paraId="09C52A03" w14:textId="77777777" w:rsidR="008973A5" w:rsidRPr="00B17B7B" w:rsidRDefault="008973A5" w:rsidP="00C47CCD">
      <w:pPr>
        <w:pStyle w:val="Corpodetexto"/>
        <w:spacing w:before="2"/>
        <w:ind w:left="0"/>
        <w:jc w:val="both"/>
        <w:rPr>
          <w:rFonts w:ascii="Calibri" w:hAnsi="Calibri" w:cs="Calibri"/>
          <w:sz w:val="19"/>
        </w:rPr>
      </w:pPr>
    </w:p>
    <w:p w14:paraId="09C52A04" w14:textId="54F4D5DF" w:rsidR="008973A5" w:rsidRDefault="00397D6F" w:rsidP="00C47CCD">
      <w:pPr>
        <w:pStyle w:val="Corpodetexto"/>
        <w:jc w:val="both"/>
        <w:rPr>
          <w:rFonts w:ascii="Calibri" w:hAnsi="Calibri" w:cs="Calibri"/>
        </w:rPr>
      </w:pPr>
      <w:r w:rsidRPr="00B17B7B">
        <w:rPr>
          <w:rFonts w:ascii="Calibri" w:hAnsi="Calibri" w:cs="Calibri"/>
        </w:rPr>
        <w:t>Art. 4</w:t>
      </w:r>
      <w:r w:rsidR="0053734E" w:rsidRPr="00B17B7B">
        <w:rPr>
          <w:rFonts w:ascii="Calibri" w:hAnsi="Calibri" w:cs="Calibri"/>
        </w:rPr>
        <w:t>7</w:t>
      </w:r>
      <w:r w:rsidRPr="00B17B7B">
        <w:rPr>
          <w:rFonts w:ascii="Calibri" w:hAnsi="Calibri" w:cs="Calibri"/>
        </w:rPr>
        <w:t>. As sessões do Plenário dividem-se em quatro partes:</w:t>
      </w:r>
    </w:p>
    <w:p w14:paraId="6B116B19" w14:textId="77777777" w:rsidR="00746A47" w:rsidRPr="00B17B7B" w:rsidRDefault="00746A47" w:rsidP="00C47CCD">
      <w:pPr>
        <w:pStyle w:val="Corpodetexto"/>
        <w:jc w:val="both"/>
        <w:rPr>
          <w:rFonts w:ascii="Calibri" w:hAnsi="Calibri" w:cs="Calibri"/>
        </w:rPr>
      </w:pPr>
    </w:p>
    <w:p w14:paraId="09C52A05" w14:textId="77777777" w:rsidR="008973A5" w:rsidRPr="00B17B7B" w:rsidRDefault="00397D6F" w:rsidP="00746A47">
      <w:pPr>
        <w:pStyle w:val="PargrafodaLista"/>
        <w:numPr>
          <w:ilvl w:val="0"/>
          <w:numId w:val="4"/>
        </w:numPr>
        <w:tabs>
          <w:tab w:val="left" w:pos="345"/>
        </w:tabs>
        <w:spacing w:before="0"/>
        <w:jc w:val="both"/>
        <w:rPr>
          <w:rFonts w:ascii="Calibri" w:hAnsi="Calibri" w:cs="Calibri"/>
          <w:sz w:val="24"/>
        </w:rPr>
      </w:pPr>
      <w:r w:rsidRPr="00B17B7B">
        <w:rPr>
          <w:rFonts w:ascii="Calibri" w:hAnsi="Calibri" w:cs="Calibri"/>
          <w:sz w:val="24"/>
        </w:rPr>
        <w:t>–</w:t>
      </w:r>
      <w:r w:rsidRPr="00B17B7B">
        <w:rPr>
          <w:rFonts w:ascii="Calibri" w:hAnsi="Calibri" w:cs="Calibri"/>
          <w:spacing w:val="-2"/>
          <w:sz w:val="24"/>
        </w:rPr>
        <w:t xml:space="preserve"> </w:t>
      </w:r>
      <w:r w:rsidRPr="00B17B7B">
        <w:rPr>
          <w:rFonts w:ascii="Calibri" w:hAnsi="Calibri" w:cs="Calibri"/>
          <w:sz w:val="24"/>
        </w:rPr>
        <w:t>Expediente;</w:t>
      </w:r>
    </w:p>
    <w:p w14:paraId="09C52A06" w14:textId="77777777" w:rsidR="008973A5" w:rsidRPr="00B17B7B" w:rsidRDefault="00397D6F" w:rsidP="00746A47">
      <w:pPr>
        <w:pStyle w:val="PargrafodaLista"/>
        <w:numPr>
          <w:ilvl w:val="0"/>
          <w:numId w:val="4"/>
        </w:numPr>
        <w:tabs>
          <w:tab w:val="left" w:pos="406"/>
        </w:tabs>
        <w:spacing w:before="0"/>
        <w:ind w:left="405" w:hanging="176"/>
        <w:jc w:val="both"/>
        <w:rPr>
          <w:rFonts w:ascii="Calibri" w:hAnsi="Calibri" w:cs="Calibri"/>
          <w:sz w:val="24"/>
        </w:rPr>
      </w:pPr>
      <w:r w:rsidRPr="00B17B7B">
        <w:rPr>
          <w:rFonts w:ascii="Calibri" w:hAnsi="Calibri" w:cs="Calibri"/>
          <w:sz w:val="24"/>
        </w:rPr>
        <w:t>–</w:t>
      </w:r>
      <w:r w:rsidRPr="00B17B7B">
        <w:rPr>
          <w:rFonts w:ascii="Calibri" w:hAnsi="Calibri" w:cs="Calibri"/>
          <w:spacing w:val="-2"/>
          <w:sz w:val="24"/>
        </w:rPr>
        <w:t xml:space="preserve"> </w:t>
      </w:r>
      <w:r w:rsidRPr="00B17B7B">
        <w:rPr>
          <w:rFonts w:ascii="Calibri" w:hAnsi="Calibri" w:cs="Calibri"/>
          <w:sz w:val="24"/>
        </w:rPr>
        <w:t>Comunicados;</w:t>
      </w:r>
    </w:p>
    <w:p w14:paraId="2A9714DE" w14:textId="06174BDE" w:rsidR="00746A47" w:rsidRDefault="00397D6F" w:rsidP="00746A47">
      <w:pPr>
        <w:pStyle w:val="PargrafodaLista"/>
        <w:numPr>
          <w:ilvl w:val="0"/>
          <w:numId w:val="4"/>
        </w:numPr>
        <w:tabs>
          <w:tab w:val="left" w:pos="466"/>
        </w:tabs>
        <w:spacing w:before="0" w:line="333" w:lineRule="auto"/>
        <w:ind w:left="230" w:right="8330" w:firstLine="0"/>
        <w:jc w:val="both"/>
        <w:rPr>
          <w:rFonts w:ascii="Calibri" w:hAnsi="Calibri" w:cs="Calibri"/>
          <w:sz w:val="24"/>
        </w:rPr>
      </w:pPr>
      <w:r w:rsidRPr="00B17B7B">
        <w:rPr>
          <w:rFonts w:ascii="Calibri" w:hAnsi="Calibri" w:cs="Calibri"/>
          <w:sz w:val="24"/>
        </w:rPr>
        <w:t xml:space="preserve">– Ordem do dia;  </w:t>
      </w:r>
    </w:p>
    <w:p w14:paraId="09C52A07" w14:textId="35367AF1" w:rsidR="008973A5" w:rsidRPr="00B17B7B" w:rsidRDefault="00397D6F" w:rsidP="00746A47">
      <w:pPr>
        <w:pStyle w:val="PargrafodaLista"/>
        <w:numPr>
          <w:ilvl w:val="0"/>
          <w:numId w:val="4"/>
        </w:numPr>
        <w:tabs>
          <w:tab w:val="left" w:pos="466"/>
        </w:tabs>
        <w:spacing w:before="0" w:line="333" w:lineRule="auto"/>
        <w:ind w:left="230" w:right="8330" w:firstLine="0"/>
        <w:jc w:val="both"/>
        <w:rPr>
          <w:rFonts w:ascii="Calibri" w:hAnsi="Calibri" w:cs="Calibri"/>
          <w:sz w:val="24"/>
        </w:rPr>
      </w:pPr>
      <w:r w:rsidRPr="00B17B7B">
        <w:rPr>
          <w:rFonts w:ascii="Calibri" w:hAnsi="Calibri" w:cs="Calibri"/>
          <w:sz w:val="24"/>
        </w:rPr>
        <w:t xml:space="preserve"> – Interesse</w:t>
      </w:r>
      <w:r w:rsidRPr="00B17B7B">
        <w:rPr>
          <w:rFonts w:ascii="Calibri" w:hAnsi="Calibri" w:cs="Calibri"/>
          <w:spacing w:val="-15"/>
          <w:sz w:val="24"/>
        </w:rPr>
        <w:t xml:space="preserve"> </w:t>
      </w:r>
      <w:r w:rsidRPr="00B17B7B">
        <w:rPr>
          <w:rFonts w:ascii="Calibri" w:hAnsi="Calibri" w:cs="Calibri"/>
          <w:sz w:val="24"/>
        </w:rPr>
        <w:t>Geral.</w:t>
      </w:r>
    </w:p>
    <w:p w14:paraId="09C52A08" w14:textId="77777777" w:rsidR="008973A5" w:rsidRPr="00B17B7B" w:rsidRDefault="008973A5" w:rsidP="00C47CCD">
      <w:pPr>
        <w:pStyle w:val="Corpodetexto"/>
        <w:spacing w:before="12"/>
        <w:ind w:left="0"/>
        <w:jc w:val="both"/>
        <w:rPr>
          <w:rFonts w:ascii="Calibri" w:hAnsi="Calibri" w:cs="Calibri"/>
          <w:sz w:val="33"/>
        </w:rPr>
      </w:pPr>
    </w:p>
    <w:p w14:paraId="09C52A09" w14:textId="77777777" w:rsidR="008973A5" w:rsidRPr="00B17B7B" w:rsidRDefault="00397D6F" w:rsidP="00C47CCD">
      <w:pPr>
        <w:pStyle w:val="Corpodetexto"/>
        <w:spacing w:line="235" w:lineRule="auto"/>
        <w:ind w:right="228"/>
        <w:jc w:val="both"/>
        <w:rPr>
          <w:rFonts w:ascii="Calibri" w:hAnsi="Calibri" w:cs="Calibri"/>
        </w:rPr>
      </w:pPr>
      <w:r w:rsidRPr="00B17B7B">
        <w:rPr>
          <w:rFonts w:ascii="Calibri" w:hAnsi="Calibri" w:cs="Calibri"/>
        </w:rPr>
        <w:t>§ 1º Aberta a sessão, o Presidente dará início aos trabalhos, desde que se encontre presente a maioria absoluta dos seus membros, suspendendo-a por até 60 (sessenta) minutos se não for veriﬁcado esse quórum.</w:t>
      </w:r>
    </w:p>
    <w:p w14:paraId="09C52A0A" w14:textId="77777777" w:rsidR="008973A5" w:rsidRPr="00B17B7B" w:rsidRDefault="00397D6F" w:rsidP="00C47CCD">
      <w:pPr>
        <w:pStyle w:val="Corpodetexto"/>
        <w:spacing w:before="123" w:line="235" w:lineRule="auto"/>
        <w:ind w:right="230"/>
        <w:jc w:val="both"/>
        <w:rPr>
          <w:rFonts w:ascii="Calibri" w:hAnsi="Calibri" w:cs="Calibri"/>
        </w:rPr>
      </w:pPr>
      <w:r w:rsidRPr="00B17B7B">
        <w:rPr>
          <w:rFonts w:ascii="Calibri" w:hAnsi="Calibri" w:cs="Calibri"/>
        </w:rPr>
        <w:t>§ 2º Na reabertura, persistindo a falta de número, a sessão será levantada, transferindo-se sua pauta para a</w:t>
      </w:r>
      <w:r w:rsidRPr="00B17B7B">
        <w:rPr>
          <w:rFonts w:ascii="Calibri" w:hAnsi="Calibri" w:cs="Calibri"/>
          <w:spacing w:val="-3"/>
        </w:rPr>
        <w:t xml:space="preserve"> </w:t>
      </w:r>
      <w:r w:rsidRPr="00B17B7B">
        <w:rPr>
          <w:rFonts w:ascii="Calibri" w:hAnsi="Calibri" w:cs="Calibri"/>
        </w:rPr>
        <w:t>subsequente.</w:t>
      </w:r>
    </w:p>
    <w:p w14:paraId="09C52A0B" w14:textId="77777777" w:rsidR="008973A5" w:rsidRPr="00B17B7B" w:rsidRDefault="008973A5" w:rsidP="00C47CCD">
      <w:pPr>
        <w:pStyle w:val="Corpodetexto"/>
        <w:ind w:left="0"/>
        <w:jc w:val="both"/>
        <w:rPr>
          <w:rFonts w:ascii="Calibri" w:hAnsi="Calibri" w:cs="Calibri"/>
        </w:rPr>
      </w:pPr>
    </w:p>
    <w:p w14:paraId="09C52A0C" w14:textId="77777777" w:rsidR="008973A5" w:rsidRPr="00B17B7B" w:rsidRDefault="008973A5" w:rsidP="00C47CCD">
      <w:pPr>
        <w:pStyle w:val="Corpodetexto"/>
        <w:ind w:left="0"/>
        <w:jc w:val="both"/>
        <w:rPr>
          <w:rFonts w:ascii="Calibri" w:hAnsi="Calibri" w:cs="Calibri"/>
          <w:sz w:val="19"/>
        </w:rPr>
      </w:pPr>
    </w:p>
    <w:p w14:paraId="09C52A0D" w14:textId="3DC37D80" w:rsidR="008973A5" w:rsidRPr="00B17B7B" w:rsidRDefault="00397D6F" w:rsidP="00C47CCD">
      <w:pPr>
        <w:pStyle w:val="Corpodetexto"/>
        <w:jc w:val="both"/>
        <w:rPr>
          <w:rFonts w:ascii="Calibri" w:hAnsi="Calibri" w:cs="Calibri"/>
        </w:rPr>
      </w:pPr>
      <w:r w:rsidRPr="00B17B7B">
        <w:rPr>
          <w:rFonts w:ascii="Calibri" w:hAnsi="Calibri" w:cs="Calibri"/>
        </w:rPr>
        <w:t>Art. 4</w:t>
      </w:r>
      <w:r w:rsidR="0053734E" w:rsidRPr="00B17B7B">
        <w:rPr>
          <w:rFonts w:ascii="Calibri" w:hAnsi="Calibri" w:cs="Calibri"/>
        </w:rPr>
        <w:t>8</w:t>
      </w:r>
      <w:r w:rsidRPr="00B17B7B">
        <w:rPr>
          <w:rFonts w:ascii="Calibri" w:hAnsi="Calibri" w:cs="Calibri"/>
        </w:rPr>
        <w:t>. O Expediente compreende:</w:t>
      </w:r>
    </w:p>
    <w:p w14:paraId="09C52A0E" w14:textId="77777777" w:rsidR="008973A5" w:rsidRPr="00B17B7B" w:rsidRDefault="00397D6F" w:rsidP="00C47CCD">
      <w:pPr>
        <w:pStyle w:val="PargrafodaLista"/>
        <w:numPr>
          <w:ilvl w:val="0"/>
          <w:numId w:val="3"/>
        </w:numPr>
        <w:tabs>
          <w:tab w:val="left" w:pos="389"/>
        </w:tabs>
        <w:spacing w:before="30" w:line="235" w:lineRule="auto"/>
        <w:ind w:right="231" w:firstLine="0"/>
        <w:jc w:val="both"/>
        <w:rPr>
          <w:rFonts w:ascii="Calibri" w:hAnsi="Calibri" w:cs="Calibri"/>
          <w:sz w:val="24"/>
        </w:rPr>
      </w:pPr>
      <w:r w:rsidRPr="00B17B7B">
        <w:rPr>
          <w:rFonts w:ascii="Calibri" w:hAnsi="Calibri" w:cs="Calibri"/>
          <w:sz w:val="24"/>
        </w:rPr>
        <w:t xml:space="preserve">– leitura, discussão e aprovação da ata da sessão </w:t>
      </w:r>
      <w:r w:rsidRPr="00B17B7B">
        <w:rPr>
          <w:rFonts w:ascii="Calibri" w:hAnsi="Calibri" w:cs="Calibri"/>
          <w:spacing w:val="-4"/>
          <w:sz w:val="24"/>
        </w:rPr>
        <w:t xml:space="preserve">anterior, </w:t>
      </w:r>
      <w:r w:rsidRPr="00B17B7B">
        <w:rPr>
          <w:rFonts w:ascii="Calibri" w:hAnsi="Calibri" w:cs="Calibri"/>
          <w:sz w:val="24"/>
        </w:rPr>
        <w:t>assegurando-se a qualquer Conselheiro requerer sua retiﬁcação, que, se deferida pelo Plenário, constará da ata da sessão em que foi solicitada. Aprovada, com ou sem retiﬁcação, a ata será subscrita pelo Presidente, pelo secretário e pelos Conselheiros que o desejarem;</w:t>
      </w:r>
      <w:r w:rsidRPr="00B17B7B">
        <w:rPr>
          <w:rFonts w:ascii="Calibri" w:hAnsi="Calibri" w:cs="Calibri"/>
          <w:spacing w:val="-5"/>
          <w:sz w:val="24"/>
        </w:rPr>
        <w:t xml:space="preserve"> </w:t>
      </w:r>
      <w:r w:rsidRPr="00B17B7B">
        <w:rPr>
          <w:rFonts w:ascii="Calibri" w:hAnsi="Calibri" w:cs="Calibri"/>
          <w:sz w:val="24"/>
        </w:rPr>
        <w:t>e,</w:t>
      </w:r>
    </w:p>
    <w:p w14:paraId="09C52A0F" w14:textId="77777777" w:rsidR="008973A5" w:rsidRPr="00B17B7B" w:rsidRDefault="00397D6F" w:rsidP="00C47CCD">
      <w:pPr>
        <w:pStyle w:val="PargrafodaLista"/>
        <w:numPr>
          <w:ilvl w:val="0"/>
          <w:numId w:val="3"/>
        </w:numPr>
        <w:tabs>
          <w:tab w:val="left" w:pos="406"/>
        </w:tabs>
        <w:spacing w:before="119"/>
        <w:ind w:left="405" w:hanging="176"/>
        <w:jc w:val="both"/>
        <w:rPr>
          <w:rFonts w:ascii="Calibri" w:hAnsi="Calibri" w:cs="Calibri"/>
          <w:sz w:val="24"/>
        </w:rPr>
      </w:pPr>
      <w:r w:rsidRPr="00B17B7B">
        <w:rPr>
          <w:rFonts w:ascii="Calibri" w:hAnsi="Calibri" w:cs="Calibri"/>
          <w:sz w:val="24"/>
        </w:rPr>
        <w:t>– Leitura dos relatórios de atividades dos</w:t>
      </w:r>
      <w:r w:rsidRPr="00B17B7B">
        <w:rPr>
          <w:rFonts w:ascii="Calibri" w:hAnsi="Calibri" w:cs="Calibri"/>
          <w:spacing w:val="-10"/>
          <w:sz w:val="24"/>
        </w:rPr>
        <w:t xml:space="preserve"> </w:t>
      </w:r>
      <w:r w:rsidRPr="00B17B7B">
        <w:rPr>
          <w:rFonts w:ascii="Calibri" w:hAnsi="Calibri" w:cs="Calibri"/>
          <w:sz w:val="24"/>
        </w:rPr>
        <w:t>Conselheiros.</w:t>
      </w:r>
    </w:p>
    <w:p w14:paraId="09C52A10" w14:textId="77777777" w:rsidR="008973A5" w:rsidRPr="00B17B7B" w:rsidRDefault="008973A5" w:rsidP="00C47CCD">
      <w:pPr>
        <w:pStyle w:val="Corpodetexto"/>
        <w:ind w:left="0"/>
        <w:jc w:val="both"/>
        <w:rPr>
          <w:rFonts w:ascii="Calibri" w:hAnsi="Calibri" w:cs="Calibri"/>
        </w:rPr>
      </w:pPr>
    </w:p>
    <w:p w14:paraId="09C52A11" w14:textId="77777777" w:rsidR="008973A5" w:rsidRPr="00B17B7B" w:rsidRDefault="008973A5" w:rsidP="00C47CCD">
      <w:pPr>
        <w:pStyle w:val="Corpodetexto"/>
        <w:spacing w:before="11"/>
        <w:ind w:left="0"/>
        <w:jc w:val="both"/>
        <w:rPr>
          <w:rFonts w:ascii="Calibri" w:hAnsi="Calibri" w:cs="Calibri"/>
          <w:sz w:val="18"/>
        </w:rPr>
      </w:pPr>
    </w:p>
    <w:p w14:paraId="09C52A12" w14:textId="4A9EF4B1" w:rsidR="008973A5" w:rsidRDefault="00397D6F" w:rsidP="00C47CCD">
      <w:pPr>
        <w:pStyle w:val="Corpodetexto"/>
        <w:jc w:val="both"/>
        <w:rPr>
          <w:rFonts w:ascii="Calibri" w:hAnsi="Calibri" w:cs="Calibri"/>
        </w:rPr>
      </w:pPr>
      <w:r w:rsidRPr="00B17B7B">
        <w:rPr>
          <w:rFonts w:ascii="Calibri" w:hAnsi="Calibri" w:cs="Calibri"/>
        </w:rPr>
        <w:t>Art. 4</w:t>
      </w:r>
      <w:r w:rsidR="0053734E" w:rsidRPr="00B17B7B">
        <w:rPr>
          <w:rFonts w:ascii="Calibri" w:hAnsi="Calibri" w:cs="Calibri"/>
        </w:rPr>
        <w:t>9</w:t>
      </w:r>
      <w:r w:rsidRPr="00B17B7B">
        <w:rPr>
          <w:rFonts w:ascii="Calibri" w:hAnsi="Calibri" w:cs="Calibri"/>
        </w:rPr>
        <w:t>. Os Comunicados compreendem:</w:t>
      </w:r>
    </w:p>
    <w:p w14:paraId="52B36426" w14:textId="77777777" w:rsidR="00746A47" w:rsidRPr="00B17B7B" w:rsidRDefault="00746A47" w:rsidP="00C47CCD">
      <w:pPr>
        <w:pStyle w:val="Corpodetexto"/>
        <w:jc w:val="both"/>
        <w:rPr>
          <w:rFonts w:ascii="Calibri" w:hAnsi="Calibri" w:cs="Calibri"/>
        </w:rPr>
      </w:pPr>
    </w:p>
    <w:p w14:paraId="26404735" w14:textId="77777777" w:rsidR="00FD2224" w:rsidRPr="00B17B7B" w:rsidRDefault="00397D6F" w:rsidP="00746A47">
      <w:pPr>
        <w:pStyle w:val="Corpodetexto"/>
        <w:spacing w:line="333" w:lineRule="auto"/>
        <w:ind w:left="232" w:right="3758"/>
        <w:jc w:val="both"/>
        <w:rPr>
          <w:rFonts w:ascii="Calibri" w:hAnsi="Calibri" w:cs="Calibri"/>
        </w:rPr>
      </w:pPr>
      <w:r w:rsidRPr="00B17B7B">
        <w:rPr>
          <w:rFonts w:ascii="Calibri" w:hAnsi="Calibri" w:cs="Calibri"/>
        </w:rPr>
        <w:t xml:space="preserve">I – Leitura de informações sobre a tramitação de processos judiciais; </w:t>
      </w:r>
    </w:p>
    <w:p w14:paraId="09C52A13" w14:textId="0AF88A1C" w:rsidR="008973A5" w:rsidRPr="00B17B7B" w:rsidRDefault="00397D6F" w:rsidP="00746A47">
      <w:pPr>
        <w:pStyle w:val="Corpodetexto"/>
        <w:spacing w:line="333" w:lineRule="auto"/>
        <w:ind w:left="232" w:right="3758"/>
        <w:jc w:val="both"/>
        <w:rPr>
          <w:rFonts w:ascii="Calibri" w:hAnsi="Calibri" w:cs="Calibri"/>
        </w:rPr>
      </w:pPr>
      <w:r w:rsidRPr="00B17B7B">
        <w:rPr>
          <w:rFonts w:ascii="Calibri" w:hAnsi="Calibri" w:cs="Calibri"/>
        </w:rPr>
        <w:t>II - Leitura de relatórios gerenciais dos setores; e</w:t>
      </w:r>
    </w:p>
    <w:p w14:paraId="09C52A14" w14:textId="77777777" w:rsidR="008973A5" w:rsidRPr="00B17B7B" w:rsidRDefault="00397D6F" w:rsidP="00746A47">
      <w:pPr>
        <w:pStyle w:val="Corpodetexto"/>
        <w:ind w:left="232"/>
        <w:jc w:val="both"/>
        <w:rPr>
          <w:rFonts w:ascii="Calibri" w:hAnsi="Calibri" w:cs="Calibri"/>
        </w:rPr>
      </w:pPr>
      <w:r w:rsidRPr="00B17B7B">
        <w:rPr>
          <w:rFonts w:ascii="Calibri" w:hAnsi="Calibri" w:cs="Calibri"/>
        </w:rPr>
        <w:t>III – comunicação, pelo Presidente, de assuntos relevantes para a classe contábil.</w:t>
      </w:r>
    </w:p>
    <w:p w14:paraId="09C52A15" w14:textId="77777777" w:rsidR="008973A5" w:rsidRPr="00B17B7B" w:rsidRDefault="008973A5" w:rsidP="00C47CCD">
      <w:pPr>
        <w:pStyle w:val="Corpodetexto"/>
        <w:ind w:left="0"/>
        <w:jc w:val="both"/>
        <w:rPr>
          <w:rFonts w:ascii="Calibri" w:hAnsi="Calibri" w:cs="Calibri"/>
        </w:rPr>
      </w:pPr>
    </w:p>
    <w:p w14:paraId="09C52A16" w14:textId="77777777" w:rsidR="008973A5" w:rsidRPr="00B17B7B" w:rsidRDefault="008973A5" w:rsidP="00C47CCD">
      <w:pPr>
        <w:pStyle w:val="Corpodetexto"/>
        <w:spacing w:before="10"/>
        <w:ind w:left="0"/>
        <w:jc w:val="both"/>
        <w:rPr>
          <w:rFonts w:ascii="Calibri" w:hAnsi="Calibri" w:cs="Calibri"/>
          <w:sz w:val="18"/>
        </w:rPr>
      </w:pPr>
    </w:p>
    <w:p w14:paraId="09C52A17" w14:textId="3EAC144D" w:rsidR="008973A5" w:rsidRPr="00B17B7B" w:rsidRDefault="00397D6F" w:rsidP="00C47CCD">
      <w:pPr>
        <w:pStyle w:val="Corpodetexto"/>
        <w:jc w:val="both"/>
        <w:rPr>
          <w:rFonts w:ascii="Calibri" w:hAnsi="Calibri" w:cs="Calibri"/>
        </w:rPr>
      </w:pPr>
      <w:r w:rsidRPr="00B17B7B">
        <w:rPr>
          <w:rFonts w:ascii="Calibri" w:hAnsi="Calibri" w:cs="Calibri"/>
        </w:rPr>
        <w:t xml:space="preserve">Art. </w:t>
      </w:r>
      <w:r w:rsidR="0053734E" w:rsidRPr="00B17B7B">
        <w:rPr>
          <w:rFonts w:ascii="Calibri" w:hAnsi="Calibri" w:cs="Calibri"/>
        </w:rPr>
        <w:t>50</w:t>
      </w:r>
      <w:r w:rsidRPr="00B17B7B">
        <w:rPr>
          <w:rFonts w:ascii="Calibri" w:hAnsi="Calibri" w:cs="Calibri"/>
        </w:rPr>
        <w:t>. A Ordem do dia compreende:</w:t>
      </w:r>
    </w:p>
    <w:p w14:paraId="09C52A18" w14:textId="77777777" w:rsidR="008973A5" w:rsidRPr="00B17B7B" w:rsidRDefault="00397D6F" w:rsidP="00C47CCD">
      <w:pPr>
        <w:pStyle w:val="PargrafodaLista"/>
        <w:numPr>
          <w:ilvl w:val="0"/>
          <w:numId w:val="2"/>
        </w:numPr>
        <w:tabs>
          <w:tab w:val="left" w:pos="396"/>
        </w:tabs>
        <w:spacing w:before="120" w:line="235" w:lineRule="auto"/>
        <w:ind w:right="238" w:firstLine="0"/>
        <w:jc w:val="both"/>
        <w:rPr>
          <w:rFonts w:ascii="Calibri" w:hAnsi="Calibri" w:cs="Calibri"/>
          <w:sz w:val="24"/>
        </w:rPr>
      </w:pPr>
      <w:r w:rsidRPr="00B17B7B">
        <w:rPr>
          <w:rFonts w:ascii="Calibri" w:hAnsi="Calibri" w:cs="Calibri"/>
          <w:sz w:val="24"/>
        </w:rPr>
        <w:t>– Comunicação, pelo Presidente, dos expedientes enviados ao C</w:t>
      </w:r>
      <w:r w:rsidR="003B31AB" w:rsidRPr="00B17B7B">
        <w:rPr>
          <w:rFonts w:ascii="Calibri" w:hAnsi="Calibri" w:cs="Calibri"/>
          <w:sz w:val="24"/>
        </w:rPr>
        <w:t>RC</w:t>
      </w:r>
      <w:r w:rsidRPr="00B17B7B">
        <w:rPr>
          <w:rFonts w:ascii="Calibri" w:hAnsi="Calibri" w:cs="Calibri"/>
          <w:sz w:val="24"/>
        </w:rPr>
        <w:t>, que dependam de decisão ao Plenário;</w:t>
      </w:r>
    </w:p>
    <w:p w14:paraId="09C52A19" w14:textId="77777777" w:rsidR="008973A5" w:rsidRPr="00B17B7B" w:rsidRDefault="00397D6F" w:rsidP="00C47CCD">
      <w:pPr>
        <w:pStyle w:val="PargrafodaLista"/>
        <w:numPr>
          <w:ilvl w:val="0"/>
          <w:numId w:val="2"/>
        </w:numPr>
        <w:tabs>
          <w:tab w:val="left" w:pos="406"/>
        </w:tabs>
        <w:spacing w:before="118"/>
        <w:ind w:left="405" w:hanging="176"/>
        <w:jc w:val="both"/>
        <w:rPr>
          <w:rFonts w:ascii="Calibri" w:hAnsi="Calibri" w:cs="Calibri"/>
          <w:sz w:val="24"/>
        </w:rPr>
      </w:pPr>
      <w:r w:rsidRPr="00B17B7B">
        <w:rPr>
          <w:rFonts w:ascii="Calibri" w:hAnsi="Calibri" w:cs="Calibri"/>
          <w:sz w:val="24"/>
        </w:rPr>
        <w:t>– atos a</w:t>
      </w:r>
      <w:r w:rsidRPr="00B17B7B">
        <w:rPr>
          <w:rFonts w:ascii="Calibri" w:hAnsi="Calibri" w:cs="Calibri"/>
          <w:spacing w:val="-4"/>
          <w:sz w:val="24"/>
        </w:rPr>
        <w:t xml:space="preserve"> </w:t>
      </w:r>
      <w:r w:rsidRPr="00B17B7B">
        <w:rPr>
          <w:rFonts w:ascii="Calibri" w:hAnsi="Calibri" w:cs="Calibri"/>
          <w:sz w:val="24"/>
        </w:rPr>
        <w:t>homologar;</w:t>
      </w:r>
    </w:p>
    <w:p w14:paraId="09C52A1A" w14:textId="77777777" w:rsidR="008973A5" w:rsidRPr="00B17B7B" w:rsidRDefault="00397D6F" w:rsidP="00C47CCD">
      <w:pPr>
        <w:pStyle w:val="PargrafodaLista"/>
        <w:numPr>
          <w:ilvl w:val="0"/>
          <w:numId w:val="2"/>
        </w:numPr>
        <w:tabs>
          <w:tab w:val="left" w:pos="466"/>
        </w:tabs>
        <w:ind w:left="465" w:hanging="236"/>
        <w:jc w:val="both"/>
        <w:rPr>
          <w:rFonts w:ascii="Calibri" w:hAnsi="Calibri" w:cs="Calibri"/>
          <w:sz w:val="24"/>
        </w:rPr>
      </w:pPr>
      <w:r w:rsidRPr="00B17B7B">
        <w:rPr>
          <w:rFonts w:ascii="Calibri" w:hAnsi="Calibri" w:cs="Calibri"/>
          <w:sz w:val="24"/>
        </w:rPr>
        <w:t>– proposições da</w:t>
      </w:r>
      <w:r w:rsidRPr="00B17B7B">
        <w:rPr>
          <w:rFonts w:ascii="Calibri" w:hAnsi="Calibri" w:cs="Calibri"/>
          <w:spacing w:val="-4"/>
          <w:sz w:val="24"/>
        </w:rPr>
        <w:t xml:space="preserve"> </w:t>
      </w:r>
      <w:r w:rsidRPr="00B17B7B">
        <w:rPr>
          <w:rFonts w:ascii="Calibri" w:hAnsi="Calibri" w:cs="Calibri"/>
          <w:sz w:val="24"/>
        </w:rPr>
        <w:t>Presidência;</w:t>
      </w:r>
    </w:p>
    <w:p w14:paraId="09C52A1B" w14:textId="77777777" w:rsidR="008973A5" w:rsidRPr="00B17B7B" w:rsidRDefault="00397D6F" w:rsidP="00C47CCD">
      <w:pPr>
        <w:pStyle w:val="PargrafodaLista"/>
        <w:numPr>
          <w:ilvl w:val="0"/>
          <w:numId w:val="2"/>
        </w:numPr>
        <w:tabs>
          <w:tab w:val="left" w:pos="539"/>
        </w:tabs>
        <w:spacing w:before="119" w:line="235" w:lineRule="auto"/>
        <w:ind w:right="229" w:firstLine="0"/>
        <w:jc w:val="both"/>
        <w:rPr>
          <w:rFonts w:ascii="Calibri" w:hAnsi="Calibri" w:cs="Calibri"/>
          <w:sz w:val="24"/>
        </w:rPr>
      </w:pPr>
      <w:r w:rsidRPr="00B17B7B">
        <w:rPr>
          <w:rFonts w:ascii="Calibri" w:hAnsi="Calibri" w:cs="Calibri"/>
          <w:sz w:val="24"/>
        </w:rPr>
        <w:t>– leitura, discussão e votação dos pareceres dos relatores nos processos que lhes tenham sido distribuídos;</w:t>
      </w:r>
    </w:p>
    <w:p w14:paraId="110A609E" w14:textId="77777777" w:rsidR="00746A47" w:rsidRDefault="00397D6F" w:rsidP="00421824">
      <w:pPr>
        <w:pStyle w:val="PargrafodaLista"/>
        <w:numPr>
          <w:ilvl w:val="0"/>
          <w:numId w:val="2"/>
        </w:numPr>
        <w:tabs>
          <w:tab w:val="left" w:pos="421"/>
        </w:tabs>
        <w:spacing w:before="118" w:line="333" w:lineRule="auto"/>
        <w:ind w:right="3227" w:firstLine="0"/>
        <w:jc w:val="both"/>
        <w:rPr>
          <w:rFonts w:ascii="Calibri" w:hAnsi="Calibri" w:cs="Calibri"/>
          <w:sz w:val="24"/>
        </w:rPr>
      </w:pPr>
      <w:r w:rsidRPr="00B17B7B">
        <w:rPr>
          <w:rFonts w:ascii="Calibri" w:hAnsi="Calibri" w:cs="Calibri"/>
          <w:sz w:val="24"/>
        </w:rPr>
        <w:t>–</w:t>
      </w:r>
      <w:r w:rsidRPr="00B17B7B">
        <w:rPr>
          <w:rFonts w:ascii="Calibri" w:hAnsi="Calibri" w:cs="Calibri"/>
          <w:spacing w:val="-5"/>
          <w:sz w:val="24"/>
        </w:rPr>
        <w:t xml:space="preserve"> </w:t>
      </w:r>
      <w:r w:rsidRPr="00B17B7B">
        <w:rPr>
          <w:rFonts w:ascii="Calibri" w:hAnsi="Calibri" w:cs="Calibri"/>
          <w:sz w:val="24"/>
        </w:rPr>
        <w:t>leitura,</w:t>
      </w:r>
      <w:r w:rsidRPr="00B17B7B">
        <w:rPr>
          <w:rFonts w:ascii="Calibri" w:hAnsi="Calibri" w:cs="Calibri"/>
          <w:spacing w:val="-5"/>
          <w:sz w:val="24"/>
        </w:rPr>
        <w:t xml:space="preserve"> </w:t>
      </w:r>
      <w:r w:rsidRPr="00B17B7B">
        <w:rPr>
          <w:rFonts w:ascii="Calibri" w:hAnsi="Calibri" w:cs="Calibri"/>
          <w:sz w:val="24"/>
        </w:rPr>
        <w:t>discussão</w:t>
      </w:r>
      <w:r w:rsidRPr="00B17B7B">
        <w:rPr>
          <w:rFonts w:ascii="Calibri" w:hAnsi="Calibri" w:cs="Calibri"/>
          <w:spacing w:val="-5"/>
          <w:sz w:val="24"/>
        </w:rPr>
        <w:t xml:space="preserve"> </w:t>
      </w:r>
      <w:r w:rsidRPr="00B17B7B">
        <w:rPr>
          <w:rFonts w:ascii="Calibri" w:hAnsi="Calibri" w:cs="Calibri"/>
          <w:sz w:val="24"/>
        </w:rPr>
        <w:t>e</w:t>
      </w:r>
      <w:r w:rsidRPr="00B17B7B">
        <w:rPr>
          <w:rFonts w:ascii="Calibri" w:hAnsi="Calibri" w:cs="Calibri"/>
          <w:spacing w:val="-5"/>
          <w:sz w:val="24"/>
        </w:rPr>
        <w:t xml:space="preserve"> </w:t>
      </w:r>
      <w:r w:rsidRPr="00B17B7B">
        <w:rPr>
          <w:rFonts w:ascii="Calibri" w:hAnsi="Calibri" w:cs="Calibri"/>
          <w:sz w:val="24"/>
        </w:rPr>
        <w:t>votação</w:t>
      </w:r>
      <w:r w:rsidRPr="00B17B7B">
        <w:rPr>
          <w:rFonts w:ascii="Calibri" w:hAnsi="Calibri" w:cs="Calibri"/>
          <w:spacing w:val="-5"/>
          <w:sz w:val="24"/>
        </w:rPr>
        <w:t xml:space="preserve"> </w:t>
      </w:r>
      <w:r w:rsidRPr="00B17B7B">
        <w:rPr>
          <w:rFonts w:ascii="Calibri" w:hAnsi="Calibri" w:cs="Calibri"/>
          <w:sz w:val="24"/>
        </w:rPr>
        <w:t>das</w:t>
      </w:r>
      <w:r w:rsidRPr="00B17B7B">
        <w:rPr>
          <w:rFonts w:ascii="Calibri" w:hAnsi="Calibri" w:cs="Calibri"/>
          <w:spacing w:val="-4"/>
          <w:sz w:val="24"/>
        </w:rPr>
        <w:t xml:space="preserve"> </w:t>
      </w:r>
      <w:r w:rsidRPr="00B17B7B">
        <w:rPr>
          <w:rFonts w:ascii="Calibri" w:hAnsi="Calibri" w:cs="Calibri"/>
          <w:sz w:val="24"/>
        </w:rPr>
        <w:t>atas</w:t>
      </w:r>
      <w:r w:rsidRPr="00B17B7B">
        <w:rPr>
          <w:rFonts w:ascii="Calibri" w:hAnsi="Calibri" w:cs="Calibri"/>
          <w:spacing w:val="-5"/>
          <w:sz w:val="24"/>
        </w:rPr>
        <w:t xml:space="preserve"> </w:t>
      </w:r>
      <w:r w:rsidRPr="00B17B7B">
        <w:rPr>
          <w:rFonts w:ascii="Calibri" w:hAnsi="Calibri" w:cs="Calibri"/>
          <w:sz w:val="24"/>
        </w:rPr>
        <w:t>das</w:t>
      </w:r>
      <w:r w:rsidRPr="00B17B7B">
        <w:rPr>
          <w:rFonts w:ascii="Calibri" w:hAnsi="Calibri" w:cs="Calibri"/>
          <w:spacing w:val="-5"/>
          <w:sz w:val="24"/>
        </w:rPr>
        <w:t xml:space="preserve"> </w:t>
      </w:r>
      <w:r w:rsidRPr="00B17B7B">
        <w:rPr>
          <w:rFonts w:ascii="Calibri" w:hAnsi="Calibri" w:cs="Calibri"/>
          <w:sz w:val="24"/>
        </w:rPr>
        <w:t>Câmaras</w:t>
      </w:r>
      <w:r w:rsidRPr="00B17B7B">
        <w:rPr>
          <w:rFonts w:ascii="Calibri" w:hAnsi="Calibri" w:cs="Calibri"/>
          <w:spacing w:val="-5"/>
          <w:sz w:val="24"/>
        </w:rPr>
        <w:t xml:space="preserve"> </w:t>
      </w:r>
      <w:r w:rsidRPr="00B17B7B">
        <w:rPr>
          <w:rFonts w:ascii="Calibri" w:hAnsi="Calibri" w:cs="Calibri"/>
          <w:sz w:val="24"/>
        </w:rPr>
        <w:t>julgadoras;</w:t>
      </w:r>
      <w:r w:rsidRPr="00B17B7B">
        <w:rPr>
          <w:rFonts w:ascii="Calibri" w:hAnsi="Calibri" w:cs="Calibri"/>
          <w:spacing w:val="-5"/>
          <w:sz w:val="24"/>
        </w:rPr>
        <w:t xml:space="preserve"> </w:t>
      </w:r>
      <w:r w:rsidRPr="00B17B7B">
        <w:rPr>
          <w:rFonts w:ascii="Calibri" w:hAnsi="Calibri" w:cs="Calibri"/>
          <w:sz w:val="24"/>
        </w:rPr>
        <w:t>e</w:t>
      </w:r>
    </w:p>
    <w:p w14:paraId="09C52A1D" w14:textId="758FE53C" w:rsidR="008973A5" w:rsidRPr="00746A47" w:rsidRDefault="00397D6F" w:rsidP="00746A47">
      <w:pPr>
        <w:tabs>
          <w:tab w:val="left" w:pos="421"/>
        </w:tabs>
        <w:spacing w:before="118" w:line="333" w:lineRule="auto"/>
        <w:ind w:left="230" w:right="3227"/>
        <w:jc w:val="both"/>
        <w:rPr>
          <w:rFonts w:ascii="Calibri" w:hAnsi="Calibri" w:cs="Calibri"/>
          <w:sz w:val="24"/>
        </w:rPr>
      </w:pPr>
      <w:r w:rsidRPr="00746A47">
        <w:rPr>
          <w:rFonts w:ascii="Calibri" w:hAnsi="Calibri" w:cs="Calibri"/>
          <w:sz w:val="24"/>
        </w:rPr>
        <w:t xml:space="preserve"> VI – relatos das demais</w:t>
      </w:r>
      <w:r w:rsidRPr="00746A47">
        <w:rPr>
          <w:rFonts w:ascii="Calibri" w:hAnsi="Calibri" w:cs="Calibri"/>
          <w:spacing w:val="-7"/>
          <w:sz w:val="24"/>
        </w:rPr>
        <w:t xml:space="preserve"> </w:t>
      </w:r>
      <w:r w:rsidRPr="00746A47">
        <w:rPr>
          <w:rFonts w:ascii="Calibri" w:hAnsi="Calibri" w:cs="Calibri"/>
          <w:sz w:val="24"/>
        </w:rPr>
        <w:t>Câmaras.</w:t>
      </w:r>
    </w:p>
    <w:p w14:paraId="09C52A1E" w14:textId="77777777" w:rsidR="008973A5" w:rsidRPr="00B17B7B" w:rsidRDefault="00397D6F" w:rsidP="00C47CCD">
      <w:pPr>
        <w:pStyle w:val="Corpodetexto"/>
        <w:jc w:val="both"/>
        <w:rPr>
          <w:rFonts w:ascii="Calibri" w:hAnsi="Calibri" w:cs="Calibri"/>
        </w:rPr>
      </w:pPr>
      <w:r w:rsidRPr="00B17B7B">
        <w:rPr>
          <w:rFonts w:ascii="Calibri" w:hAnsi="Calibri" w:cs="Calibri"/>
        </w:rPr>
        <w:t>§ 1º O relatório poderá ser oral, mas o parecer será sempre escrito e fundamentado.</w:t>
      </w:r>
    </w:p>
    <w:p w14:paraId="09C52A1F" w14:textId="77777777" w:rsidR="008973A5" w:rsidRPr="00B17B7B" w:rsidRDefault="00397D6F" w:rsidP="00746A47">
      <w:pPr>
        <w:pStyle w:val="Corpodetexto"/>
        <w:spacing w:before="120" w:line="235" w:lineRule="auto"/>
        <w:ind w:right="231" w:firstLine="54"/>
        <w:jc w:val="both"/>
        <w:rPr>
          <w:rFonts w:ascii="Calibri" w:hAnsi="Calibri" w:cs="Calibri"/>
        </w:rPr>
      </w:pPr>
      <w:r w:rsidRPr="00B17B7B">
        <w:rPr>
          <w:rFonts w:ascii="Calibri" w:hAnsi="Calibri" w:cs="Calibri"/>
        </w:rPr>
        <w:t>§ 2º Feito o relatório e lido o parecer e o voto, o Presidente declarará iniciada a discussão, dando a palavra aos Conselheiros que a solicitarem.</w:t>
      </w:r>
    </w:p>
    <w:p w14:paraId="09C52A20" w14:textId="77777777" w:rsidR="008973A5" w:rsidRPr="00B17B7B" w:rsidRDefault="00397D6F" w:rsidP="00C47CCD">
      <w:pPr>
        <w:pStyle w:val="Corpodetexto"/>
        <w:spacing w:before="122" w:line="235" w:lineRule="auto"/>
        <w:ind w:right="236"/>
        <w:jc w:val="both"/>
        <w:rPr>
          <w:rFonts w:ascii="Calibri" w:hAnsi="Calibri" w:cs="Calibri"/>
        </w:rPr>
      </w:pPr>
      <w:r w:rsidRPr="00B17B7B">
        <w:rPr>
          <w:rFonts w:ascii="Calibri" w:hAnsi="Calibri" w:cs="Calibri"/>
        </w:rPr>
        <w:t>§ 3º O Conselheiro terá direito a uma fala, por prazo não superior a dez minutos, salvo o relator, que, ao ﬁnal da discussão, tem direito a novo pronunciamento, por igual prazo, para sustentar seu parecer e voto, caso este tenha sido contraditado.</w:t>
      </w:r>
    </w:p>
    <w:p w14:paraId="09C52A21" w14:textId="77777777" w:rsidR="008973A5" w:rsidRPr="00B17B7B" w:rsidRDefault="00397D6F" w:rsidP="00C47CCD">
      <w:pPr>
        <w:pStyle w:val="Corpodetexto"/>
        <w:spacing w:before="123" w:line="235" w:lineRule="auto"/>
        <w:ind w:right="235"/>
        <w:jc w:val="both"/>
        <w:rPr>
          <w:rFonts w:ascii="Calibri" w:hAnsi="Calibri" w:cs="Calibri"/>
        </w:rPr>
      </w:pPr>
      <w:r w:rsidRPr="00B17B7B">
        <w:rPr>
          <w:rFonts w:ascii="Calibri" w:hAnsi="Calibri" w:cs="Calibri"/>
        </w:rPr>
        <w:t>§ 4º Desde que requerida, será dada vista de processo a qualquer Conselheiro pelo prazo de até a reunião ordinária</w:t>
      </w:r>
      <w:r w:rsidRPr="00B17B7B">
        <w:rPr>
          <w:rFonts w:ascii="Calibri" w:hAnsi="Calibri" w:cs="Calibri"/>
          <w:spacing w:val="-3"/>
        </w:rPr>
        <w:t xml:space="preserve"> </w:t>
      </w:r>
      <w:r w:rsidRPr="00B17B7B">
        <w:rPr>
          <w:rFonts w:ascii="Calibri" w:hAnsi="Calibri" w:cs="Calibri"/>
        </w:rPr>
        <w:t>subsequente.</w:t>
      </w:r>
    </w:p>
    <w:p w14:paraId="09C52A22" w14:textId="77777777" w:rsidR="008973A5" w:rsidRPr="00B17B7B" w:rsidRDefault="00397D6F" w:rsidP="00C47CCD">
      <w:pPr>
        <w:pStyle w:val="Corpodetexto"/>
        <w:spacing w:before="122" w:line="235" w:lineRule="auto"/>
        <w:ind w:right="226"/>
        <w:jc w:val="both"/>
        <w:rPr>
          <w:rFonts w:ascii="Calibri" w:hAnsi="Calibri" w:cs="Calibri"/>
        </w:rPr>
      </w:pPr>
      <w:r w:rsidRPr="00B17B7B">
        <w:rPr>
          <w:rFonts w:ascii="Calibri" w:hAnsi="Calibri" w:cs="Calibri"/>
        </w:rPr>
        <w:t>§ 5º Se a matéria for considerada urgente, pelo Presidente, a vista será concedida na própria sessão em que</w:t>
      </w:r>
      <w:r w:rsidRPr="00B17B7B">
        <w:rPr>
          <w:rFonts w:ascii="Calibri" w:hAnsi="Calibri" w:cs="Calibri"/>
          <w:spacing w:val="-5"/>
        </w:rPr>
        <w:t xml:space="preserve"> </w:t>
      </w:r>
      <w:r w:rsidRPr="00B17B7B">
        <w:rPr>
          <w:rFonts w:ascii="Calibri" w:hAnsi="Calibri" w:cs="Calibri"/>
        </w:rPr>
        <w:t>for</w:t>
      </w:r>
      <w:r w:rsidRPr="00B17B7B">
        <w:rPr>
          <w:rFonts w:ascii="Calibri" w:hAnsi="Calibri" w:cs="Calibri"/>
          <w:spacing w:val="-4"/>
        </w:rPr>
        <w:t xml:space="preserve"> </w:t>
      </w:r>
      <w:r w:rsidRPr="00B17B7B">
        <w:rPr>
          <w:rFonts w:ascii="Calibri" w:hAnsi="Calibri" w:cs="Calibri"/>
        </w:rPr>
        <w:t>solicitada,</w:t>
      </w:r>
      <w:r w:rsidRPr="00B17B7B">
        <w:rPr>
          <w:rFonts w:ascii="Calibri" w:hAnsi="Calibri" w:cs="Calibri"/>
          <w:spacing w:val="-4"/>
        </w:rPr>
        <w:t xml:space="preserve"> </w:t>
      </w:r>
      <w:r w:rsidRPr="00B17B7B">
        <w:rPr>
          <w:rFonts w:ascii="Calibri" w:hAnsi="Calibri" w:cs="Calibri"/>
        </w:rPr>
        <w:t>pelo</w:t>
      </w:r>
      <w:r w:rsidRPr="00B17B7B">
        <w:rPr>
          <w:rFonts w:ascii="Calibri" w:hAnsi="Calibri" w:cs="Calibri"/>
          <w:spacing w:val="-4"/>
        </w:rPr>
        <w:t xml:space="preserve"> </w:t>
      </w:r>
      <w:r w:rsidRPr="00B17B7B">
        <w:rPr>
          <w:rFonts w:ascii="Calibri" w:hAnsi="Calibri" w:cs="Calibri"/>
        </w:rPr>
        <w:t>prazo</w:t>
      </w:r>
      <w:r w:rsidRPr="00B17B7B">
        <w:rPr>
          <w:rFonts w:ascii="Calibri" w:hAnsi="Calibri" w:cs="Calibri"/>
          <w:spacing w:val="-4"/>
        </w:rPr>
        <w:t xml:space="preserve"> </w:t>
      </w:r>
      <w:r w:rsidRPr="00B17B7B">
        <w:rPr>
          <w:rFonts w:ascii="Calibri" w:hAnsi="Calibri" w:cs="Calibri"/>
        </w:rPr>
        <w:t>de</w:t>
      </w:r>
      <w:r w:rsidRPr="00B17B7B">
        <w:rPr>
          <w:rFonts w:ascii="Calibri" w:hAnsi="Calibri" w:cs="Calibri"/>
          <w:spacing w:val="-4"/>
        </w:rPr>
        <w:t xml:space="preserve"> </w:t>
      </w:r>
      <w:r w:rsidRPr="00B17B7B">
        <w:rPr>
          <w:rFonts w:ascii="Calibri" w:hAnsi="Calibri" w:cs="Calibri"/>
        </w:rPr>
        <w:t>até</w:t>
      </w:r>
      <w:r w:rsidRPr="00B17B7B">
        <w:rPr>
          <w:rFonts w:ascii="Calibri" w:hAnsi="Calibri" w:cs="Calibri"/>
          <w:spacing w:val="-4"/>
        </w:rPr>
        <w:t xml:space="preserve"> </w:t>
      </w:r>
      <w:r w:rsidRPr="00B17B7B">
        <w:rPr>
          <w:rFonts w:ascii="Calibri" w:hAnsi="Calibri" w:cs="Calibri"/>
        </w:rPr>
        <w:t>duas</w:t>
      </w:r>
      <w:r w:rsidRPr="00B17B7B">
        <w:rPr>
          <w:rFonts w:ascii="Calibri" w:hAnsi="Calibri" w:cs="Calibri"/>
          <w:spacing w:val="-4"/>
        </w:rPr>
        <w:t xml:space="preserve"> </w:t>
      </w:r>
      <w:r w:rsidRPr="00B17B7B">
        <w:rPr>
          <w:rFonts w:ascii="Calibri" w:hAnsi="Calibri" w:cs="Calibri"/>
        </w:rPr>
        <w:t>horas.</w:t>
      </w:r>
      <w:r w:rsidRPr="00B17B7B">
        <w:rPr>
          <w:rFonts w:ascii="Calibri" w:hAnsi="Calibri" w:cs="Calibri"/>
          <w:spacing w:val="-5"/>
        </w:rPr>
        <w:t xml:space="preserve"> </w:t>
      </w:r>
      <w:r w:rsidRPr="00B17B7B">
        <w:rPr>
          <w:rFonts w:ascii="Calibri" w:hAnsi="Calibri" w:cs="Calibri"/>
        </w:rPr>
        <w:t>Para</w:t>
      </w:r>
      <w:r w:rsidRPr="00B17B7B">
        <w:rPr>
          <w:rFonts w:ascii="Calibri" w:hAnsi="Calibri" w:cs="Calibri"/>
          <w:spacing w:val="-4"/>
        </w:rPr>
        <w:t xml:space="preserve"> </w:t>
      </w:r>
      <w:r w:rsidRPr="00B17B7B">
        <w:rPr>
          <w:rFonts w:ascii="Calibri" w:hAnsi="Calibri" w:cs="Calibri"/>
        </w:rPr>
        <w:t>esse</w:t>
      </w:r>
      <w:r w:rsidRPr="00B17B7B">
        <w:rPr>
          <w:rFonts w:ascii="Calibri" w:hAnsi="Calibri" w:cs="Calibri"/>
          <w:spacing w:val="-4"/>
        </w:rPr>
        <w:t xml:space="preserve"> </w:t>
      </w:r>
      <w:r w:rsidRPr="00B17B7B">
        <w:rPr>
          <w:rFonts w:ascii="Calibri" w:hAnsi="Calibri" w:cs="Calibri"/>
        </w:rPr>
        <w:t>fim,</w:t>
      </w:r>
      <w:r w:rsidRPr="00B17B7B">
        <w:rPr>
          <w:rFonts w:ascii="Calibri" w:hAnsi="Calibri" w:cs="Calibri"/>
          <w:spacing w:val="-4"/>
        </w:rPr>
        <w:t xml:space="preserve"> </w:t>
      </w:r>
      <w:r w:rsidRPr="00B17B7B">
        <w:rPr>
          <w:rFonts w:ascii="Calibri" w:hAnsi="Calibri" w:cs="Calibri"/>
        </w:rPr>
        <w:t>e</w:t>
      </w:r>
      <w:r w:rsidRPr="00B17B7B">
        <w:rPr>
          <w:rFonts w:ascii="Calibri" w:hAnsi="Calibri" w:cs="Calibri"/>
          <w:spacing w:val="-4"/>
        </w:rPr>
        <w:t xml:space="preserve"> </w:t>
      </w:r>
      <w:r w:rsidRPr="00B17B7B">
        <w:rPr>
          <w:rFonts w:ascii="Calibri" w:hAnsi="Calibri" w:cs="Calibri"/>
        </w:rPr>
        <w:t>se</w:t>
      </w:r>
      <w:r w:rsidRPr="00B17B7B">
        <w:rPr>
          <w:rFonts w:ascii="Calibri" w:hAnsi="Calibri" w:cs="Calibri"/>
          <w:spacing w:val="-4"/>
        </w:rPr>
        <w:t xml:space="preserve"> </w:t>
      </w:r>
      <w:r w:rsidRPr="00B17B7B">
        <w:rPr>
          <w:rFonts w:ascii="Calibri" w:hAnsi="Calibri" w:cs="Calibri"/>
        </w:rPr>
        <w:t>for</w:t>
      </w:r>
      <w:r w:rsidRPr="00B17B7B">
        <w:rPr>
          <w:rFonts w:ascii="Calibri" w:hAnsi="Calibri" w:cs="Calibri"/>
          <w:spacing w:val="-4"/>
        </w:rPr>
        <w:t xml:space="preserve"> </w:t>
      </w:r>
      <w:r w:rsidRPr="00B17B7B">
        <w:rPr>
          <w:rFonts w:ascii="Calibri" w:hAnsi="Calibri" w:cs="Calibri"/>
        </w:rPr>
        <w:t>necessário,</w:t>
      </w:r>
      <w:r w:rsidRPr="00B17B7B">
        <w:rPr>
          <w:rFonts w:ascii="Calibri" w:hAnsi="Calibri" w:cs="Calibri"/>
          <w:spacing w:val="-4"/>
        </w:rPr>
        <w:t xml:space="preserve"> </w:t>
      </w:r>
      <w:r w:rsidRPr="00B17B7B">
        <w:rPr>
          <w:rFonts w:ascii="Calibri" w:hAnsi="Calibri" w:cs="Calibri"/>
        </w:rPr>
        <w:t>a</w:t>
      </w:r>
      <w:r w:rsidRPr="00B17B7B">
        <w:rPr>
          <w:rFonts w:ascii="Calibri" w:hAnsi="Calibri" w:cs="Calibri"/>
          <w:spacing w:val="-5"/>
        </w:rPr>
        <w:t xml:space="preserve"> </w:t>
      </w:r>
      <w:r w:rsidRPr="00B17B7B">
        <w:rPr>
          <w:rFonts w:ascii="Calibri" w:hAnsi="Calibri" w:cs="Calibri"/>
        </w:rPr>
        <w:t>sessão</w:t>
      </w:r>
      <w:r w:rsidRPr="00B17B7B">
        <w:rPr>
          <w:rFonts w:ascii="Calibri" w:hAnsi="Calibri" w:cs="Calibri"/>
          <w:spacing w:val="-4"/>
        </w:rPr>
        <w:t xml:space="preserve"> </w:t>
      </w:r>
      <w:r w:rsidRPr="00B17B7B">
        <w:rPr>
          <w:rFonts w:ascii="Calibri" w:hAnsi="Calibri" w:cs="Calibri"/>
        </w:rPr>
        <w:t>será</w:t>
      </w:r>
      <w:r w:rsidRPr="00B17B7B">
        <w:rPr>
          <w:rFonts w:ascii="Calibri" w:hAnsi="Calibri" w:cs="Calibri"/>
          <w:spacing w:val="-4"/>
        </w:rPr>
        <w:t xml:space="preserve"> </w:t>
      </w:r>
      <w:r w:rsidRPr="00B17B7B">
        <w:rPr>
          <w:rFonts w:ascii="Calibri" w:hAnsi="Calibri" w:cs="Calibri"/>
        </w:rPr>
        <w:t>suspensa por igual</w:t>
      </w:r>
      <w:r w:rsidRPr="00B17B7B">
        <w:rPr>
          <w:rFonts w:ascii="Calibri" w:hAnsi="Calibri" w:cs="Calibri"/>
          <w:spacing w:val="-3"/>
        </w:rPr>
        <w:t xml:space="preserve"> </w:t>
      </w:r>
      <w:r w:rsidRPr="00B17B7B">
        <w:rPr>
          <w:rFonts w:ascii="Calibri" w:hAnsi="Calibri" w:cs="Calibri"/>
        </w:rPr>
        <w:t>prazo.</w:t>
      </w:r>
    </w:p>
    <w:p w14:paraId="09C52A23" w14:textId="77777777" w:rsidR="008973A5" w:rsidRPr="00B17B7B" w:rsidRDefault="00397D6F" w:rsidP="00C47CCD">
      <w:pPr>
        <w:pStyle w:val="Corpodetexto"/>
        <w:spacing w:before="122" w:line="235" w:lineRule="auto"/>
        <w:ind w:right="229"/>
        <w:jc w:val="both"/>
        <w:rPr>
          <w:rFonts w:ascii="Calibri" w:hAnsi="Calibri" w:cs="Calibri"/>
        </w:rPr>
      </w:pPr>
      <w:r w:rsidRPr="00B17B7B">
        <w:rPr>
          <w:rFonts w:ascii="Calibri" w:hAnsi="Calibri" w:cs="Calibri"/>
        </w:rPr>
        <w:t>§ 6º O pedido de vista não impede que os demais conselheiros proﬁram seus votos, desde que se declarem habilitados.</w:t>
      </w:r>
    </w:p>
    <w:p w14:paraId="09C52A24" w14:textId="77777777" w:rsidR="008973A5" w:rsidRPr="00B17B7B" w:rsidRDefault="008973A5" w:rsidP="00C47CCD">
      <w:pPr>
        <w:pStyle w:val="Corpodetexto"/>
        <w:ind w:left="0"/>
        <w:jc w:val="both"/>
        <w:rPr>
          <w:rFonts w:ascii="Calibri" w:hAnsi="Calibri" w:cs="Calibri"/>
        </w:rPr>
      </w:pPr>
    </w:p>
    <w:p w14:paraId="09C52A25" w14:textId="77777777" w:rsidR="008973A5" w:rsidRPr="00B17B7B" w:rsidRDefault="008973A5" w:rsidP="00C47CCD">
      <w:pPr>
        <w:pStyle w:val="Corpodetexto"/>
        <w:spacing w:before="1"/>
        <w:ind w:left="0"/>
        <w:jc w:val="both"/>
        <w:rPr>
          <w:rFonts w:ascii="Calibri" w:hAnsi="Calibri" w:cs="Calibri"/>
          <w:sz w:val="19"/>
        </w:rPr>
      </w:pPr>
    </w:p>
    <w:p w14:paraId="09C52A26" w14:textId="3EC1BAEA" w:rsidR="008973A5" w:rsidRPr="00B17B7B" w:rsidRDefault="00397D6F" w:rsidP="00C47CCD">
      <w:pPr>
        <w:pStyle w:val="Corpodetexto"/>
        <w:jc w:val="both"/>
        <w:rPr>
          <w:rFonts w:ascii="Calibri" w:hAnsi="Calibri" w:cs="Calibri"/>
        </w:rPr>
      </w:pPr>
      <w:r w:rsidRPr="00B17B7B">
        <w:rPr>
          <w:rFonts w:ascii="Calibri" w:hAnsi="Calibri" w:cs="Calibri"/>
        </w:rPr>
        <w:t xml:space="preserve">Art. </w:t>
      </w:r>
      <w:r w:rsidR="001D5D0F" w:rsidRPr="00B17B7B">
        <w:rPr>
          <w:rFonts w:ascii="Calibri" w:hAnsi="Calibri" w:cs="Calibri"/>
        </w:rPr>
        <w:t>5</w:t>
      </w:r>
      <w:r w:rsidR="0053734E" w:rsidRPr="00B17B7B">
        <w:rPr>
          <w:rFonts w:ascii="Calibri" w:hAnsi="Calibri" w:cs="Calibri"/>
        </w:rPr>
        <w:t>1</w:t>
      </w:r>
      <w:r w:rsidRPr="00B17B7B">
        <w:rPr>
          <w:rFonts w:ascii="Calibri" w:hAnsi="Calibri" w:cs="Calibri"/>
        </w:rPr>
        <w:t>. Encerrada a discussão, procede-se à votação.</w:t>
      </w:r>
    </w:p>
    <w:p w14:paraId="09C52A27" w14:textId="77777777" w:rsidR="008973A5" w:rsidRPr="00B17B7B" w:rsidRDefault="00397D6F" w:rsidP="00C47CCD">
      <w:pPr>
        <w:pStyle w:val="Corpodetexto"/>
        <w:spacing w:before="115"/>
        <w:jc w:val="both"/>
        <w:rPr>
          <w:rFonts w:ascii="Calibri" w:hAnsi="Calibri" w:cs="Calibri"/>
        </w:rPr>
      </w:pPr>
      <w:r w:rsidRPr="00B17B7B">
        <w:rPr>
          <w:rFonts w:ascii="Calibri" w:hAnsi="Calibri" w:cs="Calibri"/>
        </w:rPr>
        <w:t>§ 1º As deliberações são tomadas por maioria de votos dos membros presentes.</w:t>
      </w:r>
    </w:p>
    <w:p w14:paraId="09C52A28" w14:textId="77777777" w:rsidR="008973A5" w:rsidRPr="00B17B7B" w:rsidRDefault="00397D6F" w:rsidP="00C47CCD">
      <w:pPr>
        <w:pStyle w:val="Corpodetexto"/>
        <w:spacing w:before="120" w:line="235" w:lineRule="auto"/>
        <w:jc w:val="both"/>
        <w:rPr>
          <w:rFonts w:ascii="Calibri" w:hAnsi="Calibri" w:cs="Calibri"/>
        </w:rPr>
      </w:pPr>
      <w:r w:rsidRPr="00B17B7B">
        <w:rPr>
          <w:rFonts w:ascii="Calibri" w:hAnsi="Calibri" w:cs="Calibri"/>
        </w:rPr>
        <w:t>§ 2º A votação começa sempre pelo relator, seguindo-se os demais conselheiros. Havendo empate, ao Presidente cabe o voto de qualidade.</w:t>
      </w:r>
    </w:p>
    <w:p w14:paraId="09C52A29" w14:textId="77777777" w:rsidR="008973A5" w:rsidRPr="00B17B7B" w:rsidRDefault="00397D6F" w:rsidP="00C47CCD">
      <w:pPr>
        <w:pStyle w:val="Corpodetexto"/>
        <w:spacing w:before="117"/>
        <w:jc w:val="both"/>
        <w:rPr>
          <w:rFonts w:ascii="Calibri" w:hAnsi="Calibri" w:cs="Calibri"/>
        </w:rPr>
      </w:pPr>
      <w:r w:rsidRPr="00B17B7B">
        <w:rPr>
          <w:rFonts w:ascii="Calibri" w:hAnsi="Calibri" w:cs="Calibri"/>
        </w:rPr>
        <w:t>§ 3º Concluída a votação, nenhum conselheiro pode modificar seu voto.</w:t>
      </w:r>
    </w:p>
    <w:p w14:paraId="09C52A2A" w14:textId="46FB881A" w:rsidR="008973A5" w:rsidRPr="00B17B7B" w:rsidRDefault="00397D6F" w:rsidP="00C47CCD">
      <w:pPr>
        <w:pStyle w:val="Corpodetexto"/>
        <w:spacing w:before="120" w:line="235" w:lineRule="auto"/>
        <w:ind w:right="229"/>
        <w:jc w:val="both"/>
        <w:rPr>
          <w:rFonts w:ascii="Calibri" w:hAnsi="Calibri" w:cs="Calibri"/>
        </w:rPr>
      </w:pPr>
      <w:r w:rsidRPr="00B17B7B">
        <w:rPr>
          <w:rFonts w:ascii="Calibri" w:hAnsi="Calibri" w:cs="Calibri"/>
        </w:rPr>
        <w:t>§ 4º Proclamada a decisão, não pode ser feita apreciação ou crítica sobre esta, salvo o disposto no inciso XVI do art. 3</w:t>
      </w:r>
      <w:r w:rsidR="00037E5B" w:rsidRPr="00B17B7B">
        <w:rPr>
          <w:rFonts w:ascii="Calibri" w:hAnsi="Calibri" w:cs="Calibri"/>
        </w:rPr>
        <w:t>6</w:t>
      </w:r>
      <w:r w:rsidRPr="00B17B7B">
        <w:rPr>
          <w:rFonts w:ascii="Calibri" w:hAnsi="Calibri" w:cs="Calibri"/>
        </w:rPr>
        <w:t>.</w:t>
      </w:r>
    </w:p>
    <w:p w14:paraId="09C52A2B" w14:textId="77777777" w:rsidR="008973A5" w:rsidRPr="00B17B7B" w:rsidRDefault="00397D6F" w:rsidP="00C47CCD">
      <w:pPr>
        <w:pStyle w:val="Corpodetexto"/>
        <w:spacing w:before="30" w:line="235" w:lineRule="auto"/>
        <w:ind w:right="229"/>
        <w:jc w:val="both"/>
        <w:rPr>
          <w:rFonts w:ascii="Calibri" w:hAnsi="Calibri" w:cs="Calibri"/>
        </w:rPr>
      </w:pPr>
      <w:r w:rsidRPr="00B17B7B">
        <w:rPr>
          <w:rFonts w:ascii="Calibri" w:hAnsi="Calibri" w:cs="Calibri"/>
        </w:rPr>
        <w:t>§ 5º O ato formalizando a decisão será lavrado no processo e assinado pelo Presidente e pelo relator ou, se vencido este, pelo autor do voto vencedor.</w:t>
      </w:r>
    </w:p>
    <w:p w14:paraId="09C52A2C" w14:textId="2A4E478D" w:rsidR="008973A5" w:rsidRPr="00B17B7B" w:rsidRDefault="00397D6F" w:rsidP="00C47CCD">
      <w:pPr>
        <w:pStyle w:val="Corpodetexto"/>
        <w:spacing w:before="122" w:line="235" w:lineRule="auto"/>
        <w:ind w:right="262"/>
        <w:jc w:val="both"/>
        <w:rPr>
          <w:rFonts w:ascii="Calibri" w:hAnsi="Calibri" w:cs="Calibri"/>
        </w:rPr>
      </w:pPr>
      <w:r w:rsidRPr="00B17B7B">
        <w:rPr>
          <w:rFonts w:ascii="Calibri" w:hAnsi="Calibri" w:cs="Calibri"/>
        </w:rPr>
        <w:t>Art. 5</w:t>
      </w:r>
      <w:r w:rsidR="0053734E" w:rsidRPr="00B17B7B">
        <w:rPr>
          <w:rFonts w:ascii="Calibri" w:hAnsi="Calibri" w:cs="Calibri"/>
        </w:rPr>
        <w:t>2</w:t>
      </w:r>
      <w:r w:rsidRPr="00B17B7B">
        <w:rPr>
          <w:rFonts w:ascii="Calibri" w:hAnsi="Calibri" w:cs="Calibri"/>
        </w:rPr>
        <w:t>. Na parte da sessão denominada Interesse Geral, serão apresentadas manifestações dos membros do CRCGO e, caso seja necessário, serão discutidas e</w:t>
      </w:r>
      <w:r w:rsidRPr="00B17B7B">
        <w:rPr>
          <w:rFonts w:ascii="Calibri" w:hAnsi="Calibri" w:cs="Calibri"/>
          <w:spacing w:val="-17"/>
        </w:rPr>
        <w:t xml:space="preserve"> </w:t>
      </w:r>
      <w:r w:rsidRPr="00B17B7B">
        <w:rPr>
          <w:rFonts w:ascii="Calibri" w:hAnsi="Calibri" w:cs="Calibri"/>
        </w:rPr>
        <w:t>votadas.</w:t>
      </w:r>
    </w:p>
    <w:p w14:paraId="09C52A2E" w14:textId="77777777" w:rsidR="008973A5" w:rsidRPr="00B17B7B" w:rsidRDefault="008973A5" w:rsidP="00C47CCD">
      <w:pPr>
        <w:pStyle w:val="Corpodetexto"/>
        <w:ind w:left="0"/>
        <w:jc w:val="both"/>
        <w:rPr>
          <w:rFonts w:ascii="Calibri" w:hAnsi="Calibri" w:cs="Calibri"/>
          <w:sz w:val="23"/>
        </w:rPr>
      </w:pPr>
    </w:p>
    <w:p w14:paraId="09C52A2F" w14:textId="77CFFBED" w:rsidR="008973A5" w:rsidRPr="00B17B7B" w:rsidRDefault="00397D6F" w:rsidP="00C47CCD">
      <w:pPr>
        <w:pStyle w:val="Corpodetexto"/>
        <w:ind w:left="284"/>
        <w:jc w:val="both"/>
        <w:rPr>
          <w:rFonts w:ascii="Calibri" w:hAnsi="Calibri" w:cs="Calibri"/>
        </w:rPr>
      </w:pPr>
      <w:r w:rsidRPr="00B17B7B">
        <w:rPr>
          <w:rFonts w:ascii="Calibri" w:hAnsi="Calibri" w:cs="Calibri"/>
        </w:rPr>
        <w:t>Art. 5</w:t>
      </w:r>
      <w:r w:rsidR="0053734E" w:rsidRPr="00B17B7B">
        <w:rPr>
          <w:rFonts w:ascii="Calibri" w:hAnsi="Calibri" w:cs="Calibri"/>
        </w:rPr>
        <w:t>3</w:t>
      </w:r>
      <w:r w:rsidRPr="00B17B7B">
        <w:rPr>
          <w:rFonts w:ascii="Calibri" w:hAnsi="Calibri" w:cs="Calibri"/>
        </w:rPr>
        <w:t>. As disposições constantes deste capítulo aplicam-se, no que couber, às sessões das Câmaras .</w:t>
      </w:r>
    </w:p>
    <w:p w14:paraId="09C52A30" w14:textId="77777777" w:rsidR="008973A5" w:rsidRPr="00B17B7B" w:rsidRDefault="008973A5" w:rsidP="00C47CCD">
      <w:pPr>
        <w:pStyle w:val="Corpodetexto"/>
        <w:ind w:left="0"/>
        <w:jc w:val="both"/>
        <w:rPr>
          <w:rFonts w:ascii="Calibri" w:hAnsi="Calibri" w:cs="Calibri"/>
        </w:rPr>
      </w:pPr>
    </w:p>
    <w:p w14:paraId="09C52A31" w14:textId="77777777" w:rsidR="008973A5" w:rsidRPr="00B17B7B" w:rsidRDefault="008973A5" w:rsidP="00C47CCD">
      <w:pPr>
        <w:pStyle w:val="Corpodetexto"/>
        <w:ind w:left="0"/>
        <w:jc w:val="both"/>
        <w:rPr>
          <w:rFonts w:ascii="Calibri" w:hAnsi="Calibri" w:cs="Calibri"/>
        </w:rPr>
      </w:pPr>
    </w:p>
    <w:p w14:paraId="09C52A32" w14:textId="77777777" w:rsidR="008973A5" w:rsidRPr="00B17B7B" w:rsidRDefault="008973A5" w:rsidP="00C47CCD">
      <w:pPr>
        <w:pStyle w:val="Corpodetexto"/>
        <w:spacing w:before="3"/>
        <w:ind w:left="0"/>
        <w:jc w:val="both"/>
        <w:rPr>
          <w:rFonts w:ascii="Calibri" w:hAnsi="Calibri" w:cs="Calibri"/>
          <w:sz w:val="28"/>
        </w:rPr>
      </w:pPr>
    </w:p>
    <w:p w14:paraId="09C52A33" w14:textId="77777777" w:rsidR="008973A5" w:rsidRPr="00B17B7B" w:rsidRDefault="00397D6F" w:rsidP="0024729B">
      <w:pPr>
        <w:pStyle w:val="Corpodetexto"/>
        <w:ind w:left="507" w:right="525"/>
        <w:jc w:val="center"/>
        <w:rPr>
          <w:rFonts w:ascii="Calibri" w:hAnsi="Calibri" w:cs="Calibri"/>
        </w:rPr>
      </w:pPr>
      <w:r w:rsidRPr="00B17B7B">
        <w:rPr>
          <w:rFonts w:ascii="Calibri" w:hAnsi="Calibri" w:cs="Calibri"/>
        </w:rPr>
        <w:t>CAPÍTULO VII</w:t>
      </w:r>
    </w:p>
    <w:p w14:paraId="09C52A34" w14:textId="77777777" w:rsidR="008973A5" w:rsidRPr="00B17B7B" w:rsidRDefault="00397D6F" w:rsidP="0024729B">
      <w:pPr>
        <w:pStyle w:val="Corpodetexto"/>
        <w:spacing w:before="128"/>
        <w:ind w:left="516" w:right="525"/>
        <w:jc w:val="center"/>
        <w:rPr>
          <w:rFonts w:ascii="Calibri" w:hAnsi="Calibri" w:cs="Calibri"/>
        </w:rPr>
      </w:pPr>
      <w:r w:rsidRPr="00B17B7B">
        <w:rPr>
          <w:rFonts w:ascii="Calibri" w:hAnsi="Calibri" w:cs="Calibri"/>
        </w:rPr>
        <w:t>DA GESTÃO FINANCEIRA</w:t>
      </w:r>
    </w:p>
    <w:p w14:paraId="09C52A35" w14:textId="77777777" w:rsidR="008973A5" w:rsidRPr="00B17B7B" w:rsidRDefault="008973A5" w:rsidP="0024729B">
      <w:pPr>
        <w:pStyle w:val="Corpodetexto"/>
        <w:ind w:left="0"/>
        <w:jc w:val="center"/>
        <w:rPr>
          <w:rFonts w:ascii="Calibri" w:hAnsi="Calibri" w:cs="Calibri"/>
        </w:rPr>
      </w:pPr>
    </w:p>
    <w:p w14:paraId="09C52A36" w14:textId="77777777" w:rsidR="008973A5" w:rsidRPr="00B17B7B" w:rsidRDefault="008973A5" w:rsidP="00C47CCD">
      <w:pPr>
        <w:pStyle w:val="Corpodetexto"/>
        <w:spacing w:before="2"/>
        <w:ind w:left="0"/>
        <w:jc w:val="both"/>
        <w:rPr>
          <w:rFonts w:ascii="Calibri" w:hAnsi="Calibri" w:cs="Calibri"/>
          <w:sz w:val="19"/>
        </w:rPr>
      </w:pPr>
    </w:p>
    <w:p w14:paraId="09C52A37" w14:textId="1424B48D" w:rsidR="008973A5" w:rsidRPr="00B17B7B" w:rsidRDefault="00397D6F" w:rsidP="001D5D0F">
      <w:pPr>
        <w:pStyle w:val="Corpodetexto"/>
        <w:spacing w:line="235" w:lineRule="auto"/>
        <w:ind w:right="115" w:firstLine="54"/>
        <w:jc w:val="both"/>
        <w:rPr>
          <w:rFonts w:ascii="Calibri" w:hAnsi="Calibri" w:cs="Calibri"/>
        </w:rPr>
      </w:pPr>
      <w:r w:rsidRPr="00B17B7B">
        <w:rPr>
          <w:rFonts w:ascii="Calibri" w:hAnsi="Calibri" w:cs="Calibri"/>
        </w:rPr>
        <w:t>Art. 5</w:t>
      </w:r>
      <w:r w:rsidR="0053734E" w:rsidRPr="00B17B7B">
        <w:rPr>
          <w:rFonts w:ascii="Calibri" w:hAnsi="Calibri" w:cs="Calibri"/>
        </w:rPr>
        <w:t>4</w:t>
      </w:r>
      <w:r w:rsidRPr="00B17B7B">
        <w:rPr>
          <w:rFonts w:ascii="Calibri" w:hAnsi="Calibri" w:cs="Calibri"/>
        </w:rPr>
        <w:t>. A receita do CRCGO será aplicada na realização de seus ﬁns, especialmente, no atendimento dos encargos de custeio e de investimento.</w:t>
      </w:r>
    </w:p>
    <w:p w14:paraId="09C52A38" w14:textId="77777777" w:rsidR="008973A5" w:rsidRPr="00B17B7B" w:rsidRDefault="008973A5" w:rsidP="00C47CCD">
      <w:pPr>
        <w:pStyle w:val="Corpodetexto"/>
        <w:ind w:left="0"/>
        <w:jc w:val="both"/>
        <w:rPr>
          <w:rFonts w:ascii="Calibri" w:hAnsi="Calibri" w:cs="Calibri"/>
        </w:rPr>
      </w:pPr>
    </w:p>
    <w:p w14:paraId="09C52A39" w14:textId="77777777" w:rsidR="008973A5" w:rsidRPr="00B17B7B" w:rsidRDefault="008973A5" w:rsidP="00C47CCD">
      <w:pPr>
        <w:pStyle w:val="Corpodetexto"/>
        <w:spacing w:before="1"/>
        <w:ind w:left="0"/>
        <w:jc w:val="both"/>
        <w:rPr>
          <w:rFonts w:ascii="Calibri" w:hAnsi="Calibri" w:cs="Calibri"/>
          <w:sz w:val="19"/>
        </w:rPr>
      </w:pPr>
    </w:p>
    <w:p w14:paraId="09C52A3A" w14:textId="333A15B5" w:rsidR="008973A5" w:rsidRPr="00B17B7B" w:rsidRDefault="00397D6F" w:rsidP="00C47CCD">
      <w:pPr>
        <w:pStyle w:val="Corpodetexto"/>
        <w:jc w:val="both"/>
        <w:rPr>
          <w:rFonts w:ascii="Calibri" w:hAnsi="Calibri" w:cs="Calibri"/>
        </w:rPr>
      </w:pPr>
      <w:r w:rsidRPr="00B17B7B">
        <w:rPr>
          <w:rFonts w:ascii="Calibri" w:hAnsi="Calibri" w:cs="Calibri"/>
        </w:rPr>
        <w:t>Art. 5</w:t>
      </w:r>
      <w:r w:rsidR="0053734E" w:rsidRPr="00B17B7B">
        <w:rPr>
          <w:rFonts w:ascii="Calibri" w:hAnsi="Calibri" w:cs="Calibri"/>
        </w:rPr>
        <w:t>5</w:t>
      </w:r>
      <w:r w:rsidRPr="00B17B7B">
        <w:rPr>
          <w:rFonts w:ascii="Calibri" w:hAnsi="Calibri" w:cs="Calibri"/>
        </w:rPr>
        <w:t>. O exercício financeiro coincidirá com o ano civil.</w:t>
      </w:r>
    </w:p>
    <w:p w14:paraId="09C52A3B" w14:textId="77777777" w:rsidR="008973A5" w:rsidRPr="00B17B7B" w:rsidRDefault="00397D6F" w:rsidP="00C47CCD">
      <w:pPr>
        <w:pStyle w:val="Corpodetexto"/>
        <w:spacing w:before="120" w:line="235" w:lineRule="auto"/>
        <w:ind w:right="262"/>
        <w:jc w:val="both"/>
        <w:rPr>
          <w:rFonts w:ascii="Calibri" w:hAnsi="Calibri" w:cs="Calibri"/>
        </w:rPr>
      </w:pPr>
      <w:r w:rsidRPr="00B17B7B">
        <w:rPr>
          <w:rFonts w:ascii="Calibri" w:hAnsi="Calibri" w:cs="Calibri"/>
        </w:rPr>
        <w:t>Parágrafo único. A Contabilidade do CRCGO será registrada observada a orientação estabelecida pelo CFC.</w:t>
      </w:r>
    </w:p>
    <w:p w14:paraId="09C52A3C" w14:textId="77777777" w:rsidR="008973A5" w:rsidRPr="00B17B7B" w:rsidRDefault="008973A5" w:rsidP="00C47CCD">
      <w:pPr>
        <w:pStyle w:val="Corpodetexto"/>
        <w:ind w:left="0"/>
        <w:jc w:val="both"/>
        <w:rPr>
          <w:rFonts w:ascii="Calibri" w:hAnsi="Calibri" w:cs="Calibri"/>
        </w:rPr>
      </w:pPr>
    </w:p>
    <w:p w14:paraId="09C52A3D" w14:textId="77777777" w:rsidR="008973A5" w:rsidRPr="00B17B7B" w:rsidRDefault="008973A5" w:rsidP="00C47CCD">
      <w:pPr>
        <w:pStyle w:val="Corpodetexto"/>
        <w:ind w:left="0"/>
        <w:jc w:val="both"/>
        <w:rPr>
          <w:rFonts w:ascii="Calibri" w:hAnsi="Calibri" w:cs="Calibri"/>
        </w:rPr>
      </w:pPr>
    </w:p>
    <w:p w14:paraId="09C52A3E" w14:textId="77777777" w:rsidR="008973A5" w:rsidRPr="00B17B7B" w:rsidRDefault="008973A5" w:rsidP="00C47CCD">
      <w:pPr>
        <w:pStyle w:val="Corpodetexto"/>
        <w:ind w:left="0"/>
        <w:jc w:val="both"/>
        <w:rPr>
          <w:rFonts w:ascii="Calibri" w:hAnsi="Calibri" w:cs="Calibri"/>
        </w:rPr>
      </w:pPr>
    </w:p>
    <w:p w14:paraId="09C52A3F" w14:textId="77777777" w:rsidR="008973A5" w:rsidRPr="00B17B7B" w:rsidRDefault="008973A5" w:rsidP="00C47CCD">
      <w:pPr>
        <w:pStyle w:val="Corpodetexto"/>
        <w:spacing w:before="11"/>
        <w:ind w:left="0"/>
        <w:jc w:val="both"/>
        <w:rPr>
          <w:rFonts w:ascii="Calibri" w:hAnsi="Calibri" w:cs="Calibri"/>
          <w:sz w:val="35"/>
        </w:rPr>
      </w:pPr>
    </w:p>
    <w:p w14:paraId="09C52A40" w14:textId="77777777" w:rsidR="008973A5" w:rsidRPr="00B17B7B" w:rsidRDefault="00397D6F" w:rsidP="009707B4">
      <w:pPr>
        <w:pStyle w:val="Corpodetexto"/>
        <w:ind w:left="-142" w:right="108"/>
        <w:jc w:val="center"/>
        <w:rPr>
          <w:rFonts w:ascii="Calibri" w:hAnsi="Calibri" w:cs="Calibri"/>
        </w:rPr>
      </w:pPr>
      <w:r w:rsidRPr="00B17B7B">
        <w:rPr>
          <w:rFonts w:ascii="Calibri" w:hAnsi="Calibri" w:cs="Calibri"/>
        </w:rPr>
        <w:t>CAPÍTULO VIII</w:t>
      </w:r>
    </w:p>
    <w:p w14:paraId="09C52A41" w14:textId="77777777" w:rsidR="008973A5" w:rsidRPr="00B17B7B" w:rsidRDefault="00397D6F" w:rsidP="009707B4">
      <w:pPr>
        <w:pStyle w:val="Corpodetexto"/>
        <w:spacing w:before="127" w:line="244" w:lineRule="auto"/>
        <w:ind w:left="-142" w:right="108"/>
        <w:jc w:val="center"/>
        <w:rPr>
          <w:rFonts w:ascii="Calibri" w:hAnsi="Calibri" w:cs="Calibri"/>
        </w:rPr>
      </w:pPr>
      <w:r w:rsidRPr="00B17B7B">
        <w:rPr>
          <w:rFonts w:ascii="Calibri" w:hAnsi="Calibri" w:cs="Calibri"/>
        </w:rPr>
        <w:t>DAS NORMAS DE ADAPTAÇÃO PARA FUNCIONAMENTO DO CRCGO COMO TRIBUNAL REGIONAL DE ÉTICA E DISCIPLINA (TRED)</w:t>
      </w:r>
    </w:p>
    <w:p w14:paraId="09C52A42" w14:textId="77777777" w:rsidR="008973A5" w:rsidRPr="00B17B7B" w:rsidRDefault="008973A5" w:rsidP="00C47CCD">
      <w:pPr>
        <w:pStyle w:val="Corpodetexto"/>
        <w:ind w:left="0"/>
        <w:jc w:val="both"/>
        <w:rPr>
          <w:rFonts w:ascii="Calibri" w:hAnsi="Calibri" w:cs="Calibri"/>
        </w:rPr>
      </w:pPr>
    </w:p>
    <w:p w14:paraId="09C52A43" w14:textId="77777777" w:rsidR="008973A5" w:rsidRPr="00B17B7B" w:rsidRDefault="008973A5" w:rsidP="00C47CCD">
      <w:pPr>
        <w:pStyle w:val="Corpodetexto"/>
        <w:ind w:left="0"/>
        <w:jc w:val="both"/>
        <w:rPr>
          <w:rFonts w:ascii="Calibri" w:hAnsi="Calibri" w:cs="Calibri"/>
        </w:rPr>
      </w:pPr>
    </w:p>
    <w:p w14:paraId="09C52A44" w14:textId="77777777" w:rsidR="008973A5" w:rsidRPr="00B17B7B" w:rsidRDefault="008973A5" w:rsidP="00C47CCD">
      <w:pPr>
        <w:pStyle w:val="Corpodetexto"/>
        <w:spacing w:before="4"/>
        <w:ind w:left="0"/>
        <w:jc w:val="both"/>
        <w:rPr>
          <w:rFonts w:ascii="Calibri" w:hAnsi="Calibri" w:cs="Calibri"/>
          <w:sz w:val="26"/>
        </w:rPr>
      </w:pPr>
    </w:p>
    <w:p w14:paraId="09C52A45" w14:textId="2CC8EA3F" w:rsidR="008973A5" w:rsidRPr="00B17B7B" w:rsidRDefault="001D5D0F" w:rsidP="001D5D0F">
      <w:pPr>
        <w:pStyle w:val="Corpodetexto"/>
        <w:spacing w:before="1" w:line="235" w:lineRule="auto"/>
        <w:ind w:left="110" w:right="111" w:firstLine="32"/>
        <w:jc w:val="both"/>
        <w:rPr>
          <w:rFonts w:ascii="Calibri" w:hAnsi="Calibri" w:cs="Calibri"/>
        </w:rPr>
      </w:pPr>
      <w:r w:rsidRPr="00B17B7B">
        <w:rPr>
          <w:rFonts w:ascii="Calibri" w:hAnsi="Calibri" w:cs="Calibri"/>
        </w:rPr>
        <w:t>Art. 5</w:t>
      </w:r>
      <w:r w:rsidR="0053734E" w:rsidRPr="00B17B7B">
        <w:rPr>
          <w:rFonts w:ascii="Calibri" w:hAnsi="Calibri" w:cs="Calibri"/>
        </w:rPr>
        <w:t>6</w:t>
      </w:r>
      <w:r w:rsidR="00397D6F" w:rsidRPr="00B17B7B">
        <w:rPr>
          <w:rFonts w:ascii="Calibri" w:hAnsi="Calibri" w:cs="Calibri"/>
        </w:rPr>
        <w:t xml:space="preserve">. O Plenário do Conselho Regional de Contabilidade de Goiás – CRCGO, com sua composição e organização normais, funcionará, também, como </w:t>
      </w:r>
      <w:r w:rsidR="00397D6F" w:rsidRPr="00B17B7B">
        <w:rPr>
          <w:rFonts w:ascii="Calibri" w:hAnsi="Calibri" w:cs="Calibri"/>
          <w:spacing w:val="-3"/>
        </w:rPr>
        <w:t xml:space="preserve">Tribunal </w:t>
      </w:r>
      <w:r w:rsidR="00397D6F" w:rsidRPr="00B17B7B">
        <w:rPr>
          <w:rFonts w:ascii="Calibri" w:hAnsi="Calibri" w:cs="Calibri"/>
        </w:rPr>
        <w:t>Regional de Ética e Disciplina – TRED,</w:t>
      </w:r>
      <w:r w:rsidR="00397D6F" w:rsidRPr="00B17B7B">
        <w:rPr>
          <w:rFonts w:ascii="Calibri" w:hAnsi="Calibri" w:cs="Calibri"/>
          <w:spacing w:val="-5"/>
        </w:rPr>
        <w:t xml:space="preserve"> </w:t>
      </w:r>
      <w:r w:rsidR="00397D6F" w:rsidRPr="00B17B7B">
        <w:rPr>
          <w:rFonts w:ascii="Calibri" w:hAnsi="Calibri" w:cs="Calibri"/>
        </w:rPr>
        <w:t>para</w:t>
      </w:r>
      <w:r w:rsidR="00397D6F" w:rsidRPr="00B17B7B">
        <w:rPr>
          <w:rFonts w:ascii="Calibri" w:hAnsi="Calibri" w:cs="Calibri"/>
          <w:spacing w:val="-5"/>
        </w:rPr>
        <w:t xml:space="preserve"> </w:t>
      </w:r>
      <w:r w:rsidR="00397D6F" w:rsidRPr="00B17B7B">
        <w:rPr>
          <w:rFonts w:ascii="Calibri" w:hAnsi="Calibri" w:cs="Calibri"/>
        </w:rPr>
        <w:t>julgamento</w:t>
      </w:r>
      <w:r w:rsidR="00397D6F" w:rsidRPr="00B17B7B">
        <w:rPr>
          <w:rFonts w:ascii="Calibri" w:hAnsi="Calibri" w:cs="Calibri"/>
          <w:spacing w:val="-4"/>
        </w:rPr>
        <w:t xml:space="preserve"> </w:t>
      </w:r>
      <w:r w:rsidR="00397D6F" w:rsidRPr="00B17B7B">
        <w:rPr>
          <w:rFonts w:ascii="Calibri" w:hAnsi="Calibri" w:cs="Calibri"/>
        </w:rPr>
        <w:t>dos</w:t>
      </w:r>
      <w:r w:rsidR="00397D6F" w:rsidRPr="00B17B7B">
        <w:rPr>
          <w:rFonts w:ascii="Calibri" w:hAnsi="Calibri" w:cs="Calibri"/>
          <w:spacing w:val="-5"/>
        </w:rPr>
        <w:t xml:space="preserve"> </w:t>
      </w:r>
      <w:r w:rsidR="00397D6F" w:rsidRPr="00B17B7B">
        <w:rPr>
          <w:rFonts w:ascii="Calibri" w:hAnsi="Calibri" w:cs="Calibri"/>
        </w:rPr>
        <w:t>processos</w:t>
      </w:r>
      <w:r w:rsidR="00397D6F" w:rsidRPr="00B17B7B">
        <w:rPr>
          <w:rFonts w:ascii="Calibri" w:hAnsi="Calibri" w:cs="Calibri"/>
          <w:spacing w:val="-4"/>
        </w:rPr>
        <w:t xml:space="preserve"> </w:t>
      </w:r>
      <w:r w:rsidR="00397D6F" w:rsidRPr="00B17B7B">
        <w:rPr>
          <w:rFonts w:ascii="Calibri" w:hAnsi="Calibri" w:cs="Calibri"/>
        </w:rPr>
        <w:t>oriundos</w:t>
      </w:r>
      <w:r w:rsidR="00397D6F" w:rsidRPr="00B17B7B">
        <w:rPr>
          <w:rFonts w:ascii="Calibri" w:hAnsi="Calibri" w:cs="Calibri"/>
          <w:spacing w:val="-5"/>
        </w:rPr>
        <w:t xml:space="preserve"> </w:t>
      </w:r>
      <w:r w:rsidR="00397D6F" w:rsidRPr="00B17B7B">
        <w:rPr>
          <w:rFonts w:ascii="Calibri" w:hAnsi="Calibri" w:cs="Calibri"/>
        </w:rPr>
        <w:t>da</w:t>
      </w:r>
      <w:r w:rsidR="00397D6F" w:rsidRPr="00B17B7B">
        <w:rPr>
          <w:rFonts w:ascii="Calibri" w:hAnsi="Calibri" w:cs="Calibri"/>
          <w:spacing w:val="-4"/>
        </w:rPr>
        <w:t xml:space="preserve"> </w:t>
      </w:r>
      <w:r w:rsidR="00397D6F" w:rsidRPr="00B17B7B">
        <w:rPr>
          <w:rFonts w:ascii="Calibri" w:hAnsi="Calibri" w:cs="Calibri"/>
        </w:rPr>
        <w:t>Câmara</w:t>
      </w:r>
      <w:r w:rsidR="00397D6F" w:rsidRPr="00B17B7B">
        <w:rPr>
          <w:rFonts w:ascii="Calibri" w:hAnsi="Calibri" w:cs="Calibri"/>
          <w:spacing w:val="-5"/>
        </w:rPr>
        <w:t xml:space="preserve"> </w:t>
      </w:r>
      <w:r w:rsidR="00397D6F" w:rsidRPr="00B17B7B">
        <w:rPr>
          <w:rFonts w:ascii="Calibri" w:hAnsi="Calibri" w:cs="Calibri"/>
        </w:rPr>
        <w:t>de</w:t>
      </w:r>
      <w:r w:rsidR="00397D6F" w:rsidRPr="00B17B7B">
        <w:rPr>
          <w:rFonts w:ascii="Calibri" w:hAnsi="Calibri" w:cs="Calibri"/>
          <w:spacing w:val="-4"/>
        </w:rPr>
        <w:t xml:space="preserve"> </w:t>
      </w:r>
      <w:r w:rsidR="00397D6F" w:rsidRPr="00B17B7B">
        <w:rPr>
          <w:rFonts w:ascii="Calibri" w:hAnsi="Calibri" w:cs="Calibri"/>
        </w:rPr>
        <w:t>Ética</w:t>
      </w:r>
      <w:r w:rsidR="00397D6F" w:rsidRPr="00B17B7B">
        <w:rPr>
          <w:rFonts w:ascii="Calibri" w:hAnsi="Calibri" w:cs="Calibri"/>
          <w:spacing w:val="-5"/>
        </w:rPr>
        <w:t xml:space="preserve"> </w:t>
      </w:r>
      <w:r w:rsidR="00397D6F" w:rsidRPr="00B17B7B">
        <w:rPr>
          <w:rFonts w:ascii="Calibri" w:hAnsi="Calibri" w:cs="Calibri"/>
        </w:rPr>
        <w:t>e</w:t>
      </w:r>
      <w:r w:rsidR="00397D6F" w:rsidRPr="00B17B7B">
        <w:rPr>
          <w:rFonts w:ascii="Calibri" w:hAnsi="Calibri" w:cs="Calibri"/>
          <w:spacing w:val="-4"/>
        </w:rPr>
        <w:t xml:space="preserve"> </w:t>
      </w:r>
      <w:r w:rsidR="00397D6F" w:rsidRPr="00B17B7B">
        <w:rPr>
          <w:rFonts w:ascii="Calibri" w:hAnsi="Calibri" w:cs="Calibri"/>
        </w:rPr>
        <w:t>Disciplina,</w:t>
      </w:r>
      <w:r w:rsidR="00397D6F" w:rsidRPr="00B17B7B">
        <w:rPr>
          <w:rFonts w:ascii="Calibri" w:hAnsi="Calibri" w:cs="Calibri"/>
          <w:spacing w:val="-5"/>
        </w:rPr>
        <w:t xml:space="preserve"> </w:t>
      </w:r>
      <w:r w:rsidR="00397D6F" w:rsidRPr="00B17B7B">
        <w:rPr>
          <w:rFonts w:ascii="Calibri" w:hAnsi="Calibri" w:cs="Calibri"/>
        </w:rPr>
        <w:t>que</w:t>
      </w:r>
      <w:r w:rsidR="00397D6F" w:rsidRPr="00B17B7B">
        <w:rPr>
          <w:rFonts w:ascii="Calibri" w:hAnsi="Calibri" w:cs="Calibri"/>
          <w:spacing w:val="-4"/>
        </w:rPr>
        <w:t xml:space="preserve"> </w:t>
      </w:r>
      <w:r w:rsidR="00397D6F" w:rsidRPr="00B17B7B">
        <w:rPr>
          <w:rFonts w:ascii="Calibri" w:hAnsi="Calibri" w:cs="Calibri"/>
        </w:rPr>
        <w:t>observará</w:t>
      </w:r>
      <w:r w:rsidR="00397D6F" w:rsidRPr="00B17B7B">
        <w:rPr>
          <w:rFonts w:ascii="Calibri" w:hAnsi="Calibri" w:cs="Calibri"/>
          <w:spacing w:val="-5"/>
        </w:rPr>
        <w:t xml:space="preserve"> </w:t>
      </w:r>
      <w:r w:rsidR="00397D6F" w:rsidRPr="00B17B7B">
        <w:rPr>
          <w:rFonts w:ascii="Calibri" w:hAnsi="Calibri" w:cs="Calibri"/>
        </w:rPr>
        <w:t>as</w:t>
      </w:r>
      <w:r w:rsidR="00397D6F" w:rsidRPr="00B17B7B">
        <w:rPr>
          <w:rFonts w:ascii="Calibri" w:hAnsi="Calibri" w:cs="Calibri"/>
          <w:spacing w:val="-4"/>
        </w:rPr>
        <w:t xml:space="preserve"> </w:t>
      </w:r>
      <w:r w:rsidR="00397D6F" w:rsidRPr="00B17B7B">
        <w:rPr>
          <w:rFonts w:ascii="Calibri" w:hAnsi="Calibri" w:cs="Calibri"/>
        </w:rPr>
        <w:t>normas</w:t>
      </w:r>
      <w:r w:rsidR="00397D6F" w:rsidRPr="00B17B7B">
        <w:rPr>
          <w:rFonts w:ascii="Calibri" w:hAnsi="Calibri" w:cs="Calibri"/>
          <w:spacing w:val="-5"/>
        </w:rPr>
        <w:t xml:space="preserve"> </w:t>
      </w:r>
      <w:r w:rsidR="00397D6F" w:rsidRPr="00B17B7B">
        <w:rPr>
          <w:rFonts w:ascii="Calibri" w:hAnsi="Calibri" w:cs="Calibri"/>
        </w:rPr>
        <w:t>do Regimento Interno próprio, constituída através de</w:t>
      </w:r>
      <w:r w:rsidR="00397D6F" w:rsidRPr="00B17B7B">
        <w:rPr>
          <w:rFonts w:ascii="Calibri" w:hAnsi="Calibri" w:cs="Calibri"/>
          <w:spacing w:val="-9"/>
        </w:rPr>
        <w:t xml:space="preserve"> </w:t>
      </w:r>
      <w:r w:rsidR="00397D6F" w:rsidRPr="00B17B7B">
        <w:rPr>
          <w:rFonts w:ascii="Calibri" w:hAnsi="Calibri" w:cs="Calibri"/>
        </w:rPr>
        <w:t>Resolução.</w:t>
      </w:r>
    </w:p>
    <w:p w14:paraId="09C52A46" w14:textId="77777777" w:rsidR="008973A5" w:rsidRPr="00B17B7B" w:rsidRDefault="008973A5" w:rsidP="00C47CCD">
      <w:pPr>
        <w:pStyle w:val="Corpodetexto"/>
        <w:ind w:left="0"/>
        <w:jc w:val="both"/>
        <w:rPr>
          <w:rFonts w:ascii="Calibri" w:hAnsi="Calibri" w:cs="Calibri"/>
        </w:rPr>
      </w:pPr>
    </w:p>
    <w:p w14:paraId="09C52A47" w14:textId="77777777" w:rsidR="008973A5" w:rsidRPr="00B17B7B" w:rsidRDefault="008973A5" w:rsidP="00C47CCD">
      <w:pPr>
        <w:pStyle w:val="Corpodetexto"/>
        <w:ind w:left="0"/>
        <w:jc w:val="both"/>
        <w:rPr>
          <w:rFonts w:ascii="Calibri" w:hAnsi="Calibri" w:cs="Calibri"/>
        </w:rPr>
      </w:pPr>
    </w:p>
    <w:p w14:paraId="09C52A48" w14:textId="77777777" w:rsidR="003B31AB" w:rsidRPr="00B17B7B" w:rsidRDefault="003B31AB" w:rsidP="00C47CCD">
      <w:pPr>
        <w:pStyle w:val="Corpodetexto"/>
        <w:ind w:left="0"/>
        <w:jc w:val="both"/>
        <w:rPr>
          <w:rFonts w:ascii="Calibri" w:hAnsi="Calibri" w:cs="Calibri"/>
        </w:rPr>
      </w:pPr>
    </w:p>
    <w:p w14:paraId="09C52A49" w14:textId="77777777" w:rsidR="008973A5" w:rsidRPr="00B17B7B" w:rsidRDefault="008973A5" w:rsidP="00C47CCD">
      <w:pPr>
        <w:pStyle w:val="Corpodetexto"/>
        <w:ind w:left="0"/>
        <w:jc w:val="both"/>
        <w:rPr>
          <w:rFonts w:ascii="Calibri" w:hAnsi="Calibri" w:cs="Calibri"/>
        </w:rPr>
      </w:pPr>
    </w:p>
    <w:p w14:paraId="09C52A4A" w14:textId="77777777" w:rsidR="008973A5" w:rsidRPr="00B17B7B" w:rsidRDefault="008973A5" w:rsidP="00C47CCD">
      <w:pPr>
        <w:pStyle w:val="Corpodetexto"/>
        <w:ind w:left="0"/>
        <w:jc w:val="both"/>
        <w:rPr>
          <w:rFonts w:ascii="Calibri" w:hAnsi="Calibri" w:cs="Calibri"/>
        </w:rPr>
      </w:pPr>
    </w:p>
    <w:p w14:paraId="09C52A4B" w14:textId="77777777" w:rsidR="008973A5" w:rsidRPr="00B17B7B" w:rsidRDefault="00397D6F" w:rsidP="009707B4">
      <w:pPr>
        <w:pStyle w:val="Corpodetexto"/>
        <w:spacing w:before="147"/>
        <w:ind w:left="507" w:right="525"/>
        <w:jc w:val="center"/>
        <w:rPr>
          <w:rFonts w:ascii="Calibri" w:hAnsi="Calibri" w:cs="Calibri"/>
        </w:rPr>
      </w:pPr>
      <w:r w:rsidRPr="00B17B7B">
        <w:rPr>
          <w:rFonts w:ascii="Calibri" w:hAnsi="Calibri" w:cs="Calibri"/>
        </w:rPr>
        <w:t xml:space="preserve">CAPÍTULO </w:t>
      </w:r>
      <w:r w:rsidR="00234C49" w:rsidRPr="00B17B7B">
        <w:rPr>
          <w:rFonts w:ascii="Calibri" w:hAnsi="Calibri" w:cs="Calibri"/>
        </w:rPr>
        <w:t>I</w:t>
      </w:r>
      <w:r w:rsidRPr="00B17B7B">
        <w:rPr>
          <w:rFonts w:ascii="Calibri" w:hAnsi="Calibri" w:cs="Calibri"/>
        </w:rPr>
        <w:t>X</w:t>
      </w:r>
    </w:p>
    <w:p w14:paraId="09C52A4C" w14:textId="77777777" w:rsidR="008973A5" w:rsidRPr="00B17B7B" w:rsidRDefault="00397D6F" w:rsidP="009707B4">
      <w:pPr>
        <w:pStyle w:val="Corpodetexto"/>
        <w:spacing w:before="127"/>
        <w:ind w:left="486" w:right="525"/>
        <w:jc w:val="center"/>
        <w:rPr>
          <w:rFonts w:ascii="Calibri" w:hAnsi="Calibri" w:cs="Calibri"/>
        </w:rPr>
      </w:pPr>
      <w:r w:rsidRPr="00B17B7B">
        <w:rPr>
          <w:rFonts w:ascii="Calibri" w:hAnsi="Calibri" w:cs="Calibri"/>
        </w:rPr>
        <w:t>DAS DISPOSIÇÕES GERAIS E TRANSITÓRIAS</w:t>
      </w:r>
    </w:p>
    <w:p w14:paraId="09C52A4D" w14:textId="77777777" w:rsidR="008973A5" w:rsidRPr="00B17B7B" w:rsidRDefault="008973A5" w:rsidP="009707B4">
      <w:pPr>
        <w:pStyle w:val="Corpodetexto"/>
        <w:ind w:left="0"/>
        <w:jc w:val="center"/>
        <w:rPr>
          <w:rFonts w:ascii="Calibri" w:hAnsi="Calibri" w:cs="Calibri"/>
        </w:rPr>
      </w:pPr>
    </w:p>
    <w:p w14:paraId="09C52A4E" w14:textId="77777777" w:rsidR="008973A5" w:rsidRPr="00B17B7B" w:rsidRDefault="008973A5" w:rsidP="00C47CCD">
      <w:pPr>
        <w:pStyle w:val="Corpodetexto"/>
        <w:spacing w:before="3"/>
        <w:ind w:left="0"/>
        <w:jc w:val="both"/>
        <w:rPr>
          <w:rFonts w:ascii="Calibri" w:hAnsi="Calibri" w:cs="Calibri"/>
          <w:sz w:val="19"/>
        </w:rPr>
      </w:pPr>
    </w:p>
    <w:p w14:paraId="09C52A4F" w14:textId="52979195" w:rsidR="008973A5" w:rsidRPr="00B17B7B" w:rsidRDefault="00397D6F" w:rsidP="001D5D0F">
      <w:pPr>
        <w:pStyle w:val="Corpodetexto"/>
        <w:spacing w:line="235" w:lineRule="auto"/>
        <w:ind w:left="110" w:right="107" w:firstLine="32"/>
        <w:jc w:val="both"/>
        <w:rPr>
          <w:rFonts w:ascii="Calibri" w:hAnsi="Calibri" w:cs="Calibri"/>
        </w:rPr>
      </w:pPr>
      <w:r w:rsidRPr="00B17B7B">
        <w:rPr>
          <w:rFonts w:ascii="Calibri" w:hAnsi="Calibri" w:cs="Calibri"/>
        </w:rPr>
        <w:t>Art. 5</w:t>
      </w:r>
      <w:r w:rsidR="0053734E" w:rsidRPr="00B17B7B">
        <w:rPr>
          <w:rFonts w:ascii="Calibri" w:hAnsi="Calibri" w:cs="Calibri"/>
        </w:rPr>
        <w:t>7</w:t>
      </w:r>
      <w:r w:rsidRPr="00B17B7B">
        <w:rPr>
          <w:rFonts w:ascii="Calibri" w:hAnsi="Calibri" w:cs="Calibri"/>
        </w:rPr>
        <w:t>. O CRCGO terá órgão de comunicação e de publicidade para divulgação de seus atos, de suas atividades em geral e de matérias relacionadas com suas finalidades.</w:t>
      </w:r>
    </w:p>
    <w:p w14:paraId="09C52A50" w14:textId="77777777" w:rsidR="008973A5" w:rsidRPr="00B17B7B" w:rsidRDefault="008973A5" w:rsidP="00C47CCD">
      <w:pPr>
        <w:pStyle w:val="Corpodetexto"/>
        <w:ind w:left="0"/>
        <w:jc w:val="both"/>
        <w:rPr>
          <w:rFonts w:ascii="Calibri" w:hAnsi="Calibri" w:cs="Calibri"/>
        </w:rPr>
      </w:pPr>
    </w:p>
    <w:p w14:paraId="09C52A51" w14:textId="77777777" w:rsidR="008973A5" w:rsidRPr="00B17B7B" w:rsidRDefault="008973A5" w:rsidP="00C47CCD">
      <w:pPr>
        <w:pStyle w:val="Corpodetexto"/>
        <w:spacing w:before="5"/>
        <w:ind w:left="0"/>
        <w:jc w:val="both"/>
        <w:rPr>
          <w:rFonts w:ascii="Calibri" w:hAnsi="Calibri" w:cs="Calibri"/>
          <w:sz w:val="19"/>
        </w:rPr>
      </w:pPr>
    </w:p>
    <w:p w14:paraId="09C52A52" w14:textId="77777777" w:rsidR="008973A5" w:rsidRPr="00B17B7B" w:rsidRDefault="00397D6F" w:rsidP="00C47CCD">
      <w:pPr>
        <w:pStyle w:val="Corpodetexto"/>
        <w:spacing w:before="1" w:line="235" w:lineRule="auto"/>
        <w:ind w:right="229"/>
        <w:jc w:val="both"/>
        <w:rPr>
          <w:rFonts w:ascii="Calibri" w:hAnsi="Calibri" w:cs="Calibri"/>
        </w:rPr>
      </w:pPr>
      <w:r w:rsidRPr="00B17B7B">
        <w:rPr>
          <w:rFonts w:ascii="Calibri" w:hAnsi="Calibri" w:cs="Calibri"/>
        </w:rPr>
        <w:t>Parágrafo único. O disposto no caput não exclui a obrigação da publicação dos atos normativos, do extrato do orçamento e das Demonstrações Contábeis no Diário Oficial do Estado e/ou da União.</w:t>
      </w:r>
    </w:p>
    <w:p w14:paraId="09C52A53" w14:textId="77777777" w:rsidR="003B31AB" w:rsidRPr="00B17B7B" w:rsidRDefault="003B31AB" w:rsidP="00C47CCD">
      <w:pPr>
        <w:pStyle w:val="Corpodetexto"/>
        <w:spacing w:before="1" w:line="235" w:lineRule="auto"/>
        <w:ind w:right="229"/>
        <w:jc w:val="both"/>
        <w:rPr>
          <w:rFonts w:ascii="Calibri" w:hAnsi="Calibri" w:cs="Calibri"/>
        </w:rPr>
      </w:pPr>
    </w:p>
    <w:p w14:paraId="09C52A54" w14:textId="1EB50242" w:rsidR="008973A5" w:rsidRPr="00B17B7B" w:rsidRDefault="00397D6F" w:rsidP="00C47CCD">
      <w:pPr>
        <w:pStyle w:val="Corpodetexto"/>
        <w:spacing w:before="30" w:line="235" w:lineRule="auto"/>
        <w:ind w:right="235"/>
        <w:jc w:val="both"/>
        <w:rPr>
          <w:rFonts w:ascii="Calibri" w:hAnsi="Calibri" w:cs="Calibri"/>
        </w:rPr>
      </w:pPr>
      <w:r w:rsidRPr="00B17B7B">
        <w:rPr>
          <w:rFonts w:ascii="Calibri" w:hAnsi="Calibri" w:cs="Calibri"/>
        </w:rPr>
        <w:t>Art. 5</w:t>
      </w:r>
      <w:r w:rsidR="0053734E" w:rsidRPr="00B17B7B">
        <w:rPr>
          <w:rFonts w:ascii="Calibri" w:hAnsi="Calibri" w:cs="Calibri"/>
        </w:rPr>
        <w:t>8</w:t>
      </w:r>
      <w:r w:rsidRPr="00B17B7B">
        <w:rPr>
          <w:rFonts w:ascii="Calibri" w:hAnsi="Calibri" w:cs="Calibri"/>
        </w:rPr>
        <w:t xml:space="preserve">. O </w:t>
      </w:r>
      <w:r w:rsidR="003B31AB" w:rsidRPr="00B17B7B">
        <w:rPr>
          <w:rFonts w:ascii="Calibri" w:hAnsi="Calibri" w:cs="Calibri"/>
        </w:rPr>
        <w:t>CRC</w:t>
      </w:r>
      <w:r w:rsidRPr="00B17B7B">
        <w:rPr>
          <w:rFonts w:ascii="Calibri" w:hAnsi="Calibri" w:cs="Calibri"/>
        </w:rPr>
        <w:t xml:space="preserve"> pode</w:t>
      </w:r>
      <w:r w:rsidR="003B31AB" w:rsidRPr="00B17B7B">
        <w:rPr>
          <w:rFonts w:ascii="Calibri" w:hAnsi="Calibri" w:cs="Calibri"/>
        </w:rPr>
        <w:t>rá, desde que observadas as regras gerais de contratação e licitação,</w:t>
      </w:r>
      <w:r w:rsidRPr="00B17B7B">
        <w:rPr>
          <w:rFonts w:ascii="Calibri" w:hAnsi="Calibri" w:cs="Calibri"/>
        </w:rPr>
        <w:t xml:space="preserve"> contratar consultoria ou consultores que se ﬁzerem necessários, visando à execução do programa de trabalho do CRCGO.</w:t>
      </w:r>
    </w:p>
    <w:p w14:paraId="09C52A55" w14:textId="77777777" w:rsidR="008973A5" w:rsidRPr="00B17B7B" w:rsidRDefault="008973A5" w:rsidP="00C47CCD">
      <w:pPr>
        <w:pStyle w:val="Corpodetexto"/>
        <w:ind w:left="0"/>
        <w:jc w:val="both"/>
        <w:rPr>
          <w:rFonts w:ascii="Calibri" w:hAnsi="Calibri" w:cs="Calibri"/>
        </w:rPr>
      </w:pPr>
    </w:p>
    <w:p w14:paraId="09C52A56" w14:textId="77777777" w:rsidR="008973A5" w:rsidRPr="00B17B7B" w:rsidRDefault="008973A5" w:rsidP="00C47CCD">
      <w:pPr>
        <w:pStyle w:val="Corpodetexto"/>
        <w:spacing w:before="5"/>
        <w:ind w:left="0"/>
        <w:jc w:val="both"/>
        <w:rPr>
          <w:rFonts w:ascii="Calibri" w:hAnsi="Calibri" w:cs="Calibri"/>
          <w:sz w:val="19"/>
        </w:rPr>
      </w:pPr>
    </w:p>
    <w:p w14:paraId="09C52A57" w14:textId="0BCB247E" w:rsidR="008973A5" w:rsidRPr="00B17B7B" w:rsidRDefault="00397D6F" w:rsidP="00C47CCD">
      <w:pPr>
        <w:pStyle w:val="Corpodetexto"/>
        <w:spacing w:line="235" w:lineRule="auto"/>
        <w:ind w:right="238"/>
        <w:jc w:val="both"/>
        <w:rPr>
          <w:rFonts w:ascii="Calibri" w:hAnsi="Calibri" w:cs="Calibri"/>
        </w:rPr>
      </w:pPr>
      <w:r w:rsidRPr="00B17B7B">
        <w:rPr>
          <w:rFonts w:ascii="Calibri" w:hAnsi="Calibri" w:cs="Calibri"/>
        </w:rPr>
        <w:t>Art. 5</w:t>
      </w:r>
      <w:r w:rsidR="0053734E" w:rsidRPr="00B17B7B">
        <w:rPr>
          <w:rFonts w:ascii="Calibri" w:hAnsi="Calibri" w:cs="Calibri"/>
        </w:rPr>
        <w:t>9</w:t>
      </w:r>
      <w:r w:rsidRPr="00B17B7B">
        <w:rPr>
          <w:rFonts w:ascii="Calibri" w:hAnsi="Calibri" w:cs="Calibri"/>
        </w:rPr>
        <w:t>. Este Regimento poderá ser alterado pelo Plenário, por proposta do Presidente ou de,  no mínimo, 1/3 (um terço) dos membros do</w:t>
      </w:r>
      <w:r w:rsidRPr="00B17B7B">
        <w:rPr>
          <w:rFonts w:ascii="Calibri" w:hAnsi="Calibri" w:cs="Calibri"/>
          <w:spacing w:val="-9"/>
        </w:rPr>
        <w:t xml:space="preserve"> </w:t>
      </w:r>
      <w:r w:rsidRPr="00B17B7B">
        <w:rPr>
          <w:rFonts w:ascii="Calibri" w:hAnsi="Calibri" w:cs="Calibri"/>
        </w:rPr>
        <w:t>CRCGO.</w:t>
      </w:r>
    </w:p>
    <w:p w14:paraId="09C52A58" w14:textId="77777777" w:rsidR="008973A5" w:rsidRPr="00B17B7B" w:rsidRDefault="008973A5" w:rsidP="00C47CCD">
      <w:pPr>
        <w:pStyle w:val="Corpodetexto"/>
        <w:ind w:left="0"/>
        <w:jc w:val="both"/>
        <w:rPr>
          <w:rFonts w:ascii="Calibri" w:hAnsi="Calibri" w:cs="Calibri"/>
        </w:rPr>
      </w:pPr>
    </w:p>
    <w:p w14:paraId="09C52A59" w14:textId="77777777" w:rsidR="008973A5" w:rsidRPr="00B17B7B" w:rsidRDefault="008973A5" w:rsidP="00C47CCD">
      <w:pPr>
        <w:pStyle w:val="Corpodetexto"/>
        <w:spacing w:before="5"/>
        <w:ind w:left="0"/>
        <w:jc w:val="both"/>
        <w:rPr>
          <w:rFonts w:ascii="Calibri" w:hAnsi="Calibri" w:cs="Calibri"/>
          <w:sz w:val="19"/>
        </w:rPr>
      </w:pPr>
    </w:p>
    <w:p w14:paraId="09C52A5A" w14:textId="77777777" w:rsidR="008973A5" w:rsidRPr="00B17B7B" w:rsidRDefault="00397D6F" w:rsidP="00C47CCD">
      <w:pPr>
        <w:pStyle w:val="Corpodetexto"/>
        <w:spacing w:line="235" w:lineRule="auto"/>
        <w:ind w:right="244"/>
        <w:jc w:val="both"/>
        <w:rPr>
          <w:rFonts w:ascii="Calibri" w:hAnsi="Calibri" w:cs="Calibri"/>
        </w:rPr>
      </w:pPr>
      <w:r w:rsidRPr="00B17B7B">
        <w:rPr>
          <w:rFonts w:ascii="Calibri" w:hAnsi="Calibri" w:cs="Calibri"/>
        </w:rPr>
        <w:t>Parágrafo único. A votação para alteração de que trata o caput dar-se- á com a aprovação de 2/3 da composição de seu Plenário.</w:t>
      </w:r>
    </w:p>
    <w:p w14:paraId="09C52A5B" w14:textId="77777777" w:rsidR="008973A5" w:rsidRPr="00B17B7B" w:rsidRDefault="008973A5" w:rsidP="00C47CCD">
      <w:pPr>
        <w:pStyle w:val="Corpodetexto"/>
        <w:ind w:left="0"/>
        <w:jc w:val="both"/>
        <w:rPr>
          <w:rFonts w:ascii="Calibri" w:hAnsi="Calibri" w:cs="Calibri"/>
        </w:rPr>
      </w:pPr>
    </w:p>
    <w:p w14:paraId="09C52A5C" w14:textId="77777777" w:rsidR="008973A5" w:rsidRPr="00B17B7B" w:rsidRDefault="008973A5" w:rsidP="00C47CCD">
      <w:pPr>
        <w:pStyle w:val="Corpodetexto"/>
        <w:spacing w:before="5"/>
        <w:ind w:left="0"/>
        <w:jc w:val="both"/>
        <w:rPr>
          <w:rFonts w:ascii="Calibri" w:hAnsi="Calibri" w:cs="Calibri"/>
          <w:sz w:val="19"/>
        </w:rPr>
      </w:pPr>
    </w:p>
    <w:p w14:paraId="09C52A5D" w14:textId="3FD8B836" w:rsidR="008973A5" w:rsidRPr="00B17B7B" w:rsidRDefault="00397D6F" w:rsidP="00C47CCD">
      <w:pPr>
        <w:pStyle w:val="Corpodetexto"/>
        <w:spacing w:line="235" w:lineRule="auto"/>
        <w:ind w:right="239"/>
        <w:jc w:val="both"/>
        <w:rPr>
          <w:rFonts w:ascii="Calibri" w:hAnsi="Calibri" w:cs="Calibri"/>
        </w:rPr>
      </w:pPr>
      <w:r w:rsidRPr="00B17B7B">
        <w:rPr>
          <w:rFonts w:ascii="Calibri" w:hAnsi="Calibri" w:cs="Calibri"/>
        </w:rPr>
        <w:t xml:space="preserve">Art. </w:t>
      </w:r>
      <w:r w:rsidR="0053734E" w:rsidRPr="00B17B7B">
        <w:rPr>
          <w:rFonts w:ascii="Calibri" w:hAnsi="Calibri" w:cs="Calibri"/>
        </w:rPr>
        <w:t>60</w:t>
      </w:r>
      <w:r w:rsidRPr="00B17B7B">
        <w:rPr>
          <w:rFonts w:ascii="Calibri" w:hAnsi="Calibri" w:cs="Calibri"/>
        </w:rPr>
        <w:t>. Cabe, privativamente, ao CRCGO e ao CFC, dentro dos limites de suas competências, aplicarem penalidades a quem infringir disposições deste Regimento Interno e da legislação profissional vigente.</w:t>
      </w:r>
    </w:p>
    <w:p w14:paraId="09C52A5E" w14:textId="77777777" w:rsidR="008973A5" w:rsidRPr="00B17B7B" w:rsidRDefault="008973A5" w:rsidP="00C47CCD">
      <w:pPr>
        <w:pStyle w:val="Corpodetexto"/>
        <w:ind w:left="0"/>
        <w:jc w:val="both"/>
        <w:rPr>
          <w:rFonts w:ascii="Calibri" w:hAnsi="Calibri" w:cs="Calibri"/>
        </w:rPr>
      </w:pPr>
    </w:p>
    <w:p w14:paraId="09C52A5F" w14:textId="77777777" w:rsidR="008973A5" w:rsidRPr="00B17B7B" w:rsidRDefault="008973A5" w:rsidP="00C47CCD">
      <w:pPr>
        <w:pStyle w:val="Corpodetexto"/>
        <w:spacing w:before="5"/>
        <w:ind w:left="0"/>
        <w:jc w:val="both"/>
        <w:rPr>
          <w:rFonts w:ascii="Calibri" w:hAnsi="Calibri" w:cs="Calibri"/>
          <w:sz w:val="19"/>
        </w:rPr>
      </w:pPr>
    </w:p>
    <w:p w14:paraId="09C52A60" w14:textId="77777777" w:rsidR="008973A5" w:rsidRPr="00B17B7B" w:rsidRDefault="00397D6F" w:rsidP="00C47CCD">
      <w:pPr>
        <w:pStyle w:val="Corpodetexto"/>
        <w:spacing w:before="1" w:line="235" w:lineRule="auto"/>
        <w:ind w:right="232"/>
        <w:jc w:val="both"/>
        <w:rPr>
          <w:rFonts w:ascii="Calibri" w:hAnsi="Calibri" w:cs="Calibri"/>
        </w:rPr>
      </w:pPr>
      <w:r w:rsidRPr="00B17B7B">
        <w:rPr>
          <w:rFonts w:ascii="Calibri" w:hAnsi="Calibri" w:cs="Calibri"/>
        </w:rPr>
        <w:t>Parágrafo único. O CRCGO atua e delibera, de oficio, sem necessidade de representação de autoridade, de qualquer de seus membros ou de terceiro interessado, por meio de processo regular, no qual será assegurado o amplo direito de defesa e ao contraditório.</w:t>
      </w:r>
    </w:p>
    <w:p w14:paraId="09C52A61" w14:textId="77777777" w:rsidR="008973A5" w:rsidRPr="00B17B7B" w:rsidRDefault="008973A5" w:rsidP="00C47CCD">
      <w:pPr>
        <w:pStyle w:val="Corpodetexto"/>
        <w:ind w:left="0"/>
        <w:jc w:val="both"/>
        <w:rPr>
          <w:rFonts w:ascii="Calibri" w:hAnsi="Calibri" w:cs="Calibri"/>
        </w:rPr>
      </w:pPr>
    </w:p>
    <w:p w14:paraId="09C52A62" w14:textId="77777777" w:rsidR="008973A5" w:rsidRPr="00B17B7B" w:rsidRDefault="008973A5" w:rsidP="00C47CCD">
      <w:pPr>
        <w:pStyle w:val="Corpodetexto"/>
        <w:spacing w:before="6"/>
        <w:ind w:left="0"/>
        <w:jc w:val="both"/>
        <w:rPr>
          <w:rFonts w:ascii="Calibri" w:hAnsi="Calibri" w:cs="Calibri"/>
          <w:sz w:val="19"/>
        </w:rPr>
      </w:pPr>
    </w:p>
    <w:p w14:paraId="09C52A63" w14:textId="76919E66" w:rsidR="008973A5" w:rsidRPr="00B17B7B" w:rsidRDefault="00397D6F" w:rsidP="00C47CCD">
      <w:pPr>
        <w:pStyle w:val="Corpodetexto"/>
        <w:spacing w:line="235" w:lineRule="auto"/>
        <w:ind w:right="253"/>
        <w:jc w:val="both"/>
        <w:rPr>
          <w:rFonts w:ascii="Calibri" w:hAnsi="Calibri" w:cs="Calibri"/>
        </w:rPr>
      </w:pPr>
      <w:r w:rsidRPr="00B17B7B">
        <w:rPr>
          <w:rFonts w:ascii="Calibri" w:hAnsi="Calibri" w:cs="Calibri"/>
        </w:rPr>
        <w:t xml:space="preserve">Art. </w:t>
      </w:r>
      <w:r w:rsidR="001D5D0F" w:rsidRPr="00B17B7B">
        <w:rPr>
          <w:rFonts w:ascii="Calibri" w:hAnsi="Calibri" w:cs="Calibri"/>
        </w:rPr>
        <w:t>6</w:t>
      </w:r>
      <w:r w:rsidR="0053734E" w:rsidRPr="00B17B7B">
        <w:rPr>
          <w:rFonts w:ascii="Calibri" w:hAnsi="Calibri" w:cs="Calibri"/>
        </w:rPr>
        <w:t>1</w:t>
      </w:r>
      <w:r w:rsidRPr="00B17B7B">
        <w:rPr>
          <w:rFonts w:ascii="Calibri" w:hAnsi="Calibri" w:cs="Calibri"/>
        </w:rPr>
        <w:t>. Constitui titulo executivo extrajudicial de dívida líquida e certa a certidão emitida pelo CRCGO relativa a créditos de anuidades e multas.</w:t>
      </w:r>
    </w:p>
    <w:p w14:paraId="09C52A64" w14:textId="77777777" w:rsidR="008973A5" w:rsidRPr="00B17B7B" w:rsidRDefault="008973A5" w:rsidP="00C47CCD">
      <w:pPr>
        <w:pStyle w:val="Corpodetexto"/>
        <w:ind w:left="0"/>
        <w:jc w:val="both"/>
        <w:rPr>
          <w:rFonts w:ascii="Calibri" w:hAnsi="Calibri" w:cs="Calibri"/>
        </w:rPr>
      </w:pPr>
    </w:p>
    <w:p w14:paraId="09C52A65" w14:textId="77777777" w:rsidR="008973A5" w:rsidRPr="00B17B7B" w:rsidRDefault="008973A5" w:rsidP="00C47CCD">
      <w:pPr>
        <w:pStyle w:val="Corpodetexto"/>
        <w:spacing w:before="5"/>
        <w:ind w:left="0"/>
        <w:jc w:val="both"/>
        <w:rPr>
          <w:rFonts w:ascii="Calibri" w:hAnsi="Calibri" w:cs="Calibri"/>
          <w:sz w:val="19"/>
        </w:rPr>
      </w:pPr>
    </w:p>
    <w:p w14:paraId="09C52A66" w14:textId="1F68742E" w:rsidR="008973A5" w:rsidRPr="00B17B7B" w:rsidRDefault="00397D6F" w:rsidP="00C47CCD">
      <w:pPr>
        <w:pStyle w:val="Corpodetexto"/>
        <w:spacing w:line="235" w:lineRule="auto"/>
        <w:ind w:right="227"/>
        <w:jc w:val="both"/>
        <w:rPr>
          <w:rFonts w:ascii="Calibri" w:hAnsi="Calibri" w:cs="Calibri"/>
        </w:rPr>
      </w:pPr>
      <w:r w:rsidRPr="00B17B7B">
        <w:rPr>
          <w:rFonts w:ascii="Calibri" w:hAnsi="Calibri" w:cs="Calibri"/>
        </w:rPr>
        <w:t>Art. 6</w:t>
      </w:r>
      <w:r w:rsidR="0053734E" w:rsidRPr="00B17B7B">
        <w:rPr>
          <w:rFonts w:ascii="Calibri" w:hAnsi="Calibri" w:cs="Calibri"/>
        </w:rPr>
        <w:t>2</w:t>
      </w:r>
      <w:r w:rsidRPr="00B17B7B">
        <w:rPr>
          <w:rFonts w:ascii="Calibri" w:hAnsi="Calibri" w:cs="Calibri"/>
        </w:rPr>
        <w:t>. A aquisição ou alienação de bens do CRCGO deverá obedecer a estrita formalidade prevista neste Regimento Interno e no Regulamento Geral dos Conselhos de Contabilidade.</w:t>
      </w:r>
    </w:p>
    <w:p w14:paraId="09C52A67" w14:textId="77777777" w:rsidR="008973A5" w:rsidRPr="00B17B7B" w:rsidRDefault="008973A5" w:rsidP="00C47CCD">
      <w:pPr>
        <w:pStyle w:val="Corpodetexto"/>
        <w:ind w:left="0"/>
        <w:jc w:val="both"/>
        <w:rPr>
          <w:rFonts w:ascii="Calibri" w:hAnsi="Calibri" w:cs="Calibri"/>
        </w:rPr>
      </w:pPr>
    </w:p>
    <w:p w14:paraId="09C52A68" w14:textId="77777777" w:rsidR="008973A5" w:rsidRPr="00B17B7B" w:rsidRDefault="008973A5" w:rsidP="00C47CCD">
      <w:pPr>
        <w:pStyle w:val="Corpodetexto"/>
        <w:spacing w:before="5"/>
        <w:ind w:left="0"/>
        <w:jc w:val="both"/>
        <w:rPr>
          <w:rFonts w:ascii="Calibri" w:hAnsi="Calibri" w:cs="Calibri"/>
          <w:sz w:val="19"/>
        </w:rPr>
      </w:pPr>
    </w:p>
    <w:p w14:paraId="09C52A69" w14:textId="2DED5DA7" w:rsidR="008973A5" w:rsidRPr="00B17B7B" w:rsidRDefault="00397D6F" w:rsidP="00C47CCD">
      <w:pPr>
        <w:pStyle w:val="Corpodetexto"/>
        <w:spacing w:line="235" w:lineRule="auto"/>
        <w:ind w:right="252"/>
        <w:jc w:val="both"/>
        <w:rPr>
          <w:rFonts w:ascii="Calibri" w:hAnsi="Calibri" w:cs="Calibri"/>
        </w:rPr>
      </w:pPr>
      <w:r w:rsidRPr="00B17B7B">
        <w:rPr>
          <w:rFonts w:ascii="Calibri" w:hAnsi="Calibri" w:cs="Calibri"/>
        </w:rPr>
        <w:t>Art. 6</w:t>
      </w:r>
      <w:r w:rsidR="0053734E" w:rsidRPr="00B17B7B">
        <w:rPr>
          <w:rFonts w:ascii="Calibri" w:hAnsi="Calibri" w:cs="Calibri"/>
        </w:rPr>
        <w:t>3</w:t>
      </w:r>
      <w:r w:rsidRPr="00B17B7B">
        <w:rPr>
          <w:rFonts w:ascii="Calibri" w:hAnsi="Calibri" w:cs="Calibri"/>
        </w:rPr>
        <w:t>. Ao gestor, nos 90 (noventa) dias anteriores ao término do mandato, são vedadas as seguintes ações:</w:t>
      </w:r>
    </w:p>
    <w:p w14:paraId="09C52A6A" w14:textId="77777777" w:rsidR="008973A5" w:rsidRPr="00B17B7B" w:rsidRDefault="00397D6F" w:rsidP="00C47CCD">
      <w:pPr>
        <w:pStyle w:val="PargrafodaLista"/>
        <w:numPr>
          <w:ilvl w:val="0"/>
          <w:numId w:val="1"/>
        </w:numPr>
        <w:tabs>
          <w:tab w:val="left" w:pos="362"/>
        </w:tabs>
        <w:spacing w:before="122" w:line="235" w:lineRule="auto"/>
        <w:ind w:right="242" w:firstLine="0"/>
        <w:jc w:val="both"/>
        <w:rPr>
          <w:rFonts w:ascii="Calibri" w:hAnsi="Calibri" w:cs="Calibri"/>
          <w:sz w:val="24"/>
        </w:rPr>
      </w:pPr>
      <w:r w:rsidRPr="00B17B7B">
        <w:rPr>
          <w:rFonts w:ascii="Calibri" w:hAnsi="Calibri" w:cs="Calibri"/>
          <w:sz w:val="24"/>
        </w:rPr>
        <w:t xml:space="preserve">- efetuar contratações não previstas no Plano de Contratações Anual (PCA), sem a devida justiﬁcativa, que contenham parcelas a serem pagas no </w:t>
      </w:r>
      <w:r w:rsidRPr="00B17B7B">
        <w:rPr>
          <w:rFonts w:ascii="Calibri" w:hAnsi="Calibri" w:cs="Calibri"/>
          <w:spacing w:val="-3"/>
          <w:sz w:val="24"/>
        </w:rPr>
        <w:t xml:space="preserve">exercício </w:t>
      </w:r>
      <w:r w:rsidRPr="00B17B7B">
        <w:rPr>
          <w:rFonts w:ascii="Calibri" w:hAnsi="Calibri" w:cs="Calibri"/>
          <w:sz w:val="24"/>
        </w:rPr>
        <w:t>seguinte sem que haja suﬁciente disponibilidade de caixa;</w:t>
      </w:r>
    </w:p>
    <w:p w14:paraId="09C52A6B" w14:textId="77777777" w:rsidR="008973A5" w:rsidRPr="00B17B7B" w:rsidRDefault="00397D6F" w:rsidP="00C47CCD">
      <w:pPr>
        <w:pStyle w:val="PargrafodaLista"/>
        <w:numPr>
          <w:ilvl w:val="0"/>
          <w:numId w:val="1"/>
        </w:numPr>
        <w:tabs>
          <w:tab w:val="left" w:pos="406"/>
        </w:tabs>
        <w:spacing w:before="118"/>
        <w:ind w:left="405" w:hanging="176"/>
        <w:jc w:val="both"/>
        <w:rPr>
          <w:rFonts w:ascii="Calibri" w:hAnsi="Calibri" w:cs="Calibri"/>
          <w:sz w:val="24"/>
        </w:rPr>
      </w:pPr>
      <w:r w:rsidRPr="00B17B7B">
        <w:rPr>
          <w:rFonts w:ascii="Calibri" w:hAnsi="Calibri" w:cs="Calibri"/>
          <w:sz w:val="24"/>
        </w:rPr>
        <w:t>- aumentar despesa com pessoal;</w:t>
      </w:r>
      <w:r w:rsidRPr="00B17B7B">
        <w:rPr>
          <w:rFonts w:ascii="Calibri" w:hAnsi="Calibri" w:cs="Calibri"/>
          <w:spacing w:val="-6"/>
          <w:sz w:val="24"/>
        </w:rPr>
        <w:t xml:space="preserve"> </w:t>
      </w:r>
      <w:r w:rsidRPr="00B17B7B">
        <w:rPr>
          <w:rFonts w:ascii="Calibri" w:hAnsi="Calibri" w:cs="Calibri"/>
          <w:sz w:val="24"/>
        </w:rPr>
        <w:t>e</w:t>
      </w:r>
    </w:p>
    <w:p w14:paraId="09C52A6C" w14:textId="77777777" w:rsidR="008973A5" w:rsidRPr="00B17B7B" w:rsidRDefault="00397D6F" w:rsidP="00C47CCD">
      <w:pPr>
        <w:pStyle w:val="PargrafodaLista"/>
        <w:numPr>
          <w:ilvl w:val="0"/>
          <w:numId w:val="1"/>
        </w:numPr>
        <w:tabs>
          <w:tab w:val="left" w:pos="466"/>
        </w:tabs>
        <w:spacing w:before="116"/>
        <w:ind w:left="465" w:hanging="236"/>
        <w:jc w:val="both"/>
        <w:rPr>
          <w:rFonts w:ascii="Calibri" w:hAnsi="Calibri" w:cs="Calibri"/>
          <w:sz w:val="24"/>
        </w:rPr>
      </w:pPr>
      <w:r w:rsidRPr="00B17B7B">
        <w:rPr>
          <w:rFonts w:ascii="Calibri" w:hAnsi="Calibri" w:cs="Calibri"/>
          <w:sz w:val="24"/>
        </w:rPr>
        <w:t>- adquirir ou alienar bens móveis e</w:t>
      </w:r>
      <w:r w:rsidRPr="00B17B7B">
        <w:rPr>
          <w:rFonts w:ascii="Calibri" w:hAnsi="Calibri" w:cs="Calibri"/>
          <w:spacing w:val="-9"/>
          <w:sz w:val="24"/>
        </w:rPr>
        <w:t xml:space="preserve"> </w:t>
      </w:r>
      <w:r w:rsidRPr="00B17B7B">
        <w:rPr>
          <w:rFonts w:ascii="Calibri" w:hAnsi="Calibri" w:cs="Calibri"/>
          <w:sz w:val="24"/>
        </w:rPr>
        <w:t>imóveis.</w:t>
      </w:r>
    </w:p>
    <w:p w14:paraId="09C52A6D" w14:textId="77777777" w:rsidR="008973A5" w:rsidRPr="00B17B7B" w:rsidRDefault="008973A5" w:rsidP="00C47CCD">
      <w:pPr>
        <w:pStyle w:val="Corpodetexto"/>
        <w:ind w:left="0"/>
        <w:jc w:val="both"/>
        <w:rPr>
          <w:rFonts w:ascii="Calibri" w:hAnsi="Calibri" w:cs="Calibri"/>
        </w:rPr>
      </w:pPr>
    </w:p>
    <w:p w14:paraId="09C52A6E" w14:textId="77777777" w:rsidR="008973A5" w:rsidRPr="00B17B7B" w:rsidRDefault="008973A5" w:rsidP="00C47CCD">
      <w:pPr>
        <w:pStyle w:val="Corpodetexto"/>
        <w:spacing w:before="2"/>
        <w:ind w:left="0"/>
        <w:jc w:val="both"/>
        <w:rPr>
          <w:rFonts w:ascii="Calibri" w:hAnsi="Calibri" w:cs="Calibri"/>
          <w:sz w:val="19"/>
        </w:rPr>
      </w:pPr>
    </w:p>
    <w:p w14:paraId="09C52A6F" w14:textId="4435B3E9" w:rsidR="008973A5" w:rsidRPr="00B17B7B" w:rsidRDefault="00397D6F" w:rsidP="00C47CCD">
      <w:pPr>
        <w:pStyle w:val="Corpodetexto"/>
        <w:spacing w:before="1" w:line="235" w:lineRule="auto"/>
        <w:ind w:right="231"/>
        <w:jc w:val="both"/>
        <w:rPr>
          <w:rFonts w:ascii="Calibri" w:hAnsi="Calibri" w:cs="Calibri"/>
        </w:rPr>
      </w:pPr>
      <w:r w:rsidRPr="00B17B7B">
        <w:rPr>
          <w:rFonts w:ascii="Calibri" w:hAnsi="Calibri" w:cs="Calibri"/>
        </w:rPr>
        <w:t>Art.</w:t>
      </w:r>
      <w:r w:rsidR="001D5D0F" w:rsidRPr="00B17B7B">
        <w:rPr>
          <w:rFonts w:ascii="Calibri" w:hAnsi="Calibri" w:cs="Calibri"/>
        </w:rPr>
        <w:t xml:space="preserve"> </w:t>
      </w:r>
      <w:r w:rsidRPr="00B17B7B">
        <w:rPr>
          <w:rFonts w:ascii="Calibri" w:hAnsi="Calibri" w:cs="Calibri"/>
        </w:rPr>
        <w:t>6</w:t>
      </w:r>
      <w:r w:rsidR="0053734E" w:rsidRPr="00B17B7B">
        <w:rPr>
          <w:rFonts w:ascii="Calibri" w:hAnsi="Calibri" w:cs="Calibri"/>
        </w:rPr>
        <w:t>4</w:t>
      </w:r>
      <w:r w:rsidRPr="00B17B7B">
        <w:rPr>
          <w:rFonts w:ascii="Calibri" w:hAnsi="Calibri" w:cs="Calibri"/>
        </w:rPr>
        <w:t>. Para ﬁns de indicações de Conselheiros visando a representatividade do CRCGO junto aos Órgãos Públicos Federais, Estaduais e Municipais, de Entidades de representação de controle social, e entidades patronal referente a prestação de serviços honoriﬁca, será considerada a assiduidade dos Conselheiros nas reuniões plenárias, suas respectivas câmaras e eventos oficiais do CRCGO.</w:t>
      </w:r>
    </w:p>
    <w:p w14:paraId="09C52A70" w14:textId="77777777" w:rsidR="008973A5" w:rsidRPr="00B17B7B" w:rsidRDefault="008973A5" w:rsidP="00C47CCD">
      <w:pPr>
        <w:pStyle w:val="Corpodetexto"/>
        <w:ind w:left="0"/>
        <w:jc w:val="both"/>
        <w:rPr>
          <w:rFonts w:ascii="Calibri" w:hAnsi="Calibri" w:cs="Calibri"/>
        </w:rPr>
      </w:pPr>
    </w:p>
    <w:p w14:paraId="09C52A71" w14:textId="77777777" w:rsidR="008973A5" w:rsidRPr="00B17B7B" w:rsidRDefault="008973A5" w:rsidP="00C47CCD">
      <w:pPr>
        <w:pStyle w:val="Corpodetexto"/>
        <w:spacing w:before="6"/>
        <w:ind w:left="0"/>
        <w:jc w:val="both"/>
        <w:rPr>
          <w:rFonts w:ascii="Calibri" w:hAnsi="Calibri" w:cs="Calibri"/>
          <w:sz w:val="19"/>
        </w:rPr>
      </w:pPr>
    </w:p>
    <w:p w14:paraId="09C52A72" w14:textId="77777777" w:rsidR="008973A5" w:rsidRPr="00B17B7B" w:rsidRDefault="00397D6F" w:rsidP="00C47CCD">
      <w:pPr>
        <w:pStyle w:val="Corpodetexto"/>
        <w:spacing w:before="1" w:line="235" w:lineRule="auto"/>
        <w:ind w:right="238"/>
        <w:jc w:val="both"/>
        <w:rPr>
          <w:rFonts w:ascii="Calibri" w:hAnsi="Calibri" w:cs="Calibri"/>
        </w:rPr>
      </w:pPr>
      <w:r w:rsidRPr="00B17B7B">
        <w:rPr>
          <w:rFonts w:ascii="Calibri" w:hAnsi="Calibri" w:cs="Calibri"/>
        </w:rPr>
        <w:t>§ 1º A indicação para os cargos do caput deste artigo, será feita através de lista tríplice, proposta pelo Conselho Diretor ao Plenário, para votação do membro efetivo e suplente do respectivo cargo.</w:t>
      </w:r>
    </w:p>
    <w:p w14:paraId="09C52A73" w14:textId="77777777" w:rsidR="008973A5" w:rsidRPr="00B17B7B" w:rsidRDefault="008973A5" w:rsidP="00C47CCD">
      <w:pPr>
        <w:pStyle w:val="Corpodetexto"/>
        <w:ind w:left="0"/>
        <w:jc w:val="both"/>
        <w:rPr>
          <w:rFonts w:ascii="Calibri" w:hAnsi="Calibri" w:cs="Calibri"/>
        </w:rPr>
      </w:pPr>
    </w:p>
    <w:p w14:paraId="09C52A74" w14:textId="77777777" w:rsidR="008973A5" w:rsidRPr="00B17B7B" w:rsidRDefault="008973A5" w:rsidP="00C47CCD">
      <w:pPr>
        <w:pStyle w:val="Corpodetexto"/>
        <w:spacing w:before="5"/>
        <w:ind w:left="0"/>
        <w:jc w:val="both"/>
        <w:rPr>
          <w:rFonts w:ascii="Calibri" w:hAnsi="Calibri" w:cs="Calibri"/>
          <w:sz w:val="19"/>
        </w:rPr>
      </w:pPr>
    </w:p>
    <w:p w14:paraId="09C52A75" w14:textId="77777777" w:rsidR="008973A5" w:rsidRPr="00B17B7B" w:rsidRDefault="00397D6F" w:rsidP="00C47CCD">
      <w:pPr>
        <w:pStyle w:val="Corpodetexto"/>
        <w:spacing w:line="235" w:lineRule="auto"/>
        <w:ind w:right="228"/>
        <w:jc w:val="both"/>
        <w:rPr>
          <w:rFonts w:ascii="Calibri" w:hAnsi="Calibri" w:cs="Calibri"/>
        </w:rPr>
      </w:pPr>
      <w:r w:rsidRPr="00B17B7B">
        <w:rPr>
          <w:rFonts w:ascii="Calibri" w:hAnsi="Calibri" w:cs="Calibri"/>
        </w:rPr>
        <w:t>§ 2º Os Conselheiros que após o trânsito em julgado de Processo Administrativo Disciplinar tiverem infringido o Código de Conduta ﬁcam impossibilitados de receber indicação para o cargo de representatividade.</w:t>
      </w:r>
    </w:p>
    <w:p w14:paraId="09C52A76" w14:textId="77777777" w:rsidR="008973A5" w:rsidRPr="00B17B7B" w:rsidRDefault="008973A5" w:rsidP="00C47CCD">
      <w:pPr>
        <w:pStyle w:val="Corpodetexto"/>
        <w:ind w:left="0"/>
        <w:jc w:val="both"/>
        <w:rPr>
          <w:rFonts w:ascii="Calibri" w:hAnsi="Calibri" w:cs="Calibri"/>
        </w:rPr>
      </w:pPr>
    </w:p>
    <w:p w14:paraId="09C52A77" w14:textId="77777777" w:rsidR="008973A5" w:rsidRPr="00B17B7B" w:rsidRDefault="008973A5" w:rsidP="00C47CCD">
      <w:pPr>
        <w:pStyle w:val="Corpodetexto"/>
        <w:spacing w:before="6"/>
        <w:ind w:left="0"/>
        <w:jc w:val="both"/>
        <w:rPr>
          <w:rFonts w:ascii="Calibri" w:hAnsi="Calibri" w:cs="Calibri"/>
          <w:sz w:val="19"/>
        </w:rPr>
      </w:pPr>
    </w:p>
    <w:p w14:paraId="09C52A78" w14:textId="77777777" w:rsidR="008973A5" w:rsidRPr="00B17B7B" w:rsidRDefault="00397D6F" w:rsidP="00C47CCD">
      <w:pPr>
        <w:pStyle w:val="Corpodetexto"/>
        <w:spacing w:line="235" w:lineRule="auto"/>
        <w:ind w:right="236"/>
        <w:jc w:val="both"/>
        <w:rPr>
          <w:rFonts w:ascii="Calibri" w:hAnsi="Calibri" w:cs="Calibri"/>
        </w:rPr>
      </w:pPr>
      <w:r w:rsidRPr="00B17B7B">
        <w:rPr>
          <w:rFonts w:ascii="Calibri" w:hAnsi="Calibri" w:cs="Calibri"/>
        </w:rPr>
        <w:t>§ 3º As indicações de Conselheiros a cargos de representatividade do CRCGO, que são remunerados, será objeto de regulamentação através de Resolução e Portaria específica do CRCGO.</w:t>
      </w:r>
    </w:p>
    <w:p w14:paraId="62C26FA7" w14:textId="77777777" w:rsidR="008970B5" w:rsidRPr="00B17B7B" w:rsidRDefault="008970B5" w:rsidP="00C47CCD">
      <w:pPr>
        <w:pStyle w:val="Corpodetexto"/>
        <w:spacing w:line="235" w:lineRule="auto"/>
        <w:ind w:right="236"/>
        <w:jc w:val="both"/>
        <w:rPr>
          <w:rFonts w:ascii="Calibri" w:hAnsi="Calibri" w:cs="Calibri"/>
        </w:rPr>
      </w:pPr>
    </w:p>
    <w:p w14:paraId="7FE6E693" w14:textId="77777777" w:rsidR="008970B5" w:rsidRPr="00B17B7B" w:rsidRDefault="008970B5" w:rsidP="00C47CCD">
      <w:pPr>
        <w:pStyle w:val="Corpodetexto"/>
        <w:spacing w:line="235" w:lineRule="auto"/>
        <w:ind w:right="236"/>
        <w:jc w:val="both"/>
        <w:rPr>
          <w:rFonts w:ascii="Calibri" w:hAnsi="Calibri" w:cs="Calibri"/>
        </w:rPr>
      </w:pPr>
    </w:p>
    <w:p w14:paraId="09C52A79" w14:textId="5443B5D0" w:rsidR="008973A5" w:rsidRPr="00B17B7B" w:rsidRDefault="00397D6F" w:rsidP="00C47CCD">
      <w:pPr>
        <w:pStyle w:val="Corpodetexto"/>
        <w:spacing w:before="38" w:line="235" w:lineRule="auto"/>
        <w:ind w:right="228"/>
        <w:jc w:val="both"/>
        <w:rPr>
          <w:rFonts w:ascii="Calibri" w:hAnsi="Calibri" w:cs="Calibri"/>
        </w:rPr>
      </w:pPr>
      <w:r w:rsidRPr="00B17B7B">
        <w:rPr>
          <w:rFonts w:ascii="Calibri" w:hAnsi="Calibri" w:cs="Calibri"/>
        </w:rPr>
        <w:t>Art. 6</w:t>
      </w:r>
      <w:r w:rsidR="0053734E" w:rsidRPr="00B17B7B">
        <w:rPr>
          <w:rFonts w:ascii="Calibri" w:hAnsi="Calibri" w:cs="Calibri"/>
        </w:rPr>
        <w:t>5</w:t>
      </w:r>
      <w:r w:rsidRPr="00B17B7B">
        <w:rPr>
          <w:rFonts w:ascii="Calibri" w:hAnsi="Calibri" w:cs="Calibri"/>
        </w:rPr>
        <w:t>. O CRCGO seguirá os normativos previstos no Decreto Nº 9.203/2017, que dispõe sobre a política de governança da administração pública federal direta, autárquica e fundacional, e na Lei Geral de Proteção de Dados Pessoais (LGPD), Lei nº 13.709, de 14 de agosto de 2018, e dos atos regulamentos pelo Conselho Federal de</w:t>
      </w:r>
      <w:r w:rsidRPr="00B17B7B">
        <w:rPr>
          <w:rFonts w:ascii="Calibri" w:hAnsi="Calibri" w:cs="Calibri"/>
          <w:spacing w:val="-5"/>
        </w:rPr>
        <w:t xml:space="preserve"> </w:t>
      </w:r>
      <w:r w:rsidRPr="00B17B7B">
        <w:rPr>
          <w:rFonts w:ascii="Calibri" w:hAnsi="Calibri" w:cs="Calibri"/>
        </w:rPr>
        <w:t>Contabilidade.</w:t>
      </w:r>
    </w:p>
    <w:p w14:paraId="09C52A7A" w14:textId="77777777" w:rsidR="008973A5" w:rsidRPr="00B17B7B" w:rsidRDefault="008973A5" w:rsidP="00C47CCD">
      <w:pPr>
        <w:pStyle w:val="Corpodetexto"/>
        <w:ind w:left="0"/>
        <w:jc w:val="both"/>
        <w:rPr>
          <w:rFonts w:ascii="Calibri" w:hAnsi="Calibri" w:cs="Calibri"/>
        </w:rPr>
      </w:pPr>
    </w:p>
    <w:p w14:paraId="09C52A7B" w14:textId="77777777" w:rsidR="008973A5" w:rsidRPr="00B17B7B" w:rsidRDefault="008973A5" w:rsidP="00C47CCD">
      <w:pPr>
        <w:pStyle w:val="Corpodetexto"/>
        <w:spacing w:before="7"/>
        <w:ind w:left="0"/>
        <w:jc w:val="both"/>
        <w:rPr>
          <w:rFonts w:ascii="Calibri" w:hAnsi="Calibri" w:cs="Calibri"/>
          <w:sz w:val="19"/>
        </w:rPr>
      </w:pPr>
    </w:p>
    <w:p w14:paraId="09C52A7C" w14:textId="257B9170" w:rsidR="008973A5" w:rsidRPr="00B17B7B" w:rsidRDefault="00397D6F" w:rsidP="00C47CCD">
      <w:pPr>
        <w:pStyle w:val="Corpodetexto"/>
        <w:spacing w:line="235" w:lineRule="auto"/>
        <w:ind w:right="237"/>
        <w:jc w:val="both"/>
        <w:rPr>
          <w:rFonts w:ascii="Calibri" w:hAnsi="Calibri" w:cs="Calibri"/>
        </w:rPr>
      </w:pPr>
      <w:r w:rsidRPr="00B17B7B">
        <w:rPr>
          <w:rFonts w:ascii="Calibri" w:hAnsi="Calibri" w:cs="Calibri"/>
        </w:rPr>
        <w:t>Art. 6</w:t>
      </w:r>
      <w:r w:rsidR="0053734E" w:rsidRPr="00B17B7B">
        <w:rPr>
          <w:rFonts w:ascii="Calibri" w:hAnsi="Calibri" w:cs="Calibri"/>
        </w:rPr>
        <w:t>6</w:t>
      </w:r>
      <w:r w:rsidR="00746A47">
        <w:rPr>
          <w:rFonts w:ascii="Calibri" w:hAnsi="Calibri" w:cs="Calibri"/>
        </w:rPr>
        <w:t>.</w:t>
      </w:r>
      <w:r w:rsidRPr="00B17B7B">
        <w:rPr>
          <w:rFonts w:ascii="Calibri" w:hAnsi="Calibri" w:cs="Calibri"/>
        </w:rPr>
        <w:t xml:space="preserve"> A estrutura organizacional do regional, será objeto de regulamentação através de Resolução específica do CRCGO.</w:t>
      </w:r>
    </w:p>
    <w:p w14:paraId="09C52A7D" w14:textId="77777777" w:rsidR="008973A5" w:rsidRPr="00B17B7B" w:rsidRDefault="008973A5" w:rsidP="00C47CCD">
      <w:pPr>
        <w:pStyle w:val="Corpodetexto"/>
        <w:ind w:left="0"/>
        <w:jc w:val="both"/>
        <w:rPr>
          <w:rFonts w:ascii="Calibri" w:hAnsi="Calibri" w:cs="Calibri"/>
        </w:rPr>
      </w:pPr>
    </w:p>
    <w:p w14:paraId="09C52A7E" w14:textId="77777777" w:rsidR="008973A5" w:rsidRPr="00B17B7B" w:rsidRDefault="008973A5" w:rsidP="00C47CCD">
      <w:pPr>
        <w:pStyle w:val="Corpodetexto"/>
        <w:spacing w:before="5"/>
        <w:ind w:left="0"/>
        <w:jc w:val="both"/>
        <w:rPr>
          <w:rFonts w:ascii="Calibri" w:hAnsi="Calibri" w:cs="Calibri"/>
          <w:sz w:val="19"/>
        </w:rPr>
      </w:pPr>
    </w:p>
    <w:p w14:paraId="09C52A7F" w14:textId="10873AED" w:rsidR="008973A5" w:rsidRPr="00B17B7B" w:rsidRDefault="00397D6F" w:rsidP="00C47CCD">
      <w:pPr>
        <w:pStyle w:val="Corpodetexto"/>
        <w:spacing w:line="235" w:lineRule="auto"/>
        <w:ind w:right="238"/>
        <w:jc w:val="both"/>
        <w:rPr>
          <w:rFonts w:ascii="Calibri" w:hAnsi="Calibri" w:cs="Calibri"/>
        </w:rPr>
      </w:pPr>
      <w:r w:rsidRPr="00B17B7B">
        <w:rPr>
          <w:rFonts w:ascii="Calibri" w:hAnsi="Calibri" w:cs="Calibri"/>
        </w:rPr>
        <w:t>Art. 6</w:t>
      </w:r>
      <w:r w:rsidR="0053734E" w:rsidRPr="00B17B7B">
        <w:rPr>
          <w:rFonts w:ascii="Calibri" w:hAnsi="Calibri" w:cs="Calibri"/>
        </w:rPr>
        <w:t>7</w:t>
      </w:r>
      <w:r w:rsidR="00746A47">
        <w:rPr>
          <w:rFonts w:ascii="Calibri" w:hAnsi="Calibri" w:cs="Calibri"/>
        </w:rPr>
        <w:t>.</w:t>
      </w:r>
      <w:r w:rsidRPr="00B17B7B">
        <w:rPr>
          <w:rFonts w:ascii="Calibri" w:hAnsi="Calibri" w:cs="Calibri"/>
        </w:rPr>
        <w:t xml:space="preserve"> - A instauração e organização de processo de tomada de contas especial - TCE, será objeto de regulamentação através de Resolução específica do CFC.</w:t>
      </w:r>
    </w:p>
    <w:p w14:paraId="09C52A80" w14:textId="77777777" w:rsidR="008973A5" w:rsidRPr="00B17B7B" w:rsidRDefault="008973A5" w:rsidP="00C47CCD">
      <w:pPr>
        <w:pStyle w:val="Corpodetexto"/>
        <w:ind w:left="0"/>
        <w:jc w:val="both"/>
        <w:rPr>
          <w:rFonts w:ascii="Calibri" w:hAnsi="Calibri" w:cs="Calibri"/>
        </w:rPr>
      </w:pPr>
    </w:p>
    <w:p w14:paraId="09C52A81" w14:textId="77777777" w:rsidR="008973A5" w:rsidRPr="00B17B7B" w:rsidRDefault="008973A5" w:rsidP="00C47CCD">
      <w:pPr>
        <w:pStyle w:val="Corpodetexto"/>
        <w:spacing w:before="5"/>
        <w:ind w:left="0"/>
        <w:jc w:val="both"/>
        <w:rPr>
          <w:rFonts w:ascii="Calibri" w:hAnsi="Calibri" w:cs="Calibri"/>
          <w:sz w:val="19"/>
        </w:rPr>
      </w:pPr>
    </w:p>
    <w:p w14:paraId="09C52A82" w14:textId="2EEC4348" w:rsidR="008973A5" w:rsidRPr="00B17B7B" w:rsidRDefault="00397D6F" w:rsidP="00C47CCD">
      <w:pPr>
        <w:pStyle w:val="Corpodetexto"/>
        <w:spacing w:line="235" w:lineRule="auto"/>
        <w:ind w:right="245"/>
        <w:jc w:val="both"/>
        <w:rPr>
          <w:rFonts w:ascii="Calibri" w:hAnsi="Calibri" w:cs="Calibri"/>
        </w:rPr>
      </w:pPr>
      <w:r w:rsidRPr="00B17B7B">
        <w:rPr>
          <w:rFonts w:ascii="Calibri" w:hAnsi="Calibri" w:cs="Calibri"/>
        </w:rPr>
        <w:t>Art. 6</w:t>
      </w:r>
      <w:r w:rsidR="0053734E" w:rsidRPr="00B17B7B">
        <w:rPr>
          <w:rFonts w:ascii="Calibri" w:hAnsi="Calibri" w:cs="Calibri"/>
        </w:rPr>
        <w:t>8</w:t>
      </w:r>
      <w:r w:rsidR="00746A47">
        <w:rPr>
          <w:rFonts w:ascii="Calibri" w:hAnsi="Calibri" w:cs="Calibri"/>
        </w:rPr>
        <w:t>.</w:t>
      </w:r>
      <w:r w:rsidRPr="00B17B7B">
        <w:rPr>
          <w:rFonts w:ascii="Calibri" w:hAnsi="Calibri" w:cs="Calibri"/>
        </w:rPr>
        <w:t xml:space="preserve"> </w:t>
      </w:r>
      <w:r w:rsidR="00746A47">
        <w:rPr>
          <w:rFonts w:ascii="Calibri" w:hAnsi="Calibri" w:cs="Calibri"/>
        </w:rPr>
        <w:t>- O</w:t>
      </w:r>
      <w:r w:rsidRPr="00B17B7B">
        <w:rPr>
          <w:rFonts w:ascii="Calibri" w:hAnsi="Calibri" w:cs="Calibri"/>
        </w:rPr>
        <w:t xml:space="preserve"> Plano de Transição de Gestão sobre as diretrizes a serem observadas por ocasião do término de mandatos, será objeto de regulamentação através de Resolução específica do CFC.</w:t>
      </w:r>
    </w:p>
    <w:p w14:paraId="09C52A83" w14:textId="77777777" w:rsidR="008973A5" w:rsidRPr="00B17B7B" w:rsidRDefault="008973A5" w:rsidP="00C47CCD">
      <w:pPr>
        <w:pStyle w:val="Corpodetexto"/>
        <w:ind w:left="0"/>
        <w:jc w:val="both"/>
        <w:rPr>
          <w:rFonts w:ascii="Calibri" w:hAnsi="Calibri" w:cs="Calibri"/>
        </w:rPr>
      </w:pPr>
    </w:p>
    <w:p w14:paraId="09C52A84" w14:textId="77777777" w:rsidR="008973A5" w:rsidRPr="00B17B7B" w:rsidRDefault="008973A5" w:rsidP="00C47CCD">
      <w:pPr>
        <w:pStyle w:val="Corpodetexto"/>
        <w:spacing w:before="1"/>
        <w:ind w:left="0"/>
        <w:jc w:val="both"/>
        <w:rPr>
          <w:rFonts w:ascii="Calibri" w:hAnsi="Calibri" w:cs="Calibri"/>
          <w:sz w:val="19"/>
        </w:rPr>
      </w:pPr>
    </w:p>
    <w:p w14:paraId="09C52A85" w14:textId="38DDE8F0" w:rsidR="008973A5" w:rsidRPr="00B17B7B" w:rsidRDefault="00397D6F" w:rsidP="00C47CCD">
      <w:pPr>
        <w:pStyle w:val="Corpodetexto"/>
        <w:jc w:val="both"/>
        <w:rPr>
          <w:rFonts w:ascii="Calibri" w:hAnsi="Calibri" w:cs="Calibri"/>
        </w:rPr>
      </w:pPr>
      <w:r w:rsidRPr="00B17B7B">
        <w:rPr>
          <w:rFonts w:ascii="Calibri" w:hAnsi="Calibri" w:cs="Calibri"/>
        </w:rPr>
        <w:t>Art. 6</w:t>
      </w:r>
      <w:r w:rsidR="0053734E" w:rsidRPr="00B17B7B">
        <w:rPr>
          <w:rFonts w:ascii="Calibri" w:hAnsi="Calibri" w:cs="Calibri"/>
        </w:rPr>
        <w:t>9</w:t>
      </w:r>
      <w:r w:rsidR="00746A47">
        <w:rPr>
          <w:rFonts w:ascii="Calibri" w:hAnsi="Calibri" w:cs="Calibri"/>
        </w:rPr>
        <w:t>.</w:t>
      </w:r>
      <w:r w:rsidRPr="00B17B7B">
        <w:rPr>
          <w:rFonts w:ascii="Calibri" w:hAnsi="Calibri" w:cs="Calibri"/>
        </w:rPr>
        <w:t xml:space="preserve"> Aos casos omissos serão aplicados os preceitos legais e os normativos do CFC.</w:t>
      </w:r>
    </w:p>
    <w:p w14:paraId="09C52A86" w14:textId="77777777" w:rsidR="008973A5" w:rsidRPr="00B17B7B" w:rsidRDefault="008973A5" w:rsidP="00C47CCD">
      <w:pPr>
        <w:pStyle w:val="Corpodetexto"/>
        <w:ind w:left="0"/>
        <w:jc w:val="both"/>
        <w:rPr>
          <w:rFonts w:ascii="Calibri" w:hAnsi="Calibri" w:cs="Calibri"/>
        </w:rPr>
      </w:pPr>
    </w:p>
    <w:p w14:paraId="09C52A87" w14:textId="77777777" w:rsidR="008973A5" w:rsidRPr="00B17B7B" w:rsidRDefault="008973A5" w:rsidP="00C47CCD">
      <w:pPr>
        <w:pStyle w:val="Corpodetexto"/>
        <w:spacing w:before="3"/>
        <w:ind w:left="0"/>
        <w:jc w:val="both"/>
        <w:rPr>
          <w:rFonts w:ascii="Calibri" w:hAnsi="Calibri" w:cs="Calibri"/>
          <w:sz w:val="19"/>
        </w:rPr>
      </w:pPr>
    </w:p>
    <w:p w14:paraId="09C52A88" w14:textId="343E197A" w:rsidR="008973A5" w:rsidRPr="00B17B7B" w:rsidRDefault="00397D6F" w:rsidP="00C47CCD">
      <w:pPr>
        <w:pStyle w:val="Corpodetexto"/>
        <w:spacing w:line="235" w:lineRule="auto"/>
        <w:ind w:right="254" w:firstLine="77"/>
        <w:jc w:val="both"/>
        <w:rPr>
          <w:rFonts w:ascii="Calibri" w:hAnsi="Calibri" w:cs="Calibri"/>
        </w:rPr>
      </w:pPr>
      <w:r w:rsidRPr="00B17B7B">
        <w:rPr>
          <w:rFonts w:ascii="Calibri" w:hAnsi="Calibri" w:cs="Calibri"/>
        </w:rPr>
        <w:t xml:space="preserve">Art. </w:t>
      </w:r>
      <w:r w:rsidR="0053734E" w:rsidRPr="00B17B7B">
        <w:rPr>
          <w:rFonts w:ascii="Calibri" w:hAnsi="Calibri" w:cs="Calibri"/>
        </w:rPr>
        <w:t>70</w:t>
      </w:r>
      <w:r w:rsidR="00746A47">
        <w:rPr>
          <w:rFonts w:ascii="Calibri" w:hAnsi="Calibri" w:cs="Calibri"/>
        </w:rPr>
        <w:t>.</w:t>
      </w:r>
      <w:r w:rsidR="003B31AB" w:rsidRPr="00B17B7B">
        <w:rPr>
          <w:rFonts w:ascii="Calibri" w:hAnsi="Calibri" w:cs="Calibri"/>
        </w:rPr>
        <w:t xml:space="preserve"> Esta Resolução entra</w:t>
      </w:r>
      <w:r w:rsidRPr="00B17B7B">
        <w:rPr>
          <w:rFonts w:ascii="Calibri" w:hAnsi="Calibri" w:cs="Calibri"/>
        </w:rPr>
        <w:t xml:space="preserve"> em vigor</w:t>
      </w:r>
      <w:r w:rsidR="003B31AB" w:rsidRPr="00B17B7B">
        <w:rPr>
          <w:rFonts w:ascii="Calibri" w:hAnsi="Calibri" w:cs="Calibri"/>
        </w:rPr>
        <w:t xml:space="preserve"> no dia </w:t>
      </w:r>
      <w:r w:rsidR="00322B7E" w:rsidRPr="00B17B7B">
        <w:rPr>
          <w:rFonts w:ascii="Calibri" w:hAnsi="Calibri" w:cs="Calibri"/>
        </w:rPr>
        <w:t xml:space="preserve"> 01 </w:t>
      </w:r>
      <w:r w:rsidR="003B31AB" w:rsidRPr="00B17B7B">
        <w:rPr>
          <w:rFonts w:ascii="Calibri" w:hAnsi="Calibri" w:cs="Calibri"/>
        </w:rPr>
        <w:t>de</w:t>
      </w:r>
      <w:r w:rsidR="00322B7E" w:rsidRPr="00B17B7B">
        <w:rPr>
          <w:rFonts w:ascii="Calibri" w:hAnsi="Calibri" w:cs="Calibri"/>
        </w:rPr>
        <w:t xml:space="preserve"> janeiro </w:t>
      </w:r>
      <w:r w:rsidR="003B31AB" w:rsidRPr="00B17B7B">
        <w:rPr>
          <w:rFonts w:ascii="Calibri" w:hAnsi="Calibri" w:cs="Calibri"/>
        </w:rPr>
        <w:t>de 202</w:t>
      </w:r>
      <w:r w:rsidR="00797915" w:rsidRPr="00B17B7B">
        <w:rPr>
          <w:rFonts w:ascii="Calibri" w:hAnsi="Calibri" w:cs="Calibri"/>
        </w:rPr>
        <w:t>4</w:t>
      </w:r>
      <w:r w:rsidR="003B31AB" w:rsidRPr="00B17B7B">
        <w:rPr>
          <w:rFonts w:ascii="Calibri" w:hAnsi="Calibri" w:cs="Calibri"/>
        </w:rPr>
        <w:t>, desde que homologada</w:t>
      </w:r>
      <w:r w:rsidRPr="00B17B7B">
        <w:rPr>
          <w:rFonts w:ascii="Calibri" w:hAnsi="Calibri" w:cs="Calibri"/>
        </w:rPr>
        <w:t xml:space="preserve"> pelo </w:t>
      </w:r>
      <w:r w:rsidR="003B31AB" w:rsidRPr="00B17B7B">
        <w:rPr>
          <w:rFonts w:ascii="Calibri" w:hAnsi="Calibri" w:cs="Calibri"/>
        </w:rPr>
        <w:t>CFC e publicada no</w:t>
      </w:r>
      <w:r w:rsidRPr="00B17B7B">
        <w:rPr>
          <w:rFonts w:ascii="Calibri" w:hAnsi="Calibri" w:cs="Calibri"/>
        </w:rPr>
        <w:t xml:space="preserve"> Diário Oficial da União</w:t>
      </w:r>
      <w:r w:rsidR="00797915" w:rsidRPr="00B17B7B">
        <w:rPr>
          <w:rFonts w:ascii="Calibri" w:hAnsi="Calibri" w:cs="Calibri"/>
        </w:rPr>
        <w:t xml:space="preserve">. </w:t>
      </w:r>
    </w:p>
    <w:p w14:paraId="09C52A89" w14:textId="77777777" w:rsidR="003B31AB" w:rsidRPr="00B17B7B" w:rsidRDefault="003B31AB" w:rsidP="00C47CCD">
      <w:pPr>
        <w:pStyle w:val="Corpodetexto"/>
        <w:spacing w:line="235" w:lineRule="auto"/>
        <w:ind w:right="254" w:firstLine="77"/>
        <w:jc w:val="both"/>
        <w:rPr>
          <w:rFonts w:ascii="Calibri" w:hAnsi="Calibri" w:cs="Calibri"/>
        </w:rPr>
      </w:pPr>
    </w:p>
    <w:p w14:paraId="798940CC" w14:textId="345AB8AD" w:rsidR="00935E7B" w:rsidRPr="00B17B7B" w:rsidRDefault="003B31AB" w:rsidP="00665D4F">
      <w:pPr>
        <w:pStyle w:val="Corpodetexto"/>
        <w:spacing w:line="235" w:lineRule="auto"/>
        <w:ind w:right="254" w:firstLine="77"/>
        <w:jc w:val="both"/>
        <w:rPr>
          <w:rFonts w:ascii="Calibri" w:hAnsi="Calibri" w:cs="Calibri"/>
        </w:rPr>
      </w:pPr>
      <w:r w:rsidRPr="00B17B7B">
        <w:rPr>
          <w:rFonts w:ascii="Calibri" w:hAnsi="Calibri" w:cs="Calibri"/>
        </w:rPr>
        <w:t>Art. 7</w:t>
      </w:r>
      <w:r w:rsidR="0053734E" w:rsidRPr="00B17B7B">
        <w:rPr>
          <w:rFonts w:ascii="Calibri" w:hAnsi="Calibri" w:cs="Calibri"/>
        </w:rPr>
        <w:t>1</w:t>
      </w:r>
      <w:r w:rsidR="00746A47">
        <w:rPr>
          <w:rFonts w:ascii="Calibri" w:hAnsi="Calibri" w:cs="Calibri"/>
        </w:rPr>
        <w:t>.</w:t>
      </w:r>
      <w:r w:rsidR="000F2757" w:rsidRPr="00B17B7B">
        <w:rPr>
          <w:rFonts w:ascii="Calibri" w:hAnsi="Calibri" w:cs="Calibri"/>
        </w:rPr>
        <w:t xml:space="preserve"> </w:t>
      </w:r>
      <w:r w:rsidR="00935E7B" w:rsidRPr="00B17B7B">
        <w:rPr>
          <w:rFonts w:ascii="Calibri" w:hAnsi="Calibri" w:cs="Calibri"/>
        </w:rPr>
        <w:t>Revogam-se</w:t>
      </w:r>
      <w:bookmarkStart w:id="1" w:name="_GoBack"/>
      <w:bookmarkEnd w:id="1"/>
      <w:r w:rsidR="00A74B4D">
        <w:rPr>
          <w:rFonts w:ascii="Calibri" w:hAnsi="Calibri" w:cs="Calibri"/>
        </w:rPr>
        <w:t xml:space="preserve"> </w:t>
      </w:r>
      <w:r w:rsidR="00935E7B" w:rsidRPr="00B17B7B">
        <w:rPr>
          <w:rFonts w:ascii="Calibri" w:hAnsi="Calibri" w:cs="Calibri"/>
        </w:rPr>
        <w:t>a</w:t>
      </w:r>
      <w:r w:rsidR="00A74B4D">
        <w:rPr>
          <w:rFonts w:ascii="Calibri" w:hAnsi="Calibri" w:cs="Calibri"/>
        </w:rPr>
        <w:t xml:space="preserve"> Resolução CRCGO nº 368/2014, </w:t>
      </w:r>
      <w:r w:rsidR="00935E7B" w:rsidRPr="00B17B7B">
        <w:rPr>
          <w:rFonts w:ascii="Calibri" w:hAnsi="Calibri" w:cs="Calibri"/>
        </w:rPr>
        <w:t>Resolução CRCGO nº 382/2015 e a Resolução CRCGO nº 389/2016.</w:t>
      </w:r>
    </w:p>
    <w:p w14:paraId="71010B3A" w14:textId="77777777" w:rsidR="00935E7B" w:rsidRPr="00B17B7B" w:rsidRDefault="00935E7B" w:rsidP="00665D4F">
      <w:pPr>
        <w:pStyle w:val="Corpodetexto"/>
        <w:spacing w:line="235" w:lineRule="auto"/>
        <w:ind w:right="254" w:firstLine="77"/>
        <w:jc w:val="both"/>
        <w:rPr>
          <w:rFonts w:ascii="Calibri" w:hAnsi="Calibri" w:cs="Calibri"/>
        </w:rPr>
      </w:pPr>
    </w:p>
    <w:p w14:paraId="7F4B1862" w14:textId="77777777" w:rsidR="00F31907" w:rsidRPr="00B17B7B" w:rsidRDefault="00F31907" w:rsidP="00C47CCD">
      <w:pPr>
        <w:pStyle w:val="Corpodetexto"/>
        <w:spacing w:line="235" w:lineRule="auto"/>
        <w:ind w:right="254" w:firstLine="77"/>
        <w:jc w:val="both"/>
        <w:rPr>
          <w:rFonts w:ascii="Calibri" w:hAnsi="Calibri" w:cs="Calibri"/>
        </w:rPr>
      </w:pPr>
    </w:p>
    <w:p w14:paraId="09C52A8C" w14:textId="77777777" w:rsidR="00234C49" w:rsidRPr="00B17B7B" w:rsidRDefault="00234C49" w:rsidP="00C47CCD">
      <w:pPr>
        <w:pStyle w:val="Corpodetexto"/>
        <w:ind w:left="0"/>
        <w:jc w:val="both"/>
        <w:rPr>
          <w:rFonts w:ascii="Calibri" w:hAnsi="Calibri" w:cs="Calibri"/>
        </w:rPr>
      </w:pPr>
    </w:p>
    <w:p w14:paraId="09C52A8D" w14:textId="77777777" w:rsidR="00234C49" w:rsidRPr="00B17B7B" w:rsidRDefault="00234C49" w:rsidP="00C47CCD">
      <w:pPr>
        <w:pStyle w:val="Corpodetexto"/>
        <w:ind w:left="0"/>
        <w:jc w:val="both"/>
        <w:rPr>
          <w:rFonts w:ascii="Calibri" w:hAnsi="Calibri" w:cs="Calibri"/>
        </w:rPr>
      </w:pPr>
    </w:p>
    <w:p w14:paraId="09C52A8E" w14:textId="77777777" w:rsidR="008973A5" w:rsidRPr="00B17B7B" w:rsidRDefault="008973A5" w:rsidP="00C47CCD">
      <w:pPr>
        <w:pStyle w:val="Corpodetexto"/>
        <w:ind w:left="0"/>
        <w:jc w:val="both"/>
        <w:rPr>
          <w:rFonts w:ascii="Calibri" w:hAnsi="Calibri" w:cs="Calibri"/>
          <w:sz w:val="22"/>
        </w:rPr>
      </w:pPr>
    </w:p>
    <w:p w14:paraId="09C52A8F" w14:textId="77777777" w:rsidR="008973A5" w:rsidRPr="00B17B7B" w:rsidRDefault="00397D6F" w:rsidP="0080616C">
      <w:pPr>
        <w:pStyle w:val="Corpodetexto"/>
        <w:ind w:left="518" w:right="525"/>
        <w:jc w:val="center"/>
        <w:rPr>
          <w:rFonts w:ascii="Calibri" w:hAnsi="Calibri" w:cs="Calibri"/>
        </w:rPr>
      </w:pPr>
      <w:r w:rsidRPr="00B17B7B">
        <w:rPr>
          <w:rFonts w:ascii="Calibri" w:hAnsi="Calibri" w:cs="Calibri"/>
        </w:rPr>
        <w:t>CONTADORA SUCENA HUMMEL</w:t>
      </w:r>
    </w:p>
    <w:p w14:paraId="09C52A90" w14:textId="77777777" w:rsidR="008973A5" w:rsidRPr="00B17B7B" w:rsidRDefault="00397D6F" w:rsidP="0080616C">
      <w:pPr>
        <w:pStyle w:val="Corpodetexto"/>
        <w:spacing w:before="163"/>
        <w:ind w:left="521" w:right="521"/>
        <w:jc w:val="center"/>
        <w:rPr>
          <w:rFonts w:ascii="Calibri" w:hAnsi="Calibri" w:cs="Calibri"/>
        </w:rPr>
      </w:pPr>
      <w:r w:rsidRPr="00B17B7B">
        <w:rPr>
          <w:rFonts w:ascii="Calibri" w:hAnsi="Calibri" w:cs="Calibri"/>
        </w:rPr>
        <w:t>Presidente</w:t>
      </w:r>
    </w:p>
    <w:p w14:paraId="5EF5B977" w14:textId="77777777" w:rsidR="009379EF" w:rsidRPr="00B17B7B" w:rsidRDefault="009379EF" w:rsidP="00234C49">
      <w:pPr>
        <w:pStyle w:val="Corpodetexto"/>
        <w:spacing w:before="163"/>
        <w:ind w:left="521" w:right="521"/>
        <w:jc w:val="center"/>
        <w:rPr>
          <w:rFonts w:ascii="Calibri" w:hAnsi="Calibri" w:cs="Calibri"/>
        </w:rPr>
      </w:pPr>
    </w:p>
    <w:p w14:paraId="09C52A91" w14:textId="77777777" w:rsidR="008973A5" w:rsidRPr="00B17B7B" w:rsidRDefault="008973A5" w:rsidP="009707B4">
      <w:pPr>
        <w:pStyle w:val="Corpodetexto"/>
        <w:spacing w:before="10"/>
        <w:ind w:left="0"/>
        <w:jc w:val="center"/>
        <w:rPr>
          <w:rFonts w:ascii="Calibri" w:hAnsi="Calibri" w:cs="Calibri"/>
          <w:sz w:val="17"/>
        </w:rPr>
      </w:pPr>
    </w:p>
    <w:p w14:paraId="4F015CD3" w14:textId="42880E00" w:rsidR="009379EF" w:rsidRPr="00B17B7B" w:rsidRDefault="000163DF" w:rsidP="009379EF">
      <w:pPr>
        <w:ind w:left="1418" w:right="512" w:hanging="817"/>
        <w:jc w:val="center"/>
        <w:rPr>
          <w:rFonts w:ascii="Calibri" w:hAnsi="Calibri" w:cs="Calibri"/>
          <w:w w:val="105"/>
          <w:sz w:val="21"/>
        </w:rPr>
      </w:pPr>
      <w:r w:rsidRPr="00B17B7B">
        <w:rPr>
          <w:rFonts w:ascii="Calibri" w:hAnsi="Calibri" w:cs="Calibri"/>
          <w:w w:val="105"/>
          <w:sz w:val="21"/>
        </w:rPr>
        <w:t>Aprovada na 1.</w:t>
      </w:r>
      <w:r w:rsidR="00397D6F" w:rsidRPr="00B17B7B">
        <w:rPr>
          <w:rFonts w:ascii="Calibri" w:hAnsi="Calibri" w:cs="Calibri"/>
          <w:w w:val="105"/>
          <w:sz w:val="21"/>
        </w:rPr>
        <w:t>342ª Reunião Plenária do CRCGO, realizada em 31 de maio de 2023</w:t>
      </w:r>
      <w:r w:rsidR="009379EF" w:rsidRPr="00B17B7B">
        <w:rPr>
          <w:rFonts w:ascii="Calibri" w:hAnsi="Calibri" w:cs="Calibri"/>
          <w:w w:val="105"/>
          <w:sz w:val="21"/>
        </w:rPr>
        <w:t>.</w:t>
      </w:r>
    </w:p>
    <w:p w14:paraId="09C52A92" w14:textId="5B8B64D5" w:rsidR="00236B54" w:rsidRPr="00B17B7B" w:rsidRDefault="009379EF" w:rsidP="009379EF">
      <w:pPr>
        <w:ind w:left="1418" w:right="512" w:hanging="817"/>
        <w:jc w:val="center"/>
        <w:rPr>
          <w:rFonts w:ascii="Calibri" w:hAnsi="Calibri" w:cs="Calibri"/>
          <w:sz w:val="18"/>
        </w:rPr>
      </w:pPr>
      <w:r w:rsidRPr="00B17B7B">
        <w:rPr>
          <w:rFonts w:ascii="Calibri" w:hAnsi="Calibri" w:cs="Calibri"/>
          <w:w w:val="105"/>
          <w:sz w:val="21"/>
        </w:rPr>
        <w:t>Aprovada na 1.099ª Reunião Plenária do CFC, realizada em 17 de agosto de 2023</w:t>
      </w:r>
      <w:r w:rsidR="00397D6F" w:rsidRPr="00B17B7B">
        <w:rPr>
          <w:rFonts w:ascii="Calibri" w:hAnsi="Calibri" w:cs="Calibri"/>
          <w:w w:val="105"/>
          <w:sz w:val="21"/>
        </w:rPr>
        <w:t>.</w:t>
      </w:r>
    </w:p>
    <w:sectPr w:rsidR="00236B54" w:rsidRPr="00B17B7B">
      <w:footerReference w:type="default" r:id="rId7"/>
      <w:pgSz w:w="11900" w:h="16840"/>
      <w:pgMar w:top="920" w:right="580" w:bottom="380" w:left="580" w:header="0" w:footer="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18FF9" w14:textId="77777777" w:rsidR="00E358D7" w:rsidRDefault="00E358D7">
      <w:r>
        <w:separator/>
      </w:r>
    </w:p>
  </w:endnote>
  <w:endnote w:type="continuationSeparator" w:id="0">
    <w:p w14:paraId="2B1D24EF" w14:textId="77777777" w:rsidR="00E358D7" w:rsidRDefault="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2A97" w14:textId="77777777" w:rsidR="00037E5B" w:rsidRDefault="00037E5B">
    <w:pPr>
      <w:pStyle w:val="Corpodetexto"/>
      <w:spacing w:line="14" w:lineRule="auto"/>
      <w:ind w:left="0"/>
      <w:rPr>
        <w:sz w:val="20"/>
      </w:rPr>
    </w:pPr>
    <w:r>
      <w:rPr>
        <w:noProof/>
        <w:lang w:val="pt-BR" w:eastAsia="pt-BR"/>
      </w:rPr>
      <mc:AlternateContent>
        <mc:Choice Requires="wps">
          <w:drawing>
            <wp:anchor distT="0" distB="0" distL="114300" distR="114300" simplePos="0" relativeHeight="487088128" behindDoc="1" locked="0" layoutInCell="1" allowOverlap="1" wp14:anchorId="09C52A98" wp14:editId="09C52A99">
              <wp:simplePos x="0" y="0"/>
              <wp:positionH relativeFrom="page">
                <wp:posOffset>6350</wp:posOffset>
              </wp:positionH>
              <wp:positionV relativeFrom="page">
                <wp:posOffset>10438765</wp:posOffset>
              </wp:positionV>
              <wp:extent cx="4664710" cy="167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52A9A" w14:textId="77777777" w:rsidR="00037E5B" w:rsidRDefault="00037E5B">
                          <w:pPr>
                            <w:spacing w:before="13"/>
                            <w:ind w:left="20"/>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9C52A98" id="_x0000_t202" coordsize="21600,21600" o:spt="202" path="m,l,21600r21600,l21600,xe">
              <v:stroke joinstyle="miter"/>
              <v:path gradientshapeok="t" o:connecttype="rect"/>
            </v:shapetype>
            <v:shape id="Text Box 2" o:spid="_x0000_s1026" type="#_x0000_t202" style="position:absolute;margin-left:.5pt;margin-top:821.95pt;width:367.3pt;height:13.2pt;z-index:-162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" filled="f" stroked="f">
              <v:textbox inset="0,0,0,0">
                <w:txbxContent>
                  <w:p w14:paraId="09C52A9A" w14:textId="77777777" w:rsidR="00037E5B" w:rsidRDefault="00037E5B">
                    <w:pPr>
                      <w:spacing w:before="13"/>
                      <w:ind w:left="20"/>
                      <w:rPr>
                        <w:rFonts w:ascii="Arial" w:hAnsi="Arial"/>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39C52" w14:textId="77777777" w:rsidR="00E358D7" w:rsidRDefault="00E358D7">
      <w:r>
        <w:separator/>
      </w:r>
    </w:p>
  </w:footnote>
  <w:footnote w:type="continuationSeparator" w:id="0">
    <w:p w14:paraId="5ABA77ED" w14:textId="77777777" w:rsidR="00E358D7" w:rsidRDefault="00E3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922"/>
    <w:multiLevelType w:val="hybridMultilevel"/>
    <w:tmpl w:val="E82C80E0"/>
    <w:lvl w:ilvl="0" w:tplc="A45621EA">
      <w:start w:val="1"/>
      <w:numFmt w:val="lowerLetter"/>
      <w:lvlText w:val="%1)"/>
      <w:lvlJc w:val="left"/>
      <w:pPr>
        <w:ind w:left="472" w:hanging="242"/>
      </w:pPr>
      <w:rPr>
        <w:rFonts w:ascii="Calibri" w:eastAsia="Carlito" w:hAnsi="Calibri" w:cs="Calibri" w:hint="default"/>
        <w:spacing w:val="-1"/>
        <w:w w:val="100"/>
        <w:sz w:val="24"/>
        <w:szCs w:val="24"/>
        <w:lang w:val="pt-PT" w:eastAsia="en-US" w:bidi="ar-SA"/>
      </w:rPr>
    </w:lvl>
    <w:lvl w:ilvl="1" w:tplc="C2780244">
      <w:numFmt w:val="bullet"/>
      <w:lvlText w:val="•"/>
      <w:lvlJc w:val="left"/>
      <w:pPr>
        <w:ind w:left="1506" w:hanging="242"/>
      </w:pPr>
      <w:rPr>
        <w:rFonts w:hint="default"/>
        <w:lang w:val="pt-PT" w:eastAsia="en-US" w:bidi="ar-SA"/>
      </w:rPr>
    </w:lvl>
    <w:lvl w:ilvl="2" w:tplc="2546551A">
      <w:numFmt w:val="bullet"/>
      <w:lvlText w:val="•"/>
      <w:lvlJc w:val="left"/>
      <w:pPr>
        <w:ind w:left="2532" w:hanging="242"/>
      </w:pPr>
      <w:rPr>
        <w:rFonts w:hint="default"/>
        <w:lang w:val="pt-PT" w:eastAsia="en-US" w:bidi="ar-SA"/>
      </w:rPr>
    </w:lvl>
    <w:lvl w:ilvl="3" w:tplc="5C824C36">
      <w:numFmt w:val="bullet"/>
      <w:lvlText w:val="•"/>
      <w:lvlJc w:val="left"/>
      <w:pPr>
        <w:ind w:left="3558" w:hanging="242"/>
      </w:pPr>
      <w:rPr>
        <w:rFonts w:hint="default"/>
        <w:lang w:val="pt-PT" w:eastAsia="en-US" w:bidi="ar-SA"/>
      </w:rPr>
    </w:lvl>
    <w:lvl w:ilvl="4" w:tplc="4752AA88">
      <w:numFmt w:val="bullet"/>
      <w:lvlText w:val="•"/>
      <w:lvlJc w:val="left"/>
      <w:pPr>
        <w:ind w:left="4584" w:hanging="242"/>
      </w:pPr>
      <w:rPr>
        <w:rFonts w:hint="default"/>
        <w:lang w:val="pt-PT" w:eastAsia="en-US" w:bidi="ar-SA"/>
      </w:rPr>
    </w:lvl>
    <w:lvl w:ilvl="5" w:tplc="D6168250">
      <w:numFmt w:val="bullet"/>
      <w:lvlText w:val="•"/>
      <w:lvlJc w:val="left"/>
      <w:pPr>
        <w:ind w:left="5610" w:hanging="242"/>
      </w:pPr>
      <w:rPr>
        <w:rFonts w:hint="default"/>
        <w:lang w:val="pt-PT" w:eastAsia="en-US" w:bidi="ar-SA"/>
      </w:rPr>
    </w:lvl>
    <w:lvl w:ilvl="6" w:tplc="B728EC00">
      <w:numFmt w:val="bullet"/>
      <w:lvlText w:val="•"/>
      <w:lvlJc w:val="left"/>
      <w:pPr>
        <w:ind w:left="6636" w:hanging="242"/>
      </w:pPr>
      <w:rPr>
        <w:rFonts w:hint="default"/>
        <w:lang w:val="pt-PT" w:eastAsia="en-US" w:bidi="ar-SA"/>
      </w:rPr>
    </w:lvl>
    <w:lvl w:ilvl="7" w:tplc="8044222E">
      <w:numFmt w:val="bullet"/>
      <w:lvlText w:val="•"/>
      <w:lvlJc w:val="left"/>
      <w:pPr>
        <w:ind w:left="7662" w:hanging="242"/>
      </w:pPr>
      <w:rPr>
        <w:rFonts w:hint="default"/>
        <w:lang w:val="pt-PT" w:eastAsia="en-US" w:bidi="ar-SA"/>
      </w:rPr>
    </w:lvl>
    <w:lvl w:ilvl="8" w:tplc="A220177E">
      <w:numFmt w:val="bullet"/>
      <w:lvlText w:val="•"/>
      <w:lvlJc w:val="left"/>
      <w:pPr>
        <w:ind w:left="8688" w:hanging="242"/>
      </w:pPr>
      <w:rPr>
        <w:rFonts w:hint="default"/>
        <w:lang w:val="pt-PT" w:eastAsia="en-US" w:bidi="ar-SA"/>
      </w:rPr>
    </w:lvl>
  </w:abstractNum>
  <w:abstractNum w:abstractNumId="1" w15:restartNumberingAfterBreak="0">
    <w:nsid w:val="08CE0518"/>
    <w:multiLevelType w:val="hybridMultilevel"/>
    <w:tmpl w:val="89DA0D20"/>
    <w:lvl w:ilvl="0" w:tplc="85E66256">
      <w:start w:val="1"/>
      <w:numFmt w:val="lowerLetter"/>
      <w:lvlText w:val="%1)"/>
      <w:lvlJc w:val="left"/>
      <w:pPr>
        <w:ind w:left="472" w:hanging="242"/>
      </w:pPr>
      <w:rPr>
        <w:rFonts w:ascii="Calibri" w:eastAsia="Carlito" w:hAnsi="Calibri" w:cs="Calibri" w:hint="default"/>
        <w:spacing w:val="-1"/>
        <w:w w:val="100"/>
        <w:sz w:val="24"/>
        <w:szCs w:val="24"/>
        <w:lang w:val="pt-PT" w:eastAsia="en-US" w:bidi="ar-SA"/>
      </w:rPr>
    </w:lvl>
    <w:lvl w:ilvl="1" w:tplc="687E4580">
      <w:start w:val="1"/>
      <w:numFmt w:val="lowerLetter"/>
      <w:lvlText w:val="%2)"/>
      <w:lvlJc w:val="left"/>
      <w:pPr>
        <w:ind w:left="580" w:hanging="242"/>
      </w:pPr>
      <w:rPr>
        <w:rFonts w:ascii="Calibri" w:eastAsia="Carlito" w:hAnsi="Calibri" w:cs="Calibri" w:hint="default"/>
        <w:spacing w:val="-1"/>
        <w:w w:val="100"/>
        <w:sz w:val="24"/>
        <w:szCs w:val="24"/>
        <w:lang w:val="pt-PT" w:eastAsia="en-US" w:bidi="ar-SA"/>
      </w:rPr>
    </w:lvl>
    <w:lvl w:ilvl="2" w:tplc="C294183C">
      <w:start w:val="1"/>
      <w:numFmt w:val="lowerLetter"/>
      <w:lvlText w:val="%3)"/>
      <w:lvlJc w:val="left"/>
      <w:pPr>
        <w:ind w:left="230" w:hanging="244"/>
        <w:jc w:val="right"/>
      </w:pPr>
      <w:rPr>
        <w:rFonts w:ascii="Calibri" w:eastAsia="Carlito" w:hAnsi="Calibri" w:cs="Calibri" w:hint="default"/>
        <w:spacing w:val="-1"/>
        <w:w w:val="100"/>
        <w:sz w:val="24"/>
        <w:szCs w:val="24"/>
        <w:lang w:val="pt-PT" w:eastAsia="en-US" w:bidi="ar-SA"/>
      </w:rPr>
    </w:lvl>
    <w:lvl w:ilvl="3" w:tplc="CED6877C">
      <w:numFmt w:val="bullet"/>
      <w:lvlText w:val="•"/>
      <w:lvlJc w:val="left"/>
      <w:pPr>
        <w:ind w:left="1850" w:hanging="244"/>
      </w:pPr>
      <w:rPr>
        <w:rFonts w:hint="default"/>
        <w:lang w:val="pt-PT" w:eastAsia="en-US" w:bidi="ar-SA"/>
      </w:rPr>
    </w:lvl>
    <w:lvl w:ilvl="4" w:tplc="29CA9F96">
      <w:numFmt w:val="bullet"/>
      <w:lvlText w:val="•"/>
      <w:lvlJc w:val="left"/>
      <w:pPr>
        <w:ind w:left="3120" w:hanging="244"/>
      </w:pPr>
      <w:rPr>
        <w:rFonts w:hint="default"/>
        <w:lang w:val="pt-PT" w:eastAsia="en-US" w:bidi="ar-SA"/>
      </w:rPr>
    </w:lvl>
    <w:lvl w:ilvl="5" w:tplc="D8468A2E">
      <w:numFmt w:val="bullet"/>
      <w:lvlText w:val="•"/>
      <w:lvlJc w:val="left"/>
      <w:pPr>
        <w:ind w:left="4390" w:hanging="244"/>
      </w:pPr>
      <w:rPr>
        <w:rFonts w:hint="default"/>
        <w:lang w:val="pt-PT" w:eastAsia="en-US" w:bidi="ar-SA"/>
      </w:rPr>
    </w:lvl>
    <w:lvl w:ilvl="6" w:tplc="863AE40E">
      <w:numFmt w:val="bullet"/>
      <w:lvlText w:val="•"/>
      <w:lvlJc w:val="left"/>
      <w:pPr>
        <w:ind w:left="5660" w:hanging="244"/>
      </w:pPr>
      <w:rPr>
        <w:rFonts w:hint="default"/>
        <w:lang w:val="pt-PT" w:eastAsia="en-US" w:bidi="ar-SA"/>
      </w:rPr>
    </w:lvl>
    <w:lvl w:ilvl="7" w:tplc="A28EA43E">
      <w:numFmt w:val="bullet"/>
      <w:lvlText w:val="•"/>
      <w:lvlJc w:val="left"/>
      <w:pPr>
        <w:ind w:left="6930" w:hanging="244"/>
      </w:pPr>
      <w:rPr>
        <w:rFonts w:hint="default"/>
        <w:lang w:val="pt-PT" w:eastAsia="en-US" w:bidi="ar-SA"/>
      </w:rPr>
    </w:lvl>
    <w:lvl w:ilvl="8" w:tplc="4D5889F0">
      <w:numFmt w:val="bullet"/>
      <w:lvlText w:val="•"/>
      <w:lvlJc w:val="left"/>
      <w:pPr>
        <w:ind w:left="8200" w:hanging="244"/>
      </w:pPr>
      <w:rPr>
        <w:rFonts w:hint="default"/>
        <w:lang w:val="pt-PT" w:eastAsia="en-US" w:bidi="ar-SA"/>
      </w:rPr>
    </w:lvl>
  </w:abstractNum>
  <w:abstractNum w:abstractNumId="2" w15:restartNumberingAfterBreak="0">
    <w:nsid w:val="0AD13879"/>
    <w:multiLevelType w:val="hybridMultilevel"/>
    <w:tmpl w:val="0486E238"/>
    <w:lvl w:ilvl="0" w:tplc="1D64FF7E">
      <w:start w:val="1"/>
      <w:numFmt w:val="upperRoman"/>
      <w:lvlText w:val="%1"/>
      <w:lvlJc w:val="left"/>
      <w:pPr>
        <w:ind w:left="230" w:hanging="174"/>
      </w:pPr>
      <w:rPr>
        <w:rFonts w:asciiTheme="minorHAnsi" w:eastAsia="Carlito" w:hAnsiTheme="minorHAnsi" w:cstheme="minorHAnsi" w:hint="default"/>
        <w:spacing w:val="-13"/>
        <w:w w:val="98"/>
        <w:sz w:val="24"/>
        <w:szCs w:val="24"/>
        <w:lang w:val="pt-PT" w:eastAsia="en-US" w:bidi="ar-SA"/>
      </w:rPr>
    </w:lvl>
    <w:lvl w:ilvl="1" w:tplc="A322C0BA">
      <w:numFmt w:val="bullet"/>
      <w:lvlText w:val="•"/>
      <w:lvlJc w:val="left"/>
      <w:pPr>
        <w:ind w:left="1290" w:hanging="174"/>
      </w:pPr>
      <w:rPr>
        <w:rFonts w:hint="default"/>
        <w:lang w:val="pt-PT" w:eastAsia="en-US" w:bidi="ar-SA"/>
      </w:rPr>
    </w:lvl>
    <w:lvl w:ilvl="2" w:tplc="2D78C518">
      <w:numFmt w:val="bullet"/>
      <w:lvlText w:val="•"/>
      <w:lvlJc w:val="left"/>
      <w:pPr>
        <w:ind w:left="2340" w:hanging="174"/>
      </w:pPr>
      <w:rPr>
        <w:rFonts w:hint="default"/>
        <w:lang w:val="pt-PT" w:eastAsia="en-US" w:bidi="ar-SA"/>
      </w:rPr>
    </w:lvl>
    <w:lvl w:ilvl="3" w:tplc="CE30A26C">
      <w:numFmt w:val="bullet"/>
      <w:lvlText w:val="•"/>
      <w:lvlJc w:val="left"/>
      <w:pPr>
        <w:ind w:left="3390" w:hanging="174"/>
      </w:pPr>
      <w:rPr>
        <w:rFonts w:hint="default"/>
        <w:lang w:val="pt-PT" w:eastAsia="en-US" w:bidi="ar-SA"/>
      </w:rPr>
    </w:lvl>
    <w:lvl w:ilvl="4" w:tplc="7F347C1A">
      <w:numFmt w:val="bullet"/>
      <w:lvlText w:val="•"/>
      <w:lvlJc w:val="left"/>
      <w:pPr>
        <w:ind w:left="4440" w:hanging="174"/>
      </w:pPr>
      <w:rPr>
        <w:rFonts w:hint="default"/>
        <w:lang w:val="pt-PT" w:eastAsia="en-US" w:bidi="ar-SA"/>
      </w:rPr>
    </w:lvl>
    <w:lvl w:ilvl="5" w:tplc="73CE0BAC">
      <w:numFmt w:val="bullet"/>
      <w:lvlText w:val="•"/>
      <w:lvlJc w:val="left"/>
      <w:pPr>
        <w:ind w:left="5490" w:hanging="174"/>
      </w:pPr>
      <w:rPr>
        <w:rFonts w:hint="default"/>
        <w:lang w:val="pt-PT" w:eastAsia="en-US" w:bidi="ar-SA"/>
      </w:rPr>
    </w:lvl>
    <w:lvl w:ilvl="6" w:tplc="0CC0895A">
      <w:numFmt w:val="bullet"/>
      <w:lvlText w:val="•"/>
      <w:lvlJc w:val="left"/>
      <w:pPr>
        <w:ind w:left="6540" w:hanging="174"/>
      </w:pPr>
      <w:rPr>
        <w:rFonts w:hint="default"/>
        <w:lang w:val="pt-PT" w:eastAsia="en-US" w:bidi="ar-SA"/>
      </w:rPr>
    </w:lvl>
    <w:lvl w:ilvl="7" w:tplc="E05247DA">
      <w:numFmt w:val="bullet"/>
      <w:lvlText w:val="•"/>
      <w:lvlJc w:val="left"/>
      <w:pPr>
        <w:ind w:left="7590" w:hanging="174"/>
      </w:pPr>
      <w:rPr>
        <w:rFonts w:hint="default"/>
        <w:lang w:val="pt-PT" w:eastAsia="en-US" w:bidi="ar-SA"/>
      </w:rPr>
    </w:lvl>
    <w:lvl w:ilvl="8" w:tplc="EA44C0FA">
      <w:numFmt w:val="bullet"/>
      <w:lvlText w:val="•"/>
      <w:lvlJc w:val="left"/>
      <w:pPr>
        <w:ind w:left="8640" w:hanging="174"/>
      </w:pPr>
      <w:rPr>
        <w:rFonts w:hint="default"/>
        <w:lang w:val="pt-PT" w:eastAsia="en-US" w:bidi="ar-SA"/>
      </w:rPr>
    </w:lvl>
  </w:abstractNum>
  <w:abstractNum w:abstractNumId="3" w15:restartNumberingAfterBreak="0">
    <w:nsid w:val="0F985AC9"/>
    <w:multiLevelType w:val="hybridMultilevel"/>
    <w:tmpl w:val="2648E0BE"/>
    <w:lvl w:ilvl="0" w:tplc="91144AAA">
      <w:start w:val="1"/>
      <w:numFmt w:val="upperRoman"/>
      <w:lvlText w:val="%1"/>
      <w:lvlJc w:val="left"/>
      <w:pPr>
        <w:ind w:left="453" w:hanging="115"/>
        <w:jc w:val="right"/>
      </w:pPr>
      <w:rPr>
        <w:rFonts w:asciiTheme="minorHAnsi" w:eastAsia="Carlito" w:hAnsiTheme="minorHAnsi" w:cstheme="minorHAnsi" w:hint="default"/>
        <w:w w:val="100"/>
        <w:sz w:val="24"/>
        <w:szCs w:val="24"/>
        <w:lang w:val="pt-PT" w:eastAsia="en-US" w:bidi="ar-SA"/>
      </w:rPr>
    </w:lvl>
    <w:lvl w:ilvl="1" w:tplc="B6A68BD4">
      <w:numFmt w:val="bullet"/>
      <w:lvlText w:val="•"/>
      <w:lvlJc w:val="left"/>
      <w:pPr>
        <w:ind w:left="460" w:hanging="115"/>
      </w:pPr>
      <w:rPr>
        <w:rFonts w:hint="default"/>
        <w:lang w:val="pt-PT" w:eastAsia="en-US" w:bidi="ar-SA"/>
      </w:rPr>
    </w:lvl>
    <w:lvl w:ilvl="2" w:tplc="D82CC18C">
      <w:numFmt w:val="bullet"/>
      <w:lvlText w:val="•"/>
      <w:lvlJc w:val="left"/>
      <w:pPr>
        <w:ind w:left="1602" w:hanging="115"/>
      </w:pPr>
      <w:rPr>
        <w:rFonts w:hint="default"/>
        <w:lang w:val="pt-PT" w:eastAsia="en-US" w:bidi="ar-SA"/>
      </w:rPr>
    </w:lvl>
    <w:lvl w:ilvl="3" w:tplc="AA3C6006">
      <w:numFmt w:val="bullet"/>
      <w:lvlText w:val="•"/>
      <w:lvlJc w:val="left"/>
      <w:pPr>
        <w:ind w:left="2744" w:hanging="115"/>
      </w:pPr>
      <w:rPr>
        <w:rFonts w:hint="default"/>
        <w:lang w:val="pt-PT" w:eastAsia="en-US" w:bidi="ar-SA"/>
      </w:rPr>
    </w:lvl>
    <w:lvl w:ilvl="4" w:tplc="356CBBF8">
      <w:numFmt w:val="bullet"/>
      <w:lvlText w:val="•"/>
      <w:lvlJc w:val="left"/>
      <w:pPr>
        <w:ind w:left="3886" w:hanging="115"/>
      </w:pPr>
      <w:rPr>
        <w:rFonts w:hint="default"/>
        <w:lang w:val="pt-PT" w:eastAsia="en-US" w:bidi="ar-SA"/>
      </w:rPr>
    </w:lvl>
    <w:lvl w:ilvl="5" w:tplc="AAFAB35C">
      <w:numFmt w:val="bullet"/>
      <w:lvlText w:val="•"/>
      <w:lvlJc w:val="left"/>
      <w:pPr>
        <w:ind w:left="5028" w:hanging="115"/>
      </w:pPr>
      <w:rPr>
        <w:rFonts w:hint="default"/>
        <w:lang w:val="pt-PT" w:eastAsia="en-US" w:bidi="ar-SA"/>
      </w:rPr>
    </w:lvl>
    <w:lvl w:ilvl="6" w:tplc="46384894">
      <w:numFmt w:val="bullet"/>
      <w:lvlText w:val="•"/>
      <w:lvlJc w:val="left"/>
      <w:pPr>
        <w:ind w:left="6171" w:hanging="115"/>
      </w:pPr>
      <w:rPr>
        <w:rFonts w:hint="default"/>
        <w:lang w:val="pt-PT" w:eastAsia="en-US" w:bidi="ar-SA"/>
      </w:rPr>
    </w:lvl>
    <w:lvl w:ilvl="7" w:tplc="BC382FAC">
      <w:numFmt w:val="bullet"/>
      <w:lvlText w:val="•"/>
      <w:lvlJc w:val="left"/>
      <w:pPr>
        <w:ind w:left="7313" w:hanging="115"/>
      </w:pPr>
      <w:rPr>
        <w:rFonts w:hint="default"/>
        <w:lang w:val="pt-PT" w:eastAsia="en-US" w:bidi="ar-SA"/>
      </w:rPr>
    </w:lvl>
    <w:lvl w:ilvl="8" w:tplc="5EA438F8">
      <w:numFmt w:val="bullet"/>
      <w:lvlText w:val="•"/>
      <w:lvlJc w:val="left"/>
      <w:pPr>
        <w:ind w:left="8455" w:hanging="115"/>
      </w:pPr>
      <w:rPr>
        <w:rFonts w:hint="default"/>
        <w:lang w:val="pt-PT" w:eastAsia="en-US" w:bidi="ar-SA"/>
      </w:rPr>
    </w:lvl>
  </w:abstractNum>
  <w:abstractNum w:abstractNumId="4" w15:restartNumberingAfterBreak="0">
    <w:nsid w:val="17BC3D35"/>
    <w:multiLevelType w:val="hybridMultilevel"/>
    <w:tmpl w:val="A4EA3010"/>
    <w:lvl w:ilvl="0" w:tplc="569C1E60">
      <w:start w:val="1"/>
      <w:numFmt w:val="lowerLetter"/>
      <w:lvlText w:val="%1)"/>
      <w:lvlJc w:val="left"/>
      <w:pPr>
        <w:ind w:left="230" w:hanging="254"/>
      </w:pPr>
      <w:rPr>
        <w:rFonts w:ascii="Carlito" w:eastAsia="Carlito" w:hAnsi="Carlito" w:cs="Carlito" w:hint="default"/>
        <w:spacing w:val="-1"/>
        <w:w w:val="100"/>
        <w:sz w:val="24"/>
        <w:szCs w:val="24"/>
        <w:lang w:val="pt-PT" w:eastAsia="en-US" w:bidi="ar-SA"/>
      </w:rPr>
    </w:lvl>
    <w:lvl w:ilvl="1" w:tplc="BF7C6C46">
      <w:numFmt w:val="bullet"/>
      <w:lvlText w:val="•"/>
      <w:lvlJc w:val="left"/>
      <w:pPr>
        <w:ind w:left="1290" w:hanging="254"/>
      </w:pPr>
      <w:rPr>
        <w:rFonts w:hint="default"/>
        <w:lang w:val="pt-PT" w:eastAsia="en-US" w:bidi="ar-SA"/>
      </w:rPr>
    </w:lvl>
    <w:lvl w:ilvl="2" w:tplc="197E5762">
      <w:numFmt w:val="bullet"/>
      <w:lvlText w:val="•"/>
      <w:lvlJc w:val="left"/>
      <w:pPr>
        <w:ind w:left="2340" w:hanging="254"/>
      </w:pPr>
      <w:rPr>
        <w:rFonts w:hint="default"/>
        <w:lang w:val="pt-PT" w:eastAsia="en-US" w:bidi="ar-SA"/>
      </w:rPr>
    </w:lvl>
    <w:lvl w:ilvl="3" w:tplc="CA66592C">
      <w:numFmt w:val="bullet"/>
      <w:lvlText w:val="•"/>
      <w:lvlJc w:val="left"/>
      <w:pPr>
        <w:ind w:left="3390" w:hanging="254"/>
      </w:pPr>
      <w:rPr>
        <w:rFonts w:hint="default"/>
        <w:lang w:val="pt-PT" w:eastAsia="en-US" w:bidi="ar-SA"/>
      </w:rPr>
    </w:lvl>
    <w:lvl w:ilvl="4" w:tplc="6DD27C72">
      <w:numFmt w:val="bullet"/>
      <w:lvlText w:val="•"/>
      <w:lvlJc w:val="left"/>
      <w:pPr>
        <w:ind w:left="4440" w:hanging="254"/>
      </w:pPr>
      <w:rPr>
        <w:rFonts w:hint="default"/>
        <w:lang w:val="pt-PT" w:eastAsia="en-US" w:bidi="ar-SA"/>
      </w:rPr>
    </w:lvl>
    <w:lvl w:ilvl="5" w:tplc="8B26D774">
      <w:numFmt w:val="bullet"/>
      <w:lvlText w:val="•"/>
      <w:lvlJc w:val="left"/>
      <w:pPr>
        <w:ind w:left="5490" w:hanging="254"/>
      </w:pPr>
      <w:rPr>
        <w:rFonts w:hint="default"/>
        <w:lang w:val="pt-PT" w:eastAsia="en-US" w:bidi="ar-SA"/>
      </w:rPr>
    </w:lvl>
    <w:lvl w:ilvl="6" w:tplc="F4AC1002">
      <w:numFmt w:val="bullet"/>
      <w:lvlText w:val="•"/>
      <w:lvlJc w:val="left"/>
      <w:pPr>
        <w:ind w:left="6540" w:hanging="254"/>
      </w:pPr>
      <w:rPr>
        <w:rFonts w:hint="default"/>
        <w:lang w:val="pt-PT" w:eastAsia="en-US" w:bidi="ar-SA"/>
      </w:rPr>
    </w:lvl>
    <w:lvl w:ilvl="7" w:tplc="7ACEB8EA">
      <w:numFmt w:val="bullet"/>
      <w:lvlText w:val="•"/>
      <w:lvlJc w:val="left"/>
      <w:pPr>
        <w:ind w:left="7590" w:hanging="254"/>
      </w:pPr>
      <w:rPr>
        <w:rFonts w:hint="default"/>
        <w:lang w:val="pt-PT" w:eastAsia="en-US" w:bidi="ar-SA"/>
      </w:rPr>
    </w:lvl>
    <w:lvl w:ilvl="8" w:tplc="605E715E">
      <w:numFmt w:val="bullet"/>
      <w:lvlText w:val="•"/>
      <w:lvlJc w:val="left"/>
      <w:pPr>
        <w:ind w:left="8640" w:hanging="254"/>
      </w:pPr>
      <w:rPr>
        <w:rFonts w:hint="default"/>
        <w:lang w:val="pt-PT" w:eastAsia="en-US" w:bidi="ar-SA"/>
      </w:rPr>
    </w:lvl>
  </w:abstractNum>
  <w:abstractNum w:abstractNumId="5" w15:restartNumberingAfterBreak="0">
    <w:nsid w:val="199C3581"/>
    <w:multiLevelType w:val="hybridMultilevel"/>
    <w:tmpl w:val="37CAA0DA"/>
    <w:lvl w:ilvl="0" w:tplc="4ACAB4B4">
      <w:start w:val="1"/>
      <w:numFmt w:val="upperRoman"/>
      <w:lvlText w:val="%1"/>
      <w:lvlJc w:val="left"/>
      <w:pPr>
        <w:ind w:left="230" w:hanging="142"/>
      </w:pPr>
      <w:rPr>
        <w:rFonts w:ascii="Calibri" w:eastAsia="Carlito" w:hAnsi="Calibri" w:cs="Calibri" w:hint="default"/>
        <w:w w:val="100"/>
        <w:sz w:val="24"/>
        <w:szCs w:val="24"/>
        <w:lang w:val="pt-PT" w:eastAsia="en-US" w:bidi="ar-SA"/>
      </w:rPr>
    </w:lvl>
    <w:lvl w:ilvl="1" w:tplc="DD9A0772">
      <w:numFmt w:val="bullet"/>
      <w:lvlText w:val="•"/>
      <w:lvlJc w:val="left"/>
      <w:pPr>
        <w:ind w:left="1290" w:hanging="142"/>
      </w:pPr>
      <w:rPr>
        <w:rFonts w:hint="default"/>
        <w:lang w:val="pt-PT" w:eastAsia="en-US" w:bidi="ar-SA"/>
      </w:rPr>
    </w:lvl>
    <w:lvl w:ilvl="2" w:tplc="F1640E6A">
      <w:numFmt w:val="bullet"/>
      <w:lvlText w:val="•"/>
      <w:lvlJc w:val="left"/>
      <w:pPr>
        <w:ind w:left="2340" w:hanging="142"/>
      </w:pPr>
      <w:rPr>
        <w:rFonts w:hint="default"/>
        <w:lang w:val="pt-PT" w:eastAsia="en-US" w:bidi="ar-SA"/>
      </w:rPr>
    </w:lvl>
    <w:lvl w:ilvl="3" w:tplc="7494EF90">
      <w:numFmt w:val="bullet"/>
      <w:lvlText w:val="•"/>
      <w:lvlJc w:val="left"/>
      <w:pPr>
        <w:ind w:left="3390" w:hanging="142"/>
      </w:pPr>
      <w:rPr>
        <w:rFonts w:hint="default"/>
        <w:lang w:val="pt-PT" w:eastAsia="en-US" w:bidi="ar-SA"/>
      </w:rPr>
    </w:lvl>
    <w:lvl w:ilvl="4" w:tplc="FE887096">
      <w:numFmt w:val="bullet"/>
      <w:lvlText w:val="•"/>
      <w:lvlJc w:val="left"/>
      <w:pPr>
        <w:ind w:left="4440" w:hanging="142"/>
      </w:pPr>
      <w:rPr>
        <w:rFonts w:hint="default"/>
        <w:lang w:val="pt-PT" w:eastAsia="en-US" w:bidi="ar-SA"/>
      </w:rPr>
    </w:lvl>
    <w:lvl w:ilvl="5" w:tplc="BD2A85DE">
      <w:numFmt w:val="bullet"/>
      <w:lvlText w:val="•"/>
      <w:lvlJc w:val="left"/>
      <w:pPr>
        <w:ind w:left="5490" w:hanging="142"/>
      </w:pPr>
      <w:rPr>
        <w:rFonts w:hint="default"/>
        <w:lang w:val="pt-PT" w:eastAsia="en-US" w:bidi="ar-SA"/>
      </w:rPr>
    </w:lvl>
    <w:lvl w:ilvl="6" w:tplc="176029F2">
      <w:numFmt w:val="bullet"/>
      <w:lvlText w:val="•"/>
      <w:lvlJc w:val="left"/>
      <w:pPr>
        <w:ind w:left="6540" w:hanging="142"/>
      </w:pPr>
      <w:rPr>
        <w:rFonts w:hint="default"/>
        <w:lang w:val="pt-PT" w:eastAsia="en-US" w:bidi="ar-SA"/>
      </w:rPr>
    </w:lvl>
    <w:lvl w:ilvl="7" w:tplc="7346CF68">
      <w:numFmt w:val="bullet"/>
      <w:lvlText w:val="•"/>
      <w:lvlJc w:val="left"/>
      <w:pPr>
        <w:ind w:left="7590" w:hanging="142"/>
      </w:pPr>
      <w:rPr>
        <w:rFonts w:hint="default"/>
        <w:lang w:val="pt-PT" w:eastAsia="en-US" w:bidi="ar-SA"/>
      </w:rPr>
    </w:lvl>
    <w:lvl w:ilvl="8" w:tplc="6DF001DC">
      <w:numFmt w:val="bullet"/>
      <w:lvlText w:val="•"/>
      <w:lvlJc w:val="left"/>
      <w:pPr>
        <w:ind w:left="8640" w:hanging="142"/>
      </w:pPr>
      <w:rPr>
        <w:rFonts w:hint="default"/>
        <w:lang w:val="pt-PT" w:eastAsia="en-US" w:bidi="ar-SA"/>
      </w:rPr>
    </w:lvl>
  </w:abstractNum>
  <w:abstractNum w:abstractNumId="6" w15:restartNumberingAfterBreak="0">
    <w:nsid w:val="1D422AE5"/>
    <w:multiLevelType w:val="hybridMultilevel"/>
    <w:tmpl w:val="CA94225C"/>
    <w:lvl w:ilvl="0" w:tplc="AF30775E">
      <w:start w:val="1"/>
      <w:numFmt w:val="upperRoman"/>
      <w:lvlText w:val="%1"/>
      <w:lvlJc w:val="left"/>
      <w:pPr>
        <w:ind w:left="230" w:hanging="132"/>
      </w:pPr>
      <w:rPr>
        <w:rFonts w:asciiTheme="minorHAnsi" w:eastAsia="Carlito" w:hAnsiTheme="minorHAnsi" w:cstheme="minorHAnsi" w:hint="default"/>
        <w:w w:val="100"/>
        <w:sz w:val="24"/>
        <w:szCs w:val="24"/>
        <w:lang w:val="pt-PT" w:eastAsia="en-US" w:bidi="ar-SA"/>
      </w:rPr>
    </w:lvl>
    <w:lvl w:ilvl="1" w:tplc="BA0E6092">
      <w:numFmt w:val="bullet"/>
      <w:lvlText w:val="•"/>
      <w:lvlJc w:val="left"/>
      <w:pPr>
        <w:ind w:left="1290" w:hanging="132"/>
      </w:pPr>
      <w:rPr>
        <w:rFonts w:hint="default"/>
        <w:lang w:val="pt-PT" w:eastAsia="en-US" w:bidi="ar-SA"/>
      </w:rPr>
    </w:lvl>
    <w:lvl w:ilvl="2" w:tplc="3A985B68">
      <w:numFmt w:val="bullet"/>
      <w:lvlText w:val="•"/>
      <w:lvlJc w:val="left"/>
      <w:pPr>
        <w:ind w:left="2340" w:hanging="132"/>
      </w:pPr>
      <w:rPr>
        <w:rFonts w:hint="default"/>
        <w:lang w:val="pt-PT" w:eastAsia="en-US" w:bidi="ar-SA"/>
      </w:rPr>
    </w:lvl>
    <w:lvl w:ilvl="3" w:tplc="03C02420">
      <w:numFmt w:val="bullet"/>
      <w:lvlText w:val="•"/>
      <w:lvlJc w:val="left"/>
      <w:pPr>
        <w:ind w:left="3390" w:hanging="132"/>
      </w:pPr>
      <w:rPr>
        <w:rFonts w:hint="default"/>
        <w:lang w:val="pt-PT" w:eastAsia="en-US" w:bidi="ar-SA"/>
      </w:rPr>
    </w:lvl>
    <w:lvl w:ilvl="4" w:tplc="22989C30">
      <w:numFmt w:val="bullet"/>
      <w:lvlText w:val="•"/>
      <w:lvlJc w:val="left"/>
      <w:pPr>
        <w:ind w:left="4440" w:hanging="132"/>
      </w:pPr>
      <w:rPr>
        <w:rFonts w:hint="default"/>
        <w:lang w:val="pt-PT" w:eastAsia="en-US" w:bidi="ar-SA"/>
      </w:rPr>
    </w:lvl>
    <w:lvl w:ilvl="5" w:tplc="52003494">
      <w:numFmt w:val="bullet"/>
      <w:lvlText w:val="•"/>
      <w:lvlJc w:val="left"/>
      <w:pPr>
        <w:ind w:left="5490" w:hanging="132"/>
      </w:pPr>
      <w:rPr>
        <w:rFonts w:hint="default"/>
        <w:lang w:val="pt-PT" w:eastAsia="en-US" w:bidi="ar-SA"/>
      </w:rPr>
    </w:lvl>
    <w:lvl w:ilvl="6" w:tplc="62B2E626">
      <w:numFmt w:val="bullet"/>
      <w:lvlText w:val="•"/>
      <w:lvlJc w:val="left"/>
      <w:pPr>
        <w:ind w:left="6540" w:hanging="132"/>
      </w:pPr>
      <w:rPr>
        <w:rFonts w:hint="default"/>
        <w:lang w:val="pt-PT" w:eastAsia="en-US" w:bidi="ar-SA"/>
      </w:rPr>
    </w:lvl>
    <w:lvl w:ilvl="7" w:tplc="CFFC8D5A">
      <w:numFmt w:val="bullet"/>
      <w:lvlText w:val="•"/>
      <w:lvlJc w:val="left"/>
      <w:pPr>
        <w:ind w:left="7590" w:hanging="132"/>
      </w:pPr>
      <w:rPr>
        <w:rFonts w:hint="default"/>
        <w:lang w:val="pt-PT" w:eastAsia="en-US" w:bidi="ar-SA"/>
      </w:rPr>
    </w:lvl>
    <w:lvl w:ilvl="8" w:tplc="5BEE3A00">
      <w:numFmt w:val="bullet"/>
      <w:lvlText w:val="•"/>
      <w:lvlJc w:val="left"/>
      <w:pPr>
        <w:ind w:left="8640" w:hanging="132"/>
      </w:pPr>
      <w:rPr>
        <w:rFonts w:hint="default"/>
        <w:lang w:val="pt-PT" w:eastAsia="en-US" w:bidi="ar-SA"/>
      </w:rPr>
    </w:lvl>
  </w:abstractNum>
  <w:abstractNum w:abstractNumId="7" w15:restartNumberingAfterBreak="0">
    <w:nsid w:val="21905566"/>
    <w:multiLevelType w:val="hybridMultilevel"/>
    <w:tmpl w:val="0B481E18"/>
    <w:lvl w:ilvl="0" w:tplc="F6A82148">
      <w:start w:val="1"/>
      <w:numFmt w:val="lowerLetter"/>
      <w:lvlText w:val="%1)"/>
      <w:lvlJc w:val="left"/>
      <w:pPr>
        <w:ind w:left="472" w:hanging="242"/>
      </w:pPr>
      <w:rPr>
        <w:rFonts w:ascii="Calibri" w:eastAsia="Carlito" w:hAnsi="Calibri" w:cs="Calibri" w:hint="default"/>
        <w:spacing w:val="-1"/>
        <w:w w:val="100"/>
        <w:sz w:val="24"/>
        <w:szCs w:val="24"/>
        <w:lang w:val="pt-PT" w:eastAsia="en-US" w:bidi="ar-SA"/>
      </w:rPr>
    </w:lvl>
    <w:lvl w:ilvl="1" w:tplc="F2E62B9A">
      <w:numFmt w:val="bullet"/>
      <w:lvlText w:val="•"/>
      <w:lvlJc w:val="left"/>
      <w:pPr>
        <w:ind w:left="1506" w:hanging="242"/>
      </w:pPr>
      <w:rPr>
        <w:rFonts w:hint="default"/>
        <w:lang w:val="pt-PT" w:eastAsia="en-US" w:bidi="ar-SA"/>
      </w:rPr>
    </w:lvl>
    <w:lvl w:ilvl="2" w:tplc="202C9A26">
      <w:numFmt w:val="bullet"/>
      <w:lvlText w:val="•"/>
      <w:lvlJc w:val="left"/>
      <w:pPr>
        <w:ind w:left="2532" w:hanging="242"/>
      </w:pPr>
      <w:rPr>
        <w:rFonts w:hint="default"/>
        <w:lang w:val="pt-PT" w:eastAsia="en-US" w:bidi="ar-SA"/>
      </w:rPr>
    </w:lvl>
    <w:lvl w:ilvl="3" w:tplc="4CE08CBE">
      <w:numFmt w:val="bullet"/>
      <w:lvlText w:val="•"/>
      <w:lvlJc w:val="left"/>
      <w:pPr>
        <w:ind w:left="3558" w:hanging="242"/>
      </w:pPr>
      <w:rPr>
        <w:rFonts w:hint="default"/>
        <w:lang w:val="pt-PT" w:eastAsia="en-US" w:bidi="ar-SA"/>
      </w:rPr>
    </w:lvl>
    <w:lvl w:ilvl="4" w:tplc="E636608C">
      <w:numFmt w:val="bullet"/>
      <w:lvlText w:val="•"/>
      <w:lvlJc w:val="left"/>
      <w:pPr>
        <w:ind w:left="4584" w:hanging="242"/>
      </w:pPr>
      <w:rPr>
        <w:rFonts w:hint="default"/>
        <w:lang w:val="pt-PT" w:eastAsia="en-US" w:bidi="ar-SA"/>
      </w:rPr>
    </w:lvl>
    <w:lvl w:ilvl="5" w:tplc="70804B98">
      <w:numFmt w:val="bullet"/>
      <w:lvlText w:val="•"/>
      <w:lvlJc w:val="left"/>
      <w:pPr>
        <w:ind w:left="5610" w:hanging="242"/>
      </w:pPr>
      <w:rPr>
        <w:rFonts w:hint="default"/>
        <w:lang w:val="pt-PT" w:eastAsia="en-US" w:bidi="ar-SA"/>
      </w:rPr>
    </w:lvl>
    <w:lvl w:ilvl="6" w:tplc="7068DE76">
      <w:numFmt w:val="bullet"/>
      <w:lvlText w:val="•"/>
      <w:lvlJc w:val="left"/>
      <w:pPr>
        <w:ind w:left="6636" w:hanging="242"/>
      </w:pPr>
      <w:rPr>
        <w:rFonts w:hint="default"/>
        <w:lang w:val="pt-PT" w:eastAsia="en-US" w:bidi="ar-SA"/>
      </w:rPr>
    </w:lvl>
    <w:lvl w:ilvl="7" w:tplc="F9026380">
      <w:numFmt w:val="bullet"/>
      <w:lvlText w:val="•"/>
      <w:lvlJc w:val="left"/>
      <w:pPr>
        <w:ind w:left="7662" w:hanging="242"/>
      </w:pPr>
      <w:rPr>
        <w:rFonts w:hint="default"/>
        <w:lang w:val="pt-PT" w:eastAsia="en-US" w:bidi="ar-SA"/>
      </w:rPr>
    </w:lvl>
    <w:lvl w:ilvl="8" w:tplc="858E41E8">
      <w:numFmt w:val="bullet"/>
      <w:lvlText w:val="•"/>
      <w:lvlJc w:val="left"/>
      <w:pPr>
        <w:ind w:left="8688" w:hanging="242"/>
      </w:pPr>
      <w:rPr>
        <w:rFonts w:hint="default"/>
        <w:lang w:val="pt-PT" w:eastAsia="en-US" w:bidi="ar-SA"/>
      </w:rPr>
    </w:lvl>
  </w:abstractNum>
  <w:abstractNum w:abstractNumId="8" w15:restartNumberingAfterBreak="0">
    <w:nsid w:val="23FA6BA1"/>
    <w:multiLevelType w:val="hybridMultilevel"/>
    <w:tmpl w:val="2B2A6988"/>
    <w:lvl w:ilvl="0" w:tplc="19ECC2DC">
      <w:start w:val="2"/>
      <w:numFmt w:val="upperRoman"/>
      <w:lvlText w:val="%1"/>
      <w:lvlJc w:val="left"/>
      <w:pPr>
        <w:ind w:left="405" w:hanging="175"/>
        <w:jc w:val="right"/>
      </w:pPr>
      <w:rPr>
        <w:rFonts w:ascii="Calibri" w:eastAsia="Carlito" w:hAnsi="Calibri" w:cs="Calibri" w:hint="default"/>
        <w:spacing w:val="-1"/>
        <w:w w:val="100"/>
        <w:sz w:val="24"/>
        <w:szCs w:val="24"/>
        <w:lang w:val="pt-PT" w:eastAsia="en-US" w:bidi="ar-SA"/>
      </w:rPr>
    </w:lvl>
    <w:lvl w:ilvl="1" w:tplc="AD76F232">
      <w:numFmt w:val="bullet"/>
      <w:lvlText w:val="•"/>
      <w:lvlJc w:val="left"/>
      <w:pPr>
        <w:ind w:left="1434" w:hanging="175"/>
      </w:pPr>
      <w:rPr>
        <w:rFonts w:hint="default"/>
        <w:lang w:val="pt-PT" w:eastAsia="en-US" w:bidi="ar-SA"/>
      </w:rPr>
    </w:lvl>
    <w:lvl w:ilvl="2" w:tplc="2C38C79A">
      <w:numFmt w:val="bullet"/>
      <w:lvlText w:val="•"/>
      <w:lvlJc w:val="left"/>
      <w:pPr>
        <w:ind w:left="2468" w:hanging="175"/>
      </w:pPr>
      <w:rPr>
        <w:rFonts w:hint="default"/>
        <w:lang w:val="pt-PT" w:eastAsia="en-US" w:bidi="ar-SA"/>
      </w:rPr>
    </w:lvl>
    <w:lvl w:ilvl="3" w:tplc="F898818E">
      <w:numFmt w:val="bullet"/>
      <w:lvlText w:val="•"/>
      <w:lvlJc w:val="left"/>
      <w:pPr>
        <w:ind w:left="3502" w:hanging="175"/>
      </w:pPr>
      <w:rPr>
        <w:rFonts w:hint="default"/>
        <w:lang w:val="pt-PT" w:eastAsia="en-US" w:bidi="ar-SA"/>
      </w:rPr>
    </w:lvl>
    <w:lvl w:ilvl="4" w:tplc="B47EE790">
      <w:numFmt w:val="bullet"/>
      <w:lvlText w:val="•"/>
      <w:lvlJc w:val="left"/>
      <w:pPr>
        <w:ind w:left="4536" w:hanging="175"/>
      </w:pPr>
      <w:rPr>
        <w:rFonts w:hint="default"/>
        <w:lang w:val="pt-PT" w:eastAsia="en-US" w:bidi="ar-SA"/>
      </w:rPr>
    </w:lvl>
    <w:lvl w:ilvl="5" w:tplc="0BA882FE">
      <w:numFmt w:val="bullet"/>
      <w:lvlText w:val="•"/>
      <w:lvlJc w:val="left"/>
      <w:pPr>
        <w:ind w:left="5570" w:hanging="175"/>
      </w:pPr>
      <w:rPr>
        <w:rFonts w:hint="default"/>
        <w:lang w:val="pt-PT" w:eastAsia="en-US" w:bidi="ar-SA"/>
      </w:rPr>
    </w:lvl>
    <w:lvl w:ilvl="6" w:tplc="AF4A54AE">
      <w:numFmt w:val="bullet"/>
      <w:lvlText w:val="•"/>
      <w:lvlJc w:val="left"/>
      <w:pPr>
        <w:ind w:left="6604" w:hanging="175"/>
      </w:pPr>
      <w:rPr>
        <w:rFonts w:hint="default"/>
        <w:lang w:val="pt-PT" w:eastAsia="en-US" w:bidi="ar-SA"/>
      </w:rPr>
    </w:lvl>
    <w:lvl w:ilvl="7" w:tplc="F47E4526">
      <w:numFmt w:val="bullet"/>
      <w:lvlText w:val="•"/>
      <w:lvlJc w:val="left"/>
      <w:pPr>
        <w:ind w:left="7638" w:hanging="175"/>
      </w:pPr>
      <w:rPr>
        <w:rFonts w:hint="default"/>
        <w:lang w:val="pt-PT" w:eastAsia="en-US" w:bidi="ar-SA"/>
      </w:rPr>
    </w:lvl>
    <w:lvl w:ilvl="8" w:tplc="21D2BCF4">
      <w:numFmt w:val="bullet"/>
      <w:lvlText w:val="•"/>
      <w:lvlJc w:val="left"/>
      <w:pPr>
        <w:ind w:left="8672" w:hanging="175"/>
      </w:pPr>
      <w:rPr>
        <w:rFonts w:hint="default"/>
        <w:lang w:val="pt-PT" w:eastAsia="en-US" w:bidi="ar-SA"/>
      </w:rPr>
    </w:lvl>
  </w:abstractNum>
  <w:abstractNum w:abstractNumId="9" w15:restartNumberingAfterBreak="0">
    <w:nsid w:val="2A6D49D9"/>
    <w:multiLevelType w:val="hybridMultilevel"/>
    <w:tmpl w:val="3B326BA0"/>
    <w:lvl w:ilvl="0" w:tplc="4D180EF8">
      <w:start w:val="1"/>
      <w:numFmt w:val="lowerLetter"/>
      <w:lvlText w:val="%1)"/>
      <w:lvlJc w:val="left"/>
      <w:pPr>
        <w:ind w:left="526" w:hanging="242"/>
      </w:pPr>
      <w:rPr>
        <w:rFonts w:ascii="Calibri" w:eastAsia="Carlito" w:hAnsi="Calibri" w:cs="Calibri" w:hint="default"/>
        <w:spacing w:val="-1"/>
        <w:w w:val="100"/>
        <w:sz w:val="24"/>
        <w:szCs w:val="24"/>
        <w:lang w:val="pt-PT" w:eastAsia="en-US" w:bidi="ar-SA"/>
      </w:rPr>
    </w:lvl>
    <w:lvl w:ilvl="1" w:tplc="4D60C898">
      <w:numFmt w:val="bullet"/>
      <w:lvlText w:val="•"/>
      <w:lvlJc w:val="left"/>
      <w:pPr>
        <w:ind w:left="1542" w:hanging="242"/>
      </w:pPr>
      <w:rPr>
        <w:rFonts w:hint="default"/>
        <w:lang w:val="pt-PT" w:eastAsia="en-US" w:bidi="ar-SA"/>
      </w:rPr>
    </w:lvl>
    <w:lvl w:ilvl="2" w:tplc="FA4CFCEC">
      <w:numFmt w:val="bullet"/>
      <w:lvlText w:val="•"/>
      <w:lvlJc w:val="left"/>
      <w:pPr>
        <w:ind w:left="2564" w:hanging="242"/>
      </w:pPr>
      <w:rPr>
        <w:rFonts w:hint="default"/>
        <w:lang w:val="pt-PT" w:eastAsia="en-US" w:bidi="ar-SA"/>
      </w:rPr>
    </w:lvl>
    <w:lvl w:ilvl="3" w:tplc="8EB2E59E">
      <w:numFmt w:val="bullet"/>
      <w:lvlText w:val="•"/>
      <w:lvlJc w:val="left"/>
      <w:pPr>
        <w:ind w:left="3586" w:hanging="242"/>
      </w:pPr>
      <w:rPr>
        <w:rFonts w:hint="default"/>
        <w:lang w:val="pt-PT" w:eastAsia="en-US" w:bidi="ar-SA"/>
      </w:rPr>
    </w:lvl>
    <w:lvl w:ilvl="4" w:tplc="9DE27B88">
      <w:numFmt w:val="bullet"/>
      <w:lvlText w:val="•"/>
      <w:lvlJc w:val="left"/>
      <w:pPr>
        <w:ind w:left="4608" w:hanging="242"/>
      </w:pPr>
      <w:rPr>
        <w:rFonts w:hint="default"/>
        <w:lang w:val="pt-PT" w:eastAsia="en-US" w:bidi="ar-SA"/>
      </w:rPr>
    </w:lvl>
    <w:lvl w:ilvl="5" w:tplc="6C02ECFC">
      <w:numFmt w:val="bullet"/>
      <w:lvlText w:val="•"/>
      <w:lvlJc w:val="left"/>
      <w:pPr>
        <w:ind w:left="5630" w:hanging="242"/>
      </w:pPr>
      <w:rPr>
        <w:rFonts w:hint="default"/>
        <w:lang w:val="pt-PT" w:eastAsia="en-US" w:bidi="ar-SA"/>
      </w:rPr>
    </w:lvl>
    <w:lvl w:ilvl="6" w:tplc="49186FDE">
      <w:numFmt w:val="bullet"/>
      <w:lvlText w:val="•"/>
      <w:lvlJc w:val="left"/>
      <w:pPr>
        <w:ind w:left="6652" w:hanging="242"/>
      </w:pPr>
      <w:rPr>
        <w:rFonts w:hint="default"/>
        <w:lang w:val="pt-PT" w:eastAsia="en-US" w:bidi="ar-SA"/>
      </w:rPr>
    </w:lvl>
    <w:lvl w:ilvl="7" w:tplc="25C41E10">
      <w:numFmt w:val="bullet"/>
      <w:lvlText w:val="•"/>
      <w:lvlJc w:val="left"/>
      <w:pPr>
        <w:ind w:left="7674" w:hanging="242"/>
      </w:pPr>
      <w:rPr>
        <w:rFonts w:hint="default"/>
        <w:lang w:val="pt-PT" w:eastAsia="en-US" w:bidi="ar-SA"/>
      </w:rPr>
    </w:lvl>
    <w:lvl w:ilvl="8" w:tplc="B3044A20">
      <w:numFmt w:val="bullet"/>
      <w:lvlText w:val="•"/>
      <w:lvlJc w:val="left"/>
      <w:pPr>
        <w:ind w:left="8696" w:hanging="242"/>
      </w:pPr>
      <w:rPr>
        <w:rFonts w:hint="default"/>
        <w:lang w:val="pt-PT" w:eastAsia="en-US" w:bidi="ar-SA"/>
      </w:rPr>
    </w:lvl>
  </w:abstractNum>
  <w:abstractNum w:abstractNumId="10" w15:restartNumberingAfterBreak="0">
    <w:nsid w:val="2BEC29B5"/>
    <w:multiLevelType w:val="hybridMultilevel"/>
    <w:tmpl w:val="B7D87C1A"/>
    <w:lvl w:ilvl="0" w:tplc="7D56EE32">
      <w:start w:val="1"/>
      <w:numFmt w:val="upperRoman"/>
      <w:lvlText w:val="%1"/>
      <w:lvlJc w:val="left"/>
      <w:pPr>
        <w:ind w:left="230" w:hanging="121"/>
      </w:pPr>
      <w:rPr>
        <w:rFonts w:ascii="Calibri" w:eastAsia="Carlito" w:hAnsi="Calibri" w:cs="Calibri" w:hint="default"/>
        <w:w w:val="100"/>
        <w:sz w:val="24"/>
        <w:szCs w:val="24"/>
        <w:lang w:val="pt-PT" w:eastAsia="en-US" w:bidi="ar-SA"/>
      </w:rPr>
    </w:lvl>
    <w:lvl w:ilvl="1" w:tplc="3724CB72">
      <w:numFmt w:val="bullet"/>
      <w:lvlText w:val="•"/>
      <w:lvlJc w:val="left"/>
      <w:pPr>
        <w:ind w:left="1290" w:hanging="121"/>
      </w:pPr>
      <w:rPr>
        <w:rFonts w:hint="default"/>
        <w:lang w:val="pt-PT" w:eastAsia="en-US" w:bidi="ar-SA"/>
      </w:rPr>
    </w:lvl>
    <w:lvl w:ilvl="2" w:tplc="7E202B8A">
      <w:numFmt w:val="bullet"/>
      <w:lvlText w:val="•"/>
      <w:lvlJc w:val="left"/>
      <w:pPr>
        <w:ind w:left="2340" w:hanging="121"/>
      </w:pPr>
      <w:rPr>
        <w:rFonts w:hint="default"/>
        <w:lang w:val="pt-PT" w:eastAsia="en-US" w:bidi="ar-SA"/>
      </w:rPr>
    </w:lvl>
    <w:lvl w:ilvl="3" w:tplc="9D381D34">
      <w:numFmt w:val="bullet"/>
      <w:lvlText w:val="•"/>
      <w:lvlJc w:val="left"/>
      <w:pPr>
        <w:ind w:left="3390" w:hanging="121"/>
      </w:pPr>
      <w:rPr>
        <w:rFonts w:hint="default"/>
        <w:lang w:val="pt-PT" w:eastAsia="en-US" w:bidi="ar-SA"/>
      </w:rPr>
    </w:lvl>
    <w:lvl w:ilvl="4" w:tplc="9A5C5014">
      <w:numFmt w:val="bullet"/>
      <w:lvlText w:val="•"/>
      <w:lvlJc w:val="left"/>
      <w:pPr>
        <w:ind w:left="4440" w:hanging="121"/>
      </w:pPr>
      <w:rPr>
        <w:rFonts w:hint="default"/>
        <w:lang w:val="pt-PT" w:eastAsia="en-US" w:bidi="ar-SA"/>
      </w:rPr>
    </w:lvl>
    <w:lvl w:ilvl="5" w:tplc="A738972A">
      <w:numFmt w:val="bullet"/>
      <w:lvlText w:val="•"/>
      <w:lvlJc w:val="left"/>
      <w:pPr>
        <w:ind w:left="5490" w:hanging="121"/>
      </w:pPr>
      <w:rPr>
        <w:rFonts w:hint="default"/>
        <w:lang w:val="pt-PT" w:eastAsia="en-US" w:bidi="ar-SA"/>
      </w:rPr>
    </w:lvl>
    <w:lvl w:ilvl="6" w:tplc="B720B8F2">
      <w:numFmt w:val="bullet"/>
      <w:lvlText w:val="•"/>
      <w:lvlJc w:val="left"/>
      <w:pPr>
        <w:ind w:left="6540" w:hanging="121"/>
      </w:pPr>
      <w:rPr>
        <w:rFonts w:hint="default"/>
        <w:lang w:val="pt-PT" w:eastAsia="en-US" w:bidi="ar-SA"/>
      </w:rPr>
    </w:lvl>
    <w:lvl w:ilvl="7" w:tplc="96A49242">
      <w:numFmt w:val="bullet"/>
      <w:lvlText w:val="•"/>
      <w:lvlJc w:val="left"/>
      <w:pPr>
        <w:ind w:left="7590" w:hanging="121"/>
      </w:pPr>
      <w:rPr>
        <w:rFonts w:hint="default"/>
        <w:lang w:val="pt-PT" w:eastAsia="en-US" w:bidi="ar-SA"/>
      </w:rPr>
    </w:lvl>
    <w:lvl w:ilvl="8" w:tplc="60DC35DC">
      <w:numFmt w:val="bullet"/>
      <w:lvlText w:val="•"/>
      <w:lvlJc w:val="left"/>
      <w:pPr>
        <w:ind w:left="8640" w:hanging="121"/>
      </w:pPr>
      <w:rPr>
        <w:rFonts w:hint="default"/>
        <w:lang w:val="pt-PT" w:eastAsia="en-US" w:bidi="ar-SA"/>
      </w:rPr>
    </w:lvl>
  </w:abstractNum>
  <w:abstractNum w:abstractNumId="11" w15:restartNumberingAfterBreak="0">
    <w:nsid w:val="30487C73"/>
    <w:multiLevelType w:val="hybridMultilevel"/>
    <w:tmpl w:val="5F0A6726"/>
    <w:lvl w:ilvl="0" w:tplc="AD82DE54">
      <w:start w:val="1"/>
      <w:numFmt w:val="lowerLetter"/>
      <w:lvlText w:val="%1)"/>
      <w:lvlJc w:val="left"/>
      <w:pPr>
        <w:ind w:left="472" w:hanging="242"/>
      </w:pPr>
      <w:rPr>
        <w:rFonts w:ascii="Calibri" w:eastAsia="Carlito" w:hAnsi="Calibri" w:cs="Calibri" w:hint="default"/>
        <w:spacing w:val="-1"/>
        <w:w w:val="100"/>
        <w:sz w:val="24"/>
        <w:szCs w:val="24"/>
        <w:lang w:val="pt-PT" w:eastAsia="en-US" w:bidi="ar-SA"/>
      </w:rPr>
    </w:lvl>
    <w:lvl w:ilvl="1" w:tplc="830024C4">
      <w:start w:val="1"/>
      <w:numFmt w:val="upperRoman"/>
      <w:lvlText w:val="%2)"/>
      <w:lvlJc w:val="left"/>
      <w:pPr>
        <w:ind w:left="417" w:hanging="188"/>
      </w:pPr>
      <w:rPr>
        <w:rFonts w:ascii="Calibri" w:eastAsia="Carlito" w:hAnsi="Calibri" w:cs="Calibri" w:hint="default"/>
        <w:spacing w:val="-1"/>
        <w:w w:val="100"/>
        <w:sz w:val="24"/>
        <w:szCs w:val="24"/>
        <w:lang w:val="pt-PT" w:eastAsia="en-US" w:bidi="ar-SA"/>
      </w:rPr>
    </w:lvl>
    <w:lvl w:ilvl="2" w:tplc="331057DC">
      <w:numFmt w:val="bullet"/>
      <w:lvlText w:val="•"/>
      <w:lvlJc w:val="left"/>
      <w:pPr>
        <w:ind w:left="1620" w:hanging="188"/>
      </w:pPr>
      <w:rPr>
        <w:rFonts w:hint="default"/>
        <w:lang w:val="pt-PT" w:eastAsia="en-US" w:bidi="ar-SA"/>
      </w:rPr>
    </w:lvl>
    <w:lvl w:ilvl="3" w:tplc="29F28DFC">
      <w:numFmt w:val="bullet"/>
      <w:lvlText w:val="•"/>
      <w:lvlJc w:val="left"/>
      <w:pPr>
        <w:ind w:left="2760" w:hanging="188"/>
      </w:pPr>
      <w:rPr>
        <w:rFonts w:hint="default"/>
        <w:lang w:val="pt-PT" w:eastAsia="en-US" w:bidi="ar-SA"/>
      </w:rPr>
    </w:lvl>
    <w:lvl w:ilvl="4" w:tplc="6AE8AF46">
      <w:numFmt w:val="bullet"/>
      <w:lvlText w:val="•"/>
      <w:lvlJc w:val="left"/>
      <w:pPr>
        <w:ind w:left="3900" w:hanging="188"/>
      </w:pPr>
      <w:rPr>
        <w:rFonts w:hint="default"/>
        <w:lang w:val="pt-PT" w:eastAsia="en-US" w:bidi="ar-SA"/>
      </w:rPr>
    </w:lvl>
    <w:lvl w:ilvl="5" w:tplc="A2A4FC74">
      <w:numFmt w:val="bullet"/>
      <w:lvlText w:val="•"/>
      <w:lvlJc w:val="left"/>
      <w:pPr>
        <w:ind w:left="5040" w:hanging="188"/>
      </w:pPr>
      <w:rPr>
        <w:rFonts w:hint="default"/>
        <w:lang w:val="pt-PT" w:eastAsia="en-US" w:bidi="ar-SA"/>
      </w:rPr>
    </w:lvl>
    <w:lvl w:ilvl="6" w:tplc="97C60BFA">
      <w:numFmt w:val="bullet"/>
      <w:lvlText w:val="•"/>
      <w:lvlJc w:val="left"/>
      <w:pPr>
        <w:ind w:left="6180" w:hanging="188"/>
      </w:pPr>
      <w:rPr>
        <w:rFonts w:hint="default"/>
        <w:lang w:val="pt-PT" w:eastAsia="en-US" w:bidi="ar-SA"/>
      </w:rPr>
    </w:lvl>
    <w:lvl w:ilvl="7" w:tplc="F4506160">
      <w:numFmt w:val="bullet"/>
      <w:lvlText w:val="•"/>
      <w:lvlJc w:val="left"/>
      <w:pPr>
        <w:ind w:left="7320" w:hanging="188"/>
      </w:pPr>
      <w:rPr>
        <w:rFonts w:hint="default"/>
        <w:lang w:val="pt-PT" w:eastAsia="en-US" w:bidi="ar-SA"/>
      </w:rPr>
    </w:lvl>
    <w:lvl w:ilvl="8" w:tplc="26FE5DD4">
      <w:numFmt w:val="bullet"/>
      <w:lvlText w:val="•"/>
      <w:lvlJc w:val="left"/>
      <w:pPr>
        <w:ind w:left="8460" w:hanging="188"/>
      </w:pPr>
      <w:rPr>
        <w:rFonts w:hint="default"/>
        <w:lang w:val="pt-PT" w:eastAsia="en-US" w:bidi="ar-SA"/>
      </w:rPr>
    </w:lvl>
  </w:abstractNum>
  <w:abstractNum w:abstractNumId="12" w15:restartNumberingAfterBreak="0">
    <w:nsid w:val="36C4408C"/>
    <w:multiLevelType w:val="hybridMultilevel"/>
    <w:tmpl w:val="D95E7C98"/>
    <w:lvl w:ilvl="0" w:tplc="3E747AC0">
      <w:start w:val="1"/>
      <w:numFmt w:val="lowerLetter"/>
      <w:lvlText w:val="%1)"/>
      <w:lvlJc w:val="left"/>
      <w:pPr>
        <w:ind w:left="472" w:hanging="242"/>
      </w:pPr>
      <w:rPr>
        <w:rFonts w:asciiTheme="minorHAnsi" w:eastAsia="Carlito" w:hAnsiTheme="minorHAnsi" w:cstheme="minorHAnsi" w:hint="default"/>
        <w:spacing w:val="-1"/>
        <w:w w:val="100"/>
        <w:sz w:val="24"/>
        <w:szCs w:val="24"/>
        <w:lang w:val="pt-PT" w:eastAsia="en-US" w:bidi="ar-SA"/>
      </w:rPr>
    </w:lvl>
    <w:lvl w:ilvl="1" w:tplc="6C7E9324">
      <w:numFmt w:val="bullet"/>
      <w:lvlText w:val="•"/>
      <w:lvlJc w:val="left"/>
      <w:pPr>
        <w:ind w:left="1506" w:hanging="242"/>
      </w:pPr>
      <w:rPr>
        <w:rFonts w:hint="default"/>
        <w:lang w:val="pt-PT" w:eastAsia="en-US" w:bidi="ar-SA"/>
      </w:rPr>
    </w:lvl>
    <w:lvl w:ilvl="2" w:tplc="4A5ACEA6">
      <w:numFmt w:val="bullet"/>
      <w:lvlText w:val="•"/>
      <w:lvlJc w:val="left"/>
      <w:pPr>
        <w:ind w:left="2532" w:hanging="242"/>
      </w:pPr>
      <w:rPr>
        <w:rFonts w:hint="default"/>
        <w:lang w:val="pt-PT" w:eastAsia="en-US" w:bidi="ar-SA"/>
      </w:rPr>
    </w:lvl>
    <w:lvl w:ilvl="3" w:tplc="64987AA8">
      <w:numFmt w:val="bullet"/>
      <w:lvlText w:val="•"/>
      <w:lvlJc w:val="left"/>
      <w:pPr>
        <w:ind w:left="3558" w:hanging="242"/>
      </w:pPr>
      <w:rPr>
        <w:rFonts w:hint="default"/>
        <w:lang w:val="pt-PT" w:eastAsia="en-US" w:bidi="ar-SA"/>
      </w:rPr>
    </w:lvl>
    <w:lvl w:ilvl="4" w:tplc="EC702E0E">
      <w:numFmt w:val="bullet"/>
      <w:lvlText w:val="•"/>
      <w:lvlJc w:val="left"/>
      <w:pPr>
        <w:ind w:left="4584" w:hanging="242"/>
      </w:pPr>
      <w:rPr>
        <w:rFonts w:hint="default"/>
        <w:lang w:val="pt-PT" w:eastAsia="en-US" w:bidi="ar-SA"/>
      </w:rPr>
    </w:lvl>
    <w:lvl w:ilvl="5" w:tplc="14742D92">
      <w:numFmt w:val="bullet"/>
      <w:lvlText w:val="•"/>
      <w:lvlJc w:val="left"/>
      <w:pPr>
        <w:ind w:left="5610" w:hanging="242"/>
      </w:pPr>
      <w:rPr>
        <w:rFonts w:hint="default"/>
        <w:lang w:val="pt-PT" w:eastAsia="en-US" w:bidi="ar-SA"/>
      </w:rPr>
    </w:lvl>
    <w:lvl w:ilvl="6" w:tplc="7E982728">
      <w:numFmt w:val="bullet"/>
      <w:lvlText w:val="•"/>
      <w:lvlJc w:val="left"/>
      <w:pPr>
        <w:ind w:left="6636" w:hanging="242"/>
      </w:pPr>
      <w:rPr>
        <w:rFonts w:hint="default"/>
        <w:lang w:val="pt-PT" w:eastAsia="en-US" w:bidi="ar-SA"/>
      </w:rPr>
    </w:lvl>
    <w:lvl w:ilvl="7" w:tplc="AE50A0AE">
      <w:numFmt w:val="bullet"/>
      <w:lvlText w:val="•"/>
      <w:lvlJc w:val="left"/>
      <w:pPr>
        <w:ind w:left="7662" w:hanging="242"/>
      </w:pPr>
      <w:rPr>
        <w:rFonts w:hint="default"/>
        <w:lang w:val="pt-PT" w:eastAsia="en-US" w:bidi="ar-SA"/>
      </w:rPr>
    </w:lvl>
    <w:lvl w:ilvl="8" w:tplc="D20822F6">
      <w:numFmt w:val="bullet"/>
      <w:lvlText w:val="•"/>
      <w:lvlJc w:val="left"/>
      <w:pPr>
        <w:ind w:left="8688" w:hanging="242"/>
      </w:pPr>
      <w:rPr>
        <w:rFonts w:hint="default"/>
        <w:lang w:val="pt-PT" w:eastAsia="en-US" w:bidi="ar-SA"/>
      </w:rPr>
    </w:lvl>
  </w:abstractNum>
  <w:abstractNum w:abstractNumId="13" w15:restartNumberingAfterBreak="0">
    <w:nsid w:val="3B29606A"/>
    <w:multiLevelType w:val="hybridMultilevel"/>
    <w:tmpl w:val="4BCE6EBC"/>
    <w:lvl w:ilvl="0" w:tplc="894A664C">
      <w:start w:val="1"/>
      <w:numFmt w:val="upperRoman"/>
      <w:lvlText w:val="%1"/>
      <w:lvlJc w:val="left"/>
      <w:pPr>
        <w:ind w:left="230" w:hanging="166"/>
      </w:pPr>
      <w:rPr>
        <w:rFonts w:ascii="Calibri" w:eastAsia="Carlito" w:hAnsi="Calibri" w:cs="Calibri" w:hint="default"/>
        <w:spacing w:val="-4"/>
        <w:w w:val="100"/>
        <w:sz w:val="24"/>
        <w:szCs w:val="24"/>
        <w:lang w:val="pt-PT" w:eastAsia="en-US" w:bidi="ar-SA"/>
      </w:rPr>
    </w:lvl>
    <w:lvl w:ilvl="1" w:tplc="30DCC038">
      <w:numFmt w:val="bullet"/>
      <w:lvlText w:val="•"/>
      <w:lvlJc w:val="left"/>
      <w:pPr>
        <w:ind w:left="1290" w:hanging="166"/>
      </w:pPr>
      <w:rPr>
        <w:rFonts w:hint="default"/>
        <w:lang w:val="pt-PT" w:eastAsia="en-US" w:bidi="ar-SA"/>
      </w:rPr>
    </w:lvl>
    <w:lvl w:ilvl="2" w:tplc="C1789A8C">
      <w:numFmt w:val="bullet"/>
      <w:lvlText w:val="•"/>
      <w:lvlJc w:val="left"/>
      <w:pPr>
        <w:ind w:left="2340" w:hanging="166"/>
      </w:pPr>
      <w:rPr>
        <w:rFonts w:hint="default"/>
        <w:lang w:val="pt-PT" w:eastAsia="en-US" w:bidi="ar-SA"/>
      </w:rPr>
    </w:lvl>
    <w:lvl w:ilvl="3" w:tplc="59242FE4">
      <w:numFmt w:val="bullet"/>
      <w:lvlText w:val="•"/>
      <w:lvlJc w:val="left"/>
      <w:pPr>
        <w:ind w:left="3390" w:hanging="166"/>
      </w:pPr>
      <w:rPr>
        <w:rFonts w:hint="default"/>
        <w:lang w:val="pt-PT" w:eastAsia="en-US" w:bidi="ar-SA"/>
      </w:rPr>
    </w:lvl>
    <w:lvl w:ilvl="4" w:tplc="A5F4FA88">
      <w:numFmt w:val="bullet"/>
      <w:lvlText w:val="•"/>
      <w:lvlJc w:val="left"/>
      <w:pPr>
        <w:ind w:left="4440" w:hanging="166"/>
      </w:pPr>
      <w:rPr>
        <w:rFonts w:hint="default"/>
        <w:lang w:val="pt-PT" w:eastAsia="en-US" w:bidi="ar-SA"/>
      </w:rPr>
    </w:lvl>
    <w:lvl w:ilvl="5" w:tplc="E15C09D6">
      <w:numFmt w:val="bullet"/>
      <w:lvlText w:val="•"/>
      <w:lvlJc w:val="left"/>
      <w:pPr>
        <w:ind w:left="5490" w:hanging="166"/>
      </w:pPr>
      <w:rPr>
        <w:rFonts w:hint="default"/>
        <w:lang w:val="pt-PT" w:eastAsia="en-US" w:bidi="ar-SA"/>
      </w:rPr>
    </w:lvl>
    <w:lvl w:ilvl="6" w:tplc="96CCA176">
      <w:numFmt w:val="bullet"/>
      <w:lvlText w:val="•"/>
      <w:lvlJc w:val="left"/>
      <w:pPr>
        <w:ind w:left="6540" w:hanging="166"/>
      </w:pPr>
      <w:rPr>
        <w:rFonts w:hint="default"/>
        <w:lang w:val="pt-PT" w:eastAsia="en-US" w:bidi="ar-SA"/>
      </w:rPr>
    </w:lvl>
    <w:lvl w:ilvl="7" w:tplc="CCC2AE3E">
      <w:numFmt w:val="bullet"/>
      <w:lvlText w:val="•"/>
      <w:lvlJc w:val="left"/>
      <w:pPr>
        <w:ind w:left="7590" w:hanging="166"/>
      </w:pPr>
      <w:rPr>
        <w:rFonts w:hint="default"/>
        <w:lang w:val="pt-PT" w:eastAsia="en-US" w:bidi="ar-SA"/>
      </w:rPr>
    </w:lvl>
    <w:lvl w:ilvl="8" w:tplc="F5F6A678">
      <w:numFmt w:val="bullet"/>
      <w:lvlText w:val="•"/>
      <w:lvlJc w:val="left"/>
      <w:pPr>
        <w:ind w:left="8640" w:hanging="166"/>
      </w:pPr>
      <w:rPr>
        <w:rFonts w:hint="default"/>
        <w:lang w:val="pt-PT" w:eastAsia="en-US" w:bidi="ar-SA"/>
      </w:rPr>
    </w:lvl>
  </w:abstractNum>
  <w:abstractNum w:abstractNumId="14" w15:restartNumberingAfterBreak="0">
    <w:nsid w:val="40122A75"/>
    <w:multiLevelType w:val="hybridMultilevel"/>
    <w:tmpl w:val="23F847CC"/>
    <w:lvl w:ilvl="0" w:tplc="AA203B0E">
      <w:start w:val="1"/>
      <w:numFmt w:val="lowerLetter"/>
      <w:lvlText w:val="%1)"/>
      <w:lvlJc w:val="left"/>
      <w:pPr>
        <w:ind w:left="472" w:hanging="242"/>
      </w:pPr>
      <w:rPr>
        <w:rFonts w:ascii="Carlito" w:eastAsia="Carlito" w:hAnsi="Carlito" w:cs="Carlito" w:hint="default"/>
        <w:spacing w:val="-1"/>
        <w:w w:val="100"/>
        <w:sz w:val="24"/>
        <w:szCs w:val="24"/>
        <w:lang w:val="pt-PT" w:eastAsia="en-US" w:bidi="ar-SA"/>
      </w:rPr>
    </w:lvl>
    <w:lvl w:ilvl="1" w:tplc="EB00FEC0">
      <w:numFmt w:val="bullet"/>
      <w:lvlText w:val="•"/>
      <w:lvlJc w:val="left"/>
      <w:pPr>
        <w:ind w:left="1506" w:hanging="242"/>
      </w:pPr>
      <w:rPr>
        <w:rFonts w:hint="default"/>
        <w:lang w:val="pt-PT" w:eastAsia="en-US" w:bidi="ar-SA"/>
      </w:rPr>
    </w:lvl>
    <w:lvl w:ilvl="2" w:tplc="C2804E8A">
      <w:numFmt w:val="bullet"/>
      <w:lvlText w:val="•"/>
      <w:lvlJc w:val="left"/>
      <w:pPr>
        <w:ind w:left="2532" w:hanging="242"/>
      </w:pPr>
      <w:rPr>
        <w:rFonts w:hint="default"/>
        <w:lang w:val="pt-PT" w:eastAsia="en-US" w:bidi="ar-SA"/>
      </w:rPr>
    </w:lvl>
    <w:lvl w:ilvl="3" w:tplc="6A94097E">
      <w:numFmt w:val="bullet"/>
      <w:lvlText w:val="•"/>
      <w:lvlJc w:val="left"/>
      <w:pPr>
        <w:ind w:left="3558" w:hanging="242"/>
      </w:pPr>
      <w:rPr>
        <w:rFonts w:hint="default"/>
        <w:lang w:val="pt-PT" w:eastAsia="en-US" w:bidi="ar-SA"/>
      </w:rPr>
    </w:lvl>
    <w:lvl w:ilvl="4" w:tplc="A7DAE38E">
      <w:numFmt w:val="bullet"/>
      <w:lvlText w:val="•"/>
      <w:lvlJc w:val="left"/>
      <w:pPr>
        <w:ind w:left="4584" w:hanging="242"/>
      </w:pPr>
      <w:rPr>
        <w:rFonts w:hint="default"/>
        <w:lang w:val="pt-PT" w:eastAsia="en-US" w:bidi="ar-SA"/>
      </w:rPr>
    </w:lvl>
    <w:lvl w:ilvl="5" w:tplc="731A12AE">
      <w:numFmt w:val="bullet"/>
      <w:lvlText w:val="•"/>
      <w:lvlJc w:val="left"/>
      <w:pPr>
        <w:ind w:left="5610" w:hanging="242"/>
      </w:pPr>
      <w:rPr>
        <w:rFonts w:hint="default"/>
        <w:lang w:val="pt-PT" w:eastAsia="en-US" w:bidi="ar-SA"/>
      </w:rPr>
    </w:lvl>
    <w:lvl w:ilvl="6" w:tplc="EC46CB22">
      <w:numFmt w:val="bullet"/>
      <w:lvlText w:val="•"/>
      <w:lvlJc w:val="left"/>
      <w:pPr>
        <w:ind w:left="6636" w:hanging="242"/>
      </w:pPr>
      <w:rPr>
        <w:rFonts w:hint="default"/>
        <w:lang w:val="pt-PT" w:eastAsia="en-US" w:bidi="ar-SA"/>
      </w:rPr>
    </w:lvl>
    <w:lvl w:ilvl="7" w:tplc="89E48742">
      <w:numFmt w:val="bullet"/>
      <w:lvlText w:val="•"/>
      <w:lvlJc w:val="left"/>
      <w:pPr>
        <w:ind w:left="7662" w:hanging="242"/>
      </w:pPr>
      <w:rPr>
        <w:rFonts w:hint="default"/>
        <w:lang w:val="pt-PT" w:eastAsia="en-US" w:bidi="ar-SA"/>
      </w:rPr>
    </w:lvl>
    <w:lvl w:ilvl="8" w:tplc="7352A8EE">
      <w:numFmt w:val="bullet"/>
      <w:lvlText w:val="•"/>
      <w:lvlJc w:val="left"/>
      <w:pPr>
        <w:ind w:left="8688" w:hanging="242"/>
      </w:pPr>
      <w:rPr>
        <w:rFonts w:hint="default"/>
        <w:lang w:val="pt-PT" w:eastAsia="en-US" w:bidi="ar-SA"/>
      </w:rPr>
    </w:lvl>
  </w:abstractNum>
  <w:abstractNum w:abstractNumId="15" w15:restartNumberingAfterBreak="0">
    <w:nsid w:val="40A94CA9"/>
    <w:multiLevelType w:val="hybridMultilevel"/>
    <w:tmpl w:val="5E348A08"/>
    <w:lvl w:ilvl="0" w:tplc="FD08E052">
      <w:start w:val="10"/>
      <w:numFmt w:val="upperRoman"/>
      <w:lvlText w:val="%1"/>
      <w:lvlJc w:val="left"/>
      <w:pPr>
        <w:ind w:left="517" w:hanging="179"/>
      </w:pPr>
      <w:rPr>
        <w:rFonts w:ascii="Calibri" w:eastAsia="Carlito" w:hAnsi="Calibri" w:cs="Calibri" w:hint="default"/>
        <w:w w:val="100"/>
        <w:sz w:val="24"/>
        <w:szCs w:val="24"/>
        <w:lang w:val="pt-PT" w:eastAsia="en-US" w:bidi="ar-SA"/>
      </w:rPr>
    </w:lvl>
    <w:lvl w:ilvl="1" w:tplc="892E3AFC">
      <w:numFmt w:val="bullet"/>
      <w:lvlText w:val="•"/>
      <w:lvlJc w:val="left"/>
      <w:pPr>
        <w:ind w:left="1542" w:hanging="179"/>
      </w:pPr>
      <w:rPr>
        <w:rFonts w:hint="default"/>
        <w:lang w:val="pt-PT" w:eastAsia="en-US" w:bidi="ar-SA"/>
      </w:rPr>
    </w:lvl>
    <w:lvl w:ilvl="2" w:tplc="4F8CFE6E">
      <w:numFmt w:val="bullet"/>
      <w:lvlText w:val="•"/>
      <w:lvlJc w:val="left"/>
      <w:pPr>
        <w:ind w:left="2564" w:hanging="179"/>
      </w:pPr>
      <w:rPr>
        <w:rFonts w:hint="default"/>
        <w:lang w:val="pt-PT" w:eastAsia="en-US" w:bidi="ar-SA"/>
      </w:rPr>
    </w:lvl>
    <w:lvl w:ilvl="3" w:tplc="4FAE16C2">
      <w:numFmt w:val="bullet"/>
      <w:lvlText w:val="•"/>
      <w:lvlJc w:val="left"/>
      <w:pPr>
        <w:ind w:left="3586" w:hanging="179"/>
      </w:pPr>
      <w:rPr>
        <w:rFonts w:hint="default"/>
        <w:lang w:val="pt-PT" w:eastAsia="en-US" w:bidi="ar-SA"/>
      </w:rPr>
    </w:lvl>
    <w:lvl w:ilvl="4" w:tplc="6B74DA22">
      <w:numFmt w:val="bullet"/>
      <w:lvlText w:val="•"/>
      <w:lvlJc w:val="left"/>
      <w:pPr>
        <w:ind w:left="4608" w:hanging="179"/>
      </w:pPr>
      <w:rPr>
        <w:rFonts w:hint="default"/>
        <w:lang w:val="pt-PT" w:eastAsia="en-US" w:bidi="ar-SA"/>
      </w:rPr>
    </w:lvl>
    <w:lvl w:ilvl="5" w:tplc="E55A5298">
      <w:numFmt w:val="bullet"/>
      <w:lvlText w:val="•"/>
      <w:lvlJc w:val="left"/>
      <w:pPr>
        <w:ind w:left="5630" w:hanging="179"/>
      </w:pPr>
      <w:rPr>
        <w:rFonts w:hint="default"/>
        <w:lang w:val="pt-PT" w:eastAsia="en-US" w:bidi="ar-SA"/>
      </w:rPr>
    </w:lvl>
    <w:lvl w:ilvl="6" w:tplc="286E7C44">
      <w:numFmt w:val="bullet"/>
      <w:lvlText w:val="•"/>
      <w:lvlJc w:val="left"/>
      <w:pPr>
        <w:ind w:left="6652" w:hanging="179"/>
      </w:pPr>
      <w:rPr>
        <w:rFonts w:hint="default"/>
        <w:lang w:val="pt-PT" w:eastAsia="en-US" w:bidi="ar-SA"/>
      </w:rPr>
    </w:lvl>
    <w:lvl w:ilvl="7" w:tplc="BFA6E6B6">
      <w:numFmt w:val="bullet"/>
      <w:lvlText w:val="•"/>
      <w:lvlJc w:val="left"/>
      <w:pPr>
        <w:ind w:left="7674" w:hanging="179"/>
      </w:pPr>
      <w:rPr>
        <w:rFonts w:hint="default"/>
        <w:lang w:val="pt-PT" w:eastAsia="en-US" w:bidi="ar-SA"/>
      </w:rPr>
    </w:lvl>
    <w:lvl w:ilvl="8" w:tplc="5802BB12">
      <w:numFmt w:val="bullet"/>
      <w:lvlText w:val="•"/>
      <w:lvlJc w:val="left"/>
      <w:pPr>
        <w:ind w:left="8696" w:hanging="179"/>
      </w:pPr>
      <w:rPr>
        <w:rFonts w:hint="default"/>
        <w:lang w:val="pt-PT" w:eastAsia="en-US" w:bidi="ar-SA"/>
      </w:rPr>
    </w:lvl>
  </w:abstractNum>
  <w:abstractNum w:abstractNumId="16" w15:restartNumberingAfterBreak="0">
    <w:nsid w:val="42562458"/>
    <w:multiLevelType w:val="hybridMultilevel"/>
    <w:tmpl w:val="731EC92C"/>
    <w:lvl w:ilvl="0" w:tplc="4036AC80">
      <w:start w:val="1"/>
      <w:numFmt w:val="lowerLetter"/>
      <w:lvlText w:val="%1)"/>
      <w:lvlJc w:val="left"/>
      <w:pPr>
        <w:ind w:left="230" w:hanging="280"/>
      </w:pPr>
      <w:rPr>
        <w:rFonts w:ascii="Calibri" w:eastAsia="Carlito" w:hAnsi="Calibri" w:cs="Calibri" w:hint="default"/>
        <w:spacing w:val="-17"/>
        <w:w w:val="100"/>
        <w:sz w:val="24"/>
        <w:szCs w:val="24"/>
        <w:lang w:val="pt-PT" w:eastAsia="en-US" w:bidi="ar-SA"/>
      </w:rPr>
    </w:lvl>
    <w:lvl w:ilvl="1" w:tplc="A732B45A">
      <w:numFmt w:val="bullet"/>
      <w:lvlText w:val="•"/>
      <w:lvlJc w:val="left"/>
      <w:pPr>
        <w:ind w:left="1290" w:hanging="280"/>
      </w:pPr>
      <w:rPr>
        <w:rFonts w:hint="default"/>
        <w:lang w:val="pt-PT" w:eastAsia="en-US" w:bidi="ar-SA"/>
      </w:rPr>
    </w:lvl>
    <w:lvl w:ilvl="2" w:tplc="8AFC89AA">
      <w:numFmt w:val="bullet"/>
      <w:lvlText w:val="•"/>
      <w:lvlJc w:val="left"/>
      <w:pPr>
        <w:ind w:left="2340" w:hanging="280"/>
      </w:pPr>
      <w:rPr>
        <w:rFonts w:hint="default"/>
        <w:lang w:val="pt-PT" w:eastAsia="en-US" w:bidi="ar-SA"/>
      </w:rPr>
    </w:lvl>
    <w:lvl w:ilvl="3" w:tplc="C262CB50">
      <w:numFmt w:val="bullet"/>
      <w:lvlText w:val="•"/>
      <w:lvlJc w:val="left"/>
      <w:pPr>
        <w:ind w:left="3390" w:hanging="280"/>
      </w:pPr>
      <w:rPr>
        <w:rFonts w:hint="default"/>
        <w:lang w:val="pt-PT" w:eastAsia="en-US" w:bidi="ar-SA"/>
      </w:rPr>
    </w:lvl>
    <w:lvl w:ilvl="4" w:tplc="799AAEC8">
      <w:numFmt w:val="bullet"/>
      <w:lvlText w:val="•"/>
      <w:lvlJc w:val="left"/>
      <w:pPr>
        <w:ind w:left="4440" w:hanging="280"/>
      </w:pPr>
      <w:rPr>
        <w:rFonts w:hint="default"/>
        <w:lang w:val="pt-PT" w:eastAsia="en-US" w:bidi="ar-SA"/>
      </w:rPr>
    </w:lvl>
    <w:lvl w:ilvl="5" w:tplc="E0FEFD4C">
      <w:numFmt w:val="bullet"/>
      <w:lvlText w:val="•"/>
      <w:lvlJc w:val="left"/>
      <w:pPr>
        <w:ind w:left="5490" w:hanging="280"/>
      </w:pPr>
      <w:rPr>
        <w:rFonts w:hint="default"/>
        <w:lang w:val="pt-PT" w:eastAsia="en-US" w:bidi="ar-SA"/>
      </w:rPr>
    </w:lvl>
    <w:lvl w:ilvl="6" w:tplc="CFCC7E04">
      <w:numFmt w:val="bullet"/>
      <w:lvlText w:val="•"/>
      <w:lvlJc w:val="left"/>
      <w:pPr>
        <w:ind w:left="6540" w:hanging="280"/>
      </w:pPr>
      <w:rPr>
        <w:rFonts w:hint="default"/>
        <w:lang w:val="pt-PT" w:eastAsia="en-US" w:bidi="ar-SA"/>
      </w:rPr>
    </w:lvl>
    <w:lvl w:ilvl="7" w:tplc="E42ADBFA">
      <w:numFmt w:val="bullet"/>
      <w:lvlText w:val="•"/>
      <w:lvlJc w:val="left"/>
      <w:pPr>
        <w:ind w:left="7590" w:hanging="280"/>
      </w:pPr>
      <w:rPr>
        <w:rFonts w:hint="default"/>
        <w:lang w:val="pt-PT" w:eastAsia="en-US" w:bidi="ar-SA"/>
      </w:rPr>
    </w:lvl>
    <w:lvl w:ilvl="8" w:tplc="AE9405EC">
      <w:numFmt w:val="bullet"/>
      <w:lvlText w:val="•"/>
      <w:lvlJc w:val="left"/>
      <w:pPr>
        <w:ind w:left="8640" w:hanging="280"/>
      </w:pPr>
      <w:rPr>
        <w:rFonts w:hint="default"/>
        <w:lang w:val="pt-PT" w:eastAsia="en-US" w:bidi="ar-SA"/>
      </w:rPr>
    </w:lvl>
  </w:abstractNum>
  <w:abstractNum w:abstractNumId="17" w15:restartNumberingAfterBreak="0">
    <w:nsid w:val="4274225A"/>
    <w:multiLevelType w:val="hybridMultilevel"/>
    <w:tmpl w:val="BF362048"/>
    <w:lvl w:ilvl="0" w:tplc="EBA6F81A">
      <w:start w:val="1"/>
      <w:numFmt w:val="upperRoman"/>
      <w:lvlText w:val="%1"/>
      <w:lvlJc w:val="left"/>
      <w:pPr>
        <w:ind w:left="230" w:hanging="155"/>
        <w:jc w:val="right"/>
      </w:pPr>
      <w:rPr>
        <w:rFonts w:ascii="Calibri" w:eastAsia="Carlito" w:hAnsi="Calibri" w:cs="Calibri" w:hint="default"/>
        <w:spacing w:val="-25"/>
        <w:w w:val="98"/>
        <w:sz w:val="24"/>
        <w:szCs w:val="24"/>
        <w:lang w:val="pt-PT" w:eastAsia="en-US" w:bidi="ar-SA"/>
      </w:rPr>
    </w:lvl>
    <w:lvl w:ilvl="1" w:tplc="E01C4C0C">
      <w:numFmt w:val="bullet"/>
      <w:lvlText w:val="•"/>
      <w:lvlJc w:val="left"/>
      <w:pPr>
        <w:ind w:left="1290" w:hanging="155"/>
      </w:pPr>
      <w:rPr>
        <w:rFonts w:hint="default"/>
        <w:lang w:val="pt-PT" w:eastAsia="en-US" w:bidi="ar-SA"/>
      </w:rPr>
    </w:lvl>
    <w:lvl w:ilvl="2" w:tplc="CB66B9F6">
      <w:numFmt w:val="bullet"/>
      <w:lvlText w:val="•"/>
      <w:lvlJc w:val="left"/>
      <w:pPr>
        <w:ind w:left="2340" w:hanging="155"/>
      </w:pPr>
      <w:rPr>
        <w:rFonts w:hint="default"/>
        <w:lang w:val="pt-PT" w:eastAsia="en-US" w:bidi="ar-SA"/>
      </w:rPr>
    </w:lvl>
    <w:lvl w:ilvl="3" w:tplc="B412BD5E">
      <w:numFmt w:val="bullet"/>
      <w:lvlText w:val="•"/>
      <w:lvlJc w:val="left"/>
      <w:pPr>
        <w:ind w:left="3390" w:hanging="155"/>
      </w:pPr>
      <w:rPr>
        <w:rFonts w:hint="default"/>
        <w:lang w:val="pt-PT" w:eastAsia="en-US" w:bidi="ar-SA"/>
      </w:rPr>
    </w:lvl>
    <w:lvl w:ilvl="4" w:tplc="50CE74DC">
      <w:numFmt w:val="bullet"/>
      <w:lvlText w:val="•"/>
      <w:lvlJc w:val="left"/>
      <w:pPr>
        <w:ind w:left="4440" w:hanging="155"/>
      </w:pPr>
      <w:rPr>
        <w:rFonts w:hint="default"/>
        <w:lang w:val="pt-PT" w:eastAsia="en-US" w:bidi="ar-SA"/>
      </w:rPr>
    </w:lvl>
    <w:lvl w:ilvl="5" w:tplc="9536ABA6">
      <w:numFmt w:val="bullet"/>
      <w:lvlText w:val="•"/>
      <w:lvlJc w:val="left"/>
      <w:pPr>
        <w:ind w:left="5490" w:hanging="155"/>
      </w:pPr>
      <w:rPr>
        <w:rFonts w:hint="default"/>
        <w:lang w:val="pt-PT" w:eastAsia="en-US" w:bidi="ar-SA"/>
      </w:rPr>
    </w:lvl>
    <w:lvl w:ilvl="6" w:tplc="A34AF566">
      <w:numFmt w:val="bullet"/>
      <w:lvlText w:val="•"/>
      <w:lvlJc w:val="left"/>
      <w:pPr>
        <w:ind w:left="6540" w:hanging="155"/>
      </w:pPr>
      <w:rPr>
        <w:rFonts w:hint="default"/>
        <w:lang w:val="pt-PT" w:eastAsia="en-US" w:bidi="ar-SA"/>
      </w:rPr>
    </w:lvl>
    <w:lvl w:ilvl="7" w:tplc="EE6C26C6">
      <w:numFmt w:val="bullet"/>
      <w:lvlText w:val="•"/>
      <w:lvlJc w:val="left"/>
      <w:pPr>
        <w:ind w:left="7590" w:hanging="155"/>
      </w:pPr>
      <w:rPr>
        <w:rFonts w:hint="default"/>
        <w:lang w:val="pt-PT" w:eastAsia="en-US" w:bidi="ar-SA"/>
      </w:rPr>
    </w:lvl>
    <w:lvl w:ilvl="8" w:tplc="D3F28826">
      <w:numFmt w:val="bullet"/>
      <w:lvlText w:val="•"/>
      <w:lvlJc w:val="left"/>
      <w:pPr>
        <w:ind w:left="8640" w:hanging="155"/>
      </w:pPr>
      <w:rPr>
        <w:rFonts w:hint="default"/>
        <w:lang w:val="pt-PT" w:eastAsia="en-US" w:bidi="ar-SA"/>
      </w:rPr>
    </w:lvl>
  </w:abstractNum>
  <w:abstractNum w:abstractNumId="18" w15:restartNumberingAfterBreak="0">
    <w:nsid w:val="450F1A26"/>
    <w:multiLevelType w:val="hybridMultilevel"/>
    <w:tmpl w:val="9664F1E2"/>
    <w:lvl w:ilvl="0" w:tplc="FB78C5D6">
      <w:start w:val="1"/>
      <w:numFmt w:val="lowerLetter"/>
      <w:lvlText w:val="%1)"/>
      <w:lvlJc w:val="left"/>
      <w:pPr>
        <w:ind w:left="472" w:hanging="242"/>
      </w:pPr>
      <w:rPr>
        <w:rFonts w:ascii="Calibri" w:eastAsia="Carlito" w:hAnsi="Calibri" w:cs="Calibri" w:hint="default"/>
        <w:spacing w:val="-1"/>
        <w:w w:val="100"/>
        <w:sz w:val="24"/>
        <w:szCs w:val="24"/>
        <w:lang w:val="pt-PT" w:eastAsia="en-US" w:bidi="ar-SA"/>
      </w:rPr>
    </w:lvl>
    <w:lvl w:ilvl="1" w:tplc="29342B2A">
      <w:numFmt w:val="bullet"/>
      <w:lvlText w:val="•"/>
      <w:lvlJc w:val="left"/>
      <w:pPr>
        <w:ind w:left="1506" w:hanging="242"/>
      </w:pPr>
      <w:rPr>
        <w:rFonts w:hint="default"/>
        <w:lang w:val="pt-PT" w:eastAsia="en-US" w:bidi="ar-SA"/>
      </w:rPr>
    </w:lvl>
    <w:lvl w:ilvl="2" w:tplc="50B4A432">
      <w:numFmt w:val="bullet"/>
      <w:lvlText w:val="•"/>
      <w:lvlJc w:val="left"/>
      <w:pPr>
        <w:ind w:left="2532" w:hanging="242"/>
      </w:pPr>
      <w:rPr>
        <w:rFonts w:hint="default"/>
        <w:lang w:val="pt-PT" w:eastAsia="en-US" w:bidi="ar-SA"/>
      </w:rPr>
    </w:lvl>
    <w:lvl w:ilvl="3" w:tplc="A9300DF8">
      <w:numFmt w:val="bullet"/>
      <w:lvlText w:val="•"/>
      <w:lvlJc w:val="left"/>
      <w:pPr>
        <w:ind w:left="3558" w:hanging="242"/>
      </w:pPr>
      <w:rPr>
        <w:rFonts w:hint="default"/>
        <w:lang w:val="pt-PT" w:eastAsia="en-US" w:bidi="ar-SA"/>
      </w:rPr>
    </w:lvl>
    <w:lvl w:ilvl="4" w:tplc="44C6C98E">
      <w:numFmt w:val="bullet"/>
      <w:lvlText w:val="•"/>
      <w:lvlJc w:val="left"/>
      <w:pPr>
        <w:ind w:left="4584" w:hanging="242"/>
      </w:pPr>
      <w:rPr>
        <w:rFonts w:hint="default"/>
        <w:lang w:val="pt-PT" w:eastAsia="en-US" w:bidi="ar-SA"/>
      </w:rPr>
    </w:lvl>
    <w:lvl w:ilvl="5" w:tplc="072A4192">
      <w:numFmt w:val="bullet"/>
      <w:lvlText w:val="•"/>
      <w:lvlJc w:val="left"/>
      <w:pPr>
        <w:ind w:left="5610" w:hanging="242"/>
      </w:pPr>
      <w:rPr>
        <w:rFonts w:hint="default"/>
        <w:lang w:val="pt-PT" w:eastAsia="en-US" w:bidi="ar-SA"/>
      </w:rPr>
    </w:lvl>
    <w:lvl w:ilvl="6" w:tplc="CE16A6BA">
      <w:numFmt w:val="bullet"/>
      <w:lvlText w:val="•"/>
      <w:lvlJc w:val="left"/>
      <w:pPr>
        <w:ind w:left="6636" w:hanging="242"/>
      </w:pPr>
      <w:rPr>
        <w:rFonts w:hint="default"/>
        <w:lang w:val="pt-PT" w:eastAsia="en-US" w:bidi="ar-SA"/>
      </w:rPr>
    </w:lvl>
    <w:lvl w:ilvl="7" w:tplc="BED8E110">
      <w:numFmt w:val="bullet"/>
      <w:lvlText w:val="•"/>
      <w:lvlJc w:val="left"/>
      <w:pPr>
        <w:ind w:left="7662" w:hanging="242"/>
      </w:pPr>
      <w:rPr>
        <w:rFonts w:hint="default"/>
        <w:lang w:val="pt-PT" w:eastAsia="en-US" w:bidi="ar-SA"/>
      </w:rPr>
    </w:lvl>
    <w:lvl w:ilvl="8" w:tplc="E1FAC020">
      <w:numFmt w:val="bullet"/>
      <w:lvlText w:val="•"/>
      <w:lvlJc w:val="left"/>
      <w:pPr>
        <w:ind w:left="8688" w:hanging="242"/>
      </w:pPr>
      <w:rPr>
        <w:rFonts w:hint="default"/>
        <w:lang w:val="pt-PT" w:eastAsia="en-US" w:bidi="ar-SA"/>
      </w:rPr>
    </w:lvl>
  </w:abstractNum>
  <w:abstractNum w:abstractNumId="19" w15:restartNumberingAfterBreak="0">
    <w:nsid w:val="49D2370D"/>
    <w:multiLevelType w:val="hybridMultilevel"/>
    <w:tmpl w:val="026AE23C"/>
    <w:lvl w:ilvl="0" w:tplc="CA2A4924">
      <w:start w:val="1"/>
      <w:numFmt w:val="lowerLetter"/>
      <w:lvlText w:val="%1)"/>
      <w:lvlJc w:val="left"/>
      <w:pPr>
        <w:ind w:left="472" w:hanging="242"/>
      </w:pPr>
      <w:rPr>
        <w:rFonts w:ascii="Calibri" w:eastAsia="Carlito" w:hAnsi="Calibri" w:cs="Calibri" w:hint="default"/>
        <w:spacing w:val="-1"/>
        <w:w w:val="100"/>
        <w:sz w:val="24"/>
        <w:szCs w:val="24"/>
        <w:lang w:val="pt-PT" w:eastAsia="en-US" w:bidi="ar-SA"/>
      </w:rPr>
    </w:lvl>
    <w:lvl w:ilvl="1" w:tplc="741230FC">
      <w:numFmt w:val="bullet"/>
      <w:lvlText w:val="•"/>
      <w:lvlJc w:val="left"/>
      <w:pPr>
        <w:ind w:left="1506" w:hanging="242"/>
      </w:pPr>
      <w:rPr>
        <w:rFonts w:hint="default"/>
        <w:lang w:val="pt-PT" w:eastAsia="en-US" w:bidi="ar-SA"/>
      </w:rPr>
    </w:lvl>
    <w:lvl w:ilvl="2" w:tplc="89A4C372">
      <w:numFmt w:val="bullet"/>
      <w:lvlText w:val="•"/>
      <w:lvlJc w:val="left"/>
      <w:pPr>
        <w:ind w:left="2532" w:hanging="242"/>
      </w:pPr>
      <w:rPr>
        <w:rFonts w:hint="default"/>
        <w:lang w:val="pt-PT" w:eastAsia="en-US" w:bidi="ar-SA"/>
      </w:rPr>
    </w:lvl>
    <w:lvl w:ilvl="3" w:tplc="A6D839EC">
      <w:numFmt w:val="bullet"/>
      <w:lvlText w:val="•"/>
      <w:lvlJc w:val="left"/>
      <w:pPr>
        <w:ind w:left="3558" w:hanging="242"/>
      </w:pPr>
      <w:rPr>
        <w:rFonts w:hint="default"/>
        <w:lang w:val="pt-PT" w:eastAsia="en-US" w:bidi="ar-SA"/>
      </w:rPr>
    </w:lvl>
    <w:lvl w:ilvl="4" w:tplc="818AEFEC">
      <w:numFmt w:val="bullet"/>
      <w:lvlText w:val="•"/>
      <w:lvlJc w:val="left"/>
      <w:pPr>
        <w:ind w:left="4584" w:hanging="242"/>
      </w:pPr>
      <w:rPr>
        <w:rFonts w:hint="default"/>
        <w:lang w:val="pt-PT" w:eastAsia="en-US" w:bidi="ar-SA"/>
      </w:rPr>
    </w:lvl>
    <w:lvl w:ilvl="5" w:tplc="B6800102">
      <w:numFmt w:val="bullet"/>
      <w:lvlText w:val="•"/>
      <w:lvlJc w:val="left"/>
      <w:pPr>
        <w:ind w:left="5610" w:hanging="242"/>
      </w:pPr>
      <w:rPr>
        <w:rFonts w:hint="default"/>
        <w:lang w:val="pt-PT" w:eastAsia="en-US" w:bidi="ar-SA"/>
      </w:rPr>
    </w:lvl>
    <w:lvl w:ilvl="6" w:tplc="F67A4F6C">
      <w:numFmt w:val="bullet"/>
      <w:lvlText w:val="•"/>
      <w:lvlJc w:val="left"/>
      <w:pPr>
        <w:ind w:left="6636" w:hanging="242"/>
      </w:pPr>
      <w:rPr>
        <w:rFonts w:hint="default"/>
        <w:lang w:val="pt-PT" w:eastAsia="en-US" w:bidi="ar-SA"/>
      </w:rPr>
    </w:lvl>
    <w:lvl w:ilvl="7" w:tplc="6450D78E">
      <w:numFmt w:val="bullet"/>
      <w:lvlText w:val="•"/>
      <w:lvlJc w:val="left"/>
      <w:pPr>
        <w:ind w:left="7662" w:hanging="242"/>
      </w:pPr>
      <w:rPr>
        <w:rFonts w:hint="default"/>
        <w:lang w:val="pt-PT" w:eastAsia="en-US" w:bidi="ar-SA"/>
      </w:rPr>
    </w:lvl>
    <w:lvl w:ilvl="8" w:tplc="0BC253A8">
      <w:numFmt w:val="bullet"/>
      <w:lvlText w:val="•"/>
      <w:lvlJc w:val="left"/>
      <w:pPr>
        <w:ind w:left="8688" w:hanging="242"/>
      </w:pPr>
      <w:rPr>
        <w:rFonts w:hint="default"/>
        <w:lang w:val="pt-PT" w:eastAsia="en-US" w:bidi="ar-SA"/>
      </w:rPr>
    </w:lvl>
  </w:abstractNum>
  <w:abstractNum w:abstractNumId="20" w15:restartNumberingAfterBreak="0">
    <w:nsid w:val="4C8C5A20"/>
    <w:multiLevelType w:val="hybridMultilevel"/>
    <w:tmpl w:val="C9B60822"/>
    <w:lvl w:ilvl="0" w:tplc="4574F124">
      <w:start w:val="1"/>
      <w:numFmt w:val="upperRoman"/>
      <w:lvlText w:val="%1"/>
      <w:lvlJc w:val="left"/>
      <w:pPr>
        <w:ind w:left="344" w:hanging="115"/>
      </w:pPr>
      <w:rPr>
        <w:rFonts w:ascii="Calibri" w:eastAsia="Carlito" w:hAnsi="Calibri" w:cs="Calibri" w:hint="default"/>
        <w:w w:val="100"/>
        <w:sz w:val="24"/>
        <w:szCs w:val="24"/>
        <w:lang w:val="pt-PT" w:eastAsia="en-US" w:bidi="ar-SA"/>
      </w:rPr>
    </w:lvl>
    <w:lvl w:ilvl="1" w:tplc="CB528A76">
      <w:numFmt w:val="bullet"/>
      <w:lvlText w:val="•"/>
      <w:lvlJc w:val="left"/>
      <w:pPr>
        <w:ind w:left="1380" w:hanging="115"/>
      </w:pPr>
      <w:rPr>
        <w:rFonts w:hint="default"/>
        <w:lang w:val="pt-PT" w:eastAsia="en-US" w:bidi="ar-SA"/>
      </w:rPr>
    </w:lvl>
    <w:lvl w:ilvl="2" w:tplc="5CFC9F32">
      <w:numFmt w:val="bullet"/>
      <w:lvlText w:val="•"/>
      <w:lvlJc w:val="left"/>
      <w:pPr>
        <w:ind w:left="2420" w:hanging="115"/>
      </w:pPr>
      <w:rPr>
        <w:rFonts w:hint="default"/>
        <w:lang w:val="pt-PT" w:eastAsia="en-US" w:bidi="ar-SA"/>
      </w:rPr>
    </w:lvl>
    <w:lvl w:ilvl="3" w:tplc="B93A5B44">
      <w:numFmt w:val="bullet"/>
      <w:lvlText w:val="•"/>
      <w:lvlJc w:val="left"/>
      <w:pPr>
        <w:ind w:left="3460" w:hanging="115"/>
      </w:pPr>
      <w:rPr>
        <w:rFonts w:hint="default"/>
        <w:lang w:val="pt-PT" w:eastAsia="en-US" w:bidi="ar-SA"/>
      </w:rPr>
    </w:lvl>
    <w:lvl w:ilvl="4" w:tplc="CB5658E2">
      <w:numFmt w:val="bullet"/>
      <w:lvlText w:val="•"/>
      <w:lvlJc w:val="left"/>
      <w:pPr>
        <w:ind w:left="4500" w:hanging="115"/>
      </w:pPr>
      <w:rPr>
        <w:rFonts w:hint="default"/>
        <w:lang w:val="pt-PT" w:eastAsia="en-US" w:bidi="ar-SA"/>
      </w:rPr>
    </w:lvl>
    <w:lvl w:ilvl="5" w:tplc="47A01618">
      <w:numFmt w:val="bullet"/>
      <w:lvlText w:val="•"/>
      <w:lvlJc w:val="left"/>
      <w:pPr>
        <w:ind w:left="5540" w:hanging="115"/>
      </w:pPr>
      <w:rPr>
        <w:rFonts w:hint="default"/>
        <w:lang w:val="pt-PT" w:eastAsia="en-US" w:bidi="ar-SA"/>
      </w:rPr>
    </w:lvl>
    <w:lvl w:ilvl="6" w:tplc="D39228A0">
      <w:numFmt w:val="bullet"/>
      <w:lvlText w:val="•"/>
      <w:lvlJc w:val="left"/>
      <w:pPr>
        <w:ind w:left="6580" w:hanging="115"/>
      </w:pPr>
      <w:rPr>
        <w:rFonts w:hint="default"/>
        <w:lang w:val="pt-PT" w:eastAsia="en-US" w:bidi="ar-SA"/>
      </w:rPr>
    </w:lvl>
    <w:lvl w:ilvl="7" w:tplc="EE7EFD2C">
      <w:numFmt w:val="bullet"/>
      <w:lvlText w:val="•"/>
      <w:lvlJc w:val="left"/>
      <w:pPr>
        <w:ind w:left="7620" w:hanging="115"/>
      </w:pPr>
      <w:rPr>
        <w:rFonts w:hint="default"/>
        <w:lang w:val="pt-PT" w:eastAsia="en-US" w:bidi="ar-SA"/>
      </w:rPr>
    </w:lvl>
    <w:lvl w:ilvl="8" w:tplc="44ACFF24">
      <w:numFmt w:val="bullet"/>
      <w:lvlText w:val="•"/>
      <w:lvlJc w:val="left"/>
      <w:pPr>
        <w:ind w:left="8660" w:hanging="115"/>
      </w:pPr>
      <w:rPr>
        <w:rFonts w:hint="default"/>
        <w:lang w:val="pt-PT" w:eastAsia="en-US" w:bidi="ar-SA"/>
      </w:rPr>
    </w:lvl>
  </w:abstractNum>
  <w:abstractNum w:abstractNumId="21" w15:restartNumberingAfterBreak="0">
    <w:nsid w:val="4D266027"/>
    <w:multiLevelType w:val="hybridMultilevel"/>
    <w:tmpl w:val="A1663B64"/>
    <w:lvl w:ilvl="0" w:tplc="F89C00E8">
      <w:start w:val="1"/>
      <w:numFmt w:val="upperRoman"/>
      <w:lvlText w:val="%1"/>
      <w:lvlJc w:val="left"/>
      <w:pPr>
        <w:ind w:left="399" w:hanging="115"/>
      </w:pPr>
      <w:rPr>
        <w:rFonts w:ascii="Calibri" w:eastAsia="Carlito" w:hAnsi="Calibri" w:cs="Calibri" w:hint="default"/>
        <w:w w:val="100"/>
        <w:sz w:val="24"/>
        <w:szCs w:val="24"/>
        <w:lang w:val="pt-PT" w:eastAsia="en-US" w:bidi="ar-SA"/>
      </w:rPr>
    </w:lvl>
    <w:lvl w:ilvl="1" w:tplc="83549FB2">
      <w:numFmt w:val="bullet"/>
      <w:lvlText w:val="•"/>
      <w:lvlJc w:val="left"/>
      <w:pPr>
        <w:ind w:left="1380" w:hanging="115"/>
      </w:pPr>
      <w:rPr>
        <w:rFonts w:hint="default"/>
        <w:lang w:val="pt-PT" w:eastAsia="en-US" w:bidi="ar-SA"/>
      </w:rPr>
    </w:lvl>
    <w:lvl w:ilvl="2" w:tplc="FD8A3584">
      <w:numFmt w:val="bullet"/>
      <w:lvlText w:val="•"/>
      <w:lvlJc w:val="left"/>
      <w:pPr>
        <w:ind w:left="2420" w:hanging="115"/>
      </w:pPr>
      <w:rPr>
        <w:rFonts w:hint="default"/>
        <w:lang w:val="pt-PT" w:eastAsia="en-US" w:bidi="ar-SA"/>
      </w:rPr>
    </w:lvl>
    <w:lvl w:ilvl="3" w:tplc="6250FBE4">
      <w:numFmt w:val="bullet"/>
      <w:lvlText w:val="•"/>
      <w:lvlJc w:val="left"/>
      <w:pPr>
        <w:ind w:left="3460" w:hanging="115"/>
      </w:pPr>
      <w:rPr>
        <w:rFonts w:hint="default"/>
        <w:lang w:val="pt-PT" w:eastAsia="en-US" w:bidi="ar-SA"/>
      </w:rPr>
    </w:lvl>
    <w:lvl w:ilvl="4" w:tplc="0E1CB59C">
      <w:numFmt w:val="bullet"/>
      <w:lvlText w:val="•"/>
      <w:lvlJc w:val="left"/>
      <w:pPr>
        <w:ind w:left="4500" w:hanging="115"/>
      </w:pPr>
      <w:rPr>
        <w:rFonts w:hint="default"/>
        <w:lang w:val="pt-PT" w:eastAsia="en-US" w:bidi="ar-SA"/>
      </w:rPr>
    </w:lvl>
    <w:lvl w:ilvl="5" w:tplc="A9B2AB1E">
      <w:numFmt w:val="bullet"/>
      <w:lvlText w:val="•"/>
      <w:lvlJc w:val="left"/>
      <w:pPr>
        <w:ind w:left="5540" w:hanging="115"/>
      </w:pPr>
      <w:rPr>
        <w:rFonts w:hint="default"/>
        <w:lang w:val="pt-PT" w:eastAsia="en-US" w:bidi="ar-SA"/>
      </w:rPr>
    </w:lvl>
    <w:lvl w:ilvl="6" w:tplc="1E1A4B74">
      <w:numFmt w:val="bullet"/>
      <w:lvlText w:val="•"/>
      <w:lvlJc w:val="left"/>
      <w:pPr>
        <w:ind w:left="6580" w:hanging="115"/>
      </w:pPr>
      <w:rPr>
        <w:rFonts w:hint="default"/>
        <w:lang w:val="pt-PT" w:eastAsia="en-US" w:bidi="ar-SA"/>
      </w:rPr>
    </w:lvl>
    <w:lvl w:ilvl="7" w:tplc="24B45330">
      <w:numFmt w:val="bullet"/>
      <w:lvlText w:val="•"/>
      <w:lvlJc w:val="left"/>
      <w:pPr>
        <w:ind w:left="7620" w:hanging="115"/>
      </w:pPr>
      <w:rPr>
        <w:rFonts w:hint="default"/>
        <w:lang w:val="pt-PT" w:eastAsia="en-US" w:bidi="ar-SA"/>
      </w:rPr>
    </w:lvl>
    <w:lvl w:ilvl="8" w:tplc="D2E66E98">
      <w:numFmt w:val="bullet"/>
      <w:lvlText w:val="•"/>
      <w:lvlJc w:val="left"/>
      <w:pPr>
        <w:ind w:left="8660" w:hanging="115"/>
      </w:pPr>
      <w:rPr>
        <w:rFonts w:hint="default"/>
        <w:lang w:val="pt-PT" w:eastAsia="en-US" w:bidi="ar-SA"/>
      </w:rPr>
    </w:lvl>
  </w:abstractNum>
  <w:abstractNum w:abstractNumId="22" w15:restartNumberingAfterBreak="0">
    <w:nsid w:val="4F1350E3"/>
    <w:multiLevelType w:val="hybridMultilevel"/>
    <w:tmpl w:val="34C4AC88"/>
    <w:lvl w:ilvl="0" w:tplc="742E72BA">
      <w:start w:val="1"/>
      <w:numFmt w:val="lowerLetter"/>
      <w:lvlText w:val="%1)"/>
      <w:lvlJc w:val="left"/>
      <w:pPr>
        <w:ind w:left="230" w:hanging="292"/>
      </w:pPr>
      <w:rPr>
        <w:rFonts w:asciiTheme="minorHAnsi" w:eastAsia="Carlito" w:hAnsiTheme="minorHAnsi" w:cstheme="minorHAnsi" w:hint="default"/>
        <w:spacing w:val="-5"/>
        <w:w w:val="98"/>
        <w:sz w:val="24"/>
        <w:szCs w:val="24"/>
        <w:lang w:val="pt-PT" w:eastAsia="en-US" w:bidi="ar-SA"/>
      </w:rPr>
    </w:lvl>
    <w:lvl w:ilvl="1" w:tplc="621A14F2">
      <w:start w:val="1"/>
      <w:numFmt w:val="lowerLetter"/>
      <w:lvlText w:val="%2)"/>
      <w:lvlJc w:val="left"/>
      <w:pPr>
        <w:ind w:left="230" w:hanging="282"/>
      </w:pPr>
      <w:rPr>
        <w:rFonts w:ascii="Calibri" w:eastAsia="Carlito" w:hAnsi="Calibri" w:cs="Calibri" w:hint="default"/>
        <w:spacing w:val="-16"/>
        <w:w w:val="98"/>
        <w:sz w:val="24"/>
        <w:szCs w:val="24"/>
        <w:lang w:val="pt-PT" w:eastAsia="en-US" w:bidi="ar-SA"/>
      </w:rPr>
    </w:lvl>
    <w:lvl w:ilvl="2" w:tplc="9A5EAC7A">
      <w:numFmt w:val="bullet"/>
      <w:lvlText w:val="•"/>
      <w:lvlJc w:val="left"/>
      <w:pPr>
        <w:ind w:left="2340" w:hanging="282"/>
      </w:pPr>
      <w:rPr>
        <w:rFonts w:hint="default"/>
        <w:lang w:val="pt-PT" w:eastAsia="en-US" w:bidi="ar-SA"/>
      </w:rPr>
    </w:lvl>
    <w:lvl w:ilvl="3" w:tplc="3FDC5C6C">
      <w:numFmt w:val="bullet"/>
      <w:lvlText w:val="•"/>
      <w:lvlJc w:val="left"/>
      <w:pPr>
        <w:ind w:left="3390" w:hanging="282"/>
      </w:pPr>
      <w:rPr>
        <w:rFonts w:hint="default"/>
        <w:lang w:val="pt-PT" w:eastAsia="en-US" w:bidi="ar-SA"/>
      </w:rPr>
    </w:lvl>
    <w:lvl w:ilvl="4" w:tplc="16062C74">
      <w:numFmt w:val="bullet"/>
      <w:lvlText w:val="•"/>
      <w:lvlJc w:val="left"/>
      <w:pPr>
        <w:ind w:left="4440" w:hanging="282"/>
      </w:pPr>
      <w:rPr>
        <w:rFonts w:hint="default"/>
        <w:lang w:val="pt-PT" w:eastAsia="en-US" w:bidi="ar-SA"/>
      </w:rPr>
    </w:lvl>
    <w:lvl w:ilvl="5" w:tplc="C46E4EAE">
      <w:numFmt w:val="bullet"/>
      <w:lvlText w:val="•"/>
      <w:lvlJc w:val="left"/>
      <w:pPr>
        <w:ind w:left="5490" w:hanging="282"/>
      </w:pPr>
      <w:rPr>
        <w:rFonts w:hint="default"/>
        <w:lang w:val="pt-PT" w:eastAsia="en-US" w:bidi="ar-SA"/>
      </w:rPr>
    </w:lvl>
    <w:lvl w:ilvl="6" w:tplc="C178B1BE">
      <w:numFmt w:val="bullet"/>
      <w:lvlText w:val="•"/>
      <w:lvlJc w:val="left"/>
      <w:pPr>
        <w:ind w:left="6540" w:hanging="282"/>
      </w:pPr>
      <w:rPr>
        <w:rFonts w:hint="default"/>
        <w:lang w:val="pt-PT" w:eastAsia="en-US" w:bidi="ar-SA"/>
      </w:rPr>
    </w:lvl>
    <w:lvl w:ilvl="7" w:tplc="58D07536">
      <w:numFmt w:val="bullet"/>
      <w:lvlText w:val="•"/>
      <w:lvlJc w:val="left"/>
      <w:pPr>
        <w:ind w:left="7590" w:hanging="282"/>
      </w:pPr>
      <w:rPr>
        <w:rFonts w:hint="default"/>
        <w:lang w:val="pt-PT" w:eastAsia="en-US" w:bidi="ar-SA"/>
      </w:rPr>
    </w:lvl>
    <w:lvl w:ilvl="8" w:tplc="3ADC9228">
      <w:numFmt w:val="bullet"/>
      <w:lvlText w:val="•"/>
      <w:lvlJc w:val="left"/>
      <w:pPr>
        <w:ind w:left="8640" w:hanging="282"/>
      </w:pPr>
      <w:rPr>
        <w:rFonts w:hint="default"/>
        <w:lang w:val="pt-PT" w:eastAsia="en-US" w:bidi="ar-SA"/>
      </w:rPr>
    </w:lvl>
  </w:abstractNum>
  <w:abstractNum w:abstractNumId="23" w15:restartNumberingAfterBreak="0">
    <w:nsid w:val="53C460A3"/>
    <w:multiLevelType w:val="hybridMultilevel"/>
    <w:tmpl w:val="95FEBE0A"/>
    <w:lvl w:ilvl="0" w:tplc="1932FC9C">
      <w:start w:val="31"/>
      <w:numFmt w:val="upperRoman"/>
      <w:lvlText w:val="%1"/>
      <w:lvlJc w:val="left"/>
      <w:pPr>
        <w:ind w:left="826" w:hanging="489"/>
      </w:pPr>
      <w:rPr>
        <w:rFonts w:ascii="Calibri" w:eastAsia="Carlito" w:hAnsi="Calibri" w:cs="Calibri" w:hint="default"/>
        <w:spacing w:val="-1"/>
        <w:w w:val="100"/>
        <w:sz w:val="24"/>
        <w:szCs w:val="24"/>
        <w:lang w:val="pt-PT" w:eastAsia="en-US" w:bidi="ar-SA"/>
      </w:rPr>
    </w:lvl>
    <w:lvl w:ilvl="1" w:tplc="B1D4B050">
      <w:numFmt w:val="bullet"/>
      <w:lvlText w:val="•"/>
      <w:lvlJc w:val="left"/>
      <w:pPr>
        <w:ind w:left="1812" w:hanging="489"/>
      </w:pPr>
      <w:rPr>
        <w:rFonts w:hint="default"/>
        <w:lang w:val="pt-PT" w:eastAsia="en-US" w:bidi="ar-SA"/>
      </w:rPr>
    </w:lvl>
    <w:lvl w:ilvl="2" w:tplc="65BC7E16">
      <w:numFmt w:val="bullet"/>
      <w:lvlText w:val="•"/>
      <w:lvlJc w:val="left"/>
      <w:pPr>
        <w:ind w:left="2804" w:hanging="489"/>
      </w:pPr>
      <w:rPr>
        <w:rFonts w:hint="default"/>
        <w:lang w:val="pt-PT" w:eastAsia="en-US" w:bidi="ar-SA"/>
      </w:rPr>
    </w:lvl>
    <w:lvl w:ilvl="3" w:tplc="95520546">
      <w:numFmt w:val="bullet"/>
      <w:lvlText w:val="•"/>
      <w:lvlJc w:val="left"/>
      <w:pPr>
        <w:ind w:left="3796" w:hanging="489"/>
      </w:pPr>
      <w:rPr>
        <w:rFonts w:hint="default"/>
        <w:lang w:val="pt-PT" w:eastAsia="en-US" w:bidi="ar-SA"/>
      </w:rPr>
    </w:lvl>
    <w:lvl w:ilvl="4" w:tplc="B5B21C0E">
      <w:numFmt w:val="bullet"/>
      <w:lvlText w:val="•"/>
      <w:lvlJc w:val="left"/>
      <w:pPr>
        <w:ind w:left="4788" w:hanging="489"/>
      </w:pPr>
      <w:rPr>
        <w:rFonts w:hint="default"/>
        <w:lang w:val="pt-PT" w:eastAsia="en-US" w:bidi="ar-SA"/>
      </w:rPr>
    </w:lvl>
    <w:lvl w:ilvl="5" w:tplc="B24A6552">
      <w:numFmt w:val="bullet"/>
      <w:lvlText w:val="•"/>
      <w:lvlJc w:val="left"/>
      <w:pPr>
        <w:ind w:left="5780" w:hanging="489"/>
      </w:pPr>
      <w:rPr>
        <w:rFonts w:hint="default"/>
        <w:lang w:val="pt-PT" w:eastAsia="en-US" w:bidi="ar-SA"/>
      </w:rPr>
    </w:lvl>
    <w:lvl w:ilvl="6" w:tplc="5BEA75CE">
      <w:numFmt w:val="bullet"/>
      <w:lvlText w:val="•"/>
      <w:lvlJc w:val="left"/>
      <w:pPr>
        <w:ind w:left="6772" w:hanging="489"/>
      </w:pPr>
      <w:rPr>
        <w:rFonts w:hint="default"/>
        <w:lang w:val="pt-PT" w:eastAsia="en-US" w:bidi="ar-SA"/>
      </w:rPr>
    </w:lvl>
    <w:lvl w:ilvl="7" w:tplc="B9E2A494">
      <w:numFmt w:val="bullet"/>
      <w:lvlText w:val="•"/>
      <w:lvlJc w:val="left"/>
      <w:pPr>
        <w:ind w:left="7764" w:hanging="489"/>
      </w:pPr>
      <w:rPr>
        <w:rFonts w:hint="default"/>
        <w:lang w:val="pt-PT" w:eastAsia="en-US" w:bidi="ar-SA"/>
      </w:rPr>
    </w:lvl>
    <w:lvl w:ilvl="8" w:tplc="74BE24A2">
      <w:numFmt w:val="bullet"/>
      <w:lvlText w:val="•"/>
      <w:lvlJc w:val="left"/>
      <w:pPr>
        <w:ind w:left="8756" w:hanging="489"/>
      </w:pPr>
      <w:rPr>
        <w:rFonts w:hint="default"/>
        <w:lang w:val="pt-PT" w:eastAsia="en-US" w:bidi="ar-SA"/>
      </w:rPr>
    </w:lvl>
  </w:abstractNum>
  <w:abstractNum w:abstractNumId="24" w15:restartNumberingAfterBreak="0">
    <w:nsid w:val="57D248C3"/>
    <w:multiLevelType w:val="hybridMultilevel"/>
    <w:tmpl w:val="0020033E"/>
    <w:lvl w:ilvl="0" w:tplc="CE48260E">
      <w:start w:val="1"/>
      <w:numFmt w:val="lowerLetter"/>
      <w:lvlText w:val="%1)"/>
      <w:lvlJc w:val="left"/>
      <w:pPr>
        <w:ind w:left="472" w:hanging="242"/>
      </w:pPr>
      <w:rPr>
        <w:rFonts w:asciiTheme="minorHAnsi" w:eastAsia="Carlito" w:hAnsiTheme="minorHAnsi" w:cstheme="minorHAnsi" w:hint="default"/>
        <w:spacing w:val="-1"/>
        <w:w w:val="100"/>
        <w:sz w:val="24"/>
        <w:szCs w:val="24"/>
        <w:lang w:val="pt-PT" w:eastAsia="en-US" w:bidi="ar-SA"/>
      </w:rPr>
    </w:lvl>
    <w:lvl w:ilvl="1" w:tplc="7BAAB65E">
      <w:numFmt w:val="bullet"/>
      <w:lvlText w:val="•"/>
      <w:lvlJc w:val="left"/>
      <w:pPr>
        <w:ind w:left="1506" w:hanging="242"/>
      </w:pPr>
      <w:rPr>
        <w:rFonts w:hint="default"/>
        <w:lang w:val="pt-PT" w:eastAsia="en-US" w:bidi="ar-SA"/>
      </w:rPr>
    </w:lvl>
    <w:lvl w:ilvl="2" w:tplc="EA18238A">
      <w:numFmt w:val="bullet"/>
      <w:lvlText w:val="•"/>
      <w:lvlJc w:val="left"/>
      <w:pPr>
        <w:ind w:left="2532" w:hanging="242"/>
      </w:pPr>
      <w:rPr>
        <w:rFonts w:hint="default"/>
        <w:lang w:val="pt-PT" w:eastAsia="en-US" w:bidi="ar-SA"/>
      </w:rPr>
    </w:lvl>
    <w:lvl w:ilvl="3" w:tplc="BCF6AD68">
      <w:numFmt w:val="bullet"/>
      <w:lvlText w:val="•"/>
      <w:lvlJc w:val="left"/>
      <w:pPr>
        <w:ind w:left="3558" w:hanging="242"/>
      </w:pPr>
      <w:rPr>
        <w:rFonts w:hint="default"/>
        <w:lang w:val="pt-PT" w:eastAsia="en-US" w:bidi="ar-SA"/>
      </w:rPr>
    </w:lvl>
    <w:lvl w:ilvl="4" w:tplc="03D8B11E">
      <w:numFmt w:val="bullet"/>
      <w:lvlText w:val="•"/>
      <w:lvlJc w:val="left"/>
      <w:pPr>
        <w:ind w:left="4584" w:hanging="242"/>
      </w:pPr>
      <w:rPr>
        <w:rFonts w:hint="default"/>
        <w:lang w:val="pt-PT" w:eastAsia="en-US" w:bidi="ar-SA"/>
      </w:rPr>
    </w:lvl>
    <w:lvl w:ilvl="5" w:tplc="630AEDCC">
      <w:numFmt w:val="bullet"/>
      <w:lvlText w:val="•"/>
      <w:lvlJc w:val="left"/>
      <w:pPr>
        <w:ind w:left="5610" w:hanging="242"/>
      </w:pPr>
      <w:rPr>
        <w:rFonts w:hint="default"/>
        <w:lang w:val="pt-PT" w:eastAsia="en-US" w:bidi="ar-SA"/>
      </w:rPr>
    </w:lvl>
    <w:lvl w:ilvl="6" w:tplc="5FE2DE1A">
      <w:numFmt w:val="bullet"/>
      <w:lvlText w:val="•"/>
      <w:lvlJc w:val="left"/>
      <w:pPr>
        <w:ind w:left="6636" w:hanging="242"/>
      </w:pPr>
      <w:rPr>
        <w:rFonts w:hint="default"/>
        <w:lang w:val="pt-PT" w:eastAsia="en-US" w:bidi="ar-SA"/>
      </w:rPr>
    </w:lvl>
    <w:lvl w:ilvl="7" w:tplc="3CAA9D48">
      <w:numFmt w:val="bullet"/>
      <w:lvlText w:val="•"/>
      <w:lvlJc w:val="left"/>
      <w:pPr>
        <w:ind w:left="7662" w:hanging="242"/>
      </w:pPr>
      <w:rPr>
        <w:rFonts w:hint="default"/>
        <w:lang w:val="pt-PT" w:eastAsia="en-US" w:bidi="ar-SA"/>
      </w:rPr>
    </w:lvl>
    <w:lvl w:ilvl="8" w:tplc="7E5AAC40">
      <w:numFmt w:val="bullet"/>
      <w:lvlText w:val="•"/>
      <w:lvlJc w:val="left"/>
      <w:pPr>
        <w:ind w:left="8688" w:hanging="242"/>
      </w:pPr>
      <w:rPr>
        <w:rFonts w:hint="default"/>
        <w:lang w:val="pt-PT" w:eastAsia="en-US" w:bidi="ar-SA"/>
      </w:rPr>
    </w:lvl>
  </w:abstractNum>
  <w:abstractNum w:abstractNumId="25" w15:restartNumberingAfterBreak="0">
    <w:nsid w:val="58F034AD"/>
    <w:multiLevelType w:val="hybridMultilevel"/>
    <w:tmpl w:val="EC5289A8"/>
    <w:lvl w:ilvl="0" w:tplc="904C46BA">
      <w:start w:val="1"/>
      <w:numFmt w:val="lowerLetter"/>
      <w:lvlText w:val="%1)"/>
      <w:lvlJc w:val="left"/>
      <w:pPr>
        <w:ind w:left="230" w:hanging="338"/>
      </w:pPr>
      <w:rPr>
        <w:rFonts w:ascii="Calibri" w:eastAsia="Carlito" w:hAnsi="Calibri" w:cs="Calibri" w:hint="default"/>
        <w:spacing w:val="-25"/>
        <w:w w:val="98"/>
        <w:sz w:val="24"/>
        <w:szCs w:val="24"/>
        <w:lang w:val="pt-PT" w:eastAsia="en-US" w:bidi="ar-SA"/>
      </w:rPr>
    </w:lvl>
    <w:lvl w:ilvl="1" w:tplc="0A800C7E">
      <w:numFmt w:val="bullet"/>
      <w:lvlText w:val="•"/>
      <w:lvlJc w:val="left"/>
      <w:pPr>
        <w:ind w:left="1290" w:hanging="338"/>
      </w:pPr>
      <w:rPr>
        <w:rFonts w:hint="default"/>
        <w:lang w:val="pt-PT" w:eastAsia="en-US" w:bidi="ar-SA"/>
      </w:rPr>
    </w:lvl>
    <w:lvl w:ilvl="2" w:tplc="794E08B8">
      <w:numFmt w:val="bullet"/>
      <w:lvlText w:val="•"/>
      <w:lvlJc w:val="left"/>
      <w:pPr>
        <w:ind w:left="2340" w:hanging="338"/>
      </w:pPr>
      <w:rPr>
        <w:rFonts w:hint="default"/>
        <w:lang w:val="pt-PT" w:eastAsia="en-US" w:bidi="ar-SA"/>
      </w:rPr>
    </w:lvl>
    <w:lvl w:ilvl="3" w:tplc="BCA24DC0">
      <w:numFmt w:val="bullet"/>
      <w:lvlText w:val="•"/>
      <w:lvlJc w:val="left"/>
      <w:pPr>
        <w:ind w:left="3390" w:hanging="338"/>
      </w:pPr>
      <w:rPr>
        <w:rFonts w:hint="default"/>
        <w:lang w:val="pt-PT" w:eastAsia="en-US" w:bidi="ar-SA"/>
      </w:rPr>
    </w:lvl>
    <w:lvl w:ilvl="4" w:tplc="146CCAA4">
      <w:numFmt w:val="bullet"/>
      <w:lvlText w:val="•"/>
      <w:lvlJc w:val="left"/>
      <w:pPr>
        <w:ind w:left="4440" w:hanging="338"/>
      </w:pPr>
      <w:rPr>
        <w:rFonts w:hint="default"/>
        <w:lang w:val="pt-PT" w:eastAsia="en-US" w:bidi="ar-SA"/>
      </w:rPr>
    </w:lvl>
    <w:lvl w:ilvl="5" w:tplc="B1466EF6">
      <w:numFmt w:val="bullet"/>
      <w:lvlText w:val="•"/>
      <w:lvlJc w:val="left"/>
      <w:pPr>
        <w:ind w:left="5490" w:hanging="338"/>
      </w:pPr>
      <w:rPr>
        <w:rFonts w:hint="default"/>
        <w:lang w:val="pt-PT" w:eastAsia="en-US" w:bidi="ar-SA"/>
      </w:rPr>
    </w:lvl>
    <w:lvl w:ilvl="6" w:tplc="54F0D570">
      <w:numFmt w:val="bullet"/>
      <w:lvlText w:val="•"/>
      <w:lvlJc w:val="left"/>
      <w:pPr>
        <w:ind w:left="6540" w:hanging="338"/>
      </w:pPr>
      <w:rPr>
        <w:rFonts w:hint="default"/>
        <w:lang w:val="pt-PT" w:eastAsia="en-US" w:bidi="ar-SA"/>
      </w:rPr>
    </w:lvl>
    <w:lvl w:ilvl="7" w:tplc="EAA0A9D8">
      <w:numFmt w:val="bullet"/>
      <w:lvlText w:val="•"/>
      <w:lvlJc w:val="left"/>
      <w:pPr>
        <w:ind w:left="7590" w:hanging="338"/>
      </w:pPr>
      <w:rPr>
        <w:rFonts w:hint="default"/>
        <w:lang w:val="pt-PT" w:eastAsia="en-US" w:bidi="ar-SA"/>
      </w:rPr>
    </w:lvl>
    <w:lvl w:ilvl="8" w:tplc="5094BC18">
      <w:numFmt w:val="bullet"/>
      <w:lvlText w:val="•"/>
      <w:lvlJc w:val="left"/>
      <w:pPr>
        <w:ind w:left="8640" w:hanging="338"/>
      </w:pPr>
      <w:rPr>
        <w:rFonts w:hint="default"/>
        <w:lang w:val="pt-PT" w:eastAsia="en-US" w:bidi="ar-SA"/>
      </w:rPr>
    </w:lvl>
  </w:abstractNum>
  <w:abstractNum w:abstractNumId="26" w15:restartNumberingAfterBreak="0">
    <w:nsid w:val="5AD42EB2"/>
    <w:multiLevelType w:val="hybridMultilevel"/>
    <w:tmpl w:val="769CA2EE"/>
    <w:lvl w:ilvl="0" w:tplc="F9DAD3A0">
      <w:start w:val="1"/>
      <w:numFmt w:val="lowerLetter"/>
      <w:lvlText w:val="%1)"/>
      <w:lvlJc w:val="left"/>
      <w:pPr>
        <w:ind w:left="526" w:hanging="242"/>
      </w:pPr>
      <w:rPr>
        <w:rFonts w:ascii="Calibri" w:eastAsia="Carlito" w:hAnsi="Calibri" w:cs="Calibri" w:hint="default"/>
        <w:spacing w:val="-1"/>
        <w:w w:val="100"/>
        <w:sz w:val="24"/>
        <w:szCs w:val="24"/>
        <w:lang w:val="pt-PT" w:eastAsia="en-US" w:bidi="ar-SA"/>
      </w:rPr>
    </w:lvl>
    <w:lvl w:ilvl="1" w:tplc="EAFEC90E">
      <w:numFmt w:val="bullet"/>
      <w:lvlText w:val="•"/>
      <w:lvlJc w:val="left"/>
      <w:pPr>
        <w:ind w:left="1542" w:hanging="242"/>
      </w:pPr>
      <w:rPr>
        <w:rFonts w:hint="default"/>
        <w:lang w:val="pt-PT" w:eastAsia="en-US" w:bidi="ar-SA"/>
      </w:rPr>
    </w:lvl>
    <w:lvl w:ilvl="2" w:tplc="9300ED5A">
      <w:numFmt w:val="bullet"/>
      <w:lvlText w:val="•"/>
      <w:lvlJc w:val="left"/>
      <w:pPr>
        <w:ind w:left="2564" w:hanging="242"/>
      </w:pPr>
      <w:rPr>
        <w:rFonts w:hint="default"/>
        <w:lang w:val="pt-PT" w:eastAsia="en-US" w:bidi="ar-SA"/>
      </w:rPr>
    </w:lvl>
    <w:lvl w:ilvl="3" w:tplc="1CC03A7C">
      <w:numFmt w:val="bullet"/>
      <w:lvlText w:val="•"/>
      <w:lvlJc w:val="left"/>
      <w:pPr>
        <w:ind w:left="3586" w:hanging="242"/>
      </w:pPr>
      <w:rPr>
        <w:rFonts w:hint="default"/>
        <w:lang w:val="pt-PT" w:eastAsia="en-US" w:bidi="ar-SA"/>
      </w:rPr>
    </w:lvl>
    <w:lvl w:ilvl="4" w:tplc="FE2A56EA">
      <w:numFmt w:val="bullet"/>
      <w:lvlText w:val="•"/>
      <w:lvlJc w:val="left"/>
      <w:pPr>
        <w:ind w:left="4608" w:hanging="242"/>
      </w:pPr>
      <w:rPr>
        <w:rFonts w:hint="default"/>
        <w:lang w:val="pt-PT" w:eastAsia="en-US" w:bidi="ar-SA"/>
      </w:rPr>
    </w:lvl>
    <w:lvl w:ilvl="5" w:tplc="A7CE066A">
      <w:numFmt w:val="bullet"/>
      <w:lvlText w:val="•"/>
      <w:lvlJc w:val="left"/>
      <w:pPr>
        <w:ind w:left="5630" w:hanging="242"/>
      </w:pPr>
      <w:rPr>
        <w:rFonts w:hint="default"/>
        <w:lang w:val="pt-PT" w:eastAsia="en-US" w:bidi="ar-SA"/>
      </w:rPr>
    </w:lvl>
    <w:lvl w:ilvl="6" w:tplc="771CD870">
      <w:numFmt w:val="bullet"/>
      <w:lvlText w:val="•"/>
      <w:lvlJc w:val="left"/>
      <w:pPr>
        <w:ind w:left="6652" w:hanging="242"/>
      </w:pPr>
      <w:rPr>
        <w:rFonts w:hint="default"/>
        <w:lang w:val="pt-PT" w:eastAsia="en-US" w:bidi="ar-SA"/>
      </w:rPr>
    </w:lvl>
    <w:lvl w:ilvl="7" w:tplc="BEBEF354">
      <w:numFmt w:val="bullet"/>
      <w:lvlText w:val="•"/>
      <w:lvlJc w:val="left"/>
      <w:pPr>
        <w:ind w:left="7674" w:hanging="242"/>
      </w:pPr>
      <w:rPr>
        <w:rFonts w:hint="default"/>
        <w:lang w:val="pt-PT" w:eastAsia="en-US" w:bidi="ar-SA"/>
      </w:rPr>
    </w:lvl>
    <w:lvl w:ilvl="8" w:tplc="93DAB01E">
      <w:numFmt w:val="bullet"/>
      <w:lvlText w:val="•"/>
      <w:lvlJc w:val="left"/>
      <w:pPr>
        <w:ind w:left="8696" w:hanging="242"/>
      </w:pPr>
      <w:rPr>
        <w:rFonts w:hint="default"/>
        <w:lang w:val="pt-PT" w:eastAsia="en-US" w:bidi="ar-SA"/>
      </w:rPr>
    </w:lvl>
  </w:abstractNum>
  <w:abstractNum w:abstractNumId="27" w15:restartNumberingAfterBreak="0">
    <w:nsid w:val="5C087466"/>
    <w:multiLevelType w:val="hybridMultilevel"/>
    <w:tmpl w:val="F6E08D34"/>
    <w:lvl w:ilvl="0" w:tplc="6F464006">
      <w:start w:val="6"/>
      <w:numFmt w:val="upperRoman"/>
      <w:lvlText w:val="%1"/>
      <w:lvlJc w:val="left"/>
      <w:pPr>
        <w:ind w:left="480" w:hanging="251"/>
      </w:pPr>
      <w:rPr>
        <w:rFonts w:ascii="Calibri" w:eastAsia="Carlito" w:hAnsi="Calibri" w:cs="Calibri" w:hint="default"/>
        <w:spacing w:val="-1"/>
        <w:w w:val="100"/>
        <w:sz w:val="24"/>
        <w:szCs w:val="24"/>
        <w:lang w:val="pt-PT" w:eastAsia="en-US" w:bidi="ar-SA"/>
      </w:rPr>
    </w:lvl>
    <w:lvl w:ilvl="1" w:tplc="10B06CAC">
      <w:numFmt w:val="bullet"/>
      <w:lvlText w:val="•"/>
      <w:lvlJc w:val="left"/>
      <w:pPr>
        <w:ind w:left="1506" w:hanging="251"/>
      </w:pPr>
      <w:rPr>
        <w:rFonts w:hint="default"/>
        <w:lang w:val="pt-PT" w:eastAsia="en-US" w:bidi="ar-SA"/>
      </w:rPr>
    </w:lvl>
    <w:lvl w:ilvl="2" w:tplc="A322ECB4">
      <w:numFmt w:val="bullet"/>
      <w:lvlText w:val="•"/>
      <w:lvlJc w:val="left"/>
      <w:pPr>
        <w:ind w:left="2532" w:hanging="251"/>
      </w:pPr>
      <w:rPr>
        <w:rFonts w:hint="default"/>
        <w:lang w:val="pt-PT" w:eastAsia="en-US" w:bidi="ar-SA"/>
      </w:rPr>
    </w:lvl>
    <w:lvl w:ilvl="3" w:tplc="4E883114">
      <w:numFmt w:val="bullet"/>
      <w:lvlText w:val="•"/>
      <w:lvlJc w:val="left"/>
      <w:pPr>
        <w:ind w:left="3558" w:hanging="251"/>
      </w:pPr>
      <w:rPr>
        <w:rFonts w:hint="default"/>
        <w:lang w:val="pt-PT" w:eastAsia="en-US" w:bidi="ar-SA"/>
      </w:rPr>
    </w:lvl>
    <w:lvl w:ilvl="4" w:tplc="2AA8D116">
      <w:numFmt w:val="bullet"/>
      <w:lvlText w:val="•"/>
      <w:lvlJc w:val="left"/>
      <w:pPr>
        <w:ind w:left="4584" w:hanging="251"/>
      </w:pPr>
      <w:rPr>
        <w:rFonts w:hint="default"/>
        <w:lang w:val="pt-PT" w:eastAsia="en-US" w:bidi="ar-SA"/>
      </w:rPr>
    </w:lvl>
    <w:lvl w:ilvl="5" w:tplc="D2246672">
      <w:numFmt w:val="bullet"/>
      <w:lvlText w:val="•"/>
      <w:lvlJc w:val="left"/>
      <w:pPr>
        <w:ind w:left="5610" w:hanging="251"/>
      </w:pPr>
      <w:rPr>
        <w:rFonts w:hint="default"/>
        <w:lang w:val="pt-PT" w:eastAsia="en-US" w:bidi="ar-SA"/>
      </w:rPr>
    </w:lvl>
    <w:lvl w:ilvl="6" w:tplc="9F6C860E">
      <w:numFmt w:val="bullet"/>
      <w:lvlText w:val="•"/>
      <w:lvlJc w:val="left"/>
      <w:pPr>
        <w:ind w:left="6636" w:hanging="251"/>
      </w:pPr>
      <w:rPr>
        <w:rFonts w:hint="default"/>
        <w:lang w:val="pt-PT" w:eastAsia="en-US" w:bidi="ar-SA"/>
      </w:rPr>
    </w:lvl>
    <w:lvl w:ilvl="7" w:tplc="6A62D08A">
      <w:numFmt w:val="bullet"/>
      <w:lvlText w:val="•"/>
      <w:lvlJc w:val="left"/>
      <w:pPr>
        <w:ind w:left="7662" w:hanging="251"/>
      </w:pPr>
      <w:rPr>
        <w:rFonts w:hint="default"/>
        <w:lang w:val="pt-PT" w:eastAsia="en-US" w:bidi="ar-SA"/>
      </w:rPr>
    </w:lvl>
    <w:lvl w:ilvl="8" w:tplc="B8BC8290">
      <w:numFmt w:val="bullet"/>
      <w:lvlText w:val="•"/>
      <w:lvlJc w:val="left"/>
      <w:pPr>
        <w:ind w:left="8688" w:hanging="251"/>
      </w:pPr>
      <w:rPr>
        <w:rFonts w:hint="default"/>
        <w:lang w:val="pt-PT" w:eastAsia="en-US" w:bidi="ar-SA"/>
      </w:rPr>
    </w:lvl>
  </w:abstractNum>
  <w:abstractNum w:abstractNumId="28" w15:restartNumberingAfterBreak="0">
    <w:nsid w:val="5DB82D10"/>
    <w:multiLevelType w:val="hybridMultilevel"/>
    <w:tmpl w:val="A5CCFB68"/>
    <w:lvl w:ilvl="0" w:tplc="78F84838">
      <w:start w:val="1"/>
      <w:numFmt w:val="upperRoman"/>
      <w:lvlText w:val="%1"/>
      <w:lvlJc w:val="left"/>
      <w:pPr>
        <w:ind w:left="230" w:hanging="137"/>
      </w:pPr>
      <w:rPr>
        <w:rFonts w:ascii="Calibri" w:eastAsia="Carlito" w:hAnsi="Calibri" w:cs="Calibri" w:hint="default"/>
        <w:w w:val="100"/>
        <w:sz w:val="24"/>
        <w:szCs w:val="24"/>
        <w:lang w:val="pt-PT" w:eastAsia="en-US" w:bidi="ar-SA"/>
      </w:rPr>
    </w:lvl>
    <w:lvl w:ilvl="1" w:tplc="20966EE0">
      <w:numFmt w:val="bullet"/>
      <w:lvlText w:val="•"/>
      <w:lvlJc w:val="left"/>
      <w:pPr>
        <w:ind w:left="1290" w:hanging="137"/>
      </w:pPr>
      <w:rPr>
        <w:rFonts w:hint="default"/>
        <w:lang w:val="pt-PT" w:eastAsia="en-US" w:bidi="ar-SA"/>
      </w:rPr>
    </w:lvl>
    <w:lvl w:ilvl="2" w:tplc="EA3CC782">
      <w:numFmt w:val="bullet"/>
      <w:lvlText w:val="•"/>
      <w:lvlJc w:val="left"/>
      <w:pPr>
        <w:ind w:left="2340" w:hanging="137"/>
      </w:pPr>
      <w:rPr>
        <w:rFonts w:hint="default"/>
        <w:lang w:val="pt-PT" w:eastAsia="en-US" w:bidi="ar-SA"/>
      </w:rPr>
    </w:lvl>
    <w:lvl w:ilvl="3" w:tplc="47E6B6FA">
      <w:numFmt w:val="bullet"/>
      <w:lvlText w:val="•"/>
      <w:lvlJc w:val="left"/>
      <w:pPr>
        <w:ind w:left="3390" w:hanging="137"/>
      </w:pPr>
      <w:rPr>
        <w:rFonts w:hint="default"/>
        <w:lang w:val="pt-PT" w:eastAsia="en-US" w:bidi="ar-SA"/>
      </w:rPr>
    </w:lvl>
    <w:lvl w:ilvl="4" w:tplc="23C6BD6C">
      <w:numFmt w:val="bullet"/>
      <w:lvlText w:val="•"/>
      <w:lvlJc w:val="left"/>
      <w:pPr>
        <w:ind w:left="4440" w:hanging="137"/>
      </w:pPr>
      <w:rPr>
        <w:rFonts w:hint="default"/>
        <w:lang w:val="pt-PT" w:eastAsia="en-US" w:bidi="ar-SA"/>
      </w:rPr>
    </w:lvl>
    <w:lvl w:ilvl="5" w:tplc="7206B12C">
      <w:numFmt w:val="bullet"/>
      <w:lvlText w:val="•"/>
      <w:lvlJc w:val="left"/>
      <w:pPr>
        <w:ind w:left="5490" w:hanging="137"/>
      </w:pPr>
      <w:rPr>
        <w:rFonts w:hint="default"/>
        <w:lang w:val="pt-PT" w:eastAsia="en-US" w:bidi="ar-SA"/>
      </w:rPr>
    </w:lvl>
    <w:lvl w:ilvl="6" w:tplc="63CAB69C">
      <w:numFmt w:val="bullet"/>
      <w:lvlText w:val="•"/>
      <w:lvlJc w:val="left"/>
      <w:pPr>
        <w:ind w:left="6540" w:hanging="137"/>
      </w:pPr>
      <w:rPr>
        <w:rFonts w:hint="default"/>
        <w:lang w:val="pt-PT" w:eastAsia="en-US" w:bidi="ar-SA"/>
      </w:rPr>
    </w:lvl>
    <w:lvl w:ilvl="7" w:tplc="EBD845A4">
      <w:numFmt w:val="bullet"/>
      <w:lvlText w:val="•"/>
      <w:lvlJc w:val="left"/>
      <w:pPr>
        <w:ind w:left="7590" w:hanging="137"/>
      </w:pPr>
      <w:rPr>
        <w:rFonts w:hint="default"/>
        <w:lang w:val="pt-PT" w:eastAsia="en-US" w:bidi="ar-SA"/>
      </w:rPr>
    </w:lvl>
    <w:lvl w:ilvl="8" w:tplc="12583588">
      <w:numFmt w:val="bullet"/>
      <w:lvlText w:val="•"/>
      <w:lvlJc w:val="left"/>
      <w:pPr>
        <w:ind w:left="8640" w:hanging="137"/>
      </w:pPr>
      <w:rPr>
        <w:rFonts w:hint="default"/>
        <w:lang w:val="pt-PT" w:eastAsia="en-US" w:bidi="ar-SA"/>
      </w:rPr>
    </w:lvl>
  </w:abstractNum>
  <w:abstractNum w:abstractNumId="29" w15:restartNumberingAfterBreak="0">
    <w:nsid w:val="5F4D6296"/>
    <w:multiLevelType w:val="hybridMultilevel"/>
    <w:tmpl w:val="0E0C1D86"/>
    <w:lvl w:ilvl="0" w:tplc="136A11C0">
      <w:start w:val="13"/>
      <w:numFmt w:val="upperRoman"/>
      <w:lvlText w:val="%1"/>
      <w:lvlJc w:val="left"/>
      <w:pPr>
        <w:ind w:left="1353" w:hanging="360"/>
        <w:jc w:val="right"/>
      </w:pPr>
      <w:rPr>
        <w:rFonts w:ascii="Calibri" w:eastAsia="Carlito" w:hAnsi="Calibri" w:cs="Calibri" w:hint="default"/>
        <w:spacing w:val="-1"/>
        <w:w w:val="100"/>
        <w:sz w:val="24"/>
        <w:szCs w:val="24"/>
        <w:lang w:val="pt-PT" w:eastAsia="en-US" w:bidi="ar-SA"/>
      </w:rPr>
    </w:lvl>
    <w:lvl w:ilvl="1" w:tplc="0442D71C">
      <w:numFmt w:val="bullet"/>
      <w:lvlText w:val="•"/>
      <w:lvlJc w:val="left"/>
      <w:pPr>
        <w:ind w:left="1704" w:hanging="360"/>
      </w:pPr>
      <w:rPr>
        <w:rFonts w:hint="default"/>
        <w:lang w:val="pt-PT" w:eastAsia="en-US" w:bidi="ar-SA"/>
      </w:rPr>
    </w:lvl>
    <w:lvl w:ilvl="2" w:tplc="FBEAEC9C">
      <w:numFmt w:val="bullet"/>
      <w:lvlText w:val="•"/>
      <w:lvlJc w:val="left"/>
      <w:pPr>
        <w:ind w:left="2708" w:hanging="360"/>
      </w:pPr>
      <w:rPr>
        <w:rFonts w:hint="default"/>
        <w:lang w:val="pt-PT" w:eastAsia="en-US" w:bidi="ar-SA"/>
      </w:rPr>
    </w:lvl>
    <w:lvl w:ilvl="3" w:tplc="A69664AE">
      <w:numFmt w:val="bullet"/>
      <w:lvlText w:val="•"/>
      <w:lvlJc w:val="left"/>
      <w:pPr>
        <w:ind w:left="3712" w:hanging="360"/>
      </w:pPr>
      <w:rPr>
        <w:rFonts w:hint="default"/>
        <w:lang w:val="pt-PT" w:eastAsia="en-US" w:bidi="ar-SA"/>
      </w:rPr>
    </w:lvl>
    <w:lvl w:ilvl="4" w:tplc="DDAA4C0C">
      <w:numFmt w:val="bullet"/>
      <w:lvlText w:val="•"/>
      <w:lvlJc w:val="left"/>
      <w:pPr>
        <w:ind w:left="4716" w:hanging="360"/>
      </w:pPr>
      <w:rPr>
        <w:rFonts w:hint="default"/>
        <w:lang w:val="pt-PT" w:eastAsia="en-US" w:bidi="ar-SA"/>
      </w:rPr>
    </w:lvl>
    <w:lvl w:ilvl="5" w:tplc="DF229EF2">
      <w:numFmt w:val="bullet"/>
      <w:lvlText w:val="•"/>
      <w:lvlJc w:val="left"/>
      <w:pPr>
        <w:ind w:left="5720" w:hanging="360"/>
      </w:pPr>
      <w:rPr>
        <w:rFonts w:hint="default"/>
        <w:lang w:val="pt-PT" w:eastAsia="en-US" w:bidi="ar-SA"/>
      </w:rPr>
    </w:lvl>
    <w:lvl w:ilvl="6" w:tplc="1FB82B30">
      <w:numFmt w:val="bullet"/>
      <w:lvlText w:val="•"/>
      <w:lvlJc w:val="left"/>
      <w:pPr>
        <w:ind w:left="6724" w:hanging="360"/>
      </w:pPr>
      <w:rPr>
        <w:rFonts w:hint="default"/>
        <w:lang w:val="pt-PT" w:eastAsia="en-US" w:bidi="ar-SA"/>
      </w:rPr>
    </w:lvl>
    <w:lvl w:ilvl="7" w:tplc="37F62AEA">
      <w:numFmt w:val="bullet"/>
      <w:lvlText w:val="•"/>
      <w:lvlJc w:val="left"/>
      <w:pPr>
        <w:ind w:left="7728" w:hanging="360"/>
      </w:pPr>
      <w:rPr>
        <w:rFonts w:hint="default"/>
        <w:lang w:val="pt-PT" w:eastAsia="en-US" w:bidi="ar-SA"/>
      </w:rPr>
    </w:lvl>
    <w:lvl w:ilvl="8" w:tplc="B556321A">
      <w:numFmt w:val="bullet"/>
      <w:lvlText w:val="•"/>
      <w:lvlJc w:val="left"/>
      <w:pPr>
        <w:ind w:left="8732" w:hanging="360"/>
      </w:pPr>
      <w:rPr>
        <w:rFonts w:hint="default"/>
        <w:lang w:val="pt-PT" w:eastAsia="en-US" w:bidi="ar-SA"/>
      </w:rPr>
    </w:lvl>
  </w:abstractNum>
  <w:abstractNum w:abstractNumId="30" w15:restartNumberingAfterBreak="0">
    <w:nsid w:val="610C4D80"/>
    <w:multiLevelType w:val="hybridMultilevel"/>
    <w:tmpl w:val="E9981722"/>
    <w:lvl w:ilvl="0" w:tplc="C610CE00">
      <w:start w:val="1"/>
      <w:numFmt w:val="lowerLetter"/>
      <w:lvlText w:val="%1)"/>
      <w:lvlJc w:val="left"/>
      <w:pPr>
        <w:ind w:left="230" w:hanging="316"/>
      </w:pPr>
      <w:rPr>
        <w:rFonts w:ascii="Calibri" w:eastAsia="Carlito" w:hAnsi="Calibri" w:cs="Calibri" w:hint="default"/>
        <w:spacing w:val="-1"/>
        <w:w w:val="98"/>
        <w:sz w:val="24"/>
        <w:szCs w:val="24"/>
        <w:lang w:val="pt-PT" w:eastAsia="en-US" w:bidi="ar-SA"/>
      </w:rPr>
    </w:lvl>
    <w:lvl w:ilvl="1" w:tplc="11788B6A">
      <w:numFmt w:val="bullet"/>
      <w:lvlText w:val="•"/>
      <w:lvlJc w:val="left"/>
      <w:pPr>
        <w:ind w:left="1290" w:hanging="316"/>
      </w:pPr>
      <w:rPr>
        <w:rFonts w:hint="default"/>
        <w:lang w:val="pt-PT" w:eastAsia="en-US" w:bidi="ar-SA"/>
      </w:rPr>
    </w:lvl>
    <w:lvl w:ilvl="2" w:tplc="E5EACEBA">
      <w:numFmt w:val="bullet"/>
      <w:lvlText w:val="•"/>
      <w:lvlJc w:val="left"/>
      <w:pPr>
        <w:ind w:left="2340" w:hanging="316"/>
      </w:pPr>
      <w:rPr>
        <w:rFonts w:hint="default"/>
        <w:lang w:val="pt-PT" w:eastAsia="en-US" w:bidi="ar-SA"/>
      </w:rPr>
    </w:lvl>
    <w:lvl w:ilvl="3" w:tplc="39689E02">
      <w:numFmt w:val="bullet"/>
      <w:lvlText w:val="•"/>
      <w:lvlJc w:val="left"/>
      <w:pPr>
        <w:ind w:left="3390" w:hanging="316"/>
      </w:pPr>
      <w:rPr>
        <w:rFonts w:hint="default"/>
        <w:lang w:val="pt-PT" w:eastAsia="en-US" w:bidi="ar-SA"/>
      </w:rPr>
    </w:lvl>
    <w:lvl w:ilvl="4" w:tplc="2686592C">
      <w:numFmt w:val="bullet"/>
      <w:lvlText w:val="•"/>
      <w:lvlJc w:val="left"/>
      <w:pPr>
        <w:ind w:left="4440" w:hanging="316"/>
      </w:pPr>
      <w:rPr>
        <w:rFonts w:hint="default"/>
        <w:lang w:val="pt-PT" w:eastAsia="en-US" w:bidi="ar-SA"/>
      </w:rPr>
    </w:lvl>
    <w:lvl w:ilvl="5" w:tplc="81644620">
      <w:numFmt w:val="bullet"/>
      <w:lvlText w:val="•"/>
      <w:lvlJc w:val="left"/>
      <w:pPr>
        <w:ind w:left="5490" w:hanging="316"/>
      </w:pPr>
      <w:rPr>
        <w:rFonts w:hint="default"/>
        <w:lang w:val="pt-PT" w:eastAsia="en-US" w:bidi="ar-SA"/>
      </w:rPr>
    </w:lvl>
    <w:lvl w:ilvl="6" w:tplc="B43A982A">
      <w:numFmt w:val="bullet"/>
      <w:lvlText w:val="•"/>
      <w:lvlJc w:val="left"/>
      <w:pPr>
        <w:ind w:left="6540" w:hanging="316"/>
      </w:pPr>
      <w:rPr>
        <w:rFonts w:hint="default"/>
        <w:lang w:val="pt-PT" w:eastAsia="en-US" w:bidi="ar-SA"/>
      </w:rPr>
    </w:lvl>
    <w:lvl w:ilvl="7" w:tplc="0E0C3710">
      <w:numFmt w:val="bullet"/>
      <w:lvlText w:val="•"/>
      <w:lvlJc w:val="left"/>
      <w:pPr>
        <w:ind w:left="7590" w:hanging="316"/>
      </w:pPr>
      <w:rPr>
        <w:rFonts w:hint="default"/>
        <w:lang w:val="pt-PT" w:eastAsia="en-US" w:bidi="ar-SA"/>
      </w:rPr>
    </w:lvl>
    <w:lvl w:ilvl="8" w:tplc="C7A45B1A">
      <w:numFmt w:val="bullet"/>
      <w:lvlText w:val="•"/>
      <w:lvlJc w:val="left"/>
      <w:pPr>
        <w:ind w:left="8640" w:hanging="316"/>
      </w:pPr>
      <w:rPr>
        <w:rFonts w:hint="default"/>
        <w:lang w:val="pt-PT" w:eastAsia="en-US" w:bidi="ar-SA"/>
      </w:rPr>
    </w:lvl>
  </w:abstractNum>
  <w:abstractNum w:abstractNumId="31" w15:restartNumberingAfterBreak="0">
    <w:nsid w:val="63B02A8F"/>
    <w:multiLevelType w:val="hybridMultilevel"/>
    <w:tmpl w:val="81564894"/>
    <w:lvl w:ilvl="0" w:tplc="AE28DED4">
      <w:start w:val="1"/>
      <w:numFmt w:val="upperRoman"/>
      <w:lvlText w:val="%1"/>
      <w:lvlJc w:val="left"/>
      <w:pPr>
        <w:ind w:left="230" w:hanging="159"/>
      </w:pPr>
      <w:rPr>
        <w:rFonts w:ascii="Calibri" w:eastAsia="Carlito" w:hAnsi="Calibri" w:cs="Calibri" w:hint="default"/>
        <w:spacing w:val="-25"/>
        <w:w w:val="98"/>
        <w:sz w:val="24"/>
        <w:szCs w:val="24"/>
        <w:lang w:val="pt-PT" w:eastAsia="en-US" w:bidi="ar-SA"/>
      </w:rPr>
    </w:lvl>
    <w:lvl w:ilvl="1" w:tplc="B70E4AD2">
      <w:numFmt w:val="bullet"/>
      <w:lvlText w:val="•"/>
      <w:lvlJc w:val="left"/>
      <w:pPr>
        <w:ind w:left="1290" w:hanging="159"/>
      </w:pPr>
      <w:rPr>
        <w:rFonts w:hint="default"/>
        <w:lang w:val="pt-PT" w:eastAsia="en-US" w:bidi="ar-SA"/>
      </w:rPr>
    </w:lvl>
    <w:lvl w:ilvl="2" w:tplc="D6C85780">
      <w:numFmt w:val="bullet"/>
      <w:lvlText w:val="•"/>
      <w:lvlJc w:val="left"/>
      <w:pPr>
        <w:ind w:left="2340" w:hanging="159"/>
      </w:pPr>
      <w:rPr>
        <w:rFonts w:hint="default"/>
        <w:lang w:val="pt-PT" w:eastAsia="en-US" w:bidi="ar-SA"/>
      </w:rPr>
    </w:lvl>
    <w:lvl w:ilvl="3" w:tplc="4BD6E6B0">
      <w:numFmt w:val="bullet"/>
      <w:lvlText w:val="•"/>
      <w:lvlJc w:val="left"/>
      <w:pPr>
        <w:ind w:left="3390" w:hanging="159"/>
      </w:pPr>
      <w:rPr>
        <w:rFonts w:hint="default"/>
        <w:lang w:val="pt-PT" w:eastAsia="en-US" w:bidi="ar-SA"/>
      </w:rPr>
    </w:lvl>
    <w:lvl w:ilvl="4" w:tplc="A606CE40">
      <w:numFmt w:val="bullet"/>
      <w:lvlText w:val="•"/>
      <w:lvlJc w:val="left"/>
      <w:pPr>
        <w:ind w:left="4440" w:hanging="159"/>
      </w:pPr>
      <w:rPr>
        <w:rFonts w:hint="default"/>
        <w:lang w:val="pt-PT" w:eastAsia="en-US" w:bidi="ar-SA"/>
      </w:rPr>
    </w:lvl>
    <w:lvl w:ilvl="5" w:tplc="16BEF48A">
      <w:numFmt w:val="bullet"/>
      <w:lvlText w:val="•"/>
      <w:lvlJc w:val="left"/>
      <w:pPr>
        <w:ind w:left="5490" w:hanging="159"/>
      </w:pPr>
      <w:rPr>
        <w:rFonts w:hint="default"/>
        <w:lang w:val="pt-PT" w:eastAsia="en-US" w:bidi="ar-SA"/>
      </w:rPr>
    </w:lvl>
    <w:lvl w:ilvl="6" w:tplc="F5F8C68A">
      <w:numFmt w:val="bullet"/>
      <w:lvlText w:val="•"/>
      <w:lvlJc w:val="left"/>
      <w:pPr>
        <w:ind w:left="6540" w:hanging="159"/>
      </w:pPr>
      <w:rPr>
        <w:rFonts w:hint="default"/>
        <w:lang w:val="pt-PT" w:eastAsia="en-US" w:bidi="ar-SA"/>
      </w:rPr>
    </w:lvl>
    <w:lvl w:ilvl="7" w:tplc="28CCA11C">
      <w:numFmt w:val="bullet"/>
      <w:lvlText w:val="•"/>
      <w:lvlJc w:val="left"/>
      <w:pPr>
        <w:ind w:left="7590" w:hanging="159"/>
      </w:pPr>
      <w:rPr>
        <w:rFonts w:hint="default"/>
        <w:lang w:val="pt-PT" w:eastAsia="en-US" w:bidi="ar-SA"/>
      </w:rPr>
    </w:lvl>
    <w:lvl w:ilvl="8" w:tplc="464E9772">
      <w:numFmt w:val="bullet"/>
      <w:lvlText w:val="•"/>
      <w:lvlJc w:val="left"/>
      <w:pPr>
        <w:ind w:left="8640" w:hanging="159"/>
      </w:pPr>
      <w:rPr>
        <w:rFonts w:hint="default"/>
        <w:lang w:val="pt-PT" w:eastAsia="en-US" w:bidi="ar-SA"/>
      </w:rPr>
    </w:lvl>
  </w:abstractNum>
  <w:abstractNum w:abstractNumId="32" w15:restartNumberingAfterBreak="0">
    <w:nsid w:val="67BA2660"/>
    <w:multiLevelType w:val="hybridMultilevel"/>
    <w:tmpl w:val="1CFC4850"/>
    <w:lvl w:ilvl="0" w:tplc="9E8CEBC8">
      <w:start w:val="2"/>
      <w:numFmt w:val="upperRoman"/>
      <w:lvlText w:val="%1"/>
      <w:lvlJc w:val="left"/>
      <w:pPr>
        <w:ind w:left="405" w:hanging="175"/>
      </w:pPr>
      <w:rPr>
        <w:rFonts w:ascii="Calibri" w:eastAsia="Carlito" w:hAnsi="Calibri" w:cs="Calibri" w:hint="default"/>
        <w:spacing w:val="-1"/>
        <w:w w:val="100"/>
        <w:sz w:val="24"/>
        <w:szCs w:val="24"/>
        <w:lang w:val="pt-PT" w:eastAsia="en-US" w:bidi="ar-SA"/>
      </w:rPr>
    </w:lvl>
    <w:lvl w:ilvl="1" w:tplc="FA24C500">
      <w:numFmt w:val="bullet"/>
      <w:lvlText w:val="•"/>
      <w:lvlJc w:val="left"/>
      <w:pPr>
        <w:ind w:left="1434" w:hanging="175"/>
      </w:pPr>
      <w:rPr>
        <w:rFonts w:hint="default"/>
        <w:lang w:val="pt-PT" w:eastAsia="en-US" w:bidi="ar-SA"/>
      </w:rPr>
    </w:lvl>
    <w:lvl w:ilvl="2" w:tplc="29889824">
      <w:numFmt w:val="bullet"/>
      <w:lvlText w:val="•"/>
      <w:lvlJc w:val="left"/>
      <w:pPr>
        <w:ind w:left="2468" w:hanging="175"/>
      </w:pPr>
      <w:rPr>
        <w:rFonts w:hint="default"/>
        <w:lang w:val="pt-PT" w:eastAsia="en-US" w:bidi="ar-SA"/>
      </w:rPr>
    </w:lvl>
    <w:lvl w:ilvl="3" w:tplc="2D6A8D6A">
      <w:numFmt w:val="bullet"/>
      <w:lvlText w:val="•"/>
      <w:lvlJc w:val="left"/>
      <w:pPr>
        <w:ind w:left="3502" w:hanging="175"/>
      </w:pPr>
      <w:rPr>
        <w:rFonts w:hint="default"/>
        <w:lang w:val="pt-PT" w:eastAsia="en-US" w:bidi="ar-SA"/>
      </w:rPr>
    </w:lvl>
    <w:lvl w:ilvl="4" w:tplc="C4047E0E">
      <w:numFmt w:val="bullet"/>
      <w:lvlText w:val="•"/>
      <w:lvlJc w:val="left"/>
      <w:pPr>
        <w:ind w:left="4536" w:hanging="175"/>
      </w:pPr>
      <w:rPr>
        <w:rFonts w:hint="default"/>
        <w:lang w:val="pt-PT" w:eastAsia="en-US" w:bidi="ar-SA"/>
      </w:rPr>
    </w:lvl>
    <w:lvl w:ilvl="5" w:tplc="58D421E4">
      <w:numFmt w:val="bullet"/>
      <w:lvlText w:val="•"/>
      <w:lvlJc w:val="left"/>
      <w:pPr>
        <w:ind w:left="5570" w:hanging="175"/>
      </w:pPr>
      <w:rPr>
        <w:rFonts w:hint="default"/>
        <w:lang w:val="pt-PT" w:eastAsia="en-US" w:bidi="ar-SA"/>
      </w:rPr>
    </w:lvl>
    <w:lvl w:ilvl="6" w:tplc="68EA4554">
      <w:numFmt w:val="bullet"/>
      <w:lvlText w:val="•"/>
      <w:lvlJc w:val="left"/>
      <w:pPr>
        <w:ind w:left="6604" w:hanging="175"/>
      </w:pPr>
      <w:rPr>
        <w:rFonts w:hint="default"/>
        <w:lang w:val="pt-PT" w:eastAsia="en-US" w:bidi="ar-SA"/>
      </w:rPr>
    </w:lvl>
    <w:lvl w:ilvl="7" w:tplc="0F00E04A">
      <w:numFmt w:val="bullet"/>
      <w:lvlText w:val="•"/>
      <w:lvlJc w:val="left"/>
      <w:pPr>
        <w:ind w:left="7638" w:hanging="175"/>
      </w:pPr>
      <w:rPr>
        <w:rFonts w:hint="default"/>
        <w:lang w:val="pt-PT" w:eastAsia="en-US" w:bidi="ar-SA"/>
      </w:rPr>
    </w:lvl>
    <w:lvl w:ilvl="8" w:tplc="01C08AB8">
      <w:numFmt w:val="bullet"/>
      <w:lvlText w:val="•"/>
      <w:lvlJc w:val="left"/>
      <w:pPr>
        <w:ind w:left="8672" w:hanging="175"/>
      </w:pPr>
      <w:rPr>
        <w:rFonts w:hint="default"/>
        <w:lang w:val="pt-PT" w:eastAsia="en-US" w:bidi="ar-SA"/>
      </w:rPr>
    </w:lvl>
  </w:abstractNum>
  <w:abstractNum w:abstractNumId="33" w15:restartNumberingAfterBreak="0">
    <w:nsid w:val="67D51455"/>
    <w:multiLevelType w:val="hybridMultilevel"/>
    <w:tmpl w:val="39D65A88"/>
    <w:lvl w:ilvl="0" w:tplc="68B41FCA">
      <w:start w:val="1"/>
      <w:numFmt w:val="upperRoman"/>
      <w:lvlText w:val="%1"/>
      <w:lvlJc w:val="left"/>
      <w:pPr>
        <w:ind w:left="230" w:hanging="153"/>
      </w:pPr>
      <w:rPr>
        <w:rFonts w:ascii="Calibri" w:eastAsia="Carlito" w:hAnsi="Calibri" w:cs="Calibri" w:hint="default"/>
        <w:spacing w:val="-17"/>
        <w:w w:val="98"/>
        <w:sz w:val="24"/>
        <w:szCs w:val="24"/>
        <w:lang w:val="pt-PT" w:eastAsia="en-US" w:bidi="ar-SA"/>
      </w:rPr>
    </w:lvl>
    <w:lvl w:ilvl="1" w:tplc="AC64181C">
      <w:numFmt w:val="bullet"/>
      <w:lvlText w:val="•"/>
      <w:lvlJc w:val="left"/>
      <w:pPr>
        <w:ind w:left="1290" w:hanging="153"/>
      </w:pPr>
      <w:rPr>
        <w:rFonts w:hint="default"/>
        <w:lang w:val="pt-PT" w:eastAsia="en-US" w:bidi="ar-SA"/>
      </w:rPr>
    </w:lvl>
    <w:lvl w:ilvl="2" w:tplc="711C9C12">
      <w:numFmt w:val="bullet"/>
      <w:lvlText w:val="•"/>
      <w:lvlJc w:val="left"/>
      <w:pPr>
        <w:ind w:left="2340" w:hanging="153"/>
      </w:pPr>
      <w:rPr>
        <w:rFonts w:hint="default"/>
        <w:lang w:val="pt-PT" w:eastAsia="en-US" w:bidi="ar-SA"/>
      </w:rPr>
    </w:lvl>
    <w:lvl w:ilvl="3" w:tplc="CD86139A">
      <w:numFmt w:val="bullet"/>
      <w:lvlText w:val="•"/>
      <w:lvlJc w:val="left"/>
      <w:pPr>
        <w:ind w:left="3390" w:hanging="153"/>
      </w:pPr>
      <w:rPr>
        <w:rFonts w:hint="default"/>
        <w:lang w:val="pt-PT" w:eastAsia="en-US" w:bidi="ar-SA"/>
      </w:rPr>
    </w:lvl>
    <w:lvl w:ilvl="4" w:tplc="552033D2">
      <w:numFmt w:val="bullet"/>
      <w:lvlText w:val="•"/>
      <w:lvlJc w:val="left"/>
      <w:pPr>
        <w:ind w:left="4440" w:hanging="153"/>
      </w:pPr>
      <w:rPr>
        <w:rFonts w:hint="default"/>
        <w:lang w:val="pt-PT" w:eastAsia="en-US" w:bidi="ar-SA"/>
      </w:rPr>
    </w:lvl>
    <w:lvl w:ilvl="5" w:tplc="5D12CF76">
      <w:numFmt w:val="bullet"/>
      <w:lvlText w:val="•"/>
      <w:lvlJc w:val="left"/>
      <w:pPr>
        <w:ind w:left="5490" w:hanging="153"/>
      </w:pPr>
      <w:rPr>
        <w:rFonts w:hint="default"/>
        <w:lang w:val="pt-PT" w:eastAsia="en-US" w:bidi="ar-SA"/>
      </w:rPr>
    </w:lvl>
    <w:lvl w:ilvl="6" w:tplc="9D3442E0">
      <w:numFmt w:val="bullet"/>
      <w:lvlText w:val="•"/>
      <w:lvlJc w:val="left"/>
      <w:pPr>
        <w:ind w:left="6540" w:hanging="153"/>
      </w:pPr>
      <w:rPr>
        <w:rFonts w:hint="default"/>
        <w:lang w:val="pt-PT" w:eastAsia="en-US" w:bidi="ar-SA"/>
      </w:rPr>
    </w:lvl>
    <w:lvl w:ilvl="7" w:tplc="14A448C2">
      <w:numFmt w:val="bullet"/>
      <w:lvlText w:val="•"/>
      <w:lvlJc w:val="left"/>
      <w:pPr>
        <w:ind w:left="7590" w:hanging="153"/>
      </w:pPr>
      <w:rPr>
        <w:rFonts w:hint="default"/>
        <w:lang w:val="pt-PT" w:eastAsia="en-US" w:bidi="ar-SA"/>
      </w:rPr>
    </w:lvl>
    <w:lvl w:ilvl="8" w:tplc="A56818C6">
      <w:numFmt w:val="bullet"/>
      <w:lvlText w:val="•"/>
      <w:lvlJc w:val="left"/>
      <w:pPr>
        <w:ind w:left="8640" w:hanging="153"/>
      </w:pPr>
      <w:rPr>
        <w:rFonts w:hint="default"/>
        <w:lang w:val="pt-PT" w:eastAsia="en-US" w:bidi="ar-SA"/>
      </w:rPr>
    </w:lvl>
  </w:abstractNum>
  <w:abstractNum w:abstractNumId="34" w15:restartNumberingAfterBreak="0">
    <w:nsid w:val="69693C93"/>
    <w:multiLevelType w:val="hybridMultilevel"/>
    <w:tmpl w:val="1BA00CCE"/>
    <w:lvl w:ilvl="0" w:tplc="86840040">
      <w:start w:val="2"/>
      <w:numFmt w:val="upperRoman"/>
      <w:lvlText w:val="%1"/>
      <w:lvlJc w:val="left"/>
      <w:pPr>
        <w:ind w:left="405" w:hanging="175"/>
      </w:pPr>
      <w:rPr>
        <w:rFonts w:ascii="Calibri" w:eastAsia="Carlito" w:hAnsi="Calibri" w:cs="Calibri" w:hint="default"/>
        <w:spacing w:val="-1"/>
        <w:w w:val="100"/>
        <w:sz w:val="24"/>
        <w:szCs w:val="24"/>
        <w:lang w:val="pt-PT" w:eastAsia="en-US" w:bidi="ar-SA"/>
      </w:rPr>
    </w:lvl>
    <w:lvl w:ilvl="1" w:tplc="36B4E600">
      <w:numFmt w:val="bullet"/>
      <w:lvlText w:val="•"/>
      <w:lvlJc w:val="left"/>
      <w:pPr>
        <w:ind w:left="1434" w:hanging="175"/>
      </w:pPr>
      <w:rPr>
        <w:rFonts w:hint="default"/>
        <w:lang w:val="pt-PT" w:eastAsia="en-US" w:bidi="ar-SA"/>
      </w:rPr>
    </w:lvl>
    <w:lvl w:ilvl="2" w:tplc="0A6C0DC0">
      <w:numFmt w:val="bullet"/>
      <w:lvlText w:val="•"/>
      <w:lvlJc w:val="left"/>
      <w:pPr>
        <w:ind w:left="2468" w:hanging="175"/>
      </w:pPr>
      <w:rPr>
        <w:rFonts w:hint="default"/>
        <w:lang w:val="pt-PT" w:eastAsia="en-US" w:bidi="ar-SA"/>
      </w:rPr>
    </w:lvl>
    <w:lvl w:ilvl="3" w:tplc="FAAE6804">
      <w:numFmt w:val="bullet"/>
      <w:lvlText w:val="•"/>
      <w:lvlJc w:val="left"/>
      <w:pPr>
        <w:ind w:left="3502" w:hanging="175"/>
      </w:pPr>
      <w:rPr>
        <w:rFonts w:hint="default"/>
        <w:lang w:val="pt-PT" w:eastAsia="en-US" w:bidi="ar-SA"/>
      </w:rPr>
    </w:lvl>
    <w:lvl w:ilvl="4" w:tplc="C2FCEBA2">
      <w:numFmt w:val="bullet"/>
      <w:lvlText w:val="•"/>
      <w:lvlJc w:val="left"/>
      <w:pPr>
        <w:ind w:left="4536" w:hanging="175"/>
      </w:pPr>
      <w:rPr>
        <w:rFonts w:hint="default"/>
        <w:lang w:val="pt-PT" w:eastAsia="en-US" w:bidi="ar-SA"/>
      </w:rPr>
    </w:lvl>
    <w:lvl w:ilvl="5" w:tplc="43F68268">
      <w:numFmt w:val="bullet"/>
      <w:lvlText w:val="•"/>
      <w:lvlJc w:val="left"/>
      <w:pPr>
        <w:ind w:left="5570" w:hanging="175"/>
      </w:pPr>
      <w:rPr>
        <w:rFonts w:hint="default"/>
        <w:lang w:val="pt-PT" w:eastAsia="en-US" w:bidi="ar-SA"/>
      </w:rPr>
    </w:lvl>
    <w:lvl w:ilvl="6" w:tplc="4AD8CBDC">
      <w:numFmt w:val="bullet"/>
      <w:lvlText w:val="•"/>
      <w:lvlJc w:val="left"/>
      <w:pPr>
        <w:ind w:left="6604" w:hanging="175"/>
      </w:pPr>
      <w:rPr>
        <w:rFonts w:hint="default"/>
        <w:lang w:val="pt-PT" w:eastAsia="en-US" w:bidi="ar-SA"/>
      </w:rPr>
    </w:lvl>
    <w:lvl w:ilvl="7" w:tplc="5CEAE558">
      <w:numFmt w:val="bullet"/>
      <w:lvlText w:val="•"/>
      <w:lvlJc w:val="left"/>
      <w:pPr>
        <w:ind w:left="7638" w:hanging="175"/>
      </w:pPr>
      <w:rPr>
        <w:rFonts w:hint="default"/>
        <w:lang w:val="pt-PT" w:eastAsia="en-US" w:bidi="ar-SA"/>
      </w:rPr>
    </w:lvl>
    <w:lvl w:ilvl="8" w:tplc="15DE4A96">
      <w:numFmt w:val="bullet"/>
      <w:lvlText w:val="•"/>
      <w:lvlJc w:val="left"/>
      <w:pPr>
        <w:ind w:left="8672" w:hanging="175"/>
      </w:pPr>
      <w:rPr>
        <w:rFonts w:hint="default"/>
        <w:lang w:val="pt-PT" w:eastAsia="en-US" w:bidi="ar-SA"/>
      </w:rPr>
    </w:lvl>
  </w:abstractNum>
  <w:abstractNum w:abstractNumId="35" w15:restartNumberingAfterBreak="0">
    <w:nsid w:val="7090219E"/>
    <w:multiLevelType w:val="hybridMultilevel"/>
    <w:tmpl w:val="3BEC5DE0"/>
    <w:lvl w:ilvl="0" w:tplc="AD24CFD0">
      <w:start w:val="1"/>
      <w:numFmt w:val="lowerLetter"/>
      <w:lvlText w:val="%1)"/>
      <w:lvlJc w:val="left"/>
      <w:pPr>
        <w:ind w:left="472" w:hanging="242"/>
      </w:pPr>
      <w:rPr>
        <w:rFonts w:ascii="Calibri" w:eastAsia="Carlito" w:hAnsi="Calibri" w:cs="Calibri" w:hint="default"/>
        <w:spacing w:val="-1"/>
        <w:w w:val="100"/>
        <w:sz w:val="24"/>
        <w:szCs w:val="24"/>
        <w:lang w:val="pt-PT" w:eastAsia="en-US" w:bidi="ar-SA"/>
      </w:rPr>
    </w:lvl>
    <w:lvl w:ilvl="1" w:tplc="5AE451C4">
      <w:numFmt w:val="bullet"/>
      <w:lvlText w:val="•"/>
      <w:lvlJc w:val="left"/>
      <w:pPr>
        <w:ind w:left="1506" w:hanging="242"/>
      </w:pPr>
      <w:rPr>
        <w:rFonts w:hint="default"/>
        <w:lang w:val="pt-PT" w:eastAsia="en-US" w:bidi="ar-SA"/>
      </w:rPr>
    </w:lvl>
    <w:lvl w:ilvl="2" w:tplc="2C58743C">
      <w:numFmt w:val="bullet"/>
      <w:lvlText w:val="•"/>
      <w:lvlJc w:val="left"/>
      <w:pPr>
        <w:ind w:left="2532" w:hanging="242"/>
      </w:pPr>
      <w:rPr>
        <w:rFonts w:hint="default"/>
        <w:lang w:val="pt-PT" w:eastAsia="en-US" w:bidi="ar-SA"/>
      </w:rPr>
    </w:lvl>
    <w:lvl w:ilvl="3" w:tplc="A47CCE72">
      <w:numFmt w:val="bullet"/>
      <w:lvlText w:val="•"/>
      <w:lvlJc w:val="left"/>
      <w:pPr>
        <w:ind w:left="3558" w:hanging="242"/>
      </w:pPr>
      <w:rPr>
        <w:rFonts w:hint="default"/>
        <w:lang w:val="pt-PT" w:eastAsia="en-US" w:bidi="ar-SA"/>
      </w:rPr>
    </w:lvl>
    <w:lvl w:ilvl="4" w:tplc="85662384">
      <w:numFmt w:val="bullet"/>
      <w:lvlText w:val="•"/>
      <w:lvlJc w:val="left"/>
      <w:pPr>
        <w:ind w:left="4584" w:hanging="242"/>
      </w:pPr>
      <w:rPr>
        <w:rFonts w:hint="default"/>
        <w:lang w:val="pt-PT" w:eastAsia="en-US" w:bidi="ar-SA"/>
      </w:rPr>
    </w:lvl>
    <w:lvl w:ilvl="5" w:tplc="EF8A4B12">
      <w:numFmt w:val="bullet"/>
      <w:lvlText w:val="•"/>
      <w:lvlJc w:val="left"/>
      <w:pPr>
        <w:ind w:left="5610" w:hanging="242"/>
      </w:pPr>
      <w:rPr>
        <w:rFonts w:hint="default"/>
        <w:lang w:val="pt-PT" w:eastAsia="en-US" w:bidi="ar-SA"/>
      </w:rPr>
    </w:lvl>
    <w:lvl w:ilvl="6" w:tplc="7CE28E60">
      <w:numFmt w:val="bullet"/>
      <w:lvlText w:val="•"/>
      <w:lvlJc w:val="left"/>
      <w:pPr>
        <w:ind w:left="6636" w:hanging="242"/>
      </w:pPr>
      <w:rPr>
        <w:rFonts w:hint="default"/>
        <w:lang w:val="pt-PT" w:eastAsia="en-US" w:bidi="ar-SA"/>
      </w:rPr>
    </w:lvl>
    <w:lvl w:ilvl="7" w:tplc="7F7E6FDA">
      <w:numFmt w:val="bullet"/>
      <w:lvlText w:val="•"/>
      <w:lvlJc w:val="left"/>
      <w:pPr>
        <w:ind w:left="7662" w:hanging="242"/>
      </w:pPr>
      <w:rPr>
        <w:rFonts w:hint="default"/>
        <w:lang w:val="pt-PT" w:eastAsia="en-US" w:bidi="ar-SA"/>
      </w:rPr>
    </w:lvl>
    <w:lvl w:ilvl="8" w:tplc="990CE3F4">
      <w:numFmt w:val="bullet"/>
      <w:lvlText w:val="•"/>
      <w:lvlJc w:val="left"/>
      <w:pPr>
        <w:ind w:left="8688" w:hanging="242"/>
      </w:pPr>
      <w:rPr>
        <w:rFonts w:hint="default"/>
        <w:lang w:val="pt-PT" w:eastAsia="en-US" w:bidi="ar-SA"/>
      </w:rPr>
    </w:lvl>
  </w:abstractNum>
  <w:abstractNum w:abstractNumId="36" w15:restartNumberingAfterBreak="0">
    <w:nsid w:val="73C81878"/>
    <w:multiLevelType w:val="hybridMultilevel"/>
    <w:tmpl w:val="01E85F9C"/>
    <w:lvl w:ilvl="0" w:tplc="591027D8">
      <w:start w:val="1"/>
      <w:numFmt w:val="lowerLetter"/>
      <w:lvlText w:val="%1)"/>
      <w:lvlJc w:val="left"/>
      <w:pPr>
        <w:ind w:left="230" w:hanging="245"/>
      </w:pPr>
      <w:rPr>
        <w:rFonts w:ascii="Calibri" w:eastAsia="Carlito" w:hAnsi="Calibri" w:cs="Calibri" w:hint="default"/>
        <w:spacing w:val="-1"/>
        <w:w w:val="100"/>
        <w:sz w:val="24"/>
        <w:szCs w:val="24"/>
        <w:lang w:val="pt-PT" w:eastAsia="en-US" w:bidi="ar-SA"/>
      </w:rPr>
    </w:lvl>
    <w:lvl w:ilvl="1" w:tplc="93FE0A22">
      <w:numFmt w:val="bullet"/>
      <w:lvlText w:val="•"/>
      <w:lvlJc w:val="left"/>
      <w:pPr>
        <w:ind w:left="1290" w:hanging="245"/>
      </w:pPr>
      <w:rPr>
        <w:rFonts w:hint="default"/>
        <w:lang w:val="pt-PT" w:eastAsia="en-US" w:bidi="ar-SA"/>
      </w:rPr>
    </w:lvl>
    <w:lvl w:ilvl="2" w:tplc="046296DA">
      <w:numFmt w:val="bullet"/>
      <w:lvlText w:val="•"/>
      <w:lvlJc w:val="left"/>
      <w:pPr>
        <w:ind w:left="2340" w:hanging="245"/>
      </w:pPr>
      <w:rPr>
        <w:rFonts w:hint="default"/>
        <w:lang w:val="pt-PT" w:eastAsia="en-US" w:bidi="ar-SA"/>
      </w:rPr>
    </w:lvl>
    <w:lvl w:ilvl="3" w:tplc="96C6B64C">
      <w:numFmt w:val="bullet"/>
      <w:lvlText w:val="•"/>
      <w:lvlJc w:val="left"/>
      <w:pPr>
        <w:ind w:left="3390" w:hanging="245"/>
      </w:pPr>
      <w:rPr>
        <w:rFonts w:hint="default"/>
        <w:lang w:val="pt-PT" w:eastAsia="en-US" w:bidi="ar-SA"/>
      </w:rPr>
    </w:lvl>
    <w:lvl w:ilvl="4" w:tplc="EEE444BA">
      <w:numFmt w:val="bullet"/>
      <w:lvlText w:val="•"/>
      <w:lvlJc w:val="left"/>
      <w:pPr>
        <w:ind w:left="4440" w:hanging="245"/>
      </w:pPr>
      <w:rPr>
        <w:rFonts w:hint="default"/>
        <w:lang w:val="pt-PT" w:eastAsia="en-US" w:bidi="ar-SA"/>
      </w:rPr>
    </w:lvl>
    <w:lvl w:ilvl="5" w:tplc="F4DA0BD2">
      <w:numFmt w:val="bullet"/>
      <w:lvlText w:val="•"/>
      <w:lvlJc w:val="left"/>
      <w:pPr>
        <w:ind w:left="5490" w:hanging="245"/>
      </w:pPr>
      <w:rPr>
        <w:rFonts w:hint="default"/>
        <w:lang w:val="pt-PT" w:eastAsia="en-US" w:bidi="ar-SA"/>
      </w:rPr>
    </w:lvl>
    <w:lvl w:ilvl="6" w:tplc="E7BA87DA">
      <w:numFmt w:val="bullet"/>
      <w:lvlText w:val="•"/>
      <w:lvlJc w:val="left"/>
      <w:pPr>
        <w:ind w:left="6540" w:hanging="245"/>
      </w:pPr>
      <w:rPr>
        <w:rFonts w:hint="default"/>
        <w:lang w:val="pt-PT" w:eastAsia="en-US" w:bidi="ar-SA"/>
      </w:rPr>
    </w:lvl>
    <w:lvl w:ilvl="7" w:tplc="3DFC6FA8">
      <w:numFmt w:val="bullet"/>
      <w:lvlText w:val="•"/>
      <w:lvlJc w:val="left"/>
      <w:pPr>
        <w:ind w:left="7590" w:hanging="245"/>
      </w:pPr>
      <w:rPr>
        <w:rFonts w:hint="default"/>
        <w:lang w:val="pt-PT" w:eastAsia="en-US" w:bidi="ar-SA"/>
      </w:rPr>
    </w:lvl>
    <w:lvl w:ilvl="8" w:tplc="F9223DCC">
      <w:numFmt w:val="bullet"/>
      <w:lvlText w:val="•"/>
      <w:lvlJc w:val="left"/>
      <w:pPr>
        <w:ind w:left="8640" w:hanging="245"/>
      </w:pPr>
      <w:rPr>
        <w:rFonts w:hint="default"/>
        <w:lang w:val="pt-PT" w:eastAsia="en-US" w:bidi="ar-SA"/>
      </w:rPr>
    </w:lvl>
  </w:abstractNum>
  <w:abstractNum w:abstractNumId="37" w15:restartNumberingAfterBreak="0">
    <w:nsid w:val="790C22E8"/>
    <w:multiLevelType w:val="hybridMultilevel"/>
    <w:tmpl w:val="F8E2A964"/>
    <w:lvl w:ilvl="0" w:tplc="D640D63E">
      <w:start w:val="1"/>
      <w:numFmt w:val="lowerLetter"/>
      <w:lvlText w:val="%1)"/>
      <w:lvlJc w:val="left"/>
      <w:pPr>
        <w:ind w:left="472" w:hanging="242"/>
      </w:pPr>
      <w:rPr>
        <w:rFonts w:asciiTheme="minorHAnsi" w:eastAsia="Carlito" w:hAnsiTheme="minorHAnsi" w:cstheme="minorHAnsi" w:hint="default"/>
        <w:spacing w:val="-1"/>
        <w:w w:val="100"/>
        <w:sz w:val="24"/>
        <w:szCs w:val="24"/>
        <w:lang w:val="pt-PT" w:eastAsia="en-US" w:bidi="ar-SA"/>
      </w:rPr>
    </w:lvl>
    <w:lvl w:ilvl="1" w:tplc="2A00AB88">
      <w:numFmt w:val="bullet"/>
      <w:lvlText w:val="•"/>
      <w:lvlJc w:val="left"/>
      <w:pPr>
        <w:ind w:left="1506" w:hanging="242"/>
      </w:pPr>
      <w:rPr>
        <w:rFonts w:hint="default"/>
        <w:lang w:val="pt-PT" w:eastAsia="en-US" w:bidi="ar-SA"/>
      </w:rPr>
    </w:lvl>
    <w:lvl w:ilvl="2" w:tplc="17AA4090">
      <w:numFmt w:val="bullet"/>
      <w:lvlText w:val="•"/>
      <w:lvlJc w:val="left"/>
      <w:pPr>
        <w:ind w:left="2532" w:hanging="242"/>
      </w:pPr>
      <w:rPr>
        <w:rFonts w:hint="default"/>
        <w:lang w:val="pt-PT" w:eastAsia="en-US" w:bidi="ar-SA"/>
      </w:rPr>
    </w:lvl>
    <w:lvl w:ilvl="3" w:tplc="5B1EEE9E">
      <w:numFmt w:val="bullet"/>
      <w:lvlText w:val="•"/>
      <w:lvlJc w:val="left"/>
      <w:pPr>
        <w:ind w:left="3558" w:hanging="242"/>
      </w:pPr>
      <w:rPr>
        <w:rFonts w:hint="default"/>
        <w:lang w:val="pt-PT" w:eastAsia="en-US" w:bidi="ar-SA"/>
      </w:rPr>
    </w:lvl>
    <w:lvl w:ilvl="4" w:tplc="A604974E">
      <w:numFmt w:val="bullet"/>
      <w:lvlText w:val="•"/>
      <w:lvlJc w:val="left"/>
      <w:pPr>
        <w:ind w:left="4584" w:hanging="242"/>
      </w:pPr>
      <w:rPr>
        <w:rFonts w:hint="default"/>
        <w:lang w:val="pt-PT" w:eastAsia="en-US" w:bidi="ar-SA"/>
      </w:rPr>
    </w:lvl>
    <w:lvl w:ilvl="5" w:tplc="15F0E55E">
      <w:numFmt w:val="bullet"/>
      <w:lvlText w:val="•"/>
      <w:lvlJc w:val="left"/>
      <w:pPr>
        <w:ind w:left="5610" w:hanging="242"/>
      </w:pPr>
      <w:rPr>
        <w:rFonts w:hint="default"/>
        <w:lang w:val="pt-PT" w:eastAsia="en-US" w:bidi="ar-SA"/>
      </w:rPr>
    </w:lvl>
    <w:lvl w:ilvl="6" w:tplc="0B6EB6C2">
      <w:numFmt w:val="bullet"/>
      <w:lvlText w:val="•"/>
      <w:lvlJc w:val="left"/>
      <w:pPr>
        <w:ind w:left="6636" w:hanging="242"/>
      </w:pPr>
      <w:rPr>
        <w:rFonts w:hint="default"/>
        <w:lang w:val="pt-PT" w:eastAsia="en-US" w:bidi="ar-SA"/>
      </w:rPr>
    </w:lvl>
    <w:lvl w:ilvl="7" w:tplc="B10E1D98">
      <w:numFmt w:val="bullet"/>
      <w:lvlText w:val="•"/>
      <w:lvlJc w:val="left"/>
      <w:pPr>
        <w:ind w:left="7662" w:hanging="242"/>
      </w:pPr>
      <w:rPr>
        <w:rFonts w:hint="default"/>
        <w:lang w:val="pt-PT" w:eastAsia="en-US" w:bidi="ar-SA"/>
      </w:rPr>
    </w:lvl>
    <w:lvl w:ilvl="8" w:tplc="A60817E6">
      <w:numFmt w:val="bullet"/>
      <w:lvlText w:val="•"/>
      <w:lvlJc w:val="left"/>
      <w:pPr>
        <w:ind w:left="8688" w:hanging="242"/>
      </w:pPr>
      <w:rPr>
        <w:rFonts w:hint="default"/>
        <w:lang w:val="pt-PT" w:eastAsia="en-US" w:bidi="ar-SA"/>
      </w:rPr>
    </w:lvl>
  </w:abstractNum>
  <w:abstractNum w:abstractNumId="38" w15:restartNumberingAfterBreak="0">
    <w:nsid w:val="7A6C5826"/>
    <w:multiLevelType w:val="hybridMultilevel"/>
    <w:tmpl w:val="211E0174"/>
    <w:lvl w:ilvl="0" w:tplc="13E4988E">
      <w:start w:val="1"/>
      <w:numFmt w:val="upperRoman"/>
      <w:lvlText w:val="%1"/>
      <w:lvlJc w:val="left"/>
      <w:pPr>
        <w:ind w:left="344" w:hanging="115"/>
      </w:pPr>
      <w:rPr>
        <w:rFonts w:asciiTheme="minorHAnsi" w:eastAsia="Carlito" w:hAnsiTheme="minorHAnsi" w:cstheme="minorHAnsi" w:hint="default"/>
        <w:w w:val="100"/>
        <w:sz w:val="24"/>
        <w:szCs w:val="24"/>
        <w:lang w:val="pt-PT" w:eastAsia="en-US" w:bidi="ar-SA"/>
      </w:rPr>
    </w:lvl>
    <w:lvl w:ilvl="1" w:tplc="E4FC4B48">
      <w:numFmt w:val="bullet"/>
      <w:lvlText w:val="•"/>
      <w:lvlJc w:val="left"/>
      <w:pPr>
        <w:ind w:left="1380" w:hanging="115"/>
      </w:pPr>
      <w:rPr>
        <w:rFonts w:hint="default"/>
        <w:lang w:val="pt-PT" w:eastAsia="en-US" w:bidi="ar-SA"/>
      </w:rPr>
    </w:lvl>
    <w:lvl w:ilvl="2" w:tplc="585E9626">
      <w:numFmt w:val="bullet"/>
      <w:lvlText w:val="•"/>
      <w:lvlJc w:val="left"/>
      <w:pPr>
        <w:ind w:left="2420" w:hanging="115"/>
      </w:pPr>
      <w:rPr>
        <w:rFonts w:hint="default"/>
        <w:lang w:val="pt-PT" w:eastAsia="en-US" w:bidi="ar-SA"/>
      </w:rPr>
    </w:lvl>
    <w:lvl w:ilvl="3" w:tplc="996C3192">
      <w:numFmt w:val="bullet"/>
      <w:lvlText w:val="•"/>
      <w:lvlJc w:val="left"/>
      <w:pPr>
        <w:ind w:left="3460" w:hanging="115"/>
      </w:pPr>
      <w:rPr>
        <w:rFonts w:hint="default"/>
        <w:lang w:val="pt-PT" w:eastAsia="en-US" w:bidi="ar-SA"/>
      </w:rPr>
    </w:lvl>
    <w:lvl w:ilvl="4" w:tplc="3CEA35EE">
      <w:numFmt w:val="bullet"/>
      <w:lvlText w:val="•"/>
      <w:lvlJc w:val="left"/>
      <w:pPr>
        <w:ind w:left="4500" w:hanging="115"/>
      </w:pPr>
      <w:rPr>
        <w:rFonts w:hint="default"/>
        <w:lang w:val="pt-PT" w:eastAsia="en-US" w:bidi="ar-SA"/>
      </w:rPr>
    </w:lvl>
    <w:lvl w:ilvl="5" w:tplc="758ACBD8">
      <w:numFmt w:val="bullet"/>
      <w:lvlText w:val="•"/>
      <w:lvlJc w:val="left"/>
      <w:pPr>
        <w:ind w:left="5540" w:hanging="115"/>
      </w:pPr>
      <w:rPr>
        <w:rFonts w:hint="default"/>
        <w:lang w:val="pt-PT" w:eastAsia="en-US" w:bidi="ar-SA"/>
      </w:rPr>
    </w:lvl>
    <w:lvl w:ilvl="6" w:tplc="A67C97BC">
      <w:numFmt w:val="bullet"/>
      <w:lvlText w:val="•"/>
      <w:lvlJc w:val="left"/>
      <w:pPr>
        <w:ind w:left="6580" w:hanging="115"/>
      </w:pPr>
      <w:rPr>
        <w:rFonts w:hint="default"/>
        <w:lang w:val="pt-PT" w:eastAsia="en-US" w:bidi="ar-SA"/>
      </w:rPr>
    </w:lvl>
    <w:lvl w:ilvl="7" w:tplc="8C2C1688">
      <w:numFmt w:val="bullet"/>
      <w:lvlText w:val="•"/>
      <w:lvlJc w:val="left"/>
      <w:pPr>
        <w:ind w:left="7620" w:hanging="115"/>
      </w:pPr>
      <w:rPr>
        <w:rFonts w:hint="default"/>
        <w:lang w:val="pt-PT" w:eastAsia="en-US" w:bidi="ar-SA"/>
      </w:rPr>
    </w:lvl>
    <w:lvl w:ilvl="8" w:tplc="DF58B888">
      <w:numFmt w:val="bullet"/>
      <w:lvlText w:val="•"/>
      <w:lvlJc w:val="left"/>
      <w:pPr>
        <w:ind w:left="8660" w:hanging="115"/>
      </w:pPr>
      <w:rPr>
        <w:rFonts w:hint="default"/>
        <w:lang w:val="pt-PT" w:eastAsia="en-US" w:bidi="ar-SA"/>
      </w:rPr>
    </w:lvl>
  </w:abstractNum>
  <w:abstractNum w:abstractNumId="39" w15:restartNumberingAfterBreak="0">
    <w:nsid w:val="7A916439"/>
    <w:multiLevelType w:val="hybridMultilevel"/>
    <w:tmpl w:val="D090C912"/>
    <w:lvl w:ilvl="0" w:tplc="63344272">
      <w:start w:val="1"/>
      <w:numFmt w:val="lowerLetter"/>
      <w:lvlText w:val="%1)"/>
      <w:lvlJc w:val="left"/>
      <w:pPr>
        <w:ind w:left="472" w:hanging="242"/>
      </w:pPr>
      <w:rPr>
        <w:rFonts w:ascii="Calibri" w:eastAsia="Carlito" w:hAnsi="Calibri" w:cs="Calibri" w:hint="default"/>
        <w:spacing w:val="-1"/>
        <w:w w:val="100"/>
        <w:sz w:val="24"/>
        <w:szCs w:val="24"/>
        <w:lang w:val="pt-PT" w:eastAsia="en-US" w:bidi="ar-SA"/>
      </w:rPr>
    </w:lvl>
    <w:lvl w:ilvl="1" w:tplc="75B07CCA">
      <w:numFmt w:val="bullet"/>
      <w:lvlText w:val="•"/>
      <w:lvlJc w:val="left"/>
      <w:pPr>
        <w:ind w:left="1506" w:hanging="242"/>
      </w:pPr>
      <w:rPr>
        <w:rFonts w:hint="default"/>
        <w:lang w:val="pt-PT" w:eastAsia="en-US" w:bidi="ar-SA"/>
      </w:rPr>
    </w:lvl>
    <w:lvl w:ilvl="2" w:tplc="EB666492">
      <w:numFmt w:val="bullet"/>
      <w:lvlText w:val="•"/>
      <w:lvlJc w:val="left"/>
      <w:pPr>
        <w:ind w:left="2532" w:hanging="242"/>
      </w:pPr>
      <w:rPr>
        <w:rFonts w:hint="default"/>
        <w:lang w:val="pt-PT" w:eastAsia="en-US" w:bidi="ar-SA"/>
      </w:rPr>
    </w:lvl>
    <w:lvl w:ilvl="3" w:tplc="C7F6C054">
      <w:numFmt w:val="bullet"/>
      <w:lvlText w:val="•"/>
      <w:lvlJc w:val="left"/>
      <w:pPr>
        <w:ind w:left="3558" w:hanging="242"/>
      </w:pPr>
      <w:rPr>
        <w:rFonts w:hint="default"/>
        <w:lang w:val="pt-PT" w:eastAsia="en-US" w:bidi="ar-SA"/>
      </w:rPr>
    </w:lvl>
    <w:lvl w:ilvl="4" w:tplc="CEAC1A48">
      <w:numFmt w:val="bullet"/>
      <w:lvlText w:val="•"/>
      <w:lvlJc w:val="left"/>
      <w:pPr>
        <w:ind w:left="4584" w:hanging="242"/>
      </w:pPr>
      <w:rPr>
        <w:rFonts w:hint="default"/>
        <w:lang w:val="pt-PT" w:eastAsia="en-US" w:bidi="ar-SA"/>
      </w:rPr>
    </w:lvl>
    <w:lvl w:ilvl="5" w:tplc="9584577E">
      <w:numFmt w:val="bullet"/>
      <w:lvlText w:val="•"/>
      <w:lvlJc w:val="left"/>
      <w:pPr>
        <w:ind w:left="5610" w:hanging="242"/>
      </w:pPr>
      <w:rPr>
        <w:rFonts w:hint="default"/>
        <w:lang w:val="pt-PT" w:eastAsia="en-US" w:bidi="ar-SA"/>
      </w:rPr>
    </w:lvl>
    <w:lvl w:ilvl="6" w:tplc="D394772E">
      <w:numFmt w:val="bullet"/>
      <w:lvlText w:val="•"/>
      <w:lvlJc w:val="left"/>
      <w:pPr>
        <w:ind w:left="6636" w:hanging="242"/>
      </w:pPr>
      <w:rPr>
        <w:rFonts w:hint="default"/>
        <w:lang w:val="pt-PT" w:eastAsia="en-US" w:bidi="ar-SA"/>
      </w:rPr>
    </w:lvl>
    <w:lvl w:ilvl="7" w:tplc="C1F8BED6">
      <w:numFmt w:val="bullet"/>
      <w:lvlText w:val="•"/>
      <w:lvlJc w:val="left"/>
      <w:pPr>
        <w:ind w:left="7662" w:hanging="242"/>
      </w:pPr>
      <w:rPr>
        <w:rFonts w:hint="default"/>
        <w:lang w:val="pt-PT" w:eastAsia="en-US" w:bidi="ar-SA"/>
      </w:rPr>
    </w:lvl>
    <w:lvl w:ilvl="8" w:tplc="BD9ED25E">
      <w:numFmt w:val="bullet"/>
      <w:lvlText w:val="•"/>
      <w:lvlJc w:val="left"/>
      <w:pPr>
        <w:ind w:left="8688" w:hanging="242"/>
      </w:pPr>
      <w:rPr>
        <w:rFonts w:hint="default"/>
        <w:lang w:val="pt-PT" w:eastAsia="en-US" w:bidi="ar-SA"/>
      </w:rPr>
    </w:lvl>
  </w:abstractNum>
  <w:num w:numId="1">
    <w:abstractNumId w:val="6"/>
  </w:num>
  <w:num w:numId="2">
    <w:abstractNumId w:val="13"/>
  </w:num>
  <w:num w:numId="3">
    <w:abstractNumId w:val="31"/>
  </w:num>
  <w:num w:numId="4">
    <w:abstractNumId w:val="20"/>
  </w:num>
  <w:num w:numId="5">
    <w:abstractNumId w:val="28"/>
  </w:num>
  <w:num w:numId="6">
    <w:abstractNumId w:val="37"/>
  </w:num>
  <w:num w:numId="7">
    <w:abstractNumId w:val="9"/>
  </w:num>
  <w:num w:numId="8">
    <w:abstractNumId w:val="0"/>
  </w:num>
  <w:num w:numId="9">
    <w:abstractNumId w:val="26"/>
  </w:num>
  <w:num w:numId="10">
    <w:abstractNumId w:val="1"/>
  </w:num>
  <w:num w:numId="11">
    <w:abstractNumId w:val="4"/>
  </w:num>
  <w:num w:numId="12">
    <w:abstractNumId w:val="17"/>
  </w:num>
  <w:num w:numId="13">
    <w:abstractNumId w:val="23"/>
  </w:num>
  <w:num w:numId="14">
    <w:abstractNumId w:val="29"/>
  </w:num>
  <w:num w:numId="15">
    <w:abstractNumId w:val="15"/>
  </w:num>
  <w:num w:numId="16">
    <w:abstractNumId w:val="3"/>
  </w:num>
  <w:num w:numId="17">
    <w:abstractNumId w:val="36"/>
  </w:num>
  <w:num w:numId="18">
    <w:abstractNumId w:val="2"/>
  </w:num>
  <w:num w:numId="19">
    <w:abstractNumId w:val="32"/>
  </w:num>
  <w:num w:numId="20">
    <w:abstractNumId w:val="5"/>
  </w:num>
  <w:num w:numId="21">
    <w:abstractNumId w:val="22"/>
  </w:num>
  <w:num w:numId="22">
    <w:abstractNumId w:val="16"/>
  </w:num>
  <w:num w:numId="23">
    <w:abstractNumId w:val="24"/>
  </w:num>
  <w:num w:numId="24">
    <w:abstractNumId w:val="25"/>
  </w:num>
  <w:num w:numId="25">
    <w:abstractNumId w:val="12"/>
  </w:num>
  <w:num w:numId="26">
    <w:abstractNumId w:val="30"/>
  </w:num>
  <w:num w:numId="27">
    <w:abstractNumId w:val="18"/>
  </w:num>
  <w:num w:numId="28">
    <w:abstractNumId w:val="7"/>
  </w:num>
  <w:num w:numId="29">
    <w:abstractNumId w:val="27"/>
  </w:num>
  <w:num w:numId="30">
    <w:abstractNumId w:val="10"/>
  </w:num>
  <w:num w:numId="31">
    <w:abstractNumId w:val="14"/>
  </w:num>
  <w:num w:numId="32">
    <w:abstractNumId w:val="11"/>
  </w:num>
  <w:num w:numId="33">
    <w:abstractNumId w:val="39"/>
  </w:num>
  <w:num w:numId="34">
    <w:abstractNumId w:val="35"/>
  </w:num>
  <w:num w:numId="35">
    <w:abstractNumId w:val="21"/>
  </w:num>
  <w:num w:numId="36">
    <w:abstractNumId w:val="8"/>
  </w:num>
  <w:num w:numId="37">
    <w:abstractNumId w:val="19"/>
  </w:num>
  <w:num w:numId="38">
    <w:abstractNumId w:val="33"/>
  </w:num>
  <w:num w:numId="39">
    <w:abstractNumId w:val="3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A5"/>
    <w:rsid w:val="000163DF"/>
    <w:rsid w:val="00037E5B"/>
    <w:rsid w:val="00085042"/>
    <w:rsid w:val="000F2757"/>
    <w:rsid w:val="00137C2A"/>
    <w:rsid w:val="001564FF"/>
    <w:rsid w:val="001568C4"/>
    <w:rsid w:val="001609DE"/>
    <w:rsid w:val="001936B9"/>
    <w:rsid w:val="001A5FC0"/>
    <w:rsid w:val="001D5D0F"/>
    <w:rsid w:val="001E088E"/>
    <w:rsid w:val="002230B5"/>
    <w:rsid w:val="00234C49"/>
    <w:rsid w:val="00236B54"/>
    <w:rsid w:val="00242C0C"/>
    <w:rsid w:val="0024729B"/>
    <w:rsid w:val="00265216"/>
    <w:rsid w:val="002A6E06"/>
    <w:rsid w:val="002C5B82"/>
    <w:rsid w:val="00322B7E"/>
    <w:rsid w:val="00397D6F"/>
    <w:rsid w:val="003A4BA9"/>
    <w:rsid w:val="003B31AB"/>
    <w:rsid w:val="003D70AF"/>
    <w:rsid w:val="00421824"/>
    <w:rsid w:val="00432ADA"/>
    <w:rsid w:val="00466123"/>
    <w:rsid w:val="0048014F"/>
    <w:rsid w:val="00490D68"/>
    <w:rsid w:val="004B2AFB"/>
    <w:rsid w:val="00515A8F"/>
    <w:rsid w:val="005319BD"/>
    <w:rsid w:val="0053734E"/>
    <w:rsid w:val="00555F12"/>
    <w:rsid w:val="00562503"/>
    <w:rsid w:val="005950D0"/>
    <w:rsid w:val="005A5AC1"/>
    <w:rsid w:val="005B74BA"/>
    <w:rsid w:val="006461CB"/>
    <w:rsid w:val="00665D4F"/>
    <w:rsid w:val="00692B38"/>
    <w:rsid w:val="006C4789"/>
    <w:rsid w:val="006F0FFD"/>
    <w:rsid w:val="006F21B2"/>
    <w:rsid w:val="00746A47"/>
    <w:rsid w:val="00753BAB"/>
    <w:rsid w:val="00764BE7"/>
    <w:rsid w:val="00797915"/>
    <w:rsid w:val="007E3BD0"/>
    <w:rsid w:val="0080616C"/>
    <w:rsid w:val="00806ED7"/>
    <w:rsid w:val="00810497"/>
    <w:rsid w:val="00815A0A"/>
    <w:rsid w:val="00817744"/>
    <w:rsid w:val="0085588F"/>
    <w:rsid w:val="00883163"/>
    <w:rsid w:val="008970B5"/>
    <w:rsid w:val="008973A5"/>
    <w:rsid w:val="008C27C9"/>
    <w:rsid w:val="008C6838"/>
    <w:rsid w:val="008D5CCC"/>
    <w:rsid w:val="009046DB"/>
    <w:rsid w:val="00905628"/>
    <w:rsid w:val="00925295"/>
    <w:rsid w:val="00935E7B"/>
    <w:rsid w:val="009379EF"/>
    <w:rsid w:val="00946994"/>
    <w:rsid w:val="009707B4"/>
    <w:rsid w:val="009761F6"/>
    <w:rsid w:val="009C4B0D"/>
    <w:rsid w:val="009D1ACA"/>
    <w:rsid w:val="009F45D4"/>
    <w:rsid w:val="00A12979"/>
    <w:rsid w:val="00A146CF"/>
    <w:rsid w:val="00A653F0"/>
    <w:rsid w:val="00A74B4D"/>
    <w:rsid w:val="00AA6114"/>
    <w:rsid w:val="00AD581A"/>
    <w:rsid w:val="00AE3016"/>
    <w:rsid w:val="00AF0159"/>
    <w:rsid w:val="00B17B7B"/>
    <w:rsid w:val="00B72EE2"/>
    <w:rsid w:val="00C11096"/>
    <w:rsid w:val="00C12062"/>
    <w:rsid w:val="00C36CB1"/>
    <w:rsid w:val="00C44492"/>
    <w:rsid w:val="00C45748"/>
    <w:rsid w:val="00C45B36"/>
    <w:rsid w:val="00C45FA4"/>
    <w:rsid w:val="00C47CCD"/>
    <w:rsid w:val="00C56B99"/>
    <w:rsid w:val="00CF317A"/>
    <w:rsid w:val="00D15AD9"/>
    <w:rsid w:val="00D865EA"/>
    <w:rsid w:val="00DC1DFB"/>
    <w:rsid w:val="00DC7D34"/>
    <w:rsid w:val="00E358D7"/>
    <w:rsid w:val="00E35AC2"/>
    <w:rsid w:val="00E37CE0"/>
    <w:rsid w:val="00EB2B7C"/>
    <w:rsid w:val="00F142E4"/>
    <w:rsid w:val="00F31907"/>
    <w:rsid w:val="00F31D3D"/>
    <w:rsid w:val="00F478AE"/>
    <w:rsid w:val="00F60BF5"/>
    <w:rsid w:val="00F67D02"/>
    <w:rsid w:val="00F77500"/>
    <w:rsid w:val="00F82D50"/>
    <w:rsid w:val="00FA26E1"/>
    <w:rsid w:val="00FD2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5277F"/>
  <w15:docId w15:val="{2E56E8DF-75EC-44E0-A0A7-C836BD7D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30"/>
    </w:pPr>
    <w:rPr>
      <w:sz w:val="24"/>
      <w:szCs w:val="24"/>
    </w:rPr>
  </w:style>
  <w:style w:type="paragraph" w:styleId="Ttulo">
    <w:name w:val="Title"/>
    <w:basedOn w:val="Normal"/>
    <w:uiPriority w:val="1"/>
    <w:qFormat/>
    <w:pPr>
      <w:spacing w:before="26"/>
      <w:ind w:left="521" w:right="525"/>
      <w:jc w:val="center"/>
    </w:pPr>
    <w:rPr>
      <w:b/>
      <w:bCs/>
      <w:sz w:val="26"/>
      <w:szCs w:val="26"/>
    </w:rPr>
  </w:style>
  <w:style w:type="paragraph" w:styleId="PargrafodaLista">
    <w:name w:val="List Paragraph"/>
    <w:basedOn w:val="Normal"/>
    <w:uiPriority w:val="1"/>
    <w:qFormat/>
    <w:pPr>
      <w:spacing w:before="115"/>
      <w:ind w:left="23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97D6F"/>
    <w:pPr>
      <w:tabs>
        <w:tab w:val="center" w:pos="4252"/>
        <w:tab w:val="right" w:pos="8504"/>
      </w:tabs>
    </w:pPr>
  </w:style>
  <w:style w:type="character" w:customStyle="1" w:styleId="CabealhoChar">
    <w:name w:val="Cabeçalho Char"/>
    <w:basedOn w:val="Fontepargpadro"/>
    <w:link w:val="Cabealho"/>
    <w:uiPriority w:val="99"/>
    <w:rsid w:val="00397D6F"/>
    <w:rPr>
      <w:rFonts w:ascii="Carlito" w:eastAsia="Carlito" w:hAnsi="Carlito" w:cs="Carlito"/>
      <w:lang w:val="pt-PT"/>
    </w:rPr>
  </w:style>
  <w:style w:type="paragraph" w:styleId="Rodap">
    <w:name w:val="footer"/>
    <w:basedOn w:val="Normal"/>
    <w:link w:val="RodapChar"/>
    <w:uiPriority w:val="99"/>
    <w:unhideWhenUsed/>
    <w:rsid w:val="00397D6F"/>
    <w:pPr>
      <w:tabs>
        <w:tab w:val="center" w:pos="4252"/>
        <w:tab w:val="right" w:pos="8504"/>
      </w:tabs>
    </w:pPr>
  </w:style>
  <w:style w:type="character" w:customStyle="1" w:styleId="RodapChar">
    <w:name w:val="Rodapé Char"/>
    <w:basedOn w:val="Fontepargpadro"/>
    <w:link w:val="Rodap"/>
    <w:uiPriority w:val="99"/>
    <w:rsid w:val="00397D6F"/>
    <w:rPr>
      <w:rFonts w:ascii="Carlito" w:eastAsia="Carlito" w:hAnsi="Carlito" w:cs="Carli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10481</Words>
  <Characters>56599</Characters>
  <Application>Microsoft Office Word</Application>
  <DocSecurity>4</DocSecurity>
  <Lines>471</Lines>
  <Paragraphs>133</Paragraphs>
  <ScaleCrop>false</ScaleCrop>
  <HeadingPairs>
    <vt:vector size="2" baseType="variant">
      <vt:variant>
        <vt:lpstr>Título</vt:lpstr>
      </vt:variant>
      <vt:variant>
        <vt:i4>1</vt:i4>
      </vt:variant>
    </vt:vector>
  </HeadingPairs>
  <TitlesOfParts>
    <vt:vector size="1" baseType="lpstr">
      <vt:lpstr>PDF 9079602110000099.000011/2023-96</vt:lpstr>
    </vt:vector>
  </TitlesOfParts>
  <Company/>
  <LinksUpToDate>false</LinksUpToDate>
  <CharactersWithSpaces>66947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9079602110000099.000011/2023-96</dc:title>
  <dc:creator>Deivid</dc:creator>
  <cp:lastModifiedBy>Deivid</cp:lastModifiedBy>
  <cp:revision>2</cp:revision>
  <dcterms:created xsi:type="dcterms:W3CDTF">2023-11-03T19:07:00Z</dcterms:created>
  <dcterms:modified xsi:type="dcterms:W3CDTF">2023-11-03T19:07:00Z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wkhtmltopdf 0.12.6</vt:lpwstr>
  </property>
  <property fmtid="{D5CDD505-2E9C-101B-9397-08002B2CF9AE}" pid="4" name="LastSaved">
    <vt:filetime>2023-08-31T00:00:00Z</vt:filetime>
  </property>
</Properties>
</file>